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207" w:rsidRPr="00A71669" w:rsidRDefault="00912207" w:rsidP="00C55818">
      <w:pPr>
        <w:tabs>
          <w:tab w:val="left" w:pos="1701"/>
        </w:tabs>
        <w:spacing w:after="0" w:line="360" w:lineRule="auto"/>
        <w:rPr>
          <w:lang w:val="pt-BR"/>
        </w:rPr>
      </w:pPr>
      <w:r>
        <w:rPr>
          <w:lang w:val="en-US"/>
        </w:rPr>
        <w:tab/>
      </w:r>
      <w:r>
        <w:rPr>
          <w:lang w:val="en-US"/>
        </w:rPr>
        <w:tab/>
      </w:r>
      <w:r>
        <w:rPr>
          <w:lang w:val="en-US"/>
        </w:rPr>
        <w:tab/>
      </w:r>
      <w:r>
        <w:rPr>
          <w:lang w:val="en-US"/>
        </w:rPr>
        <w:tab/>
      </w:r>
      <w:r>
        <w:rPr>
          <w:lang w:val="en-US"/>
        </w:rPr>
        <w:tab/>
      </w:r>
      <w:r>
        <w:rPr>
          <w:lang w:val="en-US"/>
        </w:rPr>
        <w:tab/>
      </w:r>
      <w:r>
        <w:rPr>
          <w:lang w:val="en-US"/>
        </w:rPr>
        <w:tab/>
      </w:r>
      <w:r w:rsidRPr="00A71669">
        <w:rPr>
          <w:lang w:val="pt-BR"/>
        </w:rPr>
        <w:t>PATVIRTINTA</w:t>
      </w:r>
    </w:p>
    <w:p w:rsidR="00912207" w:rsidRPr="00EB2D74" w:rsidRDefault="00912207" w:rsidP="00C55818">
      <w:pPr>
        <w:tabs>
          <w:tab w:val="left" w:pos="1701"/>
        </w:tabs>
        <w:spacing w:after="0" w:line="360" w:lineRule="auto"/>
      </w:pPr>
      <w:r w:rsidRPr="00A71669">
        <w:rPr>
          <w:lang w:val="pt-BR"/>
        </w:rPr>
        <w:tab/>
      </w:r>
      <w:r w:rsidRPr="00A71669">
        <w:rPr>
          <w:lang w:val="pt-BR"/>
        </w:rPr>
        <w:tab/>
      </w:r>
      <w:r w:rsidRPr="00A71669">
        <w:rPr>
          <w:lang w:val="pt-BR"/>
        </w:rPr>
        <w:tab/>
      </w:r>
      <w:r w:rsidRPr="00A71669">
        <w:rPr>
          <w:lang w:val="pt-BR"/>
        </w:rPr>
        <w:tab/>
      </w:r>
      <w:r w:rsidRPr="00A71669">
        <w:rPr>
          <w:lang w:val="pt-BR"/>
        </w:rPr>
        <w:tab/>
      </w:r>
      <w:r w:rsidRPr="00A71669">
        <w:rPr>
          <w:lang w:val="pt-BR"/>
        </w:rPr>
        <w:tab/>
      </w:r>
      <w:r w:rsidRPr="00A71669">
        <w:rPr>
          <w:lang w:val="pt-BR"/>
        </w:rPr>
        <w:tab/>
        <w:t>Raseini</w:t>
      </w:r>
      <w:r w:rsidRPr="00EB2D74">
        <w:t>ų lopšelio-darželio</w:t>
      </w:r>
      <w:r>
        <w:t xml:space="preserve"> Liepaitė“</w:t>
      </w:r>
    </w:p>
    <w:p w:rsidR="00912207" w:rsidRDefault="00912207" w:rsidP="00C55818">
      <w:pPr>
        <w:tabs>
          <w:tab w:val="left" w:pos="1701"/>
        </w:tabs>
        <w:spacing w:after="0" w:line="360" w:lineRule="auto"/>
      </w:pPr>
      <w:r>
        <w:tab/>
      </w:r>
      <w:r>
        <w:tab/>
      </w:r>
      <w:r>
        <w:tab/>
      </w:r>
      <w:r>
        <w:tab/>
      </w:r>
      <w:r>
        <w:tab/>
      </w:r>
      <w:r>
        <w:tab/>
      </w:r>
      <w:r>
        <w:tab/>
      </w:r>
      <w:r w:rsidR="00940127">
        <w:t>d</w:t>
      </w:r>
      <w:r w:rsidRPr="00EB2D74">
        <w:t>irektoriaus</w:t>
      </w:r>
      <w:r w:rsidR="00FF15F7">
        <w:t xml:space="preserve"> </w:t>
      </w:r>
      <w:smartTag w:uri="schemas-tilde-lv/tildestengine" w:element="metric2">
        <w:smartTagPr>
          <w:attr w:name="metric_value" w:val="2016"/>
          <w:attr w:name="metric_text" w:val="m"/>
        </w:smartTagPr>
        <w:r>
          <w:t xml:space="preserve">2016 </w:t>
        </w:r>
        <w:r w:rsidRPr="00EB2D74">
          <w:t>m</w:t>
        </w:r>
      </w:smartTag>
      <w:r w:rsidRPr="00EB2D74">
        <w:t>.</w:t>
      </w:r>
      <w:r w:rsidR="00940127">
        <w:t xml:space="preserve"> rugpjūčio 29</w:t>
      </w:r>
      <w:r w:rsidRPr="00EB2D74">
        <w:t xml:space="preserve"> d.</w:t>
      </w:r>
    </w:p>
    <w:p w:rsidR="00912207" w:rsidRDefault="00940127" w:rsidP="00C55818">
      <w:pPr>
        <w:tabs>
          <w:tab w:val="left" w:pos="1701"/>
        </w:tabs>
        <w:spacing w:after="0" w:line="360" w:lineRule="auto"/>
      </w:pPr>
      <w:r>
        <w:tab/>
      </w:r>
      <w:r>
        <w:tab/>
      </w:r>
      <w:r>
        <w:tab/>
      </w:r>
      <w:r>
        <w:tab/>
      </w:r>
      <w:r>
        <w:tab/>
      </w:r>
      <w:r>
        <w:tab/>
      </w:r>
      <w:r>
        <w:tab/>
        <w:t>įsakymu Nr.1-51-V</w:t>
      </w:r>
    </w:p>
    <w:p w:rsidR="00912207" w:rsidRDefault="00912207" w:rsidP="001B0207">
      <w:pPr>
        <w:tabs>
          <w:tab w:val="left" w:pos="1701"/>
        </w:tabs>
        <w:spacing w:after="0" w:line="240" w:lineRule="auto"/>
      </w:pPr>
    </w:p>
    <w:p w:rsidR="00912207" w:rsidRDefault="00912207" w:rsidP="00C55818">
      <w:pPr>
        <w:tabs>
          <w:tab w:val="left" w:pos="1701"/>
        </w:tabs>
        <w:spacing w:after="0" w:line="360" w:lineRule="auto"/>
      </w:pPr>
    </w:p>
    <w:p w:rsidR="00912207" w:rsidRPr="00A71669" w:rsidRDefault="00912207" w:rsidP="00C55818">
      <w:pPr>
        <w:tabs>
          <w:tab w:val="left" w:pos="1701"/>
        </w:tabs>
        <w:spacing w:after="0" w:line="360" w:lineRule="auto"/>
      </w:pPr>
      <w:r>
        <w:tab/>
      </w:r>
      <w:r>
        <w:tab/>
      </w:r>
      <w:r>
        <w:tab/>
      </w:r>
      <w:r>
        <w:tab/>
      </w:r>
      <w:r>
        <w:tab/>
      </w:r>
      <w:r>
        <w:tab/>
      </w:r>
      <w:r>
        <w:tab/>
      </w:r>
      <w:r w:rsidRPr="00A71669">
        <w:t>PRITARTA</w:t>
      </w:r>
    </w:p>
    <w:p w:rsidR="000A3EAA" w:rsidRDefault="00912207" w:rsidP="00C55818">
      <w:pPr>
        <w:tabs>
          <w:tab w:val="left" w:pos="1701"/>
        </w:tabs>
        <w:spacing w:after="0" w:line="360" w:lineRule="auto"/>
      </w:pPr>
      <w:r w:rsidRPr="00A71669">
        <w:tab/>
      </w:r>
      <w:r w:rsidRPr="00A71669">
        <w:tab/>
      </w:r>
      <w:r w:rsidRPr="00A71669">
        <w:tab/>
      </w:r>
      <w:r w:rsidRPr="00A71669">
        <w:tab/>
      </w:r>
      <w:r w:rsidRPr="00A71669">
        <w:tab/>
      </w:r>
      <w:r w:rsidRPr="00A71669">
        <w:tab/>
      </w:r>
      <w:r w:rsidRPr="00A71669">
        <w:tab/>
        <w:t>Raseini</w:t>
      </w:r>
      <w:r>
        <w:t>ų rajono savivaldybės administracijos</w:t>
      </w:r>
      <w:r w:rsidR="00FF15F7">
        <w:t xml:space="preserve">     </w:t>
      </w:r>
    </w:p>
    <w:p w:rsidR="00912207" w:rsidRDefault="000A3EAA" w:rsidP="00C55818">
      <w:pPr>
        <w:tabs>
          <w:tab w:val="left" w:pos="1701"/>
        </w:tabs>
        <w:spacing w:after="0" w:line="360" w:lineRule="auto"/>
      </w:pPr>
      <w:r>
        <w:t xml:space="preserve">                                                                                                                                                      </w:t>
      </w:r>
      <w:r w:rsidR="00FF15F7">
        <w:t xml:space="preserve"> </w:t>
      </w:r>
      <w:r w:rsidR="00940127">
        <w:t>d</w:t>
      </w:r>
      <w:r w:rsidR="00F24781">
        <w:t xml:space="preserve">irektoriaus  </w:t>
      </w:r>
      <w:r w:rsidR="00FF15F7">
        <w:t xml:space="preserve">2016 </w:t>
      </w:r>
      <w:r w:rsidR="00912207">
        <w:t xml:space="preserve"> </w:t>
      </w:r>
      <w:r w:rsidR="00912207" w:rsidRPr="00EB2D74">
        <w:t>m.</w:t>
      </w:r>
      <w:r w:rsidR="00940127">
        <w:t xml:space="preserve"> rugpjūčio 24</w:t>
      </w:r>
      <w:r w:rsidR="00912207" w:rsidRPr="00EB2D74">
        <w:t xml:space="preserve"> d.</w:t>
      </w:r>
    </w:p>
    <w:p w:rsidR="00912207" w:rsidRDefault="00912207" w:rsidP="00C55818">
      <w:pPr>
        <w:tabs>
          <w:tab w:val="left" w:pos="1701"/>
        </w:tabs>
        <w:spacing w:after="0" w:line="360" w:lineRule="auto"/>
      </w:pPr>
      <w:r>
        <w:tab/>
      </w:r>
      <w:r>
        <w:tab/>
      </w:r>
      <w:r>
        <w:tab/>
      </w:r>
      <w:r>
        <w:tab/>
      </w:r>
      <w:r>
        <w:tab/>
      </w:r>
      <w:r>
        <w:tab/>
      </w:r>
      <w:r>
        <w:tab/>
      </w:r>
      <w:r w:rsidR="00940127">
        <w:t>įsakymu Nr.</w:t>
      </w:r>
      <w:r w:rsidR="00940127" w:rsidRPr="00940127">
        <w:t xml:space="preserve"> </w:t>
      </w:r>
      <w:r w:rsidR="00940127" w:rsidRPr="00F93FA8">
        <w:t>A</w:t>
      </w:r>
      <w:r w:rsidR="00940127" w:rsidRPr="00F93FA8">
        <w:rPr>
          <w:vertAlign w:val="subscript"/>
        </w:rPr>
        <w:t>1</w:t>
      </w:r>
      <w:bookmarkStart w:id="0" w:name="_GoBack"/>
      <w:bookmarkEnd w:id="0"/>
      <w:r w:rsidR="00940127">
        <w:t xml:space="preserve"> -813</w:t>
      </w:r>
    </w:p>
    <w:p w:rsidR="00912207" w:rsidRDefault="00912207" w:rsidP="00C55818">
      <w:pPr>
        <w:tabs>
          <w:tab w:val="left" w:pos="1701"/>
        </w:tabs>
        <w:spacing w:after="0" w:line="360" w:lineRule="auto"/>
      </w:pPr>
    </w:p>
    <w:p w:rsidR="00912207" w:rsidRDefault="00912207" w:rsidP="001B0207">
      <w:pPr>
        <w:tabs>
          <w:tab w:val="left" w:pos="9015"/>
        </w:tabs>
        <w:spacing w:after="0" w:line="240" w:lineRule="auto"/>
      </w:pPr>
    </w:p>
    <w:p w:rsidR="00912207" w:rsidRDefault="00912207" w:rsidP="001B0207">
      <w:pPr>
        <w:tabs>
          <w:tab w:val="left" w:pos="1701"/>
        </w:tabs>
        <w:spacing w:after="0" w:line="240" w:lineRule="auto"/>
      </w:pPr>
    </w:p>
    <w:p w:rsidR="00912207" w:rsidRPr="00D30300" w:rsidRDefault="00912207" w:rsidP="00D30300">
      <w:pPr>
        <w:tabs>
          <w:tab w:val="left" w:pos="1701"/>
        </w:tabs>
        <w:jc w:val="center"/>
        <w:rPr>
          <w:b/>
        </w:rPr>
      </w:pPr>
      <w:r w:rsidRPr="00D30300">
        <w:rPr>
          <w:b/>
        </w:rPr>
        <w:t>RASEINIŲ LOPŠELIS-DARŽELIS „LIEPAITĖ“</w:t>
      </w:r>
    </w:p>
    <w:p w:rsidR="00912207" w:rsidRPr="00D30300" w:rsidRDefault="00912207" w:rsidP="00D30300">
      <w:pPr>
        <w:tabs>
          <w:tab w:val="left" w:pos="1701"/>
        </w:tabs>
        <w:jc w:val="center"/>
        <w:rPr>
          <w:b/>
        </w:rPr>
      </w:pPr>
    </w:p>
    <w:p w:rsidR="00912207" w:rsidRPr="00D401EE" w:rsidRDefault="00912207" w:rsidP="00D30300">
      <w:pPr>
        <w:tabs>
          <w:tab w:val="left" w:pos="1701"/>
        </w:tabs>
        <w:jc w:val="center"/>
        <w:rPr>
          <w:b/>
          <w:sz w:val="28"/>
          <w:szCs w:val="28"/>
        </w:rPr>
      </w:pPr>
      <w:r w:rsidRPr="00D401EE">
        <w:rPr>
          <w:b/>
          <w:sz w:val="28"/>
          <w:szCs w:val="28"/>
        </w:rPr>
        <w:t>IKIMOKYKLINIO UGDYMO PROGRAMA</w:t>
      </w:r>
    </w:p>
    <w:p w:rsidR="00912207" w:rsidRDefault="00912207" w:rsidP="00D30300">
      <w:pPr>
        <w:tabs>
          <w:tab w:val="left" w:pos="1701"/>
        </w:tabs>
        <w:jc w:val="center"/>
        <w:rPr>
          <w:b/>
        </w:rPr>
      </w:pPr>
    </w:p>
    <w:p w:rsidR="00912207" w:rsidRDefault="00912207" w:rsidP="00D30300">
      <w:pPr>
        <w:tabs>
          <w:tab w:val="left" w:pos="1701"/>
        </w:tabs>
        <w:jc w:val="center"/>
        <w:rPr>
          <w:b/>
        </w:rPr>
      </w:pPr>
    </w:p>
    <w:p w:rsidR="00912207" w:rsidRDefault="00912207" w:rsidP="00D30300">
      <w:pPr>
        <w:tabs>
          <w:tab w:val="left" w:pos="1701"/>
        </w:tabs>
        <w:jc w:val="center"/>
        <w:rPr>
          <w:b/>
        </w:rPr>
      </w:pPr>
    </w:p>
    <w:p w:rsidR="00912207" w:rsidRDefault="00912207" w:rsidP="00C64547">
      <w:pPr>
        <w:tabs>
          <w:tab w:val="left" w:pos="1701"/>
        </w:tabs>
        <w:spacing w:after="0" w:line="240" w:lineRule="auto"/>
        <w:jc w:val="center"/>
      </w:pPr>
      <w:smartTag w:uri="schemas-tilde-lv/tildestengine" w:element="metric2">
        <w:smartTagPr>
          <w:attr w:name="metric_value" w:val="2016"/>
          <w:attr w:name="metric_text" w:val="m"/>
        </w:smartTagPr>
        <w:r w:rsidRPr="00D30300">
          <w:t>2016 m</w:t>
        </w:r>
      </w:smartTag>
      <w:r w:rsidRPr="00D30300">
        <w:t>.</w:t>
      </w:r>
    </w:p>
    <w:p w:rsidR="00912207" w:rsidRPr="002C090D" w:rsidRDefault="002C090D" w:rsidP="002C090D">
      <w:pPr>
        <w:tabs>
          <w:tab w:val="left" w:pos="1701"/>
        </w:tabs>
        <w:spacing w:after="0" w:line="240" w:lineRule="auto"/>
        <w:jc w:val="center"/>
      </w:pPr>
      <w:r>
        <w:t>Raseiniai</w:t>
      </w:r>
    </w:p>
    <w:p w:rsidR="00912207" w:rsidRDefault="00912207" w:rsidP="00C64547">
      <w:pPr>
        <w:spacing w:after="0" w:line="360" w:lineRule="auto"/>
        <w:jc w:val="center"/>
        <w:rPr>
          <w:b/>
        </w:rPr>
      </w:pPr>
    </w:p>
    <w:p w:rsidR="00912207" w:rsidRDefault="00912207" w:rsidP="00C64547">
      <w:pPr>
        <w:spacing w:after="0" w:line="360" w:lineRule="auto"/>
        <w:jc w:val="center"/>
        <w:rPr>
          <w:b/>
        </w:rPr>
      </w:pPr>
    </w:p>
    <w:p w:rsidR="00912207" w:rsidRPr="00C64547" w:rsidRDefault="00912207" w:rsidP="00C64547">
      <w:pPr>
        <w:spacing w:after="0" w:line="360" w:lineRule="auto"/>
        <w:jc w:val="center"/>
        <w:rPr>
          <w:b/>
        </w:rPr>
      </w:pPr>
      <w:r w:rsidRPr="00C64547">
        <w:rPr>
          <w:b/>
        </w:rPr>
        <w:t>I. BENDROSIOS NUOSTATOS</w:t>
      </w:r>
    </w:p>
    <w:p w:rsidR="00912207" w:rsidRPr="00C64547" w:rsidRDefault="00912207" w:rsidP="00C64547">
      <w:pPr>
        <w:spacing w:after="0" w:line="360" w:lineRule="auto"/>
        <w:jc w:val="center"/>
        <w:rPr>
          <w:b/>
        </w:rPr>
      </w:pPr>
    </w:p>
    <w:p w:rsidR="00912207" w:rsidRPr="00C64547" w:rsidRDefault="00912207" w:rsidP="00C64547">
      <w:pPr>
        <w:spacing w:after="0" w:line="360" w:lineRule="auto"/>
        <w:ind w:left="720"/>
        <w:rPr>
          <w:b/>
        </w:rPr>
      </w:pPr>
    </w:p>
    <w:p w:rsidR="00912207" w:rsidRPr="00C64547" w:rsidRDefault="00912207" w:rsidP="00C16024">
      <w:pPr>
        <w:spacing w:after="0" w:line="360" w:lineRule="auto"/>
        <w:ind w:left="360"/>
        <w:rPr>
          <w:b/>
        </w:rPr>
      </w:pPr>
      <w:r w:rsidRPr="00C64547">
        <w:rPr>
          <w:b/>
        </w:rPr>
        <w:t xml:space="preserve"> Švietimo tiekėjo duomenys</w:t>
      </w:r>
    </w:p>
    <w:p w:rsidR="00912207" w:rsidRPr="00C64547" w:rsidRDefault="00912207" w:rsidP="00C64547">
      <w:pPr>
        <w:spacing w:after="0" w:line="360" w:lineRule="auto"/>
        <w:ind w:firstLine="360"/>
        <w:jc w:val="both"/>
      </w:pPr>
      <w:r w:rsidRPr="00C64547">
        <w:t xml:space="preserve">Pavadinimas   </w:t>
      </w:r>
      <w:r w:rsidR="00027DC7">
        <w:t>-   Raseinių lopšelis-darželis „</w:t>
      </w:r>
      <w:r w:rsidRPr="00C64547">
        <w:t>Liepaitė”</w:t>
      </w:r>
    </w:p>
    <w:p w:rsidR="00912207" w:rsidRPr="00F7689B" w:rsidRDefault="00912207" w:rsidP="00C64547">
      <w:pPr>
        <w:spacing w:after="0" w:line="360" w:lineRule="auto"/>
        <w:ind w:firstLine="360"/>
        <w:jc w:val="both"/>
      </w:pPr>
      <w:r w:rsidRPr="00C64547">
        <w:t>Teisinė for</w:t>
      </w:r>
      <w:r w:rsidRPr="00F7689B">
        <w:t>ma   -   Raseinių rajono savivaldybės biudžetinė įstaiga</w:t>
      </w:r>
    </w:p>
    <w:p w:rsidR="00912207" w:rsidRPr="00F7689B" w:rsidRDefault="00912207" w:rsidP="00C64547">
      <w:pPr>
        <w:spacing w:after="0" w:line="360" w:lineRule="auto"/>
        <w:ind w:firstLine="360"/>
        <w:jc w:val="both"/>
      </w:pPr>
      <w:r w:rsidRPr="00F7689B">
        <w:t>Grupė   -   neformaliojo švietimo, ikimokyklinio ugdymo mokykla</w:t>
      </w:r>
    </w:p>
    <w:p w:rsidR="00912207" w:rsidRPr="00A71669" w:rsidRDefault="00912207" w:rsidP="00C64547">
      <w:pPr>
        <w:spacing w:after="0" w:line="360" w:lineRule="auto"/>
        <w:ind w:firstLine="360"/>
        <w:jc w:val="both"/>
        <w:rPr>
          <w:lang w:val="pt-BR"/>
        </w:rPr>
      </w:pPr>
      <w:r w:rsidRPr="00A71669">
        <w:rPr>
          <w:lang w:val="pt-BR"/>
        </w:rPr>
        <w:t>Adresas   -   Vilniaus g. 9A, LT – 60180, Raseiniai</w:t>
      </w:r>
    </w:p>
    <w:p w:rsidR="00C16024" w:rsidRDefault="00912207" w:rsidP="00C16024">
      <w:pPr>
        <w:spacing w:after="0" w:line="360" w:lineRule="auto"/>
        <w:ind w:firstLine="360"/>
        <w:jc w:val="both"/>
        <w:rPr>
          <w:lang w:val="pt-BR"/>
        </w:rPr>
      </w:pPr>
      <w:r w:rsidRPr="00A71669">
        <w:rPr>
          <w:lang w:val="pt-BR"/>
        </w:rPr>
        <w:t>El. paš</w:t>
      </w:r>
      <w:r w:rsidR="00C16024">
        <w:rPr>
          <w:lang w:val="pt-BR"/>
        </w:rPr>
        <w:t xml:space="preserve">tas  -  </w:t>
      </w:r>
      <w:hyperlink r:id="rId8" w:history="1">
        <w:r w:rsidR="00C16024" w:rsidRPr="0055248F">
          <w:rPr>
            <w:rStyle w:val="Hipersaitas"/>
            <w:lang w:val="pt-BR"/>
          </w:rPr>
          <w:t>ldliepaite@raseiniai.lt</w:t>
        </w:r>
      </w:hyperlink>
    </w:p>
    <w:p w:rsidR="00C16024" w:rsidRDefault="00C16024" w:rsidP="00C16024">
      <w:pPr>
        <w:spacing w:after="0" w:line="360" w:lineRule="auto"/>
        <w:ind w:firstLine="360"/>
        <w:jc w:val="both"/>
        <w:rPr>
          <w:lang w:val="pt-BR"/>
        </w:rPr>
      </w:pPr>
    </w:p>
    <w:p w:rsidR="00C81412" w:rsidRDefault="00912207" w:rsidP="003B75C5">
      <w:pPr>
        <w:spacing w:after="0" w:line="360" w:lineRule="auto"/>
        <w:ind w:firstLine="360"/>
        <w:jc w:val="both"/>
        <w:rPr>
          <w:lang w:val="pt-BR"/>
        </w:rPr>
      </w:pPr>
      <w:r w:rsidRPr="00A71669">
        <w:rPr>
          <w:b/>
          <w:lang w:val="pt-BR"/>
        </w:rPr>
        <w:t>Vaikai ir jų poreikiai</w:t>
      </w:r>
    </w:p>
    <w:p w:rsidR="00912207" w:rsidRPr="001916A1" w:rsidRDefault="00912207" w:rsidP="0031493C">
      <w:pPr>
        <w:spacing w:after="0" w:line="360" w:lineRule="auto"/>
        <w:ind w:firstLine="360"/>
        <w:jc w:val="both"/>
        <w:rPr>
          <w:lang w:val="pt-BR"/>
        </w:rPr>
      </w:pPr>
      <w:r w:rsidRPr="00A71669">
        <w:rPr>
          <w:lang w:val="pt-BR"/>
        </w:rPr>
        <w:t xml:space="preserve">Lopšelyje-darželyje ugdomi 1,5 – </w:t>
      </w:r>
      <w:smartTag w:uri="schemas-tilde-lv/tildestengine" w:element="metric2">
        <w:smartTagPr>
          <w:attr w:name="metric_value" w:val="2012"/>
          <w:attr w:name="metric_text" w:val="m"/>
        </w:smartTagPr>
        <w:r w:rsidRPr="00A71669">
          <w:rPr>
            <w:lang w:val="pt-BR"/>
          </w:rPr>
          <w:t>7 m</w:t>
        </w:r>
      </w:smartTag>
      <w:r w:rsidRPr="00A71669">
        <w:rPr>
          <w:lang w:val="pt-BR"/>
        </w:rPr>
        <w:t xml:space="preserve">. </w:t>
      </w:r>
      <w:r w:rsidR="00027DC7" w:rsidRPr="00A71669">
        <w:rPr>
          <w:lang w:val="pt-BR"/>
        </w:rPr>
        <w:t>V</w:t>
      </w:r>
      <w:r w:rsidRPr="00A71669">
        <w:rPr>
          <w:lang w:val="pt-BR"/>
        </w:rPr>
        <w:t>aikai</w:t>
      </w:r>
      <w:r w:rsidR="00027DC7">
        <w:rPr>
          <w:lang w:val="pt-BR"/>
        </w:rPr>
        <w:t>. S</w:t>
      </w:r>
      <w:r w:rsidRPr="00027DC7">
        <w:rPr>
          <w:lang w:val="pt-BR"/>
        </w:rPr>
        <w:t xml:space="preserve">pecialiųjų poreikių vaikai, integruojami į bendrojo ugdymo grupes. Ikimokyklinio ugdymo įstaigą lanko miesto  </w:t>
      </w:r>
      <w:r w:rsidR="00C81412" w:rsidRPr="00027DC7">
        <w:rPr>
          <w:lang w:val="pt-BR"/>
        </w:rPr>
        <w:t xml:space="preserve">bei aplinkinių gyvenviečių </w:t>
      </w:r>
      <w:r w:rsidRPr="00027DC7">
        <w:rPr>
          <w:lang w:val="pt-BR"/>
        </w:rPr>
        <w:t>vaikai</w:t>
      </w:r>
      <w:r w:rsidR="00027DC7">
        <w:rPr>
          <w:lang w:val="pt-BR"/>
        </w:rPr>
        <w:t xml:space="preserve">, yra vaikų </w:t>
      </w:r>
      <w:r w:rsidR="00C81412" w:rsidRPr="00027DC7">
        <w:rPr>
          <w:lang w:val="pt-BR"/>
        </w:rPr>
        <w:t>iš</w:t>
      </w:r>
      <w:r w:rsidR="00027DC7">
        <w:rPr>
          <w:lang w:val="pt-BR"/>
        </w:rPr>
        <w:t>socialinės rizikos</w:t>
      </w:r>
      <w:r w:rsidRPr="00027DC7">
        <w:rPr>
          <w:lang w:val="pt-BR"/>
        </w:rPr>
        <w:t xml:space="preserve"> šeimų</w:t>
      </w:r>
      <w:r w:rsidR="00C81412" w:rsidRPr="00027DC7">
        <w:rPr>
          <w:lang w:val="pt-BR"/>
        </w:rPr>
        <w:t>.</w:t>
      </w:r>
    </w:p>
    <w:p w:rsidR="00912207" w:rsidRPr="00027DC7" w:rsidRDefault="00912207" w:rsidP="006A1F75">
      <w:pPr>
        <w:spacing w:after="0" w:line="360" w:lineRule="auto"/>
        <w:ind w:firstLine="360"/>
        <w:rPr>
          <w:lang w:val="pt-BR"/>
        </w:rPr>
      </w:pPr>
      <w:r w:rsidRPr="00027DC7">
        <w:rPr>
          <w:lang w:val="pt-BR"/>
        </w:rPr>
        <w:t>Programa orientuota į vaikų poreikių tenkinimą:</w:t>
      </w:r>
    </w:p>
    <w:p w:rsidR="00912207" w:rsidRPr="00331084" w:rsidRDefault="00C81412" w:rsidP="00C64547">
      <w:pPr>
        <w:numPr>
          <w:ilvl w:val="0"/>
          <w:numId w:val="4"/>
        </w:numPr>
        <w:autoSpaceDE w:val="0"/>
        <w:autoSpaceDN w:val="0"/>
        <w:adjustRightInd w:val="0"/>
        <w:spacing w:after="0" w:line="360" w:lineRule="auto"/>
        <w:jc w:val="both"/>
        <w:rPr>
          <w:color w:val="000000"/>
        </w:rPr>
      </w:pPr>
      <w:r w:rsidRPr="00331084">
        <w:rPr>
          <w:color w:val="000000"/>
        </w:rPr>
        <w:t>Būti saugiam, aktyviam ir judriam</w:t>
      </w:r>
      <w:r w:rsidR="00912207" w:rsidRPr="00331084">
        <w:rPr>
          <w:color w:val="000000"/>
        </w:rPr>
        <w:t xml:space="preserve">. </w:t>
      </w:r>
    </w:p>
    <w:p w:rsidR="00912207" w:rsidRPr="00331084" w:rsidRDefault="00C81412" w:rsidP="0043425D">
      <w:pPr>
        <w:numPr>
          <w:ilvl w:val="0"/>
          <w:numId w:val="4"/>
        </w:numPr>
        <w:autoSpaceDE w:val="0"/>
        <w:autoSpaceDN w:val="0"/>
        <w:adjustRightInd w:val="0"/>
        <w:spacing w:after="0" w:line="360" w:lineRule="auto"/>
        <w:jc w:val="both"/>
        <w:rPr>
          <w:color w:val="000000"/>
        </w:rPr>
      </w:pPr>
      <w:r w:rsidRPr="00331084">
        <w:rPr>
          <w:color w:val="000000"/>
        </w:rPr>
        <w:t>Būti</w:t>
      </w:r>
      <w:r w:rsidR="0043425D" w:rsidRPr="00331084">
        <w:rPr>
          <w:color w:val="000000"/>
        </w:rPr>
        <w:t xml:space="preserve"> savarankiškam, iniciatyviam, bendraujančiam.</w:t>
      </w:r>
    </w:p>
    <w:p w:rsidR="00912207" w:rsidRPr="0043425D" w:rsidRDefault="00027DC7" w:rsidP="00C64547">
      <w:pPr>
        <w:numPr>
          <w:ilvl w:val="0"/>
          <w:numId w:val="4"/>
        </w:numPr>
        <w:autoSpaceDE w:val="0"/>
        <w:autoSpaceDN w:val="0"/>
        <w:adjustRightInd w:val="0"/>
        <w:spacing w:after="0" w:line="360" w:lineRule="auto"/>
        <w:jc w:val="both"/>
        <w:rPr>
          <w:color w:val="000000"/>
        </w:rPr>
      </w:pPr>
      <w:r>
        <w:rPr>
          <w:color w:val="000000"/>
        </w:rPr>
        <w:t>K</w:t>
      </w:r>
      <w:r w:rsidR="0031493C">
        <w:rPr>
          <w:color w:val="000000"/>
        </w:rPr>
        <w:t>urti,</w:t>
      </w:r>
      <w:r w:rsidR="0043425D">
        <w:rPr>
          <w:color w:val="000000"/>
        </w:rPr>
        <w:t xml:space="preserve"> improvizuoti.</w:t>
      </w:r>
    </w:p>
    <w:p w:rsidR="00C16024" w:rsidRDefault="0043425D" w:rsidP="00C16024">
      <w:pPr>
        <w:numPr>
          <w:ilvl w:val="0"/>
          <w:numId w:val="4"/>
        </w:numPr>
        <w:autoSpaceDE w:val="0"/>
        <w:autoSpaceDN w:val="0"/>
        <w:adjustRightInd w:val="0"/>
        <w:spacing w:after="0" w:line="360" w:lineRule="auto"/>
        <w:jc w:val="both"/>
        <w:rPr>
          <w:color w:val="000000"/>
        </w:rPr>
      </w:pPr>
      <w:r>
        <w:rPr>
          <w:color w:val="000000"/>
        </w:rPr>
        <w:t>Domėtis aplinkiniu pasauliu</w:t>
      </w:r>
      <w:r w:rsidR="00912207" w:rsidRPr="00C64547">
        <w:rPr>
          <w:color w:val="000000"/>
        </w:rPr>
        <w:t xml:space="preserve">, </w:t>
      </w:r>
      <w:r>
        <w:rPr>
          <w:color w:val="000000"/>
        </w:rPr>
        <w:t xml:space="preserve">pajusti </w:t>
      </w:r>
      <w:r w:rsidR="00912207" w:rsidRPr="00C64547">
        <w:rPr>
          <w:color w:val="000000"/>
        </w:rPr>
        <w:t>pažinimo džiaugsmą.</w:t>
      </w:r>
    </w:p>
    <w:p w:rsidR="00C16024" w:rsidRDefault="00C16024" w:rsidP="003B75C5">
      <w:pPr>
        <w:autoSpaceDE w:val="0"/>
        <w:autoSpaceDN w:val="0"/>
        <w:adjustRightInd w:val="0"/>
        <w:spacing w:after="0" w:line="360" w:lineRule="auto"/>
        <w:jc w:val="both"/>
        <w:rPr>
          <w:color w:val="000000"/>
        </w:rPr>
      </w:pPr>
    </w:p>
    <w:p w:rsidR="00F77D62" w:rsidRDefault="00F77D62" w:rsidP="00621825">
      <w:pPr>
        <w:spacing w:after="0" w:line="360" w:lineRule="auto"/>
        <w:ind w:left="360" w:firstLine="360"/>
        <w:jc w:val="both"/>
        <w:rPr>
          <w:b/>
        </w:rPr>
      </w:pPr>
    </w:p>
    <w:p w:rsidR="00F77D62" w:rsidRDefault="00F77D62" w:rsidP="00621825">
      <w:pPr>
        <w:spacing w:after="0" w:line="360" w:lineRule="auto"/>
        <w:ind w:left="360" w:firstLine="360"/>
        <w:jc w:val="both"/>
        <w:rPr>
          <w:b/>
        </w:rPr>
      </w:pPr>
    </w:p>
    <w:p w:rsidR="00912207" w:rsidRPr="006B44B4" w:rsidRDefault="00912207" w:rsidP="006B44B4">
      <w:pPr>
        <w:spacing w:after="0" w:line="360" w:lineRule="auto"/>
        <w:ind w:left="360" w:firstLine="360"/>
        <w:jc w:val="both"/>
      </w:pPr>
      <w:r w:rsidRPr="00C16024">
        <w:rPr>
          <w:b/>
        </w:rPr>
        <w:lastRenderedPageBreak/>
        <w:t>Pedagogų pasirengimas</w:t>
      </w:r>
    </w:p>
    <w:p w:rsidR="00912207" w:rsidRPr="00545661" w:rsidRDefault="00912207" w:rsidP="006B44B4">
      <w:pPr>
        <w:spacing w:after="0" w:line="360" w:lineRule="auto"/>
        <w:ind w:firstLine="720"/>
        <w:jc w:val="both"/>
      </w:pPr>
      <w:r w:rsidRPr="00C64547">
        <w:t xml:space="preserve">Lopšelyje-darželyje dirba </w:t>
      </w:r>
      <w:r w:rsidR="0043425D" w:rsidRPr="0043425D">
        <w:t>kvalifikuoti</w:t>
      </w:r>
      <w:r w:rsidR="00331084">
        <w:t xml:space="preserve"> </w:t>
      </w:r>
      <w:r w:rsidRPr="00C64547">
        <w:t xml:space="preserve">ikimokyklinio ugdymo auklėtojai, priešmokyklinio ugdymo pedagogai, muzikos vadovas, socialinis pedagogas, logopedai, gebantys ugdyti </w:t>
      </w:r>
      <w:r w:rsidR="00027DC7">
        <w:t>šiuolaikinį vaiką</w:t>
      </w:r>
      <w:r w:rsidRPr="00C64547">
        <w:t xml:space="preserve">, suteikti jam pagalbą, atsižvelgiant į individualiuosius ir specialiuosius ugdymosi poreikius, galimybes, įžvelgti daromą pažangą, įvertinti pasiekimus, priimti vaiką tokį, koks jis yra. </w:t>
      </w:r>
      <w:r w:rsidR="00545661">
        <w:t>Pedagogai</w:t>
      </w:r>
      <w:r w:rsidR="00331084">
        <w:t xml:space="preserve"> </w:t>
      </w:r>
      <w:r w:rsidR="00545661">
        <w:t xml:space="preserve">yra įgiję </w:t>
      </w:r>
      <w:r w:rsidRPr="00C64547">
        <w:t>aukštą</w:t>
      </w:r>
      <w:r w:rsidR="002842F2">
        <w:t>jį universitetinį</w:t>
      </w:r>
      <w:r w:rsidR="00545661">
        <w:t xml:space="preserve"> ir aukštesnįjį </w:t>
      </w:r>
      <w:r w:rsidR="002842F2">
        <w:t xml:space="preserve"> išsilavinimą</w:t>
      </w:r>
      <w:r w:rsidR="00545661">
        <w:t xml:space="preserve">, </w:t>
      </w:r>
      <w:r w:rsidRPr="00C64547">
        <w:t xml:space="preserve"> at</w:t>
      </w:r>
      <w:r>
        <w:t xml:space="preserve">estuoti, </w:t>
      </w:r>
      <w:r w:rsidR="00545661">
        <w:t xml:space="preserve">turintys auklėtojo, </w:t>
      </w:r>
      <w:r>
        <w:t xml:space="preserve"> vyresniojo</w:t>
      </w:r>
      <w:r w:rsidRPr="00C64547">
        <w:t xml:space="preserve"> auklėtojo</w:t>
      </w:r>
      <w:r w:rsidR="00545661">
        <w:t xml:space="preserve"> ir metodininko</w:t>
      </w:r>
      <w:r w:rsidRPr="00C64547">
        <w:t xml:space="preserve"> kvalifikaci</w:t>
      </w:r>
      <w:r w:rsidR="002842F2">
        <w:t>nes kategorijas</w:t>
      </w:r>
      <w:r w:rsidR="00545661">
        <w:t>. Y</w:t>
      </w:r>
      <w:r w:rsidRPr="00C64547">
        <w:t>ra respublikinės ikimokyklinių įstaigų darbuotojų asociacijo</w:t>
      </w:r>
      <w:r w:rsidR="002842F2">
        <w:t xml:space="preserve">s „Sveikatos želmenėliai“ </w:t>
      </w:r>
      <w:r w:rsidRPr="00C64547">
        <w:t xml:space="preserve">, RIUKKPA (respublikinės ikimokyklinių ugdymo įstaigų </w:t>
      </w:r>
      <w:r w:rsidR="002842F2">
        <w:t>kūno kultūros asociacija), Sveikatą stiprinančių mokyklų</w:t>
      </w:r>
      <w:r w:rsidRPr="00C64547">
        <w:t>, logopedai – Lietuvos logopedų asociacijos nariai. Įstaigos pedagogai kelia kvalifikaciją rajono, respublikos organizuojamose renginiuose, rengia metodines ugdymosi priemones, dalijasi gerąja darbo patirtimi.</w:t>
      </w:r>
      <w:r w:rsidR="00545661" w:rsidRPr="00545661">
        <w:t>Įstaiga yra besimokanti organizacija, jos veikla nuolat vertinama, tobulinama. Pedagogai geba pagrįsti savo veiklą, ją sisteminti ir skleisti pozityvią darbo patirtį.</w:t>
      </w:r>
    </w:p>
    <w:p w:rsidR="00545661" w:rsidRDefault="00545661" w:rsidP="00C64547">
      <w:pPr>
        <w:spacing w:after="0" w:line="360" w:lineRule="auto"/>
        <w:ind w:left="360"/>
        <w:jc w:val="center"/>
        <w:rPr>
          <w:b/>
        </w:rPr>
      </w:pPr>
    </w:p>
    <w:p w:rsidR="00912207" w:rsidRPr="00C64547" w:rsidRDefault="00912207" w:rsidP="00C16024">
      <w:pPr>
        <w:spacing w:after="0" w:line="360" w:lineRule="auto"/>
        <w:ind w:left="360"/>
        <w:rPr>
          <w:b/>
        </w:rPr>
      </w:pPr>
      <w:r w:rsidRPr="00C64547">
        <w:rPr>
          <w:b/>
        </w:rPr>
        <w:t xml:space="preserve"> </w:t>
      </w:r>
      <w:r w:rsidR="006B44B4">
        <w:rPr>
          <w:b/>
        </w:rPr>
        <w:tab/>
      </w:r>
      <w:r w:rsidRPr="00C64547">
        <w:rPr>
          <w:b/>
        </w:rPr>
        <w:t>Regiono ir įstaigos savitumas</w:t>
      </w:r>
    </w:p>
    <w:p w:rsidR="00621825" w:rsidRPr="00BE5688" w:rsidRDefault="00141F0F" w:rsidP="006B44B4">
      <w:pPr>
        <w:spacing w:after="0" w:line="360" w:lineRule="auto"/>
        <w:ind w:left="360" w:firstLine="936"/>
        <w:jc w:val="both"/>
      </w:pPr>
      <w:r>
        <w:t>Raseinių lopšelis-darželis „Liepaitė“ įsikūręs</w:t>
      </w:r>
      <w:r w:rsidR="00EC5374">
        <w:t xml:space="preserve"> rytinėje miesto dalyje, </w:t>
      </w:r>
      <w:r w:rsidR="00014D6D">
        <w:t>nutolęs</w:t>
      </w:r>
      <w:r w:rsidR="00EC5374" w:rsidRPr="00C64547">
        <w:t xml:space="preserve"> nuo miesto centro, privačių namų kvartale. Lopšelį-darželį supa graži, erdvi daug žalumos ir gėlynų turinti aplinka</w:t>
      </w:r>
      <w:r w:rsidR="00EC5374">
        <w:t xml:space="preserve">. </w:t>
      </w:r>
      <w:r>
        <w:t xml:space="preserve"> Greta yra </w:t>
      </w:r>
      <w:r w:rsidR="00014D6D" w:rsidRPr="00014D6D">
        <w:t>Raseinių kūno kultūros</w:t>
      </w:r>
      <w:r w:rsidR="00014D6D">
        <w:t xml:space="preserve"> ir sporto centro stadionas, Raseinių V</w:t>
      </w:r>
      <w:r>
        <w:t xml:space="preserve">. Petkaus pagrindinė mokykla, </w:t>
      </w:r>
      <w:r w:rsidRPr="00C64547">
        <w:t>AB „Šatrija“</w:t>
      </w:r>
      <w:r>
        <w:t>,</w:t>
      </w:r>
      <w:r w:rsidR="00331084">
        <w:t xml:space="preserve"> </w:t>
      </w:r>
      <w:r>
        <w:t>Prabaudos pušynėlis, šeimos kepyklėlė</w:t>
      </w:r>
      <w:r w:rsidRPr="00C64547">
        <w:t xml:space="preserve"> „Laugena</w:t>
      </w:r>
      <w:r w:rsidR="00014D6D">
        <w:t>, UAB</w:t>
      </w:r>
      <w:r w:rsidR="00331084">
        <w:t xml:space="preserve"> </w:t>
      </w:r>
      <w:r w:rsidR="00014D6D">
        <w:t>sulčių spaudykla</w:t>
      </w:r>
      <w:r>
        <w:t xml:space="preserve">. Ugdytiniai lankosi   </w:t>
      </w:r>
      <w:r w:rsidR="00912207" w:rsidRPr="00C64547">
        <w:t>S. Girdžiaus vairavimo mokykloje, Raseinių priešgaisrinės saugos tarnyboje, UAB Raseinių komunalinės paslaugos, M</w:t>
      </w:r>
      <w:r>
        <w:t xml:space="preserve">aironio parke, prie </w:t>
      </w:r>
      <w:r w:rsidR="00EC5374">
        <w:t>Magdės šulinio ir mieste esančių vandens telkinių.</w:t>
      </w:r>
      <w:r w:rsidR="003B75C5">
        <w:t xml:space="preserve"> </w:t>
      </w:r>
    </w:p>
    <w:p w:rsidR="00331084" w:rsidRDefault="00331084" w:rsidP="006B44B4">
      <w:pPr>
        <w:spacing w:after="0" w:line="360" w:lineRule="auto"/>
        <w:ind w:firstLine="1296"/>
        <w:jc w:val="both"/>
      </w:pPr>
      <w:r w:rsidRPr="000C413E">
        <w:t xml:space="preserve">Kultūrinius poreikius tenkina </w:t>
      </w:r>
      <w:r w:rsidRPr="00C64547">
        <w:t xml:space="preserve">Raseinių krašto </w:t>
      </w:r>
      <w:r>
        <w:t xml:space="preserve">istorijos </w:t>
      </w:r>
      <w:r w:rsidRPr="00C64547">
        <w:t xml:space="preserve">muziejus, Raseinių M. Martinaičio viešoji biblioteka. </w:t>
      </w:r>
    </w:p>
    <w:p w:rsidR="00EC5374" w:rsidRDefault="00331084" w:rsidP="006B44B4">
      <w:pPr>
        <w:spacing w:after="0" w:line="360" w:lineRule="auto"/>
        <w:ind w:firstLine="1296"/>
        <w:jc w:val="both"/>
      </w:pPr>
      <w:r w:rsidRPr="00C64547">
        <w:t>Įstaiga turi erdvią sporto salę, turtingą sportini</w:t>
      </w:r>
      <w:r>
        <w:t xml:space="preserve">ais įrengimais ir inventoriumi. </w:t>
      </w:r>
      <w:r w:rsidRPr="00C64547">
        <w:t xml:space="preserve">Lopšelyje-darželyje prioritetas teikiamas sveikatos saugojimui ir stiprinimui. Sukaupta nemaža sveikatos ugdymo patirtis, sukurta šiam ugdymui tinkama aplinka. Dirbama pagal patvirtintą individualią programą „Auk sveikas, vaikeli“. </w:t>
      </w:r>
    </w:p>
    <w:p w:rsidR="00912207" w:rsidRPr="00C64547" w:rsidRDefault="00912207" w:rsidP="006B44B4">
      <w:pPr>
        <w:spacing w:after="0" w:line="360" w:lineRule="auto"/>
        <w:ind w:firstLine="1296"/>
        <w:jc w:val="both"/>
        <w:rPr>
          <w:iCs/>
        </w:rPr>
      </w:pPr>
      <w:r w:rsidRPr="00C64547">
        <w:t xml:space="preserve">Įstaigos </w:t>
      </w:r>
      <w:r w:rsidRPr="00C64547">
        <w:rPr>
          <w:b/>
          <w:bCs/>
          <w:iCs/>
        </w:rPr>
        <w:t xml:space="preserve">misija </w:t>
      </w:r>
      <w:r w:rsidRPr="00C64547">
        <w:rPr>
          <w:iCs/>
        </w:rPr>
        <w:t>–  padėti vaikui tenkinti prigimtinius, socialinius, kultūrinius poreikius, pasirengti sėkmingam mokymuisi mokykloje.</w:t>
      </w:r>
    </w:p>
    <w:p w:rsidR="006B44B4" w:rsidRDefault="00912207" w:rsidP="006B44B4">
      <w:pPr>
        <w:autoSpaceDE w:val="0"/>
        <w:autoSpaceDN w:val="0"/>
        <w:adjustRightInd w:val="0"/>
        <w:spacing w:after="0" w:line="360" w:lineRule="auto"/>
        <w:ind w:firstLine="1296"/>
        <w:jc w:val="both"/>
        <w:rPr>
          <w:iCs/>
          <w:color w:val="000000"/>
        </w:rPr>
      </w:pPr>
      <w:r w:rsidRPr="00C64547">
        <w:rPr>
          <w:bCs/>
          <w:iCs/>
          <w:color w:val="000000"/>
        </w:rPr>
        <w:t>Lopšelio – darželio</w:t>
      </w:r>
      <w:r w:rsidRPr="00C64547">
        <w:rPr>
          <w:b/>
          <w:bCs/>
          <w:iCs/>
          <w:color w:val="000000"/>
        </w:rPr>
        <w:t xml:space="preserve"> vizija </w:t>
      </w:r>
      <w:r w:rsidRPr="00C64547">
        <w:rPr>
          <w:iCs/>
          <w:color w:val="000000"/>
        </w:rPr>
        <w:t xml:space="preserve">– ugdyti ateities žmogų, gebantį ieškoti, sveikai </w:t>
      </w:r>
      <w:r w:rsidR="006B44B4">
        <w:rPr>
          <w:iCs/>
          <w:color w:val="000000"/>
        </w:rPr>
        <w:t>gyventi ir kurti visą gyvenimą.</w:t>
      </w:r>
    </w:p>
    <w:p w:rsidR="00C31A58" w:rsidRPr="006B44B4" w:rsidRDefault="00C31A58" w:rsidP="006B44B4">
      <w:pPr>
        <w:autoSpaceDE w:val="0"/>
        <w:autoSpaceDN w:val="0"/>
        <w:adjustRightInd w:val="0"/>
        <w:spacing w:after="0" w:line="360" w:lineRule="auto"/>
        <w:ind w:firstLine="1296"/>
        <w:jc w:val="both"/>
        <w:rPr>
          <w:iCs/>
          <w:color w:val="000000"/>
        </w:rPr>
      </w:pPr>
      <w:r w:rsidRPr="00C64547">
        <w:rPr>
          <w:iCs/>
        </w:rPr>
        <w:lastRenderedPageBreak/>
        <w:t xml:space="preserve">Siekiant užtikrinti šiuolaikinio ugdymo realijas, vadovaujamasi humanistine psichologija. </w:t>
      </w:r>
      <w:r w:rsidRPr="00545661">
        <w:rPr>
          <w:iCs/>
        </w:rPr>
        <w:t xml:space="preserve">Lopšelio-darželio “Liepaitė” veikla paremta </w:t>
      </w:r>
      <w:r w:rsidRPr="00545661">
        <w:rPr>
          <w:b/>
          <w:iCs/>
        </w:rPr>
        <w:t>filosofija</w:t>
      </w:r>
      <w:r w:rsidRPr="00545661">
        <w:rPr>
          <w:iCs/>
        </w:rPr>
        <w:t xml:space="preserve"> </w:t>
      </w:r>
      <w:r w:rsidRPr="00C64547">
        <w:rPr>
          <w:iCs/>
        </w:rPr>
        <w:t>– ki</w:t>
      </w:r>
      <w:r w:rsidR="00AB09DD">
        <w:rPr>
          <w:iCs/>
        </w:rPr>
        <w:t xml:space="preserve">ekvienas vaikas – individualybė.  </w:t>
      </w:r>
      <w:r w:rsidRPr="00C64547">
        <w:rPr>
          <w:iCs/>
        </w:rPr>
        <w:t>Mūsų dėmesio centre – vaikas, jo poreikiai, jo saviraiška. Vaikas – asmenybė, siekianti ir gebanti kurti, tyrinėti ir veikti. Tai asmenybė, kuri</w:t>
      </w:r>
      <w:r>
        <w:rPr>
          <w:iCs/>
        </w:rPr>
        <w:t xml:space="preserve"> </w:t>
      </w:r>
      <w:r w:rsidRPr="00BE5688">
        <w:rPr>
          <w:iCs/>
        </w:rPr>
        <w:t xml:space="preserve">laisvai realizuoja savo kūrybines galimybes, asmenybė, kuri yra autentiška, unikali ir jai būdinga </w:t>
      </w:r>
      <w:r w:rsidRPr="006A1F75">
        <w:rPr>
          <w:iCs/>
        </w:rPr>
        <w:t>saviraiška. Vaikas yra aktyvus, jis gali sąmoningai pasirinkti, gali prisitaikyti ir kisti.</w:t>
      </w:r>
    </w:p>
    <w:p w:rsidR="00912207" w:rsidRDefault="00912207" w:rsidP="006B44B4">
      <w:pPr>
        <w:spacing w:after="0" w:line="360" w:lineRule="auto"/>
        <w:ind w:firstLine="1296"/>
        <w:rPr>
          <w:b/>
        </w:rPr>
      </w:pPr>
      <w:r w:rsidRPr="00BE5688">
        <w:rPr>
          <w:b/>
        </w:rPr>
        <w:t>Tėvų (globėjų) ir vietos bendruomenės poreikiai</w:t>
      </w:r>
    </w:p>
    <w:p w:rsidR="00912207" w:rsidRPr="00BE5688" w:rsidRDefault="001916A1" w:rsidP="00BE5688">
      <w:pPr>
        <w:numPr>
          <w:ilvl w:val="0"/>
          <w:numId w:val="5"/>
        </w:numPr>
        <w:spacing w:after="0" w:line="360" w:lineRule="auto"/>
        <w:jc w:val="both"/>
      </w:pPr>
      <w:r>
        <w:t>Būtų t</w:t>
      </w:r>
      <w:r w:rsidR="00912207" w:rsidRPr="00BE5688">
        <w:t>enkinami vaiko fiziologiniai poreikiai (mityba, poilsis);</w:t>
      </w:r>
    </w:p>
    <w:p w:rsidR="00912207" w:rsidRPr="00BE5688" w:rsidRDefault="001916A1" w:rsidP="00BE5688">
      <w:pPr>
        <w:numPr>
          <w:ilvl w:val="0"/>
          <w:numId w:val="5"/>
        </w:numPr>
        <w:spacing w:after="0" w:line="360" w:lineRule="auto"/>
        <w:jc w:val="both"/>
      </w:pPr>
      <w:r>
        <w:t xml:space="preserve">Kokybiškai ugdytųsi, pasirengtų </w:t>
      </w:r>
      <w:r w:rsidR="00912207" w:rsidRPr="00BE5688">
        <w:t>mokyklai;</w:t>
      </w:r>
    </w:p>
    <w:p w:rsidR="00912207" w:rsidRPr="00BE5688" w:rsidRDefault="001916A1" w:rsidP="001916A1">
      <w:pPr>
        <w:numPr>
          <w:ilvl w:val="0"/>
          <w:numId w:val="5"/>
        </w:numPr>
        <w:spacing w:after="0" w:line="360" w:lineRule="auto"/>
        <w:jc w:val="both"/>
      </w:pPr>
      <w:r>
        <w:t>Įgytų s</w:t>
      </w:r>
      <w:r w:rsidRPr="00BE5688">
        <w:t>avarankiškumo</w:t>
      </w:r>
      <w:r>
        <w:t xml:space="preserve">, sveikos gyvensenos, bendravimo su bendraamžiais ir </w:t>
      </w:r>
      <w:r w:rsidRPr="00BE5688">
        <w:t xml:space="preserve"> suaugusiais </w:t>
      </w:r>
      <w:r>
        <w:t>įgūdžių;</w:t>
      </w:r>
    </w:p>
    <w:p w:rsidR="00912207" w:rsidRPr="00BE5688" w:rsidRDefault="001916A1" w:rsidP="00BE5688">
      <w:pPr>
        <w:numPr>
          <w:ilvl w:val="0"/>
          <w:numId w:val="5"/>
        </w:numPr>
        <w:spacing w:after="0" w:line="360" w:lineRule="auto"/>
        <w:jc w:val="both"/>
      </w:pPr>
      <w:r>
        <w:t xml:space="preserve">Būtų teikiama  specialioji pedagoginė pagalba; </w:t>
      </w:r>
    </w:p>
    <w:p w:rsidR="00912207" w:rsidRPr="00BE5688" w:rsidRDefault="001916A1" w:rsidP="001916A1">
      <w:pPr>
        <w:numPr>
          <w:ilvl w:val="0"/>
          <w:numId w:val="5"/>
        </w:numPr>
        <w:spacing w:after="0" w:line="360" w:lineRule="auto"/>
        <w:jc w:val="both"/>
      </w:pPr>
      <w:r>
        <w:t>Vaikai dalyvavautų</w:t>
      </w:r>
      <w:r w:rsidR="00CE7B94">
        <w:t xml:space="preserve"> </w:t>
      </w:r>
      <w:r w:rsidR="00912207" w:rsidRPr="00BE5688">
        <w:t>papildomame ugdyme, įvairių būrelių veikloje;</w:t>
      </w:r>
    </w:p>
    <w:p w:rsidR="00912207" w:rsidRPr="00BE5688" w:rsidRDefault="008C53C2" w:rsidP="00BE5688">
      <w:pPr>
        <w:numPr>
          <w:ilvl w:val="0"/>
          <w:numId w:val="5"/>
        </w:numPr>
        <w:spacing w:after="0" w:line="360" w:lineRule="auto"/>
        <w:jc w:val="both"/>
      </w:pPr>
      <w:r>
        <w:t xml:space="preserve">Tinkamai elgtųsi </w:t>
      </w:r>
      <w:r w:rsidR="00912207" w:rsidRPr="00BE5688">
        <w:t>įvairioje socialinėje aplinkoje;</w:t>
      </w:r>
    </w:p>
    <w:p w:rsidR="00912207" w:rsidRPr="00BE5688" w:rsidRDefault="008C53C2" w:rsidP="00BE5688">
      <w:pPr>
        <w:numPr>
          <w:ilvl w:val="0"/>
          <w:numId w:val="5"/>
        </w:numPr>
        <w:spacing w:after="0" w:line="360" w:lineRule="auto"/>
        <w:jc w:val="both"/>
      </w:pPr>
      <w:r>
        <w:t>Būtų s</w:t>
      </w:r>
      <w:r w:rsidR="00014D6D">
        <w:t>augi, e</w:t>
      </w:r>
      <w:r w:rsidR="00912207" w:rsidRPr="00BE5688">
        <w:t>stetiška ir vaiko poreikius tenkinanti ugdymo(si) aplinka;</w:t>
      </w:r>
    </w:p>
    <w:p w:rsidR="00014D6D" w:rsidRDefault="008C53C2" w:rsidP="00014D6D">
      <w:pPr>
        <w:numPr>
          <w:ilvl w:val="0"/>
          <w:numId w:val="5"/>
        </w:numPr>
        <w:spacing w:after="0" w:line="360" w:lineRule="auto"/>
        <w:jc w:val="both"/>
      </w:pPr>
      <w:r>
        <w:t>Būtų  palanki pedagogų  sąveika  su vaikais ir tėvais.</w:t>
      </w:r>
    </w:p>
    <w:p w:rsidR="00621825" w:rsidRDefault="00621825" w:rsidP="00621825">
      <w:pPr>
        <w:spacing w:after="0" w:line="360" w:lineRule="auto"/>
        <w:ind w:left="720"/>
        <w:jc w:val="both"/>
      </w:pPr>
    </w:p>
    <w:p w:rsidR="00912207" w:rsidRPr="00BE5688" w:rsidRDefault="00912207" w:rsidP="00AB09DD">
      <w:pPr>
        <w:spacing w:after="0" w:line="360" w:lineRule="auto"/>
        <w:jc w:val="center"/>
        <w:rPr>
          <w:b/>
        </w:rPr>
      </w:pPr>
      <w:r w:rsidRPr="00BE5688">
        <w:rPr>
          <w:b/>
        </w:rPr>
        <w:t>II. IKIMOKYKLINIO UGDYMO PRINCIPAI</w:t>
      </w:r>
    </w:p>
    <w:p w:rsidR="00912207" w:rsidRPr="00BE5688" w:rsidRDefault="00912207" w:rsidP="00BE5688">
      <w:pPr>
        <w:spacing w:after="0" w:line="360" w:lineRule="auto"/>
      </w:pPr>
      <w:r w:rsidRPr="00BE5688">
        <w:t xml:space="preserve">             </w:t>
      </w:r>
      <w:r w:rsidR="00AB09DD">
        <w:tab/>
      </w:r>
      <w:r w:rsidRPr="00BE5688">
        <w:t>Ikimokyklinio ugdymo programa sudaryta remiantis šiais principais:</w:t>
      </w:r>
    </w:p>
    <w:p w:rsidR="00912207" w:rsidRPr="00BE5688" w:rsidRDefault="00912207" w:rsidP="00AB09DD">
      <w:pPr>
        <w:spacing w:after="0" w:line="360" w:lineRule="auto"/>
        <w:ind w:firstLine="1296"/>
      </w:pPr>
      <w:r w:rsidRPr="00A71669">
        <w:rPr>
          <w:b/>
          <w:lang w:val="pt-BR"/>
        </w:rPr>
        <w:t>Humaniškumo principas</w:t>
      </w:r>
      <w:r w:rsidRPr="00A71669">
        <w:rPr>
          <w:lang w:val="pt-BR"/>
        </w:rPr>
        <w:t xml:space="preserve"> – vaikas gerbiamas kaip asmenybė, jam garantuojama teisė gyventi ir elgtis pagal prigimtį ir asmeninę patirtį. Vaikas pastitiki suaugusiais.</w:t>
      </w:r>
    </w:p>
    <w:p w:rsidR="00912207" w:rsidRPr="00BE5688" w:rsidRDefault="00912207" w:rsidP="00AB09DD">
      <w:pPr>
        <w:spacing w:after="0" w:line="360" w:lineRule="auto"/>
        <w:ind w:firstLine="1296"/>
        <w:jc w:val="both"/>
      </w:pPr>
      <w:r w:rsidRPr="00BE5688">
        <w:rPr>
          <w:b/>
        </w:rPr>
        <w:t>Demokratiškumo</w:t>
      </w:r>
      <w:r w:rsidRPr="00BE5688">
        <w:t xml:space="preserve"> – ugdomas kritiškai mąstantis, tolerantiškas, iniciatyvus, mokantis bendrauti su kitais, žmogus. Išlaikoma pusiausvyra tarp vaiko pasirinktos ir pedagogo pasiūlytos veiklos.</w:t>
      </w:r>
    </w:p>
    <w:p w:rsidR="00912207" w:rsidRPr="00BE5688" w:rsidRDefault="00912207" w:rsidP="00AB09DD">
      <w:pPr>
        <w:spacing w:after="0" w:line="360" w:lineRule="auto"/>
        <w:ind w:firstLine="1296"/>
        <w:jc w:val="both"/>
      </w:pPr>
      <w:r w:rsidRPr="00BE5688">
        <w:rPr>
          <w:b/>
        </w:rPr>
        <w:lastRenderedPageBreak/>
        <w:t>Individualizavimo ir diferencijavimo</w:t>
      </w:r>
      <w:r w:rsidRPr="00BE5688">
        <w:t xml:space="preserve"> – siekiama vaiko fizinio, emocinio, socialinio, intelektinio ugdymo individualizavimo. Taikomos skirtingos ugdymo formos, skirtingi poveikio būdai, metodai, atsižvelgiant į vaiko brandos ypatybes, gebėjimus, sveikatą, patirtį, skirtingus pasaulio pažinimo būdus ir pomėgius.</w:t>
      </w:r>
    </w:p>
    <w:p w:rsidR="00912207" w:rsidRPr="00BE5688" w:rsidRDefault="00912207" w:rsidP="00AB09DD">
      <w:pPr>
        <w:spacing w:after="0" w:line="360" w:lineRule="auto"/>
        <w:ind w:firstLine="1296"/>
        <w:jc w:val="both"/>
      </w:pPr>
      <w:r w:rsidRPr="00BE5688">
        <w:rPr>
          <w:b/>
        </w:rPr>
        <w:t>Sveikatinimo</w:t>
      </w:r>
      <w:r w:rsidRPr="00BE5688">
        <w:t xml:space="preserve"> – tenkinami vaiko saugios ir sveikos gyvensenos poreikiai. Vaikas ugdosi nuostatą savarankiškai laikytis asmens higienos, aktyvios veiklos, poilsio ir maitinimosi režimo, pratinasi saugoti savo ir kitų fizinę bei psichinę sveikatą, švarinti aplinką, saugiai jaustis artimoje aplinkoje.</w:t>
      </w:r>
    </w:p>
    <w:p w:rsidR="00912207" w:rsidRPr="00BE5688" w:rsidRDefault="00912207" w:rsidP="00AB09DD">
      <w:pPr>
        <w:spacing w:after="0" w:line="360" w:lineRule="auto"/>
        <w:ind w:firstLine="1296"/>
        <w:jc w:val="both"/>
      </w:pPr>
      <w:r w:rsidRPr="00BE5688">
        <w:rPr>
          <w:b/>
        </w:rPr>
        <w:t>Prieinamumo</w:t>
      </w:r>
      <w:r w:rsidRPr="00BE5688">
        <w:t xml:space="preserve"> – ugdymo turinys sudaromas taip, kad jį būtų galima lanksčiai taikyti atsižvelgiant į vaiko brandos ypatybes, gebėjimus, sveikatą, turimą patirtį, skirtingus pasaulio pažinimo būdus ir pomėgius.</w:t>
      </w:r>
    </w:p>
    <w:p w:rsidR="00912207" w:rsidRPr="00BE5688" w:rsidRDefault="00912207" w:rsidP="00AB09DD">
      <w:pPr>
        <w:spacing w:after="0" w:line="360" w:lineRule="auto"/>
        <w:ind w:firstLine="1296"/>
        <w:jc w:val="both"/>
      </w:pPr>
      <w:r w:rsidRPr="00BE5688">
        <w:rPr>
          <w:b/>
        </w:rPr>
        <w:t>Tęstinumo</w:t>
      </w:r>
      <w:r w:rsidRPr="00BE5688">
        <w:t xml:space="preserve"> – siekiama, kad vaikas darniai pereitų nuo ugdymo šeimoje ar ikimokyklinėje grupėje prie ugdymo  priešmokyklinėje grupėje, o vėliau – mokykloje. Atsižvelgiant į turimą vaiko patirtį, sudaromos sąlygos jam toliau bręsti ir tobulėti.</w:t>
      </w:r>
    </w:p>
    <w:p w:rsidR="00912207" w:rsidRPr="00BE5688" w:rsidRDefault="00912207" w:rsidP="00AB09DD">
      <w:pPr>
        <w:spacing w:after="0" w:line="360" w:lineRule="auto"/>
        <w:ind w:firstLine="1296"/>
        <w:jc w:val="both"/>
      </w:pPr>
      <w:r w:rsidRPr="00BE5688">
        <w:rPr>
          <w:b/>
        </w:rPr>
        <w:t>Integralumo</w:t>
      </w:r>
      <w:r w:rsidRPr="00BE5688">
        <w:t xml:space="preserve"> – siekiama ugdymo tikslų, užd</w:t>
      </w:r>
      <w:r w:rsidR="004841CF">
        <w:t xml:space="preserve">avinių, turinio, metodų dermės, </w:t>
      </w:r>
      <w:r w:rsidRPr="00BE5688">
        <w:t>specialiųjų poreikių turinčių vaikų integracijai.</w:t>
      </w:r>
    </w:p>
    <w:p w:rsidR="00912207" w:rsidRPr="00BE5688" w:rsidRDefault="00912207" w:rsidP="00AB09DD">
      <w:pPr>
        <w:spacing w:after="0" w:line="360" w:lineRule="auto"/>
        <w:ind w:firstLine="1296"/>
        <w:jc w:val="both"/>
      </w:pPr>
      <w:r w:rsidRPr="00BE5688">
        <w:rPr>
          <w:b/>
        </w:rPr>
        <w:t>Ugdymo aplinkos reikšmingumo</w:t>
      </w:r>
      <w:r w:rsidRPr="00BE5688">
        <w:t xml:space="preserve"> – sudaroma aplinka, kurioje vaikas rastų iššūkių ir taip galėtų tyrinėti, pažinti, kurti.</w:t>
      </w:r>
    </w:p>
    <w:p w:rsidR="00912207" w:rsidRPr="00BE5688" w:rsidRDefault="00912207" w:rsidP="00BE5688">
      <w:pPr>
        <w:spacing w:after="0" w:line="360" w:lineRule="auto"/>
        <w:jc w:val="both"/>
      </w:pPr>
    </w:p>
    <w:p w:rsidR="00912207" w:rsidRPr="00AB09DD" w:rsidRDefault="00622ABA" w:rsidP="00AB09DD">
      <w:pPr>
        <w:numPr>
          <w:ilvl w:val="0"/>
          <w:numId w:val="23"/>
        </w:numPr>
        <w:spacing w:after="0" w:line="360" w:lineRule="auto"/>
        <w:jc w:val="center"/>
        <w:rPr>
          <w:b/>
        </w:rPr>
      </w:pPr>
      <w:r>
        <w:rPr>
          <w:b/>
        </w:rPr>
        <w:t>TIKSLAI</w:t>
      </w:r>
      <w:r w:rsidR="00912207" w:rsidRPr="00BE5688">
        <w:rPr>
          <w:b/>
        </w:rPr>
        <w:t xml:space="preserve">  IR UŽDAVINIAI</w:t>
      </w:r>
    </w:p>
    <w:p w:rsidR="00912207" w:rsidRPr="00BE5688" w:rsidRDefault="00912207" w:rsidP="00622ABA">
      <w:pPr>
        <w:spacing w:after="0" w:line="360" w:lineRule="auto"/>
        <w:ind w:firstLine="1296"/>
        <w:jc w:val="both"/>
      </w:pPr>
      <w:r w:rsidRPr="00BE5688">
        <w:rPr>
          <w:b/>
        </w:rPr>
        <w:t>Tikslas</w:t>
      </w:r>
      <w:r w:rsidR="00622ABA">
        <w:t xml:space="preserve">. </w:t>
      </w:r>
      <w:r w:rsidRPr="00BE5688">
        <w:t>Atsižvelgiant į  pažangiausias  mokslo ir visuomenės raidos tendencijas, kurti sąlygas padedančias vaikui tenkinti prigimtinius, kultūros, etninius, socialinius, pažintinius poreikius.</w:t>
      </w:r>
    </w:p>
    <w:p w:rsidR="00912207" w:rsidRPr="00BE5688" w:rsidRDefault="00912207" w:rsidP="00BE5688">
      <w:pPr>
        <w:spacing w:after="0" w:line="360" w:lineRule="auto"/>
        <w:ind w:firstLine="1296"/>
        <w:jc w:val="both"/>
      </w:pPr>
      <w:r w:rsidRPr="00BE5688">
        <w:rPr>
          <w:b/>
        </w:rPr>
        <w:t>Uždaviniai</w:t>
      </w:r>
      <w:r w:rsidRPr="00BE5688">
        <w:t>:</w:t>
      </w:r>
    </w:p>
    <w:p w:rsidR="00912207" w:rsidRPr="00BE5688" w:rsidRDefault="00AB09DD" w:rsidP="00BE5688">
      <w:pPr>
        <w:spacing w:after="0" w:line="360" w:lineRule="auto"/>
        <w:ind w:firstLine="1296"/>
        <w:jc w:val="both"/>
      </w:pPr>
      <w:r>
        <w:t>1. Saugo</w:t>
      </w:r>
      <w:r w:rsidR="00912207" w:rsidRPr="00BE5688">
        <w:t xml:space="preserve">ti ir stiprinti vaiko psichinę ir fizinę </w:t>
      </w:r>
      <w:r>
        <w:t xml:space="preserve">sveikatą, </w:t>
      </w:r>
      <w:r w:rsidR="00912207" w:rsidRPr="00BE5688">
        <w:t xml:space="preserve"> tenkinti aktyvumo ir judėjimo poreikį.</w:t>
      </w:r>
    </w:p>
    <w:p w:rsidR="00912207" w:rsidRPr="00BE5688" w:rsidRDefault="00912207" w:rsidP="00BE5688">
      <w:pPr>
        <w:spacing w:after="0" w:line="360" w:lineRule="auto"/>
        <w:ind w:firstLine="1296"/>
        <w:jc w:val="both"/>
      </w:pPr>
      <w:r w:rsidRPr="00BE5688">
        <w:t>2. Ugdyti vaiko kūrybiškumą, skatinti atsiskleisti meno priemonėmis ir kitais būdais.</w:t>
      </w:r>
    </w:p>
    <w:p w:rsidR="00912207" w:rsidRPr="00BE5688" w:rsidRDefault="00912207" w:rsidP="00BE5688">
      <w:pPr>
        <w:spacing w:after="0" w:line="360" w:lineRule="auto"/>
        <w:ind w:firstLine="1296"/>
        <w:jc w:val="both"/>
      </w:pPr>
      <w:r w:rsidRPr="00BE5688">
        <w:t>3. Plėsti vaiko supratimą apie aplinkinį pasaulį, plėtoti intelektinius gebėjimus, perimti įvairius pasaulio pažinimo būdus.</w:t>
      </w:r>
    </w:p>
    <w:p w:rsidR="00912207" w:rsidRPr="00BE5688" w:rsidRDefault="00912207" w:rsidP="00BE5688">
      <w:pPr>
        <w:spacing w:after="0" w:line="360" w:lineRule="auto"/>
        <w:ind w:firstLine="1296"/>
        <w:jc w:val="both"/>
      </w:pPr>
      <w:r w:rsidRPr="00BE5688">
        <w:t>4. Skatinti veikti, bendrauti ir bendradarbiauti su bendraamžiais ir suaugusiais, kartu plėtojant jo emocinę, socialinę, kultūrinę patirtį.</w:t>
      </w:r>
    </w:p>
    <w:p w:rsidR="00912207" w:rsidRPr="00BE5688" w:rsidRDefault="00912207" w:rsidP="00BE5688">
      <w:pPr>
        <w:spacing w:after="0" w:line="360" w:lineRule="auto"/>
        <w:ind w:firstLine="1296"/>
        <w:jc w:val="both"/>
      </w:pPr>
      <w:r w:rsidRPr="00BE5688">
        <w:t>5. Plėsti ir gilinti vaiko supratimą apie gimtosios kalbos savitumą, ugdyti meilę ir pagarbą gimtajam žodžiui.</w:t>
      </w:r>
    </w:p>
    <w:p w:rsidR="00C13C15" w:rsidRDefault="00147E26" w:rsidP="00C13C15">
      <w:pPr>
        <w:spacing w:after="0" w:line="360" w:lineRule="auto"/>
        <w:ind w:firstLine="1296"/>
        <w:jc w:val="both"/>
      </w:pPr>
      <w:r>
        <w:lastRenderedPageBreak/>
        <w:t>6. Puoselėti tautos,</w:t>
      </w:r>
      <w:r w:rsidR="00912207" w:rsidRPr="00BE5688">
        <w:t xml:space="preserve"> gim</w:t>
      </w:r>
      <w:r w:rsidR="00C13C15">
        <w:t>tojo krašto kultūrinį paveldą</w:t>
      </w:r>
      <w:r w:rsidR="00EA5E4A">
        <w:t>, formuojant dorines, tautinės kultūros vertybes.</w:t>
      </w:r>
    </w:p>
    <w:p w:rsidR="00912207" w:rsidRPr="00C10679" w:rsidRDefault="00912207" w:rsidP="00C10679">
      <w:pPr>
        <w:spacing w:after="0" w:line="360" w:lineRule="auto"/>
        <w:jc w:val="both"/>
      </w:pPr>
    </w:p>
    <w:p w:rsidR="00912207" w:rsidRPr="00BE5688" w:rsidRDefault="00C16024" w:rsidP="00C10679">
      <w:pPr>
        <w:spacing w:after="0" w:line="360" w:lineRule="auto"/>
        <w:ind w:firstLine="1296"/>
        <w:jc w:val="center"/>
        <w:rPr>
          <w:b/>
        </w:rPr>
      </w:pPr>
      <w:r>
        <w:rPr>
          <w:b/>
        </w:rPr>
        <w:t>IV</w:t>
      </w:r>
      <w:r w:rsidR="00912207" w:rsidRPr="00BE5688">
        <w:rPr>
          <w:b/>
        </w:rPr>
        <w:t>. UGDYM</w:t>
      </w:r>
      <w:r w:rsidR="00C10679">
        <w:rPr>
          <w:b/>
        </w:rPr>
        <w:t>O TURINYS, METODAI IR PRIEMONĖS</w:t>
      </w:r>
    </w:p>
    <w:p w:rsidR="00912207" w:rsidRPr="00BE5688" w:rsidRDefault="00912207" w:rsidP="00C16024">
      <w:pPr>
        <w:spacing w:after="0" w:line="360" w:lineRule="auto"/>
        <w:rPr>
          <w:b/>
        </w:rPr>
      </w:pPr>
      <w:r w:rsidRPr="00BE5688">
        <w:rPr>
          <w:b/>
        </w:rPr>
        <w:t xml:space="preserve"> </w:t>
      </w:r>
      <w:r w:rsidR="00C13C15">
        <w:rPr>
          <w:b/>
        </w:rPr>
        <w:tab/>
      </w:r>
      <w:r w:rsidRPr="00BE5688">
        <w:rPr>
          <w:b/>
        </w:rPr>
        <w:t>Ugdymo turinys</w:t>
      </w:r>
    </w:p>
    <w:p w:rsidR="00807CE3" w:rsidRDefault="00912207" w:rsidP="00C13C15">
      <w:pPr>
        <w:spacing w:after="0" w:line="360" w:lineRule="auto"/>
        <w:ind w:firstLine="1296"/>
        <w:jc w:val="both"/>
      </w:pPr>
      <w:r w:rsidRPr="00BE5688">
        <w:t>Ugdymo turinys įgyvendinamas per visą vaiko buvimo įstaigoje laiką: jam valgant, ruošiantis ilsėtis, einant į lauką, bendraujant, dalyvaujant pedagogų organizuojamoje ir pačių vaikų spontaniškoje veikloje. Ugdomos</w:t>
      </w:r>
      <w:r w:rsidR="00C13C15">
        <w:t xml:space="preserve"> </w:t>
      </w:r>
      <w:r w:rsidRPr="00BE5688">
        <w:t>socialinė, sveikatos saugojimo, komunikavimo, pažinimo, meninė kompetencijos. Kiekvieną kompetenciją sudaro ugdytinos vertybinės nuostatos, amžiaus tarpsnį atitinkantys gebėjimai, žinios, supratimas, vaiko pa</w:t>
      </w:r>
      <w:r w:rsidR="008A7B9A">
        <w:t xml:space="preserve">tirtis. </w:t>
      </w:r>
    </w:p>
    <w:p w:rsidR="00622ABA" w:rsidRPr="00622ABA" w:rsidRDefault="004841CF" w:rsidP="00C10679">
      <w:pPr>
        <w:spacing w:after="0" w:line="360" w:lineRule="auto"/>
        <w:ind w:firstLine="709"/>
        <w:jc w:val="center"/>
      </w:pPr>
      <w:r w:rsidRPr="004841CF">
        <w:rPr>
          <w:b/>
        </w:rPr>
        <w:t>Vaikų pasiekimų jungimas į kompetencijas</w:t>
      </w:r>
    </w:p>
    <w:tbl>
      <w:tblPr>
        <w:tblW w:w="1020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536"/>
        <w:gridCol w:w="4961"/>
      </w:tblGrid>
      <w:tr w:rsidR="00386E30" w:rsidTr="00386E30">
        <w:trPr>
          <w:trHeight w:val="476"/>
        </w:trPr>
        <w:tc>
          <w:tcPr>
            <w:tcW w:w="709" w:type="dxa"/>
          </w:tcPr>
          <w:p w:rsidR="00386E30" w:rsidRPr="00B97518" w:rsidRDefault="00386E30" w:rsidP="00777506">
            <w:pPr>
              <w:rPr>
                <w:b/>
              </w:rPr>
            </w:pPr>
            <w:r>
              <w:rPr>
                <w:b/>
              </w:rPr>
              <w:t>Eil</w:t>
            </w:r>
            <w:r w:rsidRPr="00B97518">
              <w:rPr>
                <w:b/>
              </w:rPr>
              <w:t xml:space="preserve"> Nr.</w:t>
            </w:r>
          </w:p>
        </w:tc>
        <w:tc>
          <w:tcPr>
            <w:tcW w:w="4536" w:type="dxa"/>
          </w:tcPr>
          <w:p w:rsidR="00386E30" w:rsidRPr="00B97518" w:rsidRDefault="00386E30" w:rsidP="00777506">
            <w:pPr>
              <w:jc w:val="center"/>
              <w:rPr>
                <w:b/>
              </w:rPr>
            </w:pPr>
            <w:r w:rsidRPr="00B97518">
              <w:rPr>
                <w:b/>
              </w:rPr>
              <w:t>Pasiekimų sritys</w:t>
            </w:r>
          </w:p>
        </w:tc>
        <w:tc>
          <w:tcPr>
            <w:tcW w:w="4961" w:type="dxa"/>
          </w:tcPr>
          <w:p w:rsidR="00386E30" w:rsidRPr="00B97518" w:rsidRDefault="00386E30" w:rsidP="00777506">
            <w:pPr>
              <w:jc w:val="center"/>
              <w:rPr>
                <w:b/>
              </w:rPr>
            </w:pPr>
            <w:r w:rsidRPr="00B97518">
              <w:rPr>
                <w:b/>
              </w:rPr>
              <w:t>Kompetencijos</w:t>
            </w:r>
          </w:p>
        </w:tc>
      </w:tr>
      <w:tr w:rsidR="00386E30" w:rsidTr="00386E30">
        <w:trPr>
          <w:trHeight w:val="393"/>
        </w:trPr>
        <w:tc>
          <w:tcPr>
            <w:tcW w:w="709" w:type="dxa"/>
          </w:tcPr>
          <w:p w:rsidR="00386E30" w:rsidRDefault="00386E30" w:rsidP="00777506">
            <w:r>
              <w:t>1</w:t>
            </w:r>
          </w:p>
        </w:tc>
        <w:tc>
          <w:tcPr>
            <w:tcW w:w="4536" w:type="dxa"/>
          </w:tcPr>
          <w:p w:rsidR="00386E30" w:rsidRPr="00346681" w:rsidRDefault="00386E30" w:rsidP="00777506">
            <w:pPr>
              <w:rPr>
                <w:color w:val="0070C0"/>
              </w:rPr>
            </w:pPr>
            <w:r w:rsidRPr="00346681">
              <w:rPr>
                <w:color w:val="0070C0"/>
              </w:rPr>
              <w:t>Santykiai su suaugusiais</w:t>
            </w:r>
          </w:p>
        </w:tc>
        <w:tc>
          <w:tcPr>
            <w:tcW w:w="4961" w:type="dxa"/>
            <w:vMerge w:val="restart"/>
          </w:tcPr>
          <w:p w:rsidR="00386E30" w:rsidRDefault="00386E30" w:rsidP="00777506">
            <w:pPr>
              <w:jc w:val="center"/>
            </w:pPr>
          </w:p>
          <w:p w:rsidR="00386E30" w:rsidRDefault="00386E30" w:rsidP="00777506">
            <w:pPr>
              <w:jc w:val="center"/>
            </w:pPr>
            <w:r w:rsidRPr="00346681">
              <w:rPr>
                <w:color w:val="0070C0"/>
              </w:rPr>
              <w:t>SOCIALINĖ KOMPETENCIJA</w:t>
            </w:r>
          </w:p>
        </w:tc>
      </w:tr>
      <w:tr w:rsidR="00386E30" w:rsidTr="00386E30">
        <w:trPr>
          <w:trHeight w:val="109"/>
        </w:trPr>
        <w:tc>
          <w:tcPr>
            <w:tcW w:w="709" w:type="dxa"/>
          </w:tcPr>
          <w:p w:rsidR="00386E30" w:rsidRDefault="00386E30" w:rsidP="00777506">
            <w:r>
              <w:t>2</w:t>
            </w:r>
          </w:p>
        </w:tc>
        <w:tc>
          <w:tcPr>
            <w:tcW w:w="4536" w:type="dxa"/>
          </w:tcPr>
          <w:p w:rsidR="00386E30" w:rsidRPr="00346681" w:rsidRDefault="00386E30" w:rsidP="00777506">
            <w:pPr>
              <w:rPr>
                <w:color w:val="0070C0"/>
              </w:rPr>
            </w:pPr>
            <w:r w:rsidRPr="00346681">
              <w:rPr>
                <w:color w:val="0070C0"/>
              </w:rPr>
              <w:t>Santykiai su bendraamžiais</w:t>
            </w:r>
          </w:p>
        </w:tc>
        <w:tc>
          <w:tcPr>
            <w:tcW w:w="4961" w:type="dxa"/>
            <w:vMerge/>
          </w:tcPr>
          <w:p w:rsidR="00386E30" w:rsidRDefault="00386E30" w:rsidP="00777506"/>
        </w:tc>
      </w:tr>
      <w:tr w:rsidR="00386E30" w:rsidTr="00386E30">
        <w:trPr>
          <w:trHeight w:val="109"/>
        </w:trPr>
        <w:tc>
          <w:tcPr>
            <w:tcW w:w="709" w:type="dxa"/>
          </w:tcPr>
          <w:p w:rsidR="00386E30" w:rsidRDefault="00386E30" w:rsidP="00777506">
            <w:r>
              <w:t>3</w:t>
            </w:r>
          </w:p>
        </w:tc>
        <w:tc>
          <w:tcPr>
            <w:tcW w:w="4536" w:type="dxa"/>
          </w:tcPr>
          <w:p w:rsidR="00386E30" w:rsidRPr="00346681" w:rsidRDefault="00386E30" w:rsidP="00777506">
            <w:pPr>
              <w:rPr>
                <w:color w:val="0070C0"/>
              </w:rPr>
            </w:pPr>
            <w:r w:rsidRPr="00346681">
              <w:rPr>
                <w:color w:val="0070C0"/>
              </w:rPr>
              <w:t>Problemų sprendimas</w:t>
            </w:r>
          </w:p>
        </w:tc>
        <w:tc>
          <w:tcPr>
            <w:tcW w:w="4961" w:type="dxa"/>
            <w:vMerge/>
          </w:tcPr>
          <w:p w:rsidR="00386E30" w:rsidRDefault="00386E30" w:rsidP="00777506"/>
        </w:tc>
      </w:tr>
      <w:tr w:rsidR="00386E30" w:rsidTr="00386E30">
        <w:trPr>
          <w:trHeight w:val="109"/>
        </w:trPr>
        <w:tc>
          <w:tcPr>
            <w:tcW w:w="709" w:type="dxa"/>
          </w:tcPr>
          <w:p w:rsidR="00386E30" w:rsidRDefault="00386E30" w:rsidP="00777506">
            <w:r>
              <w:t>4</w:t>
            </w:r>
          </w:p>
        </w:tc>
        <w:tc>
          <w:tcPr>
            <w:tcW w:w="4536" w:type="dxa"/>
          </w:tcPr>
          <w:p w:rsidR="00386E30" w:rsidRPr="002D39CD" w:rsidRDefault="00386E30" w:rsidP="00777506">
            <w:pPr>
              <w:rPr>
                <w:color w:val="0070C0"/>
              </w:rPr>
            </w:pPr>
            <w:r w:rsidRPr="002D39CD">
              <w:rPr>
                <w:color w:val="0070C0"/>
              </w:rPr>
              <w:t>Savivoka ir savigarba</w:t>
            </w:r>
          </w:p>
        </w:tc>
        <w:tc>
          <w:tcPr>
            <w:tcW w:w="4961" w:type="dxa"/>
            <w:vMerge/>
          </w:tcPr>
          <w:p w:rsidR="00386E30" w:rsidRDefault="00386E30" w:rsidP="00777506"/>
        </w:tc>
      </w:tr>
      <w:tr w:rsidR="00386E30" w:rsidTr="00386E30">
        <w:trPr>
          <w:trHeight w:val="393"/>
        </w:trPr>
        <w:tc>
          <w:tcPr>
            <w:tcW w:w="709" w:type="dxa"/>
          </w:tcPr>
          <w:p w:rsidR="00386E30" w:rsidRDefault="00386E30" w:rsidP="00777506">
            <w:r>
              <w:t>5</w:t>
            </w:r>
          </w:p>
        </w:tc>
        <w:tc>
          <w:tcPr>
            <w:tcW w:w="4536" w:type="dxa"/>
          </w:tcPr>
          <w:p w:rsidR="00386E30" w:rsidRPr="00346681" w:rsidRDefault="00386E30" w:rsidP="00777506">
            <w:pPr>
              <w:rPr>
                <w:color w:val="00B050"/>
              </w:rPr>
            </w:pPr>
            <w:r w:rsidRPr="00346681">
              <w:rPr>
                <w:color w:val="00B050"/>
              </w:rPr>
              <w:t>Kasdienio gyvenimo įgūdžiai</w:t>
            </w:r>
          </w:p>
        </w:tc>
        <w:tc>
          <w:tcPr>
            <w:tcW w:w="4961" w:type="dxa"/>
            <w:vMerge w:val="restart"/>
          </w:tcPr>
          <w:p w:rsidR="00386E30" w:rsidRDefault="00386E30" w:rsidP="00777506">
            <w:pPr>
              <w:jc w:val="center"/>
            </w:pPr>
          </w:p>
          <w:p w:rsidR="00386E30" w:rsidRDefault="00386E30" w:rsidP="00777506">
            <w:pPr>
              <w:jc w:val="center"/>
            </w:pPr>
            <w:r w:rsidRPr="00346681">
              <w:rPr>
                <w:color w:val="00B050"/>
              </w:rPr>
              <w:t>SVEIKATOS SAUGOJIMO KOMPETENCIJA</w:t>
            </w:r>
          </w:p>
        </w:tc>
      </w:tr>
      <w:tr w:rsidR="00386E30" w:rsidTr="00386E30">
        <w:trPr>
          <w:trHeight w:val="109"/>
        </w:trPr>
        <w:tc>
          <w:tcPr>
            <w:tcW w:w="709" w:type="dxa"/>
          </w:tcPr>
          <w:p w:rsidR="00386E30" w:rsidRDefault="00386E30" w:rsidP="00777506">
            <w:r>
              <w:t>6</w:t>
            </w:r>
          </w:p>
        </w:tc>
        <w:tc>
          <w:tcPr>
            <w:tcW w:w="4536" w:type="dxa"/>
          </w:tcPr>
          <w:p w:rsidR="00386E30" w:rsidRPr="00346681" w:rsidRDefault="00386E30" w:rsidP="00777506">
            <w:pPr>
              <w:rPr>
                <w:color w:val="00B050"/>
              </w:rPr>
            </w:pPr>
            <w:r w:rsidRPr="00346681">
              <w:rPr>
                <w:color w:val="00B050"/>
              </w:rPr>
              <w:t>Fizinis aktyvumas</w:t>
            </w:r>
          </w:p>
        </w:tc>
        <w:tc>
          <w:tcPr>
            <w:tcW w:w="4961" w:type="dxa"/>
            <w:vMerge/>
          </w:tcPr>
          <w:p w:rsidR="00386E30" w:rsidRDefault="00386E30" w:rsidP="00777506"/>
        </w:tc>
      </w:tr>
      <w:tr w:rsidR="00386E30" w:rsidTr="00386E30">
        <w:trPr>
          <w:trHeight w:val="109"/>
        </w:trPr>
        <w:tc>
          <w:tcPr>
            <w:tcW w:w="709" w:type="dxa"/>
          </w:tcPr>
          <w:p w:rsidR="00386E30" w:rsidRDefault="00386E30" w:rsidP="00777506">
            <w:r>
              <w:t>7</w:t>
            </w:r>
          </w:p>
        </w:tc>
        <w:tc>
          <w:tcPr>
            <w:tcW w:w="4536" w:type="dxa"/>
          </w:tcPr>
          <w:p w:rsidR="00386E30" w:rsidRPr="00346681" w:rsidRDefault="00386E30" w:rsidP="00777506">
            <w:pPr>
              <w:rPr>
                <w:color w:val="00B050"/>
              </w:rPr>
            </w:pPr>
            <w:r w:rsidRPr="00346681">
              <w:rPr>
                <w:color w:val="00B050"/>
              </w:rPr>
              <w:t>Savireguliacija ir savikontrolė</w:t>
            </w:r>
          </w:p>
        </w:tc>
        <w:tc>
          <w:tcPr>
            <w:tcW w:w="4961" w:type="dxa"/>
            <w:vMerge/>
          </w:tcPr>
          <w:p w:rsidR="00386E30" w:rsidRDefault="00386E30" w:rsidP="00777506"/>
        </w:tc>
      </w:tr>
      <w:tr w:rsidR="00386E30" w:rsidTr="00386E30">
        <w:trPr>
          <w:trHeight w:val="109"/>
        </w:trPr>
        <w:tc>
          <w:tcPr>
            <w:tcW w:w="709" w:type="dxa"/>
          </w:tcPr>
          <w:p w:rsidR="00386E30" w:rsidRDefault="00386E30" w:rsidP="00777506">
            <w:r>
              <w:t>8</w:t>
            </w:r>
          </w:p>
        </w:tc>
        <w:tc>
          <w:tcPr>
            <w:tcW w:w="4536" w:type="dxa"/>
          </w:tcPr>
          <w:p w:rsidR="00386E30" w:rsidRPr="00346681" w:rsidRDefault="00386E30" w:rsidP="00777506">
            <w:pPr>
              <w:rPr>
                <w:color w:val="00B050"/>
              </w:rPr>
            </w:pPr>
            <w:r w:rsidRPr="00346681">
              <w:rPr>
                <w:color w:val="00B050"/>
              </w:rPr>
              <w:t>Emocijų suvokimas ir raiška</w:t>
            </w:r>
          </w:p>
        </w:tc>
        <w:tc>
          <w:tcPr>
            <w:tcW w:w="4961" w:type="dxa"/>
            <w:vMerge/>
          </w:tcPr>
          <w:p w:rsidR="00386E30" w:rsidRDefault="00386E30" w:rsidP="00777506"/>
        </w:tc>
      </w:tr>
      <w:tr w:rsidR="00386E30" w:rsidTr="00386E30">
        <w:trPr>
          <w:trHeight w:val="393"/>
        </w:trPr>
        <w:tc>
          <w:tcPr>
            <w:tcW w:w="709" w:type="dxa"/>
          </w:tcPr>
          <w:p w:rsidR="00386E30" w:rsidRDefault="00386E30" w:rsidP="00777506">
            <w:r>
              <w:lastRenderedPageBreak/>
              <w:t>9</w:t>
            </w:r>
          </w:p>
        </w:tc>
        <w:tc>
          <w:tcPr>
            <w:tcW w:w="4536" w:type="dxa"/>
          </w:tcPr>
          <w:p w:rsidR="00386E30" w:rsidRPr="002C0FE5" w:rsidRDefault="00386E30" w:rsidP="00777506">
            <w:pPr>
              <w:rPr>
                <w:color w:val="F79646"/>
              </w:rPr>
            </w:pPr>
            <w:r>
              <w:rPr>
                <w:color w:val="F79646"/>
              </w:rPr>
              <w:t>Sakytinė kalba</w:t>
            </w:r>
          </w:p>
        </w:tc>
        <w:tc>
          <w:tcPr>
            <w:tcW w:w="4961" w:type="dxa"/>
            <w:vMerge w:val="restart"/>
          </w:tcPr>
          <w:p w:rsidR="00386E30" w:rsidRPr="002C0FE5" w:rsidRDefault="00386E30" w:rsidP="00777506">
            <w:pPr>
              <w:jc w:val="center"/>
              <w:rPr>
                <w:color w:val="F79646"/>
              </w:rPr>
            </w:pPr>
            <w:r w:rsidRPr="002C0FE5">
              <w:rPr>
                <w:color w:val="F79646"/>
              </w:rPr>
              <w:t>KOMUNIKAVIMO KOMPETENCIJA</w:t>
            </w:r>
          </w:p>
        </w:tc>
      </w:tr>
      <w:tr w:rsidR="00386E30" w:rsidTr="00386E30">
        <w:trPr>
          <w:trHeight w:val="109"/>
        </w:trPr>
        <w:tc>
          <w:tcPr>
            <w:tcW w:w="709" w:type="dxa"/>
          </w:tcPr>
          <w:p w:rsidR="00386E30" w:rsidRDefault="00386E30" w:rsidP="00777506">
            <w:r>
              <w:t>10</w:t>
            </w:r>
          </w:p>
        </w:tc>
        <w:tc>
          <w:tcPr>
            <w:tcW w:w="4536" w:type="dxa"/>
          </w:tcPr>
          <w:p w:rsidR="00386E30" w:rsidRPr="002C0FE5" w:rsidRDefault="00386E30" w:rsidP="00777506">
            <w:pPr>
              <w:rPr>
                <w:color w:val="F79646"/>
              </w:rPr>
            </w:pPr>
            <w:r>
              <w:rPr>
                <w:color w:val="F79646"/>
              </w:rPr>
              <w:t>Rašytinė kalba</w:t>
            </w:r>
          </w:p>
        </w:tc>
        <w:tc>
          <w:tcPr>
            <w:tcW w:w="4961" w:type="dxa"/>
            <w:vMerge/>
          </w:tcPr>
          <w:p w:rsidR="00386E30" w:rsidRDefault="00386E30" w:rsidP="00777506"/>
        </w:tc>
      </w:tr>
      <w:tr w:rsidR="00386E30" w:rsidTr="00386E30">
        <w:trPr>
          <w:trHeight w:val="384"/>
        </w:trPr>
        <w:tc>
          <w:tcPr>
            <w:tcW w:w="709" w:type="dxa"/>
          </w:tcPr>
          <w:p w:rsidR="00386E30" w:rsidRDefault="00386E30" w:rsidP="00777506">
            <w:r>
              <w:t>11</w:t>
            </w:r>
          </w:p>
        </w:tc>
        <w:tc>
          <w:tcPr>
            <w:tcW w:w="4536" w:type="dxa"/>
          </w:tcPr>
          <w:p w:rsidR="00386E30" w:rsidRPr="002C0FE5" w:rsidRDefault="00386E30" w:rsidP="00777506">
            <w:pPr>
              <w:rPr>
                <w:color w:val="943634"/>
              </w:rPr>
            </w:pPr>
            <w:r w:rsidRPr="002C0FE5">
              <w:rPr>
                <w:color w:val="943634"/>
              </w:rPr>
              <w:t>Aplinkos pažinimas</w:t>
            </w:r>
          </w:p>
        </w:tc>
        <w:tc>
          <w:tcPr>
            <w:tcW w:w="4961" w:type="dxa"/>
            <w:vMerge w:val="restart"/>
          </w:tcPr>
          <w:p w:rsidR="00386E30" w:rsidRDefault="00386E30" w:rsidP="00777506">
            <w:pPr>
              <w:jc w:val="center"/>
            </w:pPr>
          </w:p>
          <w:p w:rsidR="00386E30" w:rsidRDefault="00386E30" w:rsidP="00777506">
            <w:pPr>
              <w:jc w:val="center"/>
              <w:rPr>
                <w:color w:val="632423"/>
              </w:rPr>
            </w:pPr>
          </w:p>
          <w:p w:rsidR="00386E30" w:rsidRPr="002C0FE5" w:rsidRDefault="00386E30" w:rsidP="00777506">
            <w:pPr>
              <w:jc w:val="center"/>
              <w:rPr>
                <w:color w:val="632423"/>
              </w:rPr>
            </w:pPr>
            <w:r w:rsidRPr="002C0FE5">
              <w:rPr>
                <w:color w:val="632423"/>
              </w:rPr>
              <w:t>PAŽINIMO KOMPETENCIJA</w:t>
            </w:r>
          </w:p>
        </w:tc>
      </w:tr>
      <w:tr w:rsidR="00386E30" w:rsidTr="00386E30">
        <w:trPr>
          <w:trHeight w:val="109"/>
        </w:trPr>
        <w:tc>
          <w:tcPr>
            <w:tcW w:w="709" w:type="dxa"/>
          </w:tcPr>
          <w:p w:rsidR="00386E30" w:rsidRDefault="00386E30" w:rsidP="00777506">
            <w:r>
              <w:t>12</w:t>
            </w:r>
          </w:p>
        </w:tc>
        <w:tc>
          <w:tcPr>
            <w:tcW w:w="4536" w:type="dxa"/>
          </w:tcPr>
          <w:p w:rsidR="00386E30" w:rsidRPr="002C0FE5" w:rsidRDefault="00386E30" w:rsidP="00777506">
            <w:pPr>
              <w:rPr>
                <w:color w:val="943634"/>
              </w:rPr>
            </w:pPr>
            <w:r w:rsidRPr="002C0FE5">
              <w:rPr>
                <w:color w:val="943634"/>
              </w:rPr>
              <w:t>Skaičiavimas ir matavimas (forma, erdvė)</w:t>
            </w:r>
          </w:p>
        </w:tc>
        <w:tc>
          <w:tcPr>
            <w:tcW w:w="4961" w:type="dxa"/>
            <w:vMerge/>
          </w:tcPr>
          <w:p w:rsidR="00386E30" w:rsidRDefault="00386E30" w:rsidP="00777506"/>
        </w:tc>
      </w:tr>
      <w:tr w:rsidR="00386E30" w:rsidTr="00386E30">
        <w:trPr>
          <w:trHeight w:val="109"/>
        </w:trPr>
        <w:tc>
          <w:tcPr>
            <w:tcW w:w="709" w:type="dxa"/>
          </w:tcPr>
          <w:p w:rsidR="00386E30" w:rsidRDefault="00386E30" w:rsidP="00777506">
            <w:r>
              <w:t>13</w:t>
            </w:r>
          </w:p>
        </w:tc>
        <w:tc>
          <w:tcPr>
            <w:tcW w:w="4536" w:type="dxa"/>
          </w:tcPr>
          <w:p w:rsidR="00386E30" w:rsidRPr="002C0FE5" w:rsidRDefault="00386E30" w:rsidP="00777506">
            <w:pPr>
              <w:rPr>
                <w:color w:val="943634"/>
              </w:rPr>
            </w:pPr>
            <w:r w:rsidRPr="002C0FE5">
              <w:rPr>
                <w:color w:val="943634"/>
              </w:rPr>
              <w:t>Tyrinėjimas</w:t>
            </w:r>
          </w:p>
        </w:tc>
        <w:tc>
          <w:tcPr>
            <w:tcW w:w="4961" w:type="dxa"/>
            <w:vMerge/>
          </w:tcPr>
          <w:p w:rsidR="00386E30" w:rsidRDefault="00386E30" w:rsidP="00777506"/>
        </w:tc>
      </w:tr>
      <w:tr w:rsidR="00386E30" w:rsidTr="00386E30">
        <w:trPr>
          <w:trHeight w:val="109"/>
        </w:trPr>
        <w:tc>
          <w:tcPr>
            <w:tcW w:w="709" w:type="dxa"/>
          </w:tcPr>
          <w:p w:rsidR="00386E30" w:rsidRDefault="00386E30" w:rsidP="00777506">
            <w:r>
              <w:t>14</w:t>
            </w:r>
          </w:p>
        </w:tc>
        <w:tc>
          <w:tcPr>
            <w:tcW w:w="4536" w:type="dxa"/>
          </w:tcPr>
          <w:p w:rsidR="00386E30" w:rsidRPr="002C0FE5" w:rsidRDefault="00386E30" w:rsidP="00777506">
            <w:pPr>
              <w:rPr>
                <w:color w:val="943634"/>
              </w:rPr>
            </w:pPr>
            <w:r w:rsidRPr="002C0FE5">
              <w:rPr>
                <w:color w:val="943634"/>
              </w:rPr>
              <w:t>Mokėjimas mokytis</w:t>
            </w:r>
          </w:p>
        </w:tc>
        <w:tc>
          <w:tcPr>
            <w:tcW w:w="4961" w:type="dxa"/>
            <w:vMerge/>
          </w:tcPr>
          <w:p w:rsidR="00386E30" w:rsidRDefault="00386E30" w:rsidP="00777506"/>
        </w:tc>
      </w:tr>
      <w:tr w:rsidR="00386E30" w:rsidTr="00386E30">
        <w:trPr>
          <w:trHeight w:val="109"/>
        </w:trPr>
        <w:tc>
          <w:tcPr>
            <w:tcW w:w="709" w:type="dxa"/>
          </w:tcPr>
          <w:p w:rsidR="00386E30" w:rsidRDefault="00386E30" w:rsidP="00777506">
            <w:r>
              <w:t>15</w:t>
            </w:r>
          </w:p>
        </w:tc>
        <w:tc>
          <w:tcPr>
            <w:tcW w:w="4536" w:type="dxa"/>
          </w:tcPr>
          <w:p w:rsidR="00386E30" w:rsidRPr="002C0FE5" w:rsidRDefault="00386E30" w:rsidP="00777506">
            <w:pPr>
              <w:rPr>
                <w:color w:val="943634"/>
              </w:rPr>
            </w:pPr>
            <w:r>
              <w:rPr>
                <w:color w:val="943634"/>
              </w:rPr>
              <w:t>Iniciatyvumas ir atkaklumas</w:t>
            </w:r>
          </w:p>
        </w:tc>
        <w:tc>
          <w:tcPr>
            <w:tcW w:w="4961" w:type="dxa"/>
            <w:vMerge/>
          </w:tcPr>
          <w:p w:rsidR="00386E30" w:rsidRDefault="00386E30" w:rsidP="00777506"/>
        </w:tc>
      </w:tr>
      <w:tr w:rsidR="00386E30" w:rsidTr="00386E30">
        <w:trPr>
          <w:trHeight w:val="486"/>
        </w:trPr>
        <w:tc>
          <w:tcPr>
            <w:tcW w:w="709" w:type="dxa"/>
          </w:tcPr>
          <w:p w:rsidR="00386E30" w:rsidRDefault="00386E30" w:rsidP="00777506">
            <w:r>
              <w:t>16</w:t>
            </w:r>
          </w:p>
        </w:tc>
        <w:tc>
          <w:tcPr>
            <w:tcW w:w="4536" w:type="dxa"/>
          </w:tcPr>
          <w:p w:rsidR="00386E30" w:rsidRPr="002C0FE5" w:rsidRDefault="00386E30" w:rsidP="00777506">
            <w:pPr>
              <w:rPr>
                <w:color w:val="948A54"/>
              </w:rPr>
            </w:pPr>
            <w:r w:rsidRPr="002C0FE5">
              <w:rPr>
                <w:color w:val="948A54"/>
              </w:rPr>
              <w:t>Meninė raiška: muzika, šokis, vaidyba,  vizualinė raiška</w:t>
            </w:r>
          </w:p>
        </w:tc>
        <w:tc>
          <w:tcPr>
            <w:tcW w:w="4961" w:type="dxa"/>
            <w:vMerge w:val="restart"/>
          </w:tcPr>
          <w:p w:rsidR="00386E30" w:rsidRPr="002C0FE5" w:rsidRDefault="00386E30" w:rsidP="00777506">
            <w:pPr>
              <w:jc w:val="center"/>
              <w:rPr>
                <w:color w:val="948A54"/>
              </w:rPr>
            </w:pPr>
          </w:p>
          <w:p w:rsidR="00386E30" w:rsidRDefault="00386E30" w:rsidP="00777506">
            <w:pPr>
              <w:jc w:val="center"/>
            </w:pPr>
            <w:r w:rsidRPr="002C0FE5">
              <w:rPr>
                <w:color w:val="948A54"/>
              </w:rPr>
              <w:t>MENINĖ KOMPETENCIJA</w:t>
            </w:r>
          </w:p>
        </w:tc>
      </w:tr>
      <w:tr w:rsidR="00386E30" w:rsidTr="00386E30">
        <w:trPr>
          <w:trHeight w:val="109"/>
        </w:trPr>
        <w:tc>
          <w:tcPr>
            <w:tcW w:w="709" w:type="dxa"/>
          </w:tcPr>
          <w:p w:rsidR="00386E30" w:rsidRDefault="00386E30" w:rsidP="00777506">
            <w:r>
              <w:t>17</w:t>
            </w:r>
          </w:p>
        </w:tc>
        <w:tc>
          <w:tcPr>
            <w:tcW w:w="4536" w:type="dxa"/>
          </w:tcPr>
          <w:p w:rsidR="00386E30" w:rsidRPr="002C0FE5" w:rsidRDefault="00386E30" w:rsidP="00777506">
            <w:pPr>
              <w:rPr>
                <w:color w:val="948A54"/>
              </w:rPr>
            </w:pPr>
            <w:r w:rsidRPr="002C0FE5">
              <w:rPr>
                <w:color w:val="948A54"/>
              </w:rPr>
              <w:t>Estetinis suvokimas</w:t>
            </w:r>
          </w:p>
        </w:tc>
        <w:tc>
          <w:tcPr>
            <w:tcW w:w="4961" w:type="dxa"/>
            <w:vMerge/>
          </w:tcPr>
          <w:p w:rsidR="00386E30" w:rsidRDefault="00386E30" w:rsidP="00777506"/>
        </w:tc>
      </w:tr>
      <w:tr w:rsidR="00386E30" w:rsidTr="00386E30">
        <w:trPr>
          <w:trHeight w:val="109"/>
        </w:trPr>
        <w:tc>
          <w:tcPr>
            <w:tcW w:w="709" w:type="dxa"/>
          </w:tcPr>
          <w:p w:rsidR="00386E30" w:rsidRDefault="00386E30" w:rsidP="00777506">
            <w:r>
              <w:t>18</w:t>
            </w:r>
          </w:p>
        </w:tc>
        <w:tc>
          <w:tcPr>
            <w:tcW w:w="4536" w:type="dxa"/>
          </w:tcPr>
          <w:p w:rsidR="00386E30" w:rsidRPr="002C0FE5" w:rsidRDefault="00386E30" w:rsidP="00777506">
            <w:pPr>
              <w:rPr>
                <w:color w:val="948A54"/>
              </w:rPr>
            </w:pPr>
            <w:r w:rsidRPr="002C0FE5">
              <w:rPr>
                <w:color w:val="948A54"/>
              </w:rPr>
              <w:t>Kūrybiškumas</w:t>
            </w:r>
          </w:p>
        </w:tc>
        <w:tc>
          <w:tcPr>
            <w:tcW w:w="4961" w:type="dxa"/>
            <w:vMerge/>
          </w:tcPr>
          <w:p w:rsidR="00386E30" w:rsidRDefault="00386E30" w:rsidP="00777506"/>
        </w:tc>
      </w:tr>
    </w:tbl>
    <w:p w:rsidR="00D355BC" w:rsidRDefault="00D355BC" w:rsidP="00C13C15">
      <w:pPr>
        <w:spacing w:after="0" w:line="360" w:lineRule="auto"/>
        <w:rPr>
          <w:b/>
        </w:rPr>
      </w:pPr>
    </w:p>
    <w:p w:rsidR="00912207" w:rsidRPr="00BE5688" w:rsidRDefault="00912207" w:rsidP="00C13C15">
      <w:pPr>
        <w:spacing w:after="0" w:line="360" w:lineRule="auto"/>
        <w:ind w:firstLine="1296"/>
        <w:jc w:val="both"/>
      </w:pPr>
      <w:r w:rsidRPr="00BE5688">
        <w:rPr>
          <w:b/>
        </w:rPr>
        <w:t xml:space="preserve"> Ugdymo metodai</w:t>
      </w:r>
    </w:p>
    <w:p w:rsidR="00E84348" w:rsidRDefault="00912207" w:rsidP="00E84348">
      <w:pPr>
        <w:spacing w:after="0" w:line="360" w:lineRule="auto"/>
        <w:jc w:val="both"/>
      </w:pPr>
      <w:r w:rsidRPr="00BE5688">
        <w:tab/>
        <w:t>Vaiko ugdymo metodai atspindi veiklos būdus, stimuliuojančius ir nukreipiančius vaikų aktyvią veiklą, apjungiančius pedagogų ir vaikų be</w:t>
      </w:r>
      <w:r w:rsidR="00622ABA">
        <w:t>ndras pastangas tikslo siekime.</w:t>
      </w:r>
    </w:p>
    <w:p w:rsidR="00E84348" w:rsidRDefault="00912207" w:rsidP="00E84348">
      <w:pPr>
        <w:numPr>
          <w:ilvl w:val="0"/>
          <w:numId w:val="25"/>
        </w:numPr>
        <w:spacing w:after="0" w:line="360" w:lineRule="auto"/>
        <w:jc w:val="both"/>
      </w:pPr>
      <w:r w:rsidRPr="00BE5688">
        <w:t>Žaidybiniai metodai, skatinantys vaikų interesą, teigiamas emocijas, padedanty</w:t>
      </w:r>
      <w:r w:rsidR="00622ABA">
        <w:t>s natūraliu būdu sukoncentruoti</w:t>
      </w:r>
      <w:r w:rsidR="001C235D">
        <w:t xml:space="preserve"> </w:t>
      </w:r>
      <w:r w:rsidRPr="00BE5688">
        <w:t>dėmesį į veiklą;</w:t>
      </w:r>
    </w:p>
    <w:p w:rsidR="00912207" w:rsidRDefault="00912207" w:rsidP="00622ABA">
      <w:pPr>
        <w:numPr>
          <w:ilvl w:val="0"/>
          <w:numId w:val="24"/>
        </w:numPr>
        <w:spacing w:after="0" w:line="360" w:lineRule="auto"/>
      </w:pPr>
      <w:r w:rsidRPr="00BE5688">
        <w:t>Vaizdiniai metodai, nukreipti į vaizdinių apie vaikus supančio pasaulio objektus ir reiškinius tikslinimą;</w:t>
      </w:r>
    </w:p>
    <w:p w:rsidR="00912207" w:rsidRDefault="00912207" w:rsidP="00622ABA">
      <w:pPr>
        <w:numPr>
          <w:ilvl w:val="0"/>
          <w:numId w:val="24"/>
        </w:numPr>
        <w:spacing w:after="0" w:line="360" w:lineRule="auto"/>
      </w:pPr>
      <w:r w:rsidRPr="00BE5688">
        <w:t>Praktiniai metodai, jų pagalba vaikams padedama pažinti ir suprasti juos supančią aplinką, išmokti vienų ar kitų veiksmų;</w:t>
      </w:r>
    </w:p>
    <w:p w:rsidR="00912207" w:rsidRDefault="00912207" w:rsidP="00622ABA">
      <w:pPr>
        <w:numPr>
          <w:ilvl w:val="0"/>
          <w:numId w:val="24"/>
        </w:numPr>
        <w:spacing w:after="0" w:line="360" w:lineRule="auto"/>
      </w:pPr>
      <w:r w:rsidRPr="00BE5688">
        <w:t>Žodiniai metodai, suteikiantys galimybę perduoti informaciją;</w:t>
      </w:r>
    </w:p>
    <w:p w:rsidR="00912207" w:rsidRDefault="00912207" w:rsidP="00622ABA">
      <w:pPr>
        <w:numPr>
          <w:ilvl w:val="0"/>
          <w:numId w:val="24"/>
        </w:numPr>
        <w:spacing w:after="0" w:line="360" w:lineRule="auto"/>
      </w:pPr>
      <w:r w:rsidRPr="00BE5688">
        <w:lastRenderedPageBreak/>
        <w:t>Kūrybiniai metodai, sudarantys sąlygas vaikams kelti ir įgyvendinti savo idėjas, ieškoti problemų sprendimo būdų;</w:t>
      </w:r>
    </w:p>
    <w:p w:rsidR="00622ABA" w:rsidRDefault="00912207" w:rsidP="00622ABA">
      <w:pPr>
        <w:numPr>
          <w:ilvl w:val="0"/>
          <w:numId w:val="24"/>
        </w:numPr>
        <w:spacing w:after="0" w:line="360" w:lineRule="auto"/>
      </w:pPr>
      <w:r w:rsidRPr="00BE5688">
        <w:t>Projektinis m</w:t>
      </w:r>
      <w:r w:rsidR="00D06F59">
        <w:t xml:space="preserve">etodas – </w:t>
      </w:r>
      <w:r w:rsidRPr="00BE5688">
        <w:t xml:space="preserve"> padedantis spręsti  problemas, skatinantis  sieti žinias su tikrove, ieškant sąsajų tarp daiktų </w:t>
      </w:r>
    </w:p>
    <w:p w:rsidR="00912207" w:rsidRPr="00BE5688" w:rsidRDefault="00912207" w:rsidP="00E84348">
      <w:pPr>
        <w:spacing w:after="0" w:line="360" w:lineRule="auto"/>
      </w:pPr>
      <w:r w:rsidRPr="00BE5688">
        <w:t xml:space="preserve">ir reiškinių, pratinantis dirbti grupėje su kitais, sprendžiant visiems aktualią problemą. </w:t>
      </w:r>
    </w:p>
    <w:p w:rsidR="00912207" w:rsidRDefault="00912207" w:rsidP="00E84348">
      <w:pPr>
        <w:spacing w:after="0" w:line="360" w:lineRule="auto"/>
        <w:ind w:firstLine="1151"/>
        <w:jc w:val="both"/>
      </w:pPr>
      <w:r w:rsidRPr="00BE5688">
        <w:t>Metodai nėra statiški, jie papildomi, atnaujinami atsižvelgiant į vaikų norus, pedagogo sumanymus, valstybines, vietos, šeimos rekomendacijas, naujausią literatūrą, informacinę medžiagą, pedagogų gerąją patirtį.</w:t>
      </w:r>
      <w:r w:rsidR="00622ABA" w:rsidRPr="00BE5688">
        <w:t>Be</w:t>
      </w:r>
      <w:r w:rsidR="00E84348">
        <w:t>ndravimas, žaidimas, darbas vyksta</w:t>
      </w:r>
      <w:r w:rsidR="00622ABA" w:rsidRPr="00BE5688">
        <w:t xml:space="preserve"> individualiai ar mažose grupelėse, diferencijuojant poveikio metodus, siekiant, jog kiekvieno vaiko ar pedagogo sąveika būtų specifinė, individuali.</w:t>
      </w:r>
    </w:p>
    <w:p w:rsidR="00E84348" w:rsidRDefault="00E84348" w:rsidP="00C13C15">
      <w:pPr>
        <w:spacing w:after="0" w:line="360" w:lineRule="auto"/>
        <w:ind w:firstLine="851"/>
        <w:jc w:val="both"/>
        <w:rPr>
          <w:b/>
        </w:rPr>
      </w:pPr>
      <w:r w:rsidRPr="00E84348">
        <w:rPr>
          <w:b/>
        </w:rPr>
        <w:t>Priemonės:</w:t>
      </w:r>
    </w:p>
    <w:p w:rsidR="000641E4" w:rsidRPr="00BE5688" w:rsidRDefault="000641E4" w:rsidP="000641E4">
      <w:pPr>
        <w:spacing w:line="240" w:lineRule="auto"/>
        <w:ind w:left="851"/>
        <w:jc w:val="both"/>
      </w:pPr>
      <w:r>
        <w:t xml:space="preserve">Literatūra: </w:t>
      </w:r>
      <w:r w:rsidRPr="00BE5688">
        <w:t>vaikų literatūra, vaikų enciklopedijos, žemėlapiai</w:t>
      </w:r>
      <w:r>
        <w:t xml:space="preserve"> ir kt.</w:t>
      </w:r>
    </w:p>
    <w:p w:rsidR="000641E4" w:rsidRPr="00BE5688" w:rsidRDefault="000641E4" w:rsidP="000641E4">
      <w:pPr>
        <w:spacing w:line="240" w:lineRule="auto"/>
        <w:ind w:left="851"/>
        <w:jc w:val="both"/>
      </w:pPr>
      <w:r>
        <w:t xml:space="preserve">Žaislai: </w:t>
      </w:r>
      <w:r w:rsidRPr="00BE5688">
        <w:t>stalo žaidimai, konstrukciniai žaidimai, siužetiniai ž</w:t>
      </w:r>
      <w:r>
        <w:t>aislai, kompiuteriniai žaidimai</w:t>
      </w:r>
      <w:r w:rsidRPr="00BE5688">
        <w:t>.</w:t>
      </w:r>
    </w:p>
    <w:p w:rsidR="000641E4" w:rsidRPr="00BE5688" w:rsidRDefault="000641E4" w:rsidP="000641E4">
      <w:pPr>
        <w:spacing w:line="240" w:lineRule="auto"/>
        <w:jc w:val="both"/>
      </w:pPr>
      <w:r>
        <w:t xml:space="preserve">              Daiktai:</w:t>
      </w:r>
      <w:r w:rsidRPr="00BE5688">
        <w:t xml:space="preserve"> inventorius eksperimentavimui, tyrinėjimui, bandymams atlikti</w:t>
      </w:r>
      <w:r>
        <w:t>.</w:t>
      </w:r>
      <w:r w:rsidRPr="00BE5688">
        <w:t xml:space="preserve"> </w:t>
      </w:r>
    </w:p>
    <w:p w:rsidR="000641E4" w:rsidRPr="00BE5688" w:rsidRDefault="000641E4" w:rsidP="000641E4">
      <w:pPr>
        <w:spacing w:line="240" w:lineRule="auto"/>
        <w:ind w:left="851"/>
        <w:jc w:val="both"/>
      </w:pPr>
      <w:r w:rsidRPr="00BE5688">
        <w:t>Lauko žaislai.</w:t>
      </w:r>
    </w:p>
    <w:p w:rsidR="000641E4" w:rsidRPr="00BE5688" w:rsidRDefault="000641E4" w:rsidP="00C13C15">
      <w:pPr>
        <w:spacing w:after="0" w:line="360" w:lineRule="auto"/>
        <w:ind w:firstLine="851"/>
        <w:jc w:val="both"/>
      </w:pPr>
      <w:r w:rsidRPr="006F509D">
        <w:t>Priemonės meniniam ugdymui:</w:t>
      </w:r>
      <w:r w:rsidRPr="00BE5688">
        <w:t xml:space="preserve"> įvairūs dažai, kreidelės, pieštukai, tušas, plunksnos, plastilinas, molis,</w:t>
      </w:r>
      <w:r>
        <w:t xml:space="preserve"> modelinas, įvairių spalvų ir dy</w:t>
      </w:r>
      <w:r w:rsidRPr="00BE5688">
        <w:t>džių popierius, medžiagos skirtos aplikavimui, štampavimui, žirklės, molbertai, išmanusis</w:t>
      </w:r>
      <w:r>
        <w:t>, kinetinis</w:t>
      </w:r>
      <w:r w:rsidRPr="00BE5688">
        <w:t xml:space="preserve"> smėlis ir kt.</w:t>
      </w:r>
    </w:p>
    <w:p w:rsidR="000641E4" w:rsidRPr="00BE5688" w:rsidRDefault="000641E4" w:rsidP="00C13C15">
      <w:pPr>
        <w:spacing w:after="0" w:line="360" w:lineRule="auto"/>
        <w:ind w:firstLine="851"/>
        <w:jc w:val="both"/>
      </w:pPr>
      <w:r w:rsidRPr="006F509D">
        <w:t>Priemo</w:t>
      </w:r>
      <w:r>
        <w:t>nės muzikai, šokiui, vaidybai: v</w:t>
      </w:r>
      <w:r w:rsidRPr="00BE5688">
        <w:t>aikų muzikos instrumentai: molinės švilpynės, varpeliai, barškučiai, metalofonai, įvairūs mušamieji, akmenukai, lazdelės, savos gamybos instrumentai</w:t>
      </w:r>
      <w:r>
        <w:t>, s</w:t>
      </w:r>
      <w:r w:rsidRPr="00BE5688">
        <w:t>karelės, kauk</w:t>
      </w:r>
      <w:r>
        <w:t xml:space="preserve">ės, karūnos,  kaspinai, </w:t>
      </w:r>
      <w:r w:rsidRPr="00BE5688">
        <w:t>pianinas, muzikinis centras, garso grotuvas,  įvairūs įrašai</w:t>
      </w:r>
      <w:r>
        <w:t xml:space="preserve"> ir kt</w:t>
      </w:r>
      <w:r w:rsidRPr="00BE5688">
        <w:t>.</w:t>
      </w:r>
    </w:p>
    <w:p w:rsidR="00C13C15" w:rsidRDefault="000641E4" w:rsidP="00C13C15">
      <w:pPr>
        <w:spacing w:after="0" w:line="360" w:lineRule="auto"/>
        <w:ind w:firstLine="851"/>
        <w:jc w:val="both"/>
      </w:pPr>
      <w:r w:rsidRPr="006F509D">
        <w:t>Priemonės judesių lavinimui:</w:t>
      </w:r>
      <w:r w:rsidRPr="00BE5688">
        <w:t xml:space="preserve"> kamuoliai, šokdynės, čiužiniai, lankai, smėlio maišeliai, gimnastikos suoleliai, krepšinio lankai, šokdynės, įvairių dydžių kėgliai, kamuoliai šokinėjimui,  futbolo vartai, krepšinio stovai, pralindimui ir laipiojimui skirtos priemonės ir kt. </w:t>
      </w:r>
    </w:p>
    <w:p w:rsidR="00996484" w:rsidRDefault="000641E4" w:rsidP="00C13C15">
      <w:pPr>
        <w:spacing w:after="0" w:line="360" w:lineRule="auto"/>
        <w:ind w:firstLine="851"/>
        <w:jc w:val="both"/>
      </w:pPr>
      <w:r w:rsidRPr="006F509D">
        <w:t>Informacinės priemonės:</w:t>
      </w:r>
      <w:r w:rsidRPr="00BE5688">
        <w:t xml:space="preserve"> kompiuteris,  kopijavimo aparatas, muzikinis centras, kompiuteriniai žaislai, žaidimai, multi</w:t>
      </w:r>
      <w:r>
        <w:t xml:space="preserve">medija, interaktyvi lenta, </w:t>
      </w:r>
      <w:r w:rsidRPr="00BE5688">
        <w:t>techninės ug</w:t>
      </w:r>
      <w:r>
        <w:t>dymo, garso ir vaizdo priemonės ir kt.</w:t>
      </w:r>
    </w:p>
    <w:p w:rsidR="00B91E92" w:rsidRDefault="00B91E92" w:rsidP="00C13C15">
      <w:pPr>
        <w:spacing w:after="0" w:line="360" w:lineRule="auto"/>
        <w:ind w:firstLine="851"/>
        <w:jc w:val="both"/>
      </w:pPr>
    </w:p>
    <w:p w:rsidR="00B91E92" w:rsidRPr="00777506" w:rsidRDefault="00B91E92" w:rsidP="00C13C15">
      <w:pPr>
        <w:spacing w:after="0" w:line="360" w:lineRule="auto"/>
        <w:ind w:firstLine="851"/>
        <w:jc w:val="both"/>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5"/>
        <w:gridCol w:w="3425"/>
        <w:gridCol w:w="63"/>
        <w:gridCol w:w="3905"/>
      </w:tblGrid>
      <w:tr w:rsidR="00912207" w:rsidTr="00AC6626">
        <w:tc>
          <w:tcPr>
            <w:tcW w:w="14858" w:type="dxa"/>
            <w:gridSpan w:val="4"/>
          </w:tcPr>
          <w:p w:rsidR="00912207" w:rsidRPr="008632CD" w:rsidRDefault="00912207" w:rsidP="008632CD">
            <w:pPr>
              <w:spacing w:after="0" w:line="240" w:lineRule="auto"/>
              <w:ind w:left="360"/>
              <w:jc w:val="center"/>
              <w:rPr>
                <w:b/>
              </w:rPr>
            </w:pPr>
          </w:p>
          <w:p w:rsidR="00912207" w:rsidRPr="008632CD" w:rsidRDefault="00C13C15" w:rsidP="00C13C15">
            <w:pPr>
              <w:spacing w:after="0" w:line="240" w:lineRule="auto"/>
              <w:ind w:left="360"/>
              <w:jc w:val="center"/>
              <w:rPr>
                <w:b/>
              </w:rPr>
            </w:pPr>
            <w:r>
              <w:rPr>
                <w:b/>
              </w:rPr>
              <w:t>SOCIALINĖ KOMPETENCIJA</w:t>
            </w:r>
          </w:p>
        </w:tc>
      </w:tr>
      <w:tr w:rsidR="00991618" w:rsidTr="00AC6626">
        <w:tc>
          <w:tcPr>
            <w:tcW w:w="10953" w:type="dxa"/>
            <w:gridSpan w:val="3"/>
          </w:tcPr>
          <w:p w:rsidR="00991618" w:rsidRDefault="00991618" w:rsidP="00991618">
            <w:pPr>
              <w:tabs>
                <w:tab w:val="left" w:pos="1701"/>
              </w:tabs>
              <w:spacing w:after="0"/>
              <w:jc w:val="center"/>
              <w:rPr>
                <w:b/>
              </w:rPr>
            </w:pPr>
            <w:r>
              <w:rPr>
                <w:b/>
              </w:rPr>
              <w:t>Ugdymosi pasiekimų sritys ir esminiai gebėjimai</w:t>
            </w:r>
          </w:p>
        </w:tc>
        <w:tc>
          <w:tcPr>
            <w:tcW w:w="3905" w:type="dxa"/>
          </w:tcPr>
          <w:p w:rsidR="00991618" w:rsidRPr="008632CD" w:rsidRDefault="00991618" w:rsidP="00991618">
            <w:pPr>
              <w:tabs>
                <w:tab w:val="left" w:pos="1701"/>
              </w:tabs>
              <w:spacing w:after="0" w:line="240" w:lineRule="auto"/>
              <w:jc w:val="center"/>
              <w:rPr>
                <w:b/>
              </w:rPr>
            </w:pPr>
            <w:r w:rsidRPr="008632CD">
              <w:rPr>
                <w:b/>
              </w:rPr>
              <w:t>Vertybinė  nuostata</w:t>
            </w:r>
          </w:p>
        </w:tc>
      </w:tr>
      <w:tr w:rsidR="00912207" w:rsidTr="00AC6626">
        <w:tc>
          <w:tcPr>
            <w:tcW w:w="10953" w:type="dxa"/>
            <w:gridSpan w:val="3"/>
          </w:tcPr>
          <w:p w:rsidR="00991618" w:rsidRDefault="000641E4" w:rsidP="00C13C15">
            <w:pPr>
              <w:spacing w:after="0"/>
              <w:jc w:val="both"/>
            </w:pPr>
            <w:r>
              <w:rPr>
                <w:b/>
              </w:rPr>
              <w:t>S</w:t>
            </w:r>
            <w:r w:rsidR="00912207" w:rsidRPr="00EF35A3">
              <w:rPr>
                <w:b/>
              </w:rPr>
              <w:t>avivoka, savi</w:t>
            </w:r>
            <w:r w:rsidR="00EF35A3" w:rsidRPr="00EF35A3">
              <w:rPr>
                <w:b/>
              </w:rPr>
              <w:t>garba</w:t>
            </w:r>
            <w:r w:rsidR="00EF35A3">
              <w:t xml:space="preserve"> -  s</w:t>
            </w:r>
            <w:r w:rsidR="00EF35A3" w:rsidRPr="00EF35A3">
              <w:t xml:space="preserve">upranta savo asmens tapatumą („aš esu, buvau, būsiu”), pasako, kad yra berniukas / mergaitė, priskiria save savo šeimai, grupei, bendruomenei, pasitiki savimi ir savo gebėjimais, palankiai kalba apie save, tikisi, kad kitiems jis patinka, supranta ir gina savo teises būti </w:t>
            </w:r>
            <w:r w:rsidR="00F40BC8">
              <w:t>ir ža</w:t>
            </w:r>
            <w:r w:rsidR="00F77D62">
              <w:t>isti kartu su kitais.</w:t>
            </w:r>
          </w:p>
          <w:p w:rsidR="00912207" w:rsidRPr="00991618" w:rsidRDefault="000641E4" w:rsidP="00C13C15">
            <w:pPr>
              <w:spacing w:after="0"/>
              <w:jc w:val="both"/>
            </w:pPr>
            <w:r>
              <w:rPr>
                <w:b/>
              </w:rPr>
              <w:t>S</w:t>
            </w:r>
            <w:r w:rsidR="00F40BC8">
              <w:rPr>
                <w:b/>
              </w:rPr>
              <w:t xml:space="preserve">antykiai su bendraamžiais - </w:t>
            </w:r>
            <w:r w:rsidR="00F40BC8">
              <w:t>s</w:t>
            </w:r>
            <w:r w:rsidR="00F40BC8" w:rsidRPr="00F40BC8">
              <w:t>upranta, kas yra gerai, kas blogai, draugauja bent su vienu vaiku, palankiai bendrauja su visais (supranta kitų norus, dalijasi žaislais, tariasi, užjaučia, padeda), suaugusiojo padedamas supranta savo žodžių ir veiksmų pasekmes sau ir kitiems.</w:t>
            </w:r>
          </w:p>
          <w:p w:rsidR="00BF5805" w:rsidRDefault="000641E4" w:rsidP="00C13C15">
            <w:pPr>
              <w:spacing w:after="0"/>
              <w:jc w:val="both"/>
            </w:pPr>
            <w:r>
              <w:rPr>
                <w:b/>
              </w:rPr>
              <w:t>S</w:t>
            </w:r>
            <w:r w:rsidR="00F40BC8" w:rsidRPr="00F40BC8">
              <w:rPr>
                <w:b/>
              </w:rPr>
              <w:t>antykiai su suaugusiais</w:t>
            </w:r>
            <w:r w:rsidR="00F40BC8" w:rsidRPr="00F40BC8">
              <w:t xml:space="preserve">-  </w:t>
            </w:r>
            <w:r w:rsidR="00F40BC8">
              <w:t>p</w:t>
            </w:r>
            <w:r w:rsidR="00C13C15">
              <w:t xml:space="preserve">asitiki pedagogais, </w:t>
            </w:r>
            <w:r w:rsidR="00F40BC8" w:rsidRPr="00F40BC8">
              <w:t>juos gerbia, ramiai jaučiasi su jais kasdienėje ir neįprastoje aplinkoje, iš jų mokosi, drąsiai reiškia jiems savo nuomonę, tariasi, derasi; žino, kaip reikia elgtis su nepažįstamais suaugusiaisiais</w:t>
            </w:r>
            <w:r w:rsidR="00BF5805">
              <w:t>.</w:t>
            </w:r>
          </w:p>
          <w:p w:rsidR="00912207" w:rsidRDefault="000641E4" w:rsidP="00C13C15">
            <w:pPr>
              <w:spacing w:after="0"/>
              <w:jc w:val="both"/>
              <w:rPr>
                <w:lang w:eastAsia="en-US"/>
              </w:rPr>
            </w:pPr>
            <w:r>
              <w:rPr>
                <w:b/>
              </w:rPr>
              <w:t>P</w:t>
            </w:r>
            <w:r w:rsidR="00F40BC8" w:rsidRPr="00BF5805">
              <w:rPr>
                <w:b/>
              </w:rPr>
              <w:t>roblemų sprendimas</w:t>
            </w:r>
            <w:r w:rsidR="00F40BC8" w:rsidRPr="00BF5805">
              <w:rPr>
                <w:b/>
                <w:i/>
              </w:rPr>
              <w:t xml:space="preserve">-  </w:t>
            </w:r>
            <w:r w:rsidR="00991618" w:rsidRPr="00027DC7">
              <w:rPr>
                <w:lang w:eastAsia="en-US"/>
              </w:rPr>
              <w:t>a</w:t>
            </w:r>
            <w:r w:rsidR="00726B9D" w:rsidRPr="00027DC7">
              <w:rPr>
                <w:lang w:eastAsia="en-US"/>
              </w:rPr>
              <w:t>tpažįsta ką nors veikiant kilusius iššūkius be</w:t>
            </w:r>
            <w:r w:rsidR="00991618" w:rsidRPr="00027DC7">
              <w:rPr>
                <w:lang w:eastAsia="en-US"/>
              </w:rPr>
              <w:t>i sunkumus, dažniausiai supran</w:t>
            </w:r>
            <w:r w:rsidR="00726B9D" w:rsidRPr="00027DC7">
              <w:rPr>
                <w:lang w:eastAsia="en-US"/>
              </w:rPr>
              <w:t>ta, kodėl jie kilo, suvokia savo ir kitų ketinimus, ieško tinkamų s</w:t>
            </w:r>
            <w:r w:rsidR="00991618" w:rsidRPr="00027DC7">
              <w:rPr>
                <w:lang w:eastAsia="en-US"/>
              </w:rPr>
              <w:t>prendimų ką nors išbandydamas, t</w:t>
            </w:r>
            <w:r w:rsidR="00726B9D" w:rsidRPr="00027DC7">
              <w:rPr>
                <w:lang w:eastAsia="en-US"/>
              </w:rPr>
              <w:t xml:space="preserve">yrinėdamas, aiškindamasis, </w:t>
            </w:r>
            <w:r w:rsidR="00C13C15">
              <w:rPr>
                <w:lang w:eastAsia="en-US"/>
              </w:rPr>
              <w:t xml:space="preserve"> </w:t>
            </w:r>
            <w:r w:rsidR="00726B9D" w:rsidRPr="00027DC7">
              <w:rPr>
                <w:lang w:eastAsia="en-US"/>
              </w:rPr>
              <w:t>bendradarbiaudamas, pradeda n</w:t>
            </w:r>
            <w:r w:rsidR="00991618" w:rsidRPr="00027DC7">
              <w:rPr>
                <w:lang w:eastAsia="en-US"/>
              </w:rPr>
              <w:t>umatyti priimtų sprendimų pasekmes.</w:t>
            </w:r>
          </w:p>
          <w:p w:rsidR="000641E4" w:rsidRPr="00BF5805" w:rsidRDefault="000641E4" w:rsidP="000641E4">
            <w:pPr>
              <w:spacing w:after="0"/>
            </w:pPr>
          </w:p>
        </w:tc>
        <w:tc>
          <w:tcPr>
            <w:tcW w:w="3905" w:type="dxa"/>
          </w:tcPr>
          <w:p w:rsidR="00EF35A3" w:rsidRDefault="007B2491" w:rsidP="00C13C15">
            <w:pPr>
              <w:tabs>
                <w:tab w:val="left" w:pos="1701"/>
              </w:tabs>
              <w:spacing w:after="0"/>
              <w:jc w:val="both"/>
            </w:pPr>
            <w:r>
              <w:t>S</w:t>
            </w:r>
            <w:r w:rsidR="00912207" w:rsidRPr="00B35843">
              <w:t>av</w:t>
            </w:r>
            <w:r>
              <w:t>e vertina teigiamai.</w:t>
            </w:r>
          </w:p>
          <w:p w:rsidR="007B2491" w:rsidRDefault="007B2491" w:rsidP="00C13C15">
            <w:pPr>
              <w:tabs>
                <w:tab w:val="left" w:pos="1701"/>
              </w:tabs>
              <w:spacing w:after="0"/>
              <w:jc w:val="both"/>
            </w:pPr>
          </w:p>
          <w:p w:rsidR="000641E4" w:rsidRDefault="000641E4" w:rsidP="00C13C15">
            <w:pPr>
              <w:tabs>
                <w:tab w:val="left" w:pos="1701"/>
              </w:tabs>
              <w:spacing w:after="0"/>
              <w:jc w:val="both"/>
            </w:pPr>
          </w:p>
          <w:p w:rsidR="00EF35A3" w:rsidRDefault="007B2491" w:rsidP="00C13C15">
            <w:pPr>
              <w:tabs>
                <w:tab w:val="left" w:pos="1701"/>
              </w:tabs>
              <w:spacing w:after="0"/>
              <w:jc w:val="both"/>
            </w:pPr>
            <w:r>
              <w:t>N</w:t>
            </w:r>
            <w:r w:rsidR="00912207" w:rsidRPr="00B35843">
              <w:t>usiteikęs geranoriškai bendrauti ir  bendradarbiauti su</w:t>
            </w:r>
            <w:r w:rsidR="000641E4">
              <w:t xml:space="preserve">  bendraamžiais.</w:t>
            </w:r>
          </w:p>
          <w:p w:rsidR="007B2491" w:rsidRDefault="007B2491" w:rsidP="00C13C15">
            <w:pPr>
              <w:tabs>
                <w:tab w:val="left" w:pos="1701"/>
              </w:tabs>
              <w:spacing w:after="0"/>
              <w:jc w:val="both"/>
            </w:pPr>
          </w:p>
          <w:p w:rsidR="000641E4" w:rsidRDefault="000641E4" w:rsidP="00C13C15">
            <w:pPr>
              <w:tabs>
                <w:tab w:val="left" w:pos="1701"/>
              </w:tabs>
              <w:spacing w:after="0"/>
              <w:jc w:val="both"/>
            </w:pPr>
            <w:r>
              <w:t>N</w:t>
            </w:r>
            <w:r w:rsidRPr="00B35843">
              <w:t>usiteikęs geranoriškai bendrauti ir  bendradarbiauti su</w:t>
            </w:r>
            <w:r>
              <w:t xml:space="preserve">  bendraamžiais ir suaugusiais.</w:t>
            </w:r>
          </w:p>
          <w:p w:rsidR="00912207" w:rsidRPr="00B35843" w:rsidRDefault="007B2491" w:rsidP="00C13C15">
            <w:pPr>
              <w:tabs>
                <w:tab w:val="left" w:pos="1701"/>
              </w:tabs>
              <w:spacing w:after="0"/>
              <w:jc w:val="both"/>
            </w:pPr>
            <w:r>
              <w:t>N</w:t>
            </w:r>
            <w:r w:rsidR="00912207" w:rsidRPr="00B35843">
              <w:t>usiteik</w:t>
            </w:r>
            <w:r w:rsidR="00EF35A3">
              <w:t xml:space="preserve">ęs ieškoti išeičių kasdieniams </w:t>
            </w:r>
            <w:r w:rsidR="00912207" w:rsidRPr="00B35843">
              <w:t xml:space="preserve">  iššūkiams bei sunkumams įveikti.</w:t>
            </w:r>
          </w:p>
          <w:p w:rsidR="00912207" w:rsidRPr="008632CD" w:rsidRDefault="00912207" w:rsidP="00C13C15">
            <w:pPr>
              <w:tabs>
                <w:tab w:val="left" w:pos="1701"/>
              </w:tabs>
              <w:spacing w:after="0" w:line="240" w:lineRule="auto"/>
              <w:jc w:val="both"/>
              <w:rPr>
                <w:b/>
              </w:rPr>
            </w:pPr>
          </w:p>
        </w:tc>
      </w:tr>
      <w:tr w:rsidR="00912207" w:rsidTr="00AC6626">
        <w:tc>
          <w:tcPr>
            <w:tcW w:w="14858" w:type="dxa"/>
            <w:gridSpan w:val="4"/>
          </w:tcPr>
          <w:p w:rsidR="00912207" w:rsidRDefault="00912207" w:rsidP="00C10679">
            <w:pPr>
              <w:spacing w:after="0" w:line="240" w:lineRule="auto"/>
              <w:jc w:val="center"/>
              <w:rPr>
                <w:b/>
              </w:rPr>
            </w:pPr>
            <w:r w:rsidRPr="008632CD">
              <w:rPr>
                <w:b/>
              </w:rPr>
              <w:t xml:space="preserve">1 žingsnis. Savivoka </w:t>
            </w:r>
            <w:r w:rsidR="00D92900">
              <w:rPr>
                <w:b/>
              </w:rPr>
              <w:t xml:space="preserve">ir </w:t>
            </w:r>
            <w:r w:rsidRPr="008632CD">
              <w:rPr>
                <w:b/>
              </w:rPr>
              <w:t>savigarba</w:t>
            </w:r>
          </w:p>
          <w:p w:rsidR="00D06F59" w:rsidRPr="00C10679" w:rsidRDefault="00D06F59" w:rsidP="00C10679">
            <w:pPr>
              <w:spacing w:after="0" w:line="240" w:lineRule="auto"/>
              <w:jc w:val="center"/>
            </w:pPr>
          </w:p>
        </w:tc>
      </w:tr>
      <w:tr w:rsidR="00912207" w:rsidTr="00AC6626">
        <w:tc>
          <w:tcPr>
            <w:tcW w:w="7465" w:type="dxa"/>
          </w:tcPr>
          <w:p w:rsidR="00912207" w:rsidRPr="008632CD" w:rsidRDefault="00386E30" w:rsidP="008632CD">
            <w:pPr>
              <w:tabs>
                <w:tab w:val="left" w:pos="1701"/>
              </w:tabs>
              <w:spacing w:after="0" w:line="240" w:lineRule="auto"/>
              <w:jc w:val="center"/>
              <w:rPr>
                <w:b/>
              </w:rPr>
            </w:pPr>
            <w:r>
              <w:rPr>
                <w:b/>
              </w:rPr>
              <w:t xml:space="preserve">Vaiko </w:t>
            </w:r>
            <w:r w:rsidR="00912207" w:rsidRPr="008632CD">
              <w:rPr>
                <w:b/>
              </w:rPr>
              <w:t>pasiekimai</w:t>
            </w:r>
          </w:p>
        </w:tc>
        <w:tc>
          <w:tcPr>
            <w:tcW w:w="7393" w:type="dxa"/>
            <w:gridSpan w:val="3"/>
          </w:tcPr>
          <w:p w:rsidR="00912207" w:rsidRPr="008632CD" w:rsidRDefault="00912207" w:rsidP="008632CD">
            <w:pPr>
              <w:tabs>
                <w:tab w:val="left" w:pos="1701"/>
              </w:tabs>
              <w:spacing w:after="0" w:line="240" w:lineRule="auto"/>
              <w:jc w:val="center"/>
              <w:rPr>
                <w:b/>
              </w:rPr>
            </w:pPr>
            <w:r w:rsidRPr="008632CD">
              <w:rPr>
                <w:b/>
              </w:rPr>
              <w:t>Veiklos gairės</w:t>
            </w:r>
          </w:p>
        </w:tc>
      </w:tr>
      <w:tr w:rsidR="00912207" w:rsidTr="00AC6626">
        <w:tc>
          <w:tcPr>
            <w:tcW w:w="7465" w:type="dxa"/>
          </w:tcPr>
          <w:p w:rsidR="00912207" w:rsidRPr="00C80C98" w:rsidRDefault="00912207" w:rsidP="008632CD">
            <w:pPr>
              <w:spacing w:after="0" w:line="240" w:lineRule="auto"/>
              <w:jc w:val="both"/>
            </w:pPr>
            <w:r w:rsidRPr="00C80C98">
              <w:t xml:space="preserve">Reaguoja į pasakytą savo vardą. </w:t>
            </w:r>
          </w:p>
          <w:p w:rsidR="00912207" w:rsidRPr="00C80C98" w:rsidRDefault="00912207" w:rsidP="008632CD">
            <w:pPr>
              <w:spacing w:after="0" w:line="240" w:lineRule="auto"/>
              <w:jc w:val="both"/>
            </w:pPr>
            <w:r w:rsidRPr="00C80C98">
              <w:t xml:space="preserve">Pradeda jausti savo kūno buvimą -apžiūrinėja, tyrinėja savo rankas, kojas, stebi jų judėjimą. </w:t>
            </w:r>
          </w:p>
          <w:p w:rsidR="00912207" w:rsidRPr="008632CD" w:rsidRDefault="00912207" w:rsidP="008632CD">
            <w:pPr>
              <w:tabs>
                <w:tab w:val="left" w:pos="1701"/>
              </w:tabs>
              <w:spacing w:after="0" w:line="240" w:lineRule="auto"/>
              <w:rPr>
                <w:b/>
              </w:rPr>
            </w:pPr>
            <w:r w:rsidRPr="00C80C98">
              <w:t>Apžiūrinėja, liečia kitą vaiką, tyrinėja jo kūną.</w:t>
            </w:r>
          </w:p>
        </w:tc>
        <w:tc>
          <w:tcPr>
            <w:tcW w:w="7393" w:type="dxa"/>
            <w:gridSpan w:val="3"/>
          </w:tcPr>
          <w:p w:rsidR="00912207" w:rsidRPr="00C80C98" w:rsidRDefault="00912207" w:rsidP="008632CD">
            <w:pPr>
              <w:spacing w:after="0" w:line="240" w:lineRule="auto"/>
              <w:jc w:val="both"/>
            </w:pPr>
            <w:r w:rsidRPr="00C80C98">
              <w:t>Laikytis pastovaus dienos ritmo ir ritualų, su tais pačiais žaislais žaisti tuos pačius žaidimus.</w:t>
            </w:r>
          </w:p>
          <w:p w:rsidR="00912207" w:rsidRPr="00C80C98" w:rsidRDefault="00912207" w:rsidP="008632CD">
            <w:pPr>
              <w:spacing w:after="0" w:line="240" w:lineRule="auto"/>
              <w:jc w:val="both"/>
            </w:pPr>
            <w:r w:rsidRPr="00C80C98">
              <w:t>Dažnai kreiptis į vaiką vardu, įvardijant jo jausmus ir veiksmus.</w:t>
            </w:r>
          </w:p>
          <w:p w:rsidR="00912207" w:rsidRPr="00C80C98" w:rsidRDefault="00912207" w:rsidP="008632CD">
            <w:pPr>
              <w:spacing w:after="0" w:line="240" w:lineRule="auto"/>
              <w:jc w:val="both"/>
            </w:pPr>
            <w:r w:rsidRPr="00C80C98">
              <w:t xml:space="preserve">Žaisti lietuvių liaudies žaidinimus. </w:t>
            </w:r>
          </w:p>
          <w:p w:rsidR="00912207" w:rsidRPr="00C80C98" w:rsidRDefault="00912207" w:rsidP="008632CD">
            <w:pPr>
              <w:spacing w:after="0" w:line="240" w:lineRule="auto"/>
              <w:jc w:val="both"/>
            </w:pPr>
            <w:r w:rsidRPr="00C80C98">
              <w:t xml:space="preserve">Žaisti žaidinimus su vaiko kūno dalimis, jas įvardijant.              </w:t>
            </w:r>
          </w:p>
          <w:p w:rsidR="00912207" w:rsidRPr="00C80C98" w:rsidRDefault="00912207" w:rsidP="008632CD">
            <w:pPr>
              <w:spacing w:after="0" w:line="240" w:lineRule="auto"/>
              <w:jc w:val="both"/>
            </w:pPr>
            <w:r w:rsidRPr="00C80C98">
              <w:t xml:space="preserve">Ploti katučių vaiko rankomis. </w:t>
            </w:r>
          </w:p>
          <w:p w:rsidR="00912207" w:rsidRPr="0008535D" w:rsidRDefault="00912207" w:rsidP="008632CD">
            <w:pPr>
              <w:spacing w:after="0" w:line="240" w:lineRule="auto"/>
              <w:jc w:val="both"/>
            </w:pPr>
            <w:r w:rsidRPr="00C80C98">
              <w:t>Žaisti darant pauzes, kad vaikas pakartotų judesius, garsus.</w:t>
            </w:r>
          </w:p>
        </w:tc>
      </w:tr>
      <w:tr w:rsidR="00912207" w:rsidTr="00AC6626">
        <w:tc>
          <w:tcPr>
            <w:tcW w:w="7465" w:type="dxa"/>
          </w:tcPr>
          <w:p w:rsidR="00912207" w:rsidRPr="00053905" w:rsidRDefault="00912207" w:rsidP="008632CD">
            <w:pPr>
              <w:spacing w:after="0" w:line="240" w:lineRule="auto"/>
              <w:jc w:val="both"/>
            </w:pPr>
            <w:r w:rsidRPr="00395FFF">
              <w:t>Jaučiasi svarbus kitiems – šypsosi, krykštauja, kai aplinki</w:t>
            </w:r>
            <w:r w:rsidR="00BF5805">
              <w:t>niai maloniai bendrauja su juo.</w:t>
            </w:r>
          </w:p>
        </w:tc>
        <w:tc>
          <w:tcPr>
            <w:tcW w:w="7393" w:type="dxa"/>
            <w:gridSpan w:val="3"/>
          </w:tcPr>
          <w:p w:rsidR="00912207" w:rsidRPr="00053905" w:rsidRDefault="00912207" w:rsidP="008632CD">
            <w:pPr>
              <w:spacing w:after="0" w:line="240" w:lineRule="auto"/>
              <w:jc w:val="both"/>
            </w:pPr>
            <w:r>
              <w:t xml:space="preserve">Pasitikti ir išlydėti vaiką </w:t>
            </w:r>
            <w:r w:rsidRPr="00395FFF">
              <w:t>šiltai, su šypsena, panešioti, pagirti.</w:t>
            </w:r>
          </w:p>
        </w:tc>
      </w:tr>
      <w:tr w:rsidR="00912207" w:rsidTr="00AC6626">
        <w:tc>
          <w:tcPr>
            <w:tcW w:w="7465" w:type="dxa"/>
          </w:tcPr>
          <w:p w:rsidR="00912207" w:rsidRPr="00F94F54" w:rsidRDefault="00912207" w:rsidP="008632CD">
            <w:pPr>
              <w:spacing w:after="0" w:line="240" w:lineRule="auto"/>
              <w:jc w:val="both"/>
            </w:pPr>
            <w:r w:rsidRPr="00F94F54">
              <w:t>Verkia atsiskirdamas nuo tėvų, tačiau padedam</w:t>
            </w:r>
            <w:r>
              <w:t xml:space="preserve">as pedagogo pamažu nurimsta ir </w:t>
            </w:r>
            <w:r w:rsidRPr="00F94F54">
              <w:t>įsitraukia į veiklą.</w:t>
            </w:r>
          </w:p>
          <w:p w:rsidR="00912207" w:rsidRPr="00395FFF" w:rsidRDefault="00912207" w:rsidP="008632CD">
            <w:pPr>
              <w:spacing w:after="0" w:line="240" w:lineRule="auto"/>
              <w:jc w:val="both"/>
            </w:pPr>
          </w:p>
        </w:tc>
        <w:tc>
          <w:tcPr>
            <w:tcW w:w="7393" w:type="dxa"/>
            <w:gridSpan w:val="3"/>
          </w:tcPr>
          <w:p w:rsidR="00912207" w:rsidRDefault="00912207" w:rsidP="008632CD">
            <w:pPr>
              <w:spacing w:after="0" w:line="240" w:lineRule="auto"/>
              <w:jc w:val="both"/>
            </w:pPr>
            <w:r w:rsidRPr="00F94F54">
              <w:lastRenderedPageBreak/>
              <w:t>Padėti vaikui pajusti prierai</w:t>
            </w:r>
            <w:r>
              <w:t xml:space="preserve">šumą prie juo </w:t>
            </w:r>
            <w:r w:rsidRPr="00F94F54">
              <w:t>besirūpinančio auklėtojo</w:t>
            </w:r>
            <w:r>
              <w:t xml:space="preserve">. </w:t>
            </w:r>
          </w:p>
          <w:p w:rsidR="00912207" w:rsidRDefault="00912207" w:rsidP="008632CD">
            <w:pPr>
              <w:spacing w:after="0" w:line="240" w:lineRule="auto"/>
              <w:jc w:val="both"/>
            </w:pPr>
            <w:r>
              <w:t>U</w:t>
            </w:r>
            <w:r w:rsidRPr="00F94F54">
              <w:t>žtikrinti vienodą die</w:t>
            </w:r>
            <w:r>
              <w:t xml:space="preserve">nos ritmą grupėje ir </w:t>
            </w:r>
            <w:r w:rsidRPr="00F94F54">
              <w:t xml:space="preserve">namuose, sužinoti iš tėvų ir </w:t>
            </w:r>
            <w:r w:rsidRPr="00F94F54">
              <w:lastRenderedPageBreak/>
              <w:t>taikyti tokius pačius, kaip ir namuose, vaiko raminimo būdus.</w:t>
            </w:r>
          </w:p>
        </w:tc>
      </w:tr>
      <w:tr w:rsidR="00912207" w:rsidTr="00AC6626">
        <w:tc>
          <w:tcPr>
            <w:tcW w:w="7465" w:type="dxa"/>
          </w:tcPr>
          <w:p w:rsidR="00912207" w:rsidRPr="00F94F54" w:rsidRDefault="00912207" w:rsidP="008632CD">
            <w:pPr>
              <w:spacing w:after="0" w:line="240" w:lineRule="auto"/>
              <w:jc w:val="both"/>
            </w:pPr>
            <w:r w:rsidRPr="00F94F54">
              <w:lastRenderedPageBreak/>
              <w:t>Atpažįsta juo besirūpinantį suaugusįjį, džiaugiasi jį pamatęs, atsako jam kalbi</w:t>
            </w:r>
            <w:r>
              <w:t>namas, žaidinamas, siekia būti g</w:t>
            </w:r>
            <w:r w:rsidRPr="00F94F54">
              <w:t>reta</w:t>
            </w:r>
            <w:r>
              <w:t>.</w:t>
            </w:r>
          </w:p>
          <w:p w:rsidR="00912207" w:rsidRPr="008632CD" w:rsidRDefault="00912207" w:rsidP="008632CD">
            <w:pPr>
              <w:spacing w:after="0" w:line="240" w:lineRule="auto"/>
              <w:jc w:val="both"/>
              <w:rPr>
                <w:b/>
              </w:rPr>
            </w:pPr>
          </w:p>
        </w:tc>
        <w:tc>
          <w:tcPr>
            <w:tcW w:w="7393" w:type="dxa"/>
            <w:gridSpan w:val="3"/>
          </w:tcPr>
          <w:p w:rsidR="00912207" w:rsidRDefault="00912207" w:rsidP="008632CD">
            <w:pPr>
              <w:spacing w:after="0" w:line="240" w:lineRule="auto"/>
              <w:jc w:val="both"/>
            </w:pPr>
            <w:r>
              <w:t>Rodyti asmeninį dėmesį vai</w:t>
            </w:r>
            <w:r w:rsidRPr="001F793E">
              <w:t>kui</w:t>
            </w:r>
            <w:r>
              <w:t>.</w:t>
            </w:r>
          </w:p>
          <w:p w:rsidR="00912207" w:rsidRDefault="00912207" w:rsidP="008632CD">
            <w:pPr>
              <w:spacing w:after="0" w:line="240" w:lineRule="auto"/>
              <w:jc w:val="both"/>
            </w:pPr>
            <w:r w:rsidRPr="001F793E">
              <w:t>Bendraujant prisitaikyti prie vaiko ben</w:t>
            </w:r>
            <w:r>
              <w:t xml:space="preserve">dravimo ritmo. </w:t>
            </w:r>
          </w:p>
          <w:p w:rsidR="00912207" w:rsidRPr="00F94F54" w:rsidRDefault="00912207" w:rsidP="008632CD">
            <w:pPr>
              <w:spacing w:after="0" w:line="240" w:lineRule="auto"/>
              <w:jc w:val="both"/>
            </w:pPr>
            <w:r w:rsidRPr="001F793E">
              <w:t>Stebėti ir reaguoti į vaiko rodomus ženklus</w:t>
            </w:r>
            <w:r>
              <w:t>.</w:t>
            </w:r>
          </w:p>
        </w:tc>
      </w:tr>
      <w:tr w:rsidR="00912207" w:rsidTr="00AC6626">
        <w:tc>
          <w:tcPr>
            <w:tcW w:w="14858" w:type="dxa"/>
            <w:gridSpan w:val="4"/>
          </w:tcPr>
          <w:p w:rsidR="00912207" w:rsidRDefault="00912207" w:rsidP="00C10679">
            <w:pPr>
              <w:spacing w:after="0" w:line="240" w:lineRule="auto"/>
              <w:jc w:val="center"/>
              <w:rPr>
                <w:b/>
              </w:rPr>
            </w:pPr>
            <w:r w:rsidRPr="008632CD">
              <w:rPr>
                <w:b/>
              </w:rPr>
              <w:t>1 žings</w:t>
            </w:r>
            <w:r w:rsidR="00C10679">
              <w:rPr>
                <w:b/>
              </w:rPr>
              <w:t>nis. Santykiai su bendraamžiais</w:t>
            </w:r>
          </w:p>
          <w:p w:rsidR="00D06F59" w:rsidRPr="008632CD" w:rsidRDefault="00D06F59" w:rsidP="00C10679">
            <w:pPr>
              <w:spacing w:after="0" w:line="240" w:lineRule="auto"/>
              <w:jc w:val="center"/>
              <w:rPr>
                <w:b/>
              </w:rPr>
            </w:pPr>
          </w:p>
        </w:tc>
      </w:tr>
      <w:tr w:rsidR="00912207" w:rsidTr="00AC6626">
        <w:tc>
          <w:tcPr>
            <w:tcW w:w="7465" w:type="dxa"/>
          </w:tcPr>
          <w:p w:rsidR="00912207" w:rsidRPr="00296BB6" w:rsidRDefault="00912207" w:rsidP="008632CD">
            <w:pPr>
              <w:spacing w:after="0" w:line="240" w:lineRule="auto"/>
              <w:jc w:val="both"/>
            </w:pPr>
            <w:r w:rsidRPr="00FD5A28">
              <w:t xml:space="preserve">Patinka žiūrėti į kitus kūdikius, būti šalia kitų vaikų, juos liesti, mėgdžioti </w:t>
            </w:r>
            <w:r w:rsidR="00296BB6">
              <w:t>jų veido išraišką, veiksmus.</w:t>
            </w:r>
          </w:p>
        </w:tc>
        <w:tc>
          <w:tcPr>
            <w:tcW w:w="7393" w:type="dxa"/>
            <w:gridSpan w:val="3"/>
          </w:tcPr>
          <w:p w:rsidR="00912207" w:rsidRPr="001F793E" w:rsidRDefault="00912207" w:rsidP="008632CD">
            <w:pPr>
              <w:spacing w:after="0" w:line="240" w:lineRule="auto"/>
            </w:pPr>
            <w:r>
              <w:t xml:space="preserve">Pasodinti kūdikius vieną šalia </w:t>
            </w:r>
            <w:r w:rsidRPr="00FD5A28">
              <w:t>kito, duoti tokių pačių žaislų, skatinti bendrauti, tačiau stebėti, kad jie neužgautų vienas kito.</w:t>
            </w:r>
          </w:p>
        </w:tc>
      </w:tr>
      <w:tr w:rsidR="00E71E38" w:rsidTr="00AC6626">
        <w:tc>
          <w:tcPr>
            <w:tcW w:w="14858" w:type="dxa"/>
            <w:gridSpan w:val="4"/>
          </w:tcPr>
          <w:p w:rsidR="00E71E38" w:rsidRDefault="00E71E38" w:rsidP="00E71E38">
            <w:pPr>
              <w:spacing w:after="0" w:line="240" w:lineRule="auto"/>
              <w:jc w:val="center"/>
              <w:rPr>
                <w:b/>
              </w:rPr>
            </w:pPr>
            <w:r>
              <w:rPr>
                <w:b/>
              </w:rPr>
              <w:t>I žingsnis. Santykiai su suaugusiais</w:t>
            </w:r>
          </w:p>
          <w:p w:rsidR="00D06F59" w:rsidRDefault="00D06F59" w:rsidP="00E71E38">
            <w:pPr>
              <w:spacing w:after="0" w:line="240" w:lineRule="auto"/>
              <w:jc w:val="center"/>
            </w:pPr>
          </w:p>
        </w:tc>
      </w:tr>
      <w:tr w:rsidR="00E71E38" w:rsidTr="00AC6626">
        <w:tc>
          <w:tcPr>
            <w:tcW w:w="7465" w:type="dxa"/>
          </w:tcPr>
          <w:p w:rsidR="00E71E38" w:rsidRPr="00E71E38" w:rsidRDefault="00E71E38" w:rsidP="00E71E38">
            <w:pPr>
              <w:spacing w:after="0" w:line="240" w:lineRule="auto"/>
              <w:rPr>
                <w:sz w:val="22"/>
                <w:szCs w:val="22"/>
              </w:rPr>
            </w:pPr>
            <w:r w:rsidRPr="00E71E38">
              <w:rPr>
                <w:sz w:val="22"/>
                <w:szCs w:val="22"/>
              </w:rPr>
              <w:t xml:space="preserve">Verkia atsiskirdamas nuo tėvų, tačiau padedamas pedagogo pamažu nurimsta ir </w:t>
            </w:r>
            <w:r w:rsidR="00156465">
              <w:rPr>
                <w:sz w:val="22"/>
                <w:szCs w:val="22"/>
              </w:rPr>
              <w:t>į</w:t>
            </w:r>
            <w:r w:rsidRPr="00E71E38">
              <w:rPr>
                <w:sz w:val="22"/>
                <w:szCs w:val="22"/>
              </w:rPr>
              <w:t>sitraukia į veiklą.</w:t>
            </w:r>
          </w:p>
          <w:p w:rsidR="00E71E38" w:rsidRPr="00E71E38" w:rsidRDefault="00E71E38" w:rsidP="008632CD">
            <w:pPr>
              <w:spacing w:after="0" w:line="240" w:lineRule="auto"/>
              <w:jc w:val="both"/>
            </w:pPr>
          </w:p>
        </w:tc>
        <w:tc>
          <w:tcPr>
            <w:tcW w:w="7393" w:type="dxa"/>
            <w:gridSpan w:val="3"/>
          </w:tcPr>
          <w:p w:rsidR="00156465" w:rsidRPr="00156465" w:rsidRDefault="00156465" w:rsidP="00156465">
            <w:pPr>
              <w:spacing w:after="0" w:line="240" w:lineRule="auto"/>
              <w:rPr>
                <w:sz w:val="22"/>
                <w:szCs w:val="22"/>
              </w:rPr>
            </w:pPr>
            <w:r w:rsidRPr="00156465">
              <w:rPr>
                <w:sz w:val="22"/>
                <w:szCs w:val="22"/>
              </w:rPr>
              <w:t>Padėti vaikui pajusti prier</w:t>
            </w:r>
            <w:r w:rsidR="00BF5805">
              <w:rPr>
                <w:sz w:val="22"/>
                <w:szCs w:val="22"/>
              </w:rPr>
              <w:t xml:space="preserve">aišumą prie juo besirūpinančio, </w:t>
            </w:r>
            <w:r w:rsidRPr="00156465">
              <w:rPr>
                <w:sz w:val="22"/>
                <w:szCs w:val="22"/>
              </w:rPr>
              <w:t>auklėtojo, t. y.: pa</w:t>
            </w:r>
            <w:r w:rsidR="00BF5805">
              <w:rPr>
                <w:sz w:val="22"/>
                <w:szCs w:val="22"/>
              </w:rPr>
              <w:t>laikyti akių kontaktą su vaiku.</w:t>
            </w:r>
            <w:r w:rsidRPr="00156465">
              <w:rPr>
                <w:sz w:val="22"/>
                <w:szCs w:val="22"/>
              </w:rPr>
              <w:t xml:space="preserve">jam nusišypsoti. </w:t>
            </w:r>
          </w:p>
          <w:p w:rsidR="00156465" w:rsidRPr="00156465" w:rsidRDefault="00156465" w:rsidP="00156465">
            <w:pPr>
              <w:spacing w:after="0" w:line="240" w:lineRule="auto"/>
              <w:rPr>
                <w:sz w:val="22"/>
                <w:szCs w:val="22"/>
              </w:rPr>
            </w:pPr>
            <w:r w:rsidRPr="00156465">
              <w:rPr>
                <w:sz w:val="22"/>
                <w:szCs w:val="22"/>
              </w:rPr>
              <w:t xml:space="preserve">Jį paglostyti, panešioti, pažaisti su juo veidas prieš veidą. Parūpinti vaikui įdomių žaislų. </w:t>
            </w:r>
          </w:p>
          <w:p w:rsidR="00156465" w:rsidRPr="00156465" w:rsidRDefault="00156465" w:rsidP="00156465">
            <w:pPr>
              <w:spacing w:after="0" w:line="240" w:lineRule="auto"/>
              <w:rPr>
                <w:sz w:val="22"/>
                <w:szCs w:val="22"/>
              </w:rPr>
            </w:pPr>
            <w:r w:rsidRPr="00156465">
              <w:rPr>
                <w:sz w:val="22"/>
                <w:szCs w:val="22"/>
              </w:rPr>
              <w:t>Užtikrinti vienodą dienos ritmą grupėje ir namuose.</w:t>
            </w:r>
          </w:p>
          <w:p w:rsidR="00E71E38" w:rsidRPr="00156465" w:rsidRDefault="00156465" w:rsidP="008632CD">
            <w:pPr>
              <w:spacing w:after="0" w:line="240" w:lineRule="auto"/>
              <w:rPr>
                <w:rFonts w:ascii="Arial" w:hAnsi="Arial" w:cs="Arial"/>
                <w:sz w:val="27"/>
                <w:szCs w:val="27"/>
              </w:rPr>
            </w:pPr>
            <w:r w:rsidRPr="00156465">
              <w:rPr>
                <w:sz w:val="22"/>
                <w:szCs w:val="22"/>
              </w:rPr>
              <w:t>Sužinoti iš tėvų ir taikyti tokius pačius, kaip ir namuose, vaiko raminimo būdus.</w:t>
            </w:r>
          </w:p>
        </w:tc>
      </w:tr>
      <w:tr w:rsidR="00E71E38" w:rsidTr="00AC6626">
        <w:tc>
          <w:tcPr>
            <w:tcW w:w="7465" w:type="dxa"/>
          </w:tcPr>
          <w:p w:rsidR="00E71E38" w:rsidRPr="00E71E38" w:rsidRDefault="00E71E38" w:rsidP="00E71E38">
            <w:pPr>
              <w:spacing w:after="0" w:line="240" w:lineRule="auto"/>
              <w:rPr>
                <w:sz w:val="22"/>
                <w:szCs w:val="22"/>
              </w:rPr>
            </w:pPr>
            <w:r w:rsidRPr="00E71E38">
              <w:rPr>
                <w:sz w:val="22"/>
                <w:szCs w:val="22"/>
              </w:rPr>
              <w:t>Atpažįsta juo besirūpinantį suaugusįjį, džiaugiasi jį pamatęs, atsako jam kalbinamas, žaidinamas, siekia būti greta.</w:t>
            </w:r>
          </w:p>
          <w:p w:rsidR="00E71E38" w:rsidRPr="00E71E38" w:rsidRDefault="00E71E38" w:rsidP="008632CD">
            <w:pPr>
              <w:spacing w:after="0" w:line="240" w:lineRule="auto"/>
              <w:jc w:val="both"/>
            </w:pPr>
          </w:p>
        </w:tc>
        <w:tc>
          <w:tcPr>
            <w:tcW w:w="7393" w:type="dxa"/>
            <w:gridSpan w:val="3"/>
          </w:tcPr>
          <w:p w:rsidR="00156465" w:rsidRPr="00156465" w:rsidRDefault="00156465" w:rsidP="00156465">
            <w:pPr>
              <w:spacing w:after="0" w:line="240" w:lineRule="auto"/>
              <w:rPr>
                <w:sz w:val="22"/>
                <w:szCs w:val="22"/>
              </w:rPr>
            </w:pPr>
            <w:r w:rsidRPr="00156465">
              <w:rPr>
                <w:sz w:val="22"/>
                <w:szCs w:val="22"/>
              </w:rPr>
              <w:t xml:space="preserve">Rodyti asmeninį dėmesį vaikui – pažiūrėti į akis,nusišypsoti, pakalbinti, panešioti, pažaisti su juo. </w:t>
            </w:r>
          </w:p>
          <w:p w:rsidR="00156465" w:rsidRPr="00156465" w:rsidRDefault="00156465" w:rsidP="00156465">
            <w:pPr>
              <w:spacing w:after="0" w:line="240" w:lineRule="auto"/>
              <w:rPr>
                <w:sz w:val="22"/>
                <w:szCs w:val="22"/>
              </w:rPr>
            </w:pPr>
            <w:r w:rsidRPr="00156465">
              <w:rPr>
                <w:sz w:val="22"/>
                <w:szCs w:val="22"/>
              </w:rPr>
              <w:t>Bendraujant prisitaikyti prie vaiko bendravimo ritmo – atsakyti šypsena į vaiko šypseną, pakartoti vaiko sakomusžodžius ir, atvirkščiai, nusiš</w:t>
            </w:r>
            <w:r w:rsidR="00BF5805">
              <w:rPr>
                <w:sz w:val="22"/>
                <w:szCs w:val="22"/>
              </w:rPr>
              <w:t xml:space="preserve">ypsoti ir palaukti, kol vaikas </w:t>
            </w:r>
            <w:r w:rsidRPr="00156465">
              <w:rPr>
                <w:sz w:val="22"/>
                <w:szCs w:val="22"/>
              </w:rPr>
              <w:t xml:space="preserve">atsakys šypsena, kalbėti ir palaukti vaiko atsako. </w:t>
            </w:r>
          </w:p>
          <w:p w:rsidR="00E71E38" w:rsidRDefault="00156465" w:rsidP="008632CD">
            <w:pPr>
              <w:spacing w:after="0" w:line="240" w:lineRule="auto"/>
              <w:rPr>
                <w:sz w:val="22"/>
                <w:szCs w:val="22"/>
              </w:rPr>
            </w:pPr>
            <w:r w:rsidRPr="00156465">
              <w:rPr>
                <w:sz w:val="22"/>
                <w:szCs w:val="22"/>
              </w:rPr>
              <w:t>Stebėti ir reaguoti į vaiko rodomus ženklus apie norą būti paimtam ant rankų (tiesi</w:t>
            </w:r>
            <w:r w:rsidR="00BF5805">
              <w:rPr>
                <w:sz w:val="22"/>
                <w:szCs w:val="22"/>
              </w:rPr>
              <w:t>a rankas), pažaisti (duoda žais</w:t>
            </w:r>
            <w:r w:rsidRPr="00156465">
              <w:rPr>
                <w:sz w:val="22"/>
                <w:szCs w:val="22"/>
              </w:rPr>
              <w:t>liuką, veda prie žaislų) ir kt.</w:t>
            </w:r>
          </w:p>
          <w:p w:rsidR="00B91E92" w:rsidRPr="00BF5805" w:rsidRDefault="00B91E92" w:rsidP="008632CD">
            <w:pPr>
              <w:spacing w:after="0" w:line="240" w:lineRule="auto"/>
              <w:rPr>
                <w:sz w:val="22"/>
                <w:szCs w:val="22"/>
              </w:rPr>
            </w:pPr>
          </w:p>
        </w:tc>
      </w:tr>
      <w:tr w:rsidR="00912207" w:rsidTr="00AC6626">
        <w:tc>
          <w:tcPr>
            <w:tcW w:w="14858" w:type="dxa"/>
            <w:gridSpan w:val="4"/>
          </w:tcPr>
          <w:p w:rsidR="00912207" w:rsidRPr="008632CD" w:rsidRDefault="00912207" w:rsidP="008632CD">
            <w:pPr>
              <w:spacing w:after="0" w:line="240" w:lineRule="auto"/>
              <w:jc w:val="center"/>
              <w:rPr>
                <w:b/>
              </w:rPr>
            </w:pPr>
            <w:r w:rsidRPr="008632CD">
              <w:rPr>
                <w:b/>
              </w:rPr>
              <w:t>1 žingsnis. Problemų sprendimas</w:t>
            </w:r>
          </w:p>
          <w:p w:rsidR="00912207" w:rsidRPr="008632CD" w:rsidRDefault="00912207" w:rsidP="008632CD">
            <w:pPr>
              <w:tabs>
                <w:tab w:val="left" w:pos="1701"/>
              </w:tabs>
              <w:spacing w:after="0" w:line="240" w:lineRule="auto"/>
              <w:jc w:val="center"/>
              <w:rPr>
                <w:b/>
              </w:rPr>
            </w:pPr>
          </w:p>
        </w:tc>
      </w:tr>
      <w:tr w:rsidR="00912207" w:rsidTr="00AC6626">
        <w:tc>
          <w:tcPr>
            <w:tcW w:w="7465" w:type="dxa"/>
          </w:tcPr>
          <w:p w:rsidR="00912207" w:rsidRDefault="00912207" w:rsidP="008632CD">
            <w:pPr>
              <w:spacing w:after="0" w:line="240" w:lineRule="auto"/>
              <w:jc w:val="both"/>
            </w:pPr>
            <w:r w:rsidRPr="00160549">
              <w:t xml:space="preserve">Pakartoja nepasisekusį veiksmą, jį keičia, kad pasiektų laukiamą rezultatą. </w:t>
            </w:r>
          </w:p>
          <w:p w:rsidR="00912207" w:rsidRPr="00FD5A28" w:rsidRDefault="00912207" w:rsidP="008632CD">
            <w:pPr>
              <w:spacing w:after="0" w:line="240" w:lineRule="auto"/>
              <w:jc w:val="both"/>
            </w:pPr>
            <w:r w:rsidRPr="00160549">
              <w:t>Mimika, gestais ir žodžiais parodo, kad susidūrė su kliūtimi, tikėdamasis suaugusiojo ar vyresnio vaiko pagalbos</w:t>
            </w:r>
            <w:r>
              <w:t>.</w:t>
            </w:r>
          </w:p>
        </w:tc>
        <w:tc>
          <w:tcPr>
            <w:tcW w:w="7393" w:type="dxa"/>
            <w:gridSpan w:val="3"/>
          </w:tcPr>
          <w:p w:rsidR="00912207" w:rsidRDefault="00912207" w:rsidP="008632CD">
            <w:pPr>
              <w:spacing w:after="0" w:line="240" w:lineRule="auto"/>
              <w:jc w:val="both"/>
            </w:pPr>
            <w:r w:rsidRPr="00160549">
              <w:t xml:space="preserve">Padrąsinti vaiką savarankiškai bandyti įveikti iššūkį ar problemą. </w:t>
            </w:r>
          </w:p>
          <w:p w:rsidR="00912207" w:rsidRDefault="00912207" w:rsidP="008632CD">
            <w:pPr>
              <w:spacing w:after="0" w:line="240" w:lineRule="auto"/>
              <w:jc w:val="both"/>
            </w:pPr>
            <w:r w:rsidRPr="00160549">
              <w:t xml:space="preserve">Pagirti, kai jam pasiseka susidoroti su kliūtimi. </w:t>
            </w:r>
          </w:p>
          <w:p w:rsidR="00912207" w:rsidRPr="00160549" w:rsidRDefault="00912207" w:rsidP="008632CD">
            <w:pPr>
              <w:spacing w:after="0" w:line="240" w:lineRule="auto"/>
              <w:jc w:val="both"/>
            </w:pPr>
            <w:r w:rsidRPr="00160549">
              <w:t xml:space="preserve">Parodyti vaikui naujų veiksmų sunkumui įveikti.  </w:t>
            </w:r>
          </w:p>
          <w:p w:rsidR="00912207" w:rsidRDefault="00912207" w:rsidP="008632CD">
            <w:pPr>
              <w:spacing w:after="0" w:line="240" w:lineRule="auto"/>
              <w:jc w:val="both"/>
            </w:pPr>
            <w:r w:rsidRPr="00160549">
              <w:t xml:space="preserve">Kai vaikas bando atlikti tai, ko padaryti dar negali, padėti jam. </w:t>
            </w:r>
          </w:p>
          <w:p w:rsidR="00912207" w:rsidRDefault="00912207" w:rsidP="008632CD">
            <w:pPr>
              <w:spacing w:after="0" w:line="240" w:lineRule="auto"/>
              <w:jc w:val="both"/>
            </w:pPr>
            <w:r w:rsidRPr="00160549">
              <w:t>Jei bando daryti tai, kas pavojinga – aiškinti, kad to daryti negalima, nukreipti dėmesį, nuramint</w:t>
            </w:r>
            <w:r w:rsidR="00BF5805">
              <w:t>i.</w:t>
            </w:r>
          </w:p>
          <w:p w:rsidR="00B91E92" w:rsidRPr="00FD5A28" w:rsidRDefault="00B91E92" w:rsidP="008632CD">
            <w:pPr>
              <w:spacing w:after="0" w:line="240" w:lineRule="auto"/>
              <w:jc w:val="both"/>
            </w:pPr>
          </w:p>
        </w:tc>
      </w:tr>
      <w:tr w:rsidR="00912207" w:rsidTr="00AC6626">
        <w:tc>
          <w:tcPr>
            <w:tcW w:w="14858" w:type="dxa"/>
            <w:gridSpan w:val="4"/>
          </w:tcPr>
          <w:p w:rsidR="00912207" w:rsidRDefault="00912207" w:rsidP="00C10679">
            <w:pPr>
              <w:spacing w:after="0" w:line="240" w:lineRule="auto"/>
              <w:jc w:val="center"/>
              <w:rPr>
                <w:b/>
              </w:rPr>
            </w:pPr>
            <w:r w:rsidRPr="008632CD">
              <w:rPr>
                <w:b/>
              </w:rPr>
              <w:lastRenderedPageBreak/>
              <w:t xml:space="preserve">2 žingsnis. Savivoka </w:t>
            </w:r>
            <w:r w:rsidR="00D92900">
              <w:rPr>
                <w:b/>
              </w:rPr>
              <w:t xml:space="preserve">ir </w:t>
            </w:r>
            <w:r w:rsidR="00C10679">
              <w:rPr>
                <w:b/>
              </w:rPr>
              <w:t>savigarba</w:t>
            </w:r>
          </w:p>
          <w:p w:rsidR="00D06F59" w:rsidRPr="008632CD" w:rsidRDefault="00D06F59" w:rsidP="00C10679">
            <w:pPr>
              <w:spacing w:after="0" w:line="240" w:lineRule="auto"/>
              <w:jc w:val="center"/>
              <w:rPr>
                <w:b/>
              </w:rPr>
            </w:pPr>
          </w:p>
        </w:tc>
      </w:tr>
      <w:tr w:rsidR="00912207" w:rsidTr="00AC6626">
        <w:tc>
          <w:tcPr>
            <w:tcW w:w="7465" w:type="dxa"/>
          </w:tcPr>
          <w:p w:rsidR="00912207" w:rsidRPr="00395FFF" w:rsidRDefault="00912207" w:rsidP="008632CD">
            <w:pPr>
              <w:spacing w:after="0" w:line="240" w:lineRule="auto"/>
              <w:jc w:val="both"/>
            </w:pPr>
            <w:r w:rsidRPr="00395FFF">
              <w:t>Turi savo kūno išorės vaizdinius – atpažįsta save neseniai darytose nuotraukose, savo atvaizdą veidrodyje, pavadina kelias kūno dalis.</w:t>
            </w:r>
          </w:p>
          <w:p w:rsidR="00912207" w:rsidRPr="00395FFF" w:rsidRDefault="00912207" w:rsidP="008632CD">
            <w:pPr>
              <w:spacing w:after="0" w:line="240" w:lineRule="auto"/>
              <w:jc w:val="both"/>
            </w:pPr>
            <w:r w:rsidRPr="00395FFF">
              <w:t>Supranta, ką ir kaip gali padaryti pats, išreiškia savo norus, pyksta, kai suaugusysis neleidžia to daryti</w:t>
            </w:r>
            <w:r>
              <w:t>.</w:t>
            </w:r>
          </w:p>
          <w:p w:rsidR="00912207" w:rsidRPr="00395FFF" w:rsidRDefault="00912207" w:rsidP="008632CD">
            <w:pPr>
              <w:spacing w:after="0" w:line="240" w:lineRule="auto"/>
              <w:jc w:val="both"/>
            </w:pPr>
          </w:p>
          <w:p w:rsidR="00912207" w:rsidRPr="00053905" w:rsidRDefault="00912207" w:rsidP="008632CD">
            <w:pPr>
              <w:spacing w:after="0" w:line="240" w:lineRule="auto"/>
              <w:jc w:val="both"/>
            </w:pPr>
          </w:p>
        </w:tc>
        <w:tc>
          <w:tcPr>
            <w:tcW w:w="7393" w:type="dxa"/>
            <w:gridSpan w:val="3"/>
          </w:tcPr>
          <w:p w:rsidR="00912207" w:rsidRPr="007D519F" w:rsidRDefault="00912207" w:rsidP="008632CD">
            <w:pPr>
              <w:spacing w:after="0" w:line="240" w:lineRule="auto"/>
              <w:jc w:val="both"/>
            </w:pPr>
            <w:r>
              <w:t>Žaisti su vaiku žaidinimus,</w:t>
            </w:r>
            <w:r w:rsidRPr="007D519F">
              <w:t xml:space="preserve"> judinant </w:t>
            </w:r>
            <w:r>
              <w:t>įvairias kūno dalis.</w:t>
            </w:r>
          </w:p>
          <w:p w:rsidR="00912207" w:rsidRDefault="00912207" w:rsidP="008632CD">
            <w:pPr>
              <w:spacing w:after="0" w:line="240" w:lineRule="auto"/>
              <w:jc w:val="both"/>
            </w:pPr>
            <w:r>
              <w:t>Parūpinti dėžę su kamuoliu</w:t>
            </w:r>
            <w:r w:rsidRPr="007D519F">
              <w:t xml:space="preserve">kais, kad vaikas galėtų joje vartytis. </w:t>
            </w:r>
          </w:p>
          <w:p w:rsidR="00912207" w:rsidRDefault="00912207" w:rsidP="008632CD">
            <w:pPr>
              <w:spacing w:after="0" w:line="240" w:lineRule="auto"/>
              <w:jc w:val="both"/>
            </w:pPr>
            <w:r>
              <w:t xml:space="preserve">Vartoti kūno dalių </w:t>
            </w:r>
            <w:r w:rsidRPr="007D519F">
              <w:t xml:space="preserve">pavadinimus. </w:t>
            </w:r>
          </w:p>
          <w:p w:rsidR="00912207" w:rsidRDefault="00912207" w:rsidP="008632CD">
            <w:pPr>
              <w:spacing w:after="0" w:line="240" w:lineRule="auto"/>
            </w:pPr>
            <w:r w:rsidRPr="007D519F">
              <w:t xml:space="preserve">Pasiūlyti žaislų su veidrodėliais, žaidimų su drabužių </w:t>
            </w:r>
            <w:r>
              <w:t>d</w:t>
            </w:r>
            <w:r w:rsidRPr="007D519F">
              <w:t xml:space="preserve">etalėmis(kepurėmis, kaspinais) stebint save nedūžtančiame veidrodyje. </w:t>
            </w:r>
          </w:p>
          <w:p w:rsidR="00912207" w:rsidRPr="007D519F" w:rsidRDefault="00912207" w:rsidP="008632CD">
            <w:pPr>
              <w:spacing w:after="0" w:line="240" w:lineRule="auto"/>
              <w:jc w:val="both"/>
            </w:pPr>
            <w:r w:rsidRPr="007D519F">
              <w:t>Supranta, ką ir kaip gali padaryti pats, išreiškia savo norus, pyksta, kai suaugusysis prašo to nedaryti.</w:t>
            </w:r>
          </w:p>
          <w:p w:rsidR="00912207" w:rsidRDefault="00912207" w:rsidP="008632CD">
            <w:pPr>
              <w:spacing w:after="0" w:line="240" w:lineRule="auto"/>
              <w:jc w:val="both"/>
            </w:pPr>
            <w:r w:rsidRPr="007D519F">
              <w:t>Sudaryti vaikui pasirinkimo situacijas, naudoti tik būtinus draudimus (kad nenukristų, nenusidegintų).</w:t>
            </w:r>
          </w:p>
          <w:p w:rsidR="00912207" w:rsidRPr="00053905" w:rsidRDefault="00912207" w:rsidP="008632CD">
            <w:pPr>
              <w:spacing w:after="0" w:line="240" w:lineRule="auto"/>
              <w:jc w:val="both"/>
            </w:pPr>
            <w:r w:rsidRPr="007D519F">
              <w:t>Demonstruojant ir aiškinant įtraukti vaiką į diskusiją, kas jam patinka ir kas nepatinka</w:t>
            </w:r>
            <w:r w:rsidR="00BF5805">
              <w:t>.</w:t>
            </w:r>
          </w:p>
        </w:tc>
      </w:tr>
      <w:tr w:rsidR="00912207" w:rsidTr="00AC6626">
        <w:tc>
          <w:tcPr>
            <w:tcW w:w="7465" w:type="dxa"/>
          </w:tcPr>
          <w:p w:rsidR="00AC6626" w:rsidRPr="00053905" w:rsidRDefault="00912207" w:rsidP="008632CD">
            <w:pPr>
              <w:spacing w:after="0" w:line="240" w:lineRule="auto"/>
              <w:jc w:val="both"/>
            </w:pPr>
            <w:r w:rsidRPr="00A70D55">
              <w:t>Džiaugiasi didėjančiomis savo galimybėmis judėti, atlikti veiksmus, kalbėti, tikisi juo besirūpinančio suaugusiojo pritarimo, palaikymo, pagyrimo.</w:t>
            </w:r>
          </w:p>
        </w:tc>
        <w:tc>
          <w:tcPr>
            <w:tcW w:w="7393" w:type="dxa"/>
            <w:gridSpan w:val="3"/>
          </w:tcPr>
          <w:p w:rsidR="00912207" w:rsidRPr="00053905" w:rsidRDefault="00912207" w:rsidP="008632CD">
            <w:pPr>
              <w:spacing w:after="0" w:line="240" w:lineRule="auto"/>
              <w:jc w:val="both"/>
            </w:pPr>
            <w:r w:rsidRPr="00A70D55">
              <w:t>Vaikui skirti pakankamai individualaus dėmesio – domėtis, ką jis veikia, pritarti žvilgsniu, šypsena, pagirti, pasidžiaugti pasiekimais</w:t>
            </w:r>
            <w:r>
              <w:t>.</w:t>
            </w:r>
          </w:p>
        </w:tc>
      </w:tr>
      <w:tr w:rsidR="00912207" w:rsidTr="00AC6626">
        <w:tc>
          <w:tcPr>
            <w:tcW w:w="14858" w:type="dxa"/>
            <w:gridSpan w:val="4"/>
          </w:tcPr>
          <w:p w:rsidR="00912207" w:rsidRDefault="00912207" w:rsidP="00C10679">
            <w:pPr>
              <w:spacing w:after="0" w:line="240" w:lineRule="auto"/>
              <w:jc w:val="center"/>
              <w:rPr>
                <w:b/>
              </w:rPr>
            </w:pPr>
            <w:r w:rsidRPr="008632CD">
              <w:rPr>
                <w:b/>
              </w:rPr>
              <w:t>2 žingsnis. Santykiai su suau</w:t>
            </w:r>
            <w:r w:rsidR="00C10679">
              <w:rPr>
                <w:b/>
              </w:rPr>
              <w:t>gusiais</w:t>
            </w:r>
          </w:p>
          <w:p w:rsidR="00D06F59" w:rsidRPr="008632CD" w:rsidRDefault="00D06F59" w:rsidP="00C10679">
            <w:pPr>
              <w:spacing w:after="0" w:line="240" w:lineRule="auto"/>
              <w:jc w:val="center"/>
              <w:rPr>
                <w:b/>
              </w:rPr>
            </w:pPr>
          </w:p>
        </w:tc>
      </w:tr>
      <w:tr w:rsidR="00912207" w:rsidTr="00AC6626">
        <w:tc>
          <w:tcPr>
            <w:tcW w:w="7465" w:type="dxa"/>
          </w:tcPr>
          <w:p w:rsidR="00912207" w:rsidRPr="001F793E" w:rsidRDefault="00912207" w:rsidP="008632CD">
            <w:pPr>
              <w:spacing w:after="0" w:line="240" w:lineRule="auto"/>
              <w:jc w:val="both"/>
            </w:pPr>
            <w:r w:rsidRPr="001F793E">
              <w:t>Sunkiai atsiskiria nuo mamos, tėčio ar globėjo</w:t>
            </w:r>
            <w:r>
              <w:t>.</w:t>
            </w:r>
          </w:p>
          <w:p w:rsidR="00912207" w:rsidRPr="00A70D55" w:rsidRDefault="00912207" w:rsidP="008632CD">
            <w:pPr>
              <w:spacing w:after="0" w:line="240" w:lineRule="auto"/>
              <w:jc w:val="both"/>
            </w:pPr>
          </w:p>
        </w:tc>
        <w:tc>
          <w:tcPr>
            <w:tcW w:w="7393" w:type="dxa"/>
            <w:gridSpan w:val="3"/>
          </w:tcPr>
          <w:p w:rsidR="00912207" w:rsidRDefault="00912207" w:rsidP="008632CD">
            <w:pPr>
              <w:spacing w:after="0" w:line="240" w:lineRule="auto"/>
              <w:jc w:val="both"/>
            </w:pPr>
            <w:r>
              <w:t xml:space="preserve">Sukurti ir laikytis </w:t>
            </w:r>
            <w:r w:rsidRPr="001F793E">
              <w:t>a</w:t>
            </w:r>
            <w:r>
              <w:t>tsisveikinimo su tėvais ritualų.</w:t>
            </w:r>
          </w:p>
          <w:p w:rsidR="00912207" w:rsidRPr="00A70D55" w:rsidRDefault="00912207" w:rsidP="00BF5805">
            <w:pPr>
              <w:spacing w:after="0" w:line="240" w:lineRule="auto"/>
            </w:pPr>
            <w:r w:rsidRPr="001F793E">
              <w:t>Grupėje turėti įdomių žaislų, žaidimų</w:t>
            </w:r>
            <w:r w:rsidR="00BF5805">
              <w:t xml:space="preserve"> vaiko nusiraminimui ir sudominimui.</w:t>
            </w:r>
          </w:p>
        </w:tc>
      </w:tr>
      <w:tr w:rsidR="00912207" w:rsidTr="00AC6626">
        <w:tc>
          <w:tcPr>
            <w:tcW w:w="7465" w:type="dxa"/>
          </w:tcPr>
          <w:p w:rsidR="00912207" w:rsidRDefault="00912207" w:rsidP="008632CD">
            <w:pPr>
              <w:spacing w:after="0" w:line="240" w:lineRule="auto"/>
              <w:jc w:val="both"/>
            </w:pPr>
            <w:r w:rsidRPr="001F793E">
              <w:t xml:space="preserve">Akivaizdžiai parodo prieraišumą prie juo besirūpinančio suaugusiojo. </w:t>
            </w:r>
          </w:p>
          <w:p w:rsidR="00912207" w:rsidRPr="001F793E" w:rsidRDefault="00912207" w:rsidP="008632CD">
            <w:pPr>
              <w:spacing w:after="0" w:line="240" w:lineRule="auto"/>
              <w:jc w:val="both"/>
            </w:pPr>
            <w:r w:rsidRPr="001F793E">
              <w:t xml:space="preserve">Mėgsta žaisti kartu su juo, stebi ir mėgdžioja jo žodžius, veiksmus. </w:t>
            </w:r>
          </w:p>
          <w:p w:rsidR="00912207" w:rsidRDefault="00912207" w:rsidP="008632CD">
            <w:pPr>
              <w:spacing w:after="0" w:line="240" w:lineRule="auto"/>
              <w:jc w:val="both"/>
            </w:pPr>
            <w:r w:rsidRPr="001F793E">
              <w:t xml:space="preserve">Prieš ką nors darydamas pažiūri į suaugusiojo veidą, </w:t>
            </w:r>
            <w:r>
              <w:t>l</w:t>
            </w:r>
            <w:r w:rsidRPr="001F793E">
              <w:t>aukdamas pritarimo ar nepritarimo ženklų, atpažįsta suaugusiojo emocijas, jaus</w:t>
            </w:r>
            <w:r>
              <w:t>mus.</w:t>
            </w:r>
          </w:p>
          <w:p w:rsidR="00912207" w:rsidRPr="001F793E" w:rsidRDefault="00912207" w:rsidP="008632CD">
            <w:pPr>
              <w:spacing w:after="0" w:line="240" w:lineRule="auto"/>
              <w:jc w:val="both"/>
            </w:pPr>
            <w:r w:rsidRPr="001F793E">
              <w:t>Dažniausiai vykdo jam suprantamus suaugusiojo prašymus, kreipiasi į jį pagalbos</w:t>
            </w:r>
            <w:r>
              <w:t>.</w:t>
            </w:r>
          </w:p>
          <w:p w:rsidR="00912207" w:rsidRPr="001F793E" w:rsidRDefault="00912207" w:rsidP="008632CD">
            <w:pPr>
              <w:spacing w:after="0" w:line="240" w:lineRule="auto"/>
              <w:jc w:val="both"/>
            </w:pPr>
          </w:p>
        </w:tc>
        <w:tc>
          <w:tcPr>
            <w:tcW w:w="7393" w:type="dxa"/>
            <w:gridSpan w:val="3"/>
          </w:tcPr>
          <w:p w:rsidR="00912207" w:rsidRDefault="00912207" w:rsidP="008632CD">
            <w:pPr>
              <w:spacing w:after="0" w:line="240" w:lineRule="auto"/>
              <w:jc w:val="both"/>
            </w:pPr>
            <w:r w:rsidRPr="00337BE8">
              <w:t>Pastebėti, kada vaikui reiki</w:t>
            </w:r>
            <w:r>
              <w:t xml:space="preserve">a auklėtojo dėmesio, </w:t>
            </w:r>
            <w:r w:rsidRPr="00337BE8">
              <w:t xml:space="preserve"> padrąsinti, paskatinti jį.</w:t>
            </w:r>
          </w:p>
          <w:p w:rsidR="00912207" w:rsidRDefault="00912207" w:rsidP="008632CD">
            <w:pPr>
              <w:spacing w:after="0" w:line="240" w:lineRule="auto"/>
              <w:jc w:val="both"/>
            </w:pPr>
            <w:r w:rsidRPr="00337BE8">
              <w:t xml:space="preserve">Vaikui supykus, užsispyrus, reaguoti pozityviai – jautriai aiškintis pykčio priežastis, padėti vaikui taikyti vis daugiau būdų išreikšti savo poreikiams ir nuotaikai. </w:t>
            </w:r>
          </w:p>
          <w:p w:rsidR="00912207" w:rsidRPr="00337BE8" w:rsidRDefault="00912207" w:rsidP="008632CD">
            <w:pPr>
              <w:spacing w:after="0" w:line="240" w:lineRule="auto"/>
              <w:jc w:val="both"/>
            </w:pPr>
            <w:r w:rsidRPr="00337BE8">
              <w:t xml:space="preserve">Žaisti su vaiku taip, kad šis lyderiautų, tampant trūkstamos informacijos teikėju, elgesio modeliu, pagalbininku. </w:t>
            </w:r>
          </w:p>
          <w:p w:rsidR="00912207" w:rsidRPr="001F793E" w:rsidRDefault="00912207" w:rsidP="008632CD">
            <w:pPr>
              <w:spacing w:after="0" w:line="240" w:lineRule="auto"/>
              <w:jc w:val="both"/>
            </w:pPr>
            <w:r w:rsidRPr="00337BE8">
              <w:t xml:space="preserve">Raiškia pritariančia ar nepritariančia veido mimika reaguoti į </w:t>
            </w:r>
            <w:r>
              <w:t xml:space="preserve">tinkamus ar </w:t>
            </w:r>
            <w:r w:rsidRPr="00337BE8">
              <w:t>netinkamus vaiko veiksmus, poelgius.</w:t>
            </w:r>
          </w:p>
        </w:tc>
      </w:tr>
      <w:tr w:rsidR="00912207" w:rsidTr="00AC6626">
        <w:tc>
          <w:tcPr>
            <w:tcW w:w="7465" w:type="dxa"/>
          </w:tcPr>
          <w:p w:rsidR="00912207" w:rsidRPr="007230B0" w:rsidRDefault="00912207" w:rsidP="008632CD">
            <w:pPr>
              <w:spacing w:after="0" w:line="240" w:lineRule="auto"/>
              <w:jc w:val="both"/>
            </w:pPr>
            <w:r w:rsidRPr="007230B0">
              <w:t>Bijo nepažįstamų žmonių, nežinomos aplinkos, neįprastų žaislų</w:t>
            </w:r>
            <w:r>
              <w:t>.</w:t>
            </w:r>
          </w:p>
          <w:p w:rsidR="00912207" w:rsidRPr="001F793E" w:rsidRDefault="00912207" w:rsidP="008632CD">
            <w:pPr>
              <w:spacing w:after="0" w:line="240" w:lineRule="auto"/>
              <w:jc w:val="both"/>
            </w:pPr>
          </w:p>
        </w:tc>
        <w:tc>
          <w:tcPr>
            <w:tcW w:w="7393" w:type="dxa"/>
            <w:gridSpan w:val="3"/>
          </w:tcPr>
          <w:p w:rsidR="00912207" w:rsidRPr="007230B0" w:rsidRDefault="00912207" w:rsidP="008632CD">
            <w:pPr>
              <w:spacing w:after="0" w:line="240" w:lineRule="auto"/>
            </w:pPr>
            <w:r>
              <w:t>P</w:t>
            </w:r>
            <w:r w:rsidRPr="007230B0">
              <w:t xml:space="preserve">arodyti vaikams naują aplinką, joje pažaisti ką nors smagaus, malonaus. </w:t>
            </w:r>
          </w:p>
          <w:p w:rsidR="00912207" w:rsidRDefault="00912207" w:rsidP="008632CD">
            <w:pPr>
              <w:spacing w:after="0" w:line="240" w:lineRule="auto"/>
              <w:jc w:val="both"/>
            </w:pPr>
            <w:r w:rsidRPr="007230B0">
              <w:t xml:space="preserve">Pristatyti vaikams naujus žaislus, pakviesti vaikus pabandyti su jais pažaisti kartu su auklėtoju. </w:t>
            </w:r>
          </w:p>
          <w:p w:rsidR="00912207" w:rsidRDefault="00912207" w:rsidP="008632CD">
            <w:pPr>
              <w:spacing w:after="0" w:line="240" w:lineRule="auto"/>
              <w:jc w:val="both"/>
            </w:pPr>
            <w:r>
              <w:lastRenderedPageBreak/>
              <w:t>S</w:t>
            </w:r>
            <w:r w:rsidRPr="007230B0">
              <w:t xml:space="preserve">katinti vaikus su nauju žaislu žaisti </w:t>
            </w:r>
            <w:r>
              <w:t>s</w:t>
            </w:r>
            <w:r w:rsidRPr="007230B0">
              <w:t xml:space="preserve">avarankiškai. </w:t>
            </w:r>
          </w:p>
          <w:p w:rsidR="00912207" w:rsidRPr="00337BE8" w:rsidRDefault="00912207" w:rsidP="008632CD">
            <w:pPr>
              <w:spacing w:after="0" w:line="240" w:lineRule="auto"/>
              <w:jc w:val="both"/>
            </w:pPr>
            <w:r w:rsidRPr="007230B0">
              <w:t>Prieš einant į salę stebėti spektaklio, nuteikti vaiką teigiamai, kalbėti apie personažus.</w:t>
            </w:r>
          </w:p>
        </w:tc>
      </w:tr>
      <w:tr w:rsidR="00912207" w:rsidTr="00AC6626">
        <w:tc>
          <w:tcPr>
            <w:tcW w:w="14858" w:type="dxa"/>
            <w:gridSpan w:val="4"/>
          </w:tcPr>
          <w:p w:rsidR="00912207" w:rsidRDefault="004C3FAF" w:rsidP="00C10679">
            <w:pPr>
              <w:pStyle w:val="Sraopastraipa"/>
              <w:numPr>
                <w:ilvl w:val="0"/>
                <w:numId w:val="12"/>
              </w:numPr>
              <w:spacing w:after="0" w:line="240" w:lineRule="auto"/>
              <w:jc w:val="center"/>
              <w:rPr>
                <w:b/>
              </w:rPr>
            </w:pPr>
            <w:r>
              <w:rPr>
                <w:b/>
              </w:rPr>
              <w:lastRenderedPageBreak/>
              <w:t xml:space="preserve">žingsnis. </w:t>
            </w:r>
            <w:r w:rsidR="00912207" w:rsidRPr="008632CD">
              <w:rPr>
                <w:b/>
              </w:rPr>
              <w:t xml:space="preserve"> Santykiai su bendraamžiais</w:t>
            </w:r>
          </w:p>
          <w:p w:rsidR="00D06F59" w:rsidRPr="00C10679" w:rsidRDefault="00D06F59" w:rsidP="00D06F59">
            <w:pPr>
              <w:pStyle w:val="Sraopastraipa"/>
              <w:spacing w:after="0" w:line="240" w:lineRule="auto"/>
              <w:ind w:left="1440"/>
              <w:rPr>
                <w:b/>
              </w:rPr>
            </w:pPr>
          </w:p>
        </w:tc>
      </w:tr>
      <w:tr w:rsidR="00912207" w:rsidTr="00AC6626">
        <w:tc>
          <w:tcPr>
            <w:tcW w:w="7465" w:type="dxa"/>
          </w:tcPr>
          <w:p w:rsidR="00912207" w:rsidRDefault="00912207" w:rsidP="008632CD">
            <w:pPr>
              <w:spacing w:after="0" w:line="240" w:lineRule="auto"/>
              <w:jc w:val="both"/>
            </w:pPr>
            <w:r w:rsidRPr="00F463F5">
              <w:t xml:space="preserve">Mėgsta žaisti greta kitų vaikų, stebėti jų veiklą. </w:t>
            </w:r>
          </w:p>
          <w:p w:rsidR="00912207" w:rsidRPr="00F463F5" w:rsidRDefault="00912207" w:rsidP="008632CD">
            <w:pPr>
              <w:spacing w:after="0" w:line="240" w:lineRule="auto"/>
              <w:jc w:val="both"/>
            </w:pPr>
            <w:r w:rsidRPr="00F463F5">
              <w:t>Jiems šyp</w:t>
            </w:r>
            <w:r>
              <w:t>s</w:t>
            </w:r>
            <w:r w:rsidRPr="00F463F5">
              <w:t xml:space="preserve">osi, mėgdžioja jų judesius, veiksmus, ką nors pasako. </w:t>
            </w:r>
          </w:p>
          <w:p w:rsidR="00912207" w:rsidRPr="00F463F5" w:rsidRDefault="00912207" w:rsidP="008632CD">
            <w:pPr>
              <w:spacing w:after="0" w:line="240" w:lineRule="auto"/>
              <w:jc w:val="both"/>
            </w:pPr>
            <w:r w:rsidRPr="00F463F5">
              <w:t>Gali duoti žaislą kitam, jį imti iš kito, tačiau supykęs gali at</w:t>
            </w:r>
            <w:r>
              <w:t>i</w:t>
            </w:r>
            <w:r w:rsidRPr="00F463F5">
              <w:t>mti žaislą iš kito, jam suduoti.</w:t>
            </w:r>
          </w:p>
          <w:p w:rsidR="00912207" w:rsidRPr="007230B0" w:rsidRDefault="00912207" w:rsidP="008632CD">
            <w:pPr>
              <w:spacing w:after="0" w:line="240" w:lineRule="auto"/>
              <w:jc w:val="both"/>
            </w:pPr>
          </w:p>
        </w:tc>
        <w:tc>
          <w:tcPr>
            <w:tcW w:w="7393" w:type="dxa"/>
            <w:gridSpan w:val="3"/>
          </w:tcPr>
          <w:p w:rsidR="00912207" w:rsidRDefault="00912207" w:rsidP="008632CD">
            <w:pPr>
              <w:spacing w:after="0" w:line="240" w:lineRule="auto"/>
              <w:jc w:val="both"/>
            </w:pPr>
            <w:r>
              <w:t>Pratinti vaikus žaisti greta, būti geranoriški vienas kitam.</w:t>
            </w:r>
          </w:p>
          <w:p w:rsidR="00912207" w:rsidRPr="00F463F5" w:rsidRDefault="00912207" w:rsidP="008632CD">
            <w:pPr>
              <w:spacing w:after="0" w:line="240" w:lineRule="auto"/>
              <w:jc w:val="both"/>
            </w:pPr>
            <w:r w:rsidRPr="00F463F5">
              <w:t xml:space="preserve">Komentuoti vieno ir kito norus, emocijas, veiksmus. </w:t>
            </w:r>
          </w:p>
          <w:p w:rsidR="00912207" w:rsidRDefault="00912207" w:rsidP="008632CD">
            <w:pPr>
              <w:spacing w:after="0" w:line="240" w:lineRule="auto"/>
              <w:jc w:val="both"/>
            </w:pPr>
            <w:r w:rsidRPr="00F463F5">
              <w:t xml:space="preserve">Pagal galimybes parūpinti pageidaujamų žaislų. </w:t>
            </w:r>
          </w:p>
          <w:p w:rsidR="00912207" w:rsidRPr="00F463F5" w:rsidRDefault="00912207" w:rsidP="008632CD">
            <w:pPr>
              <w:spacing w:after="0" w:line="240" w:lineRule="auto"/>
              <w:jc w:val="both"/>
            </w:pPr>
            <w:r>
              <w:t xml:space="preserve">Padėti vaikams pažinti grupės </w:t>
            </w:r>
            <w:r w:rsidRPr="00F463F5">
              <w:t xml:space="preserve">naujoką. Pristatyti jį kitiems. </w:t>
            </w:r>
          </w:p>
          <w:p w:rsidR="00912207" w:rsidRPr="007230B0" w:rsidRDefault="00912207" w:rsidP="008632CD">
            <w:pPr>
              <w:spacing w:after="0" w:line="240" w:lineRule="auto"/>
              <w:jc w:val="both"/>
            </w:pPr>
            <w:r w:rsidRPr="00F463F5">
              <w:t>Stebėti vaikus, stabdyti netinkamus veiksmus ir paaiškinti, kodėl negalima taip elgtis</w:t>
            </w:r>
            <w:r w:rsidR="00362C26">
              <w:t>.</w:t>
            </w:r>
          </w:p>
        </w:tc>
      </w:tr>
      <w:tr w:rsidR="00912207" w:rsidTr="00AC6626">
        <w:tc>
          <w:tcPr>
            <w:tcW w:w="14858" w:type="dxa"/>
            <w:gridSpan w:val="4"/>
          </w:tcPr>
          <w:p w:rsidR="00D06F59" w:rsidRDefault="00C10679" w:rsidP="00D06F59">
            <w:pPr>
              <w:spacing w:after="0" w:line="240" w:lineRule="auto"/>
              <w:jc w:val="center"/>
              <w:rPr>
                <w:b/>
              </w:rPr>
            </w:pPr>
            <w:r>
              <w:rPr>
                <w:b/>
              </w:rPr>
              <w:t>2 žingsnis. Problemų sprendimas</w:t>
            </w:r>
          </w:p>
          <w:p w:rsidR="00D06F59" w:rsidRPr="008632CD" w:rsidRDefault="00D06F59" w:rsidP="00D06F59">
            <w:pPr>
              <w:spacing w:after="0" w:line="240" w:lineRule="auto"/>
              <w:jc w:val="center"/>
              <w:rPr>
                <w:b/>
              </w:rPr>
            </w:pPr>
          </w:p>
        </w:tc>
      </w:tr>
      <w:tr w:rsidR="00912207" w:rsidTr="00AC6626">
        <w:tc>
          <w:tcPr>
            <w:tcW w:w="7465" w:type="dxa"/>
          </w:tcPr>
          <w:p w:rsidR="00912207" w:rsidRDefault="00912207" w:rsidP="008632CD">
            <w:pPr>
              <w:spacing w:after="0" w:line="240" w:lineRule="auto"/>
              <w:jc w:val="both"/>
            </w:pPr>
            <w:r w:rsidRPr="00FB1B7C">
              <w:t xml:space="preserve">Susidūręs su sudėtinga veikla, kliūtimi, išbando jau žinomus veikimo būdus. </w:t>
            </w:r>
          </w:p>
          <w:p w:rsidR="00912207" w:rsidRPr="00F463F5" w:rsidRDefault="00912207" w:rsidP="008632CD">
            <w:pPr>
              <w:spacing w:after="0" w:line="240" w:lineRule="auto"/>
              <w:jc w:val="both"/>
            </w:pPr>
            <w:r w:rsidRPr="00FB1B7C">
              <w:t xml:space="preserve">Stebi, kaip panašioje situacijoje elgiasi kiti ir išbando jų naudojamus būdus. </w:t>
            </w:r>
          </w:p>
        </w:tc>
        <w:tc>
          <w:tcPr>
            <w:tcW w:w="7393" w:type="dxa"/>
            <w:gridSpan w:val="3"/>
          </w:tcPr>
          <w:p w:rsidR="00912207" w:rsidRPr="00FB1B7C" w:rsidRDefault="00912207" w:rsidP="008632CD">
            <w:pPr>
              <w:spacing w:after="0" w:line="240" w:lineRule="auto"/>
              <w:jc w:val="both"/>
            </w:pPr>
            <w:r>
              <w:t>Drąsinti vaiką.</w:t>
            </w:r>
          </w:p>
          <w:p w:rsidR="00912207" w:rsidRPr="00FB1B7C" w:rsidRDefault="00912207" w:rsidP="008632CD">
            <w:pPr>
              <w:spacing w:after="0" w:line="240" w:lineRule="auto"/>
              <w:jc w:val="both"/>
            </w:pPr>
            <w:r w:rsidRPr="00FB1B7C">
              <w:t xml:space="preserve">Rodyti vaikams būtinus veiksmų su daiktais būdus. </w:t>
            </w:r>
          </w:p>
          <w:p w:rsidR="00912207" w:rsidRPr="00FB1B7C" w:rsidRDefault="00912207" w:rsidP="008632CD">
            <w:pPr>
              <w:spacing w:after="0" w:line="240" w:lineRule="auto"/>
              <w:jc w:val="both"/>
            </w:pPr>
            <w:r w:rsidRPr="00FB1B7C">
              <w:t xml:space="preserve">Patarti, kaip elgtis įvairiose sudėtingose situacijose. </w:t>
            </w:r>
          </w:p>
          <w:p w:rsidR="00912207" w:rsidRPr="00F463F5" w:rsidRDefault="00912207" w:rsidP="00362C26">
            <w:pPr>
              <w:spacing w:after="0" w:line="240" w:lineRule="auto"/>
            </w:pPr>
            <w:r>
              <w:t xml:space="preserve">Komentuoti vaiko veiksmų ir </w:t>
            </w:r>
            <w:r w:rsidRPr="00FB1B7C">
              <w:t xml:space="preserve">auklėtojo demonstruojamų veiksmų pasekmes. </w:t>
            </w:r>
          </w:p>
        </w:tc>
      </w:tr>
      <w:tr w:rsidR="00912207" w:rsidTr="00AC6626">
        <w:tc>
          <w:tcPr>
            <w:tcW w:w="7465" w:type="dxa"/>
          </w:tcPr>
          <w:p w:rsidR="00912207" w:rsidRPr="00FB1B7C" w:rsidRDefault="00912207" w:rsidP="008632CD">
            <w:pPr>
              <w:spacing w:after="0" w:line="240" w:lineRule="auto"/>
              <w:jc w:val="both"/>
            </w:pPr>
            <w:r w:rsidRPr="00FB1B7C">
              <w:t>Nepavykus įveikti kliūties, meta veiklą arba laukia pagalbos</w:t>
            </w:r>
            <w:r>
              <w:t>.</w:t>
            </w:r>
          </w:p>
        </w:tc>
        <w:tc>
          <w:tcPr>
            <w:tcW w:w="7393" w:type="dxa"/>
            <w:gridSpan w:val="3"/>
          </w:tcPr>
          <w:p w:rsidR="00925086" w:rsidRPr="00FB1B7C" w:rsidRDefault="00912207" w:rsidP="008632CD">
            <w:pPr>
              <w:spacing w:after="0" w:line="240" w:lineRule="auto"/>
              <w:jc w:val="both"/>
            </w:pPr>
            <w:r w:rsidRPr="00FB1B7C">
              <w:t>Š</w:t>
            </w:r>
            <w:r>
              <w:t xml:space="preserve">iek tiek padėti vaikui įveikti </w:t>
            </w:r>
            <w:r w:rsidRPr="00FB1B7C">
              <w:t>kliūtį ar sunkumą, atlikti sudėtingą veiklą, kad stiprėtų jo pasitikėjimo savimi jausmas</w:t>
            </w:r>
            <w:r w:rsidR="00362C26">
              <w:t>.</w:t>
            </w:r>
          </w:p>
        </w:tc>
      </w:tr>
      <w:tr w:rsidR="00912207" w:rsidTr="00AC6626">
        <w:tc>
          <w:tcPr>
            <w:tcW w:w="14858" w:type="dxa"/>
            <w:gridSpan w:val="4"/>
          </w:tcPr>
          <w:p w:rsidR="00912207" w:rsidRDefault="00296BB6" w:rsidP="00C10679">
            <w:pPr>
              <w:pStyle w:val="Sraopastraipa"/>
              <w:tabs>
                <w:tab w:val="left" w:pos="1701"/>
              </w:tabs>
              <w:spacing w:after="0" w:line="240" w:lineRule="auto"/>
              <w:ind w:left="1080"/>
              <w:jc w:val="center"/>
              <w:rPr>
                <w:b/>
              </w:rPr>
            </w:pPr>
            <w:r>
              <w:rPr>
                <w:b/>
              </w:rPr>
              <w:t xml:space="preserve">3. </w:t>
            </w:r>
            <w:r w:rsidR="00912207" w:rsidRPr="008632CD">
              <w:rPr>
                <w:b/>
              </w:rPr>
              <w:t>žingsnis</w:t>
            </w:r>
            <w:r w:rsidR="00C10679">
              <w:rPr>
                <w:b/>
              </w:rPr>
              <w:t>. Savivoka savigarba</w:t>
            </w:r>
          </w:p>
          <w:p w:rsidR="00D06F59" w:rsidRPr="00C10679" w:rsidRDefault="00D06F59" w:rsidP="00C10679">
            <w:pPr>
              <w:pStyle w:val="Sraopastraipa"/>
              <w:tabs>
                <w:tab w:val="left" w:pos="1701"/>
              </w:tabs>
              <w:spacing w:after="0" w:line="240" w:lineRule="auto"/>
              <w:ind w:left="1080"/>
              <w:jc w:val="center"/>
              <w:rPr>
                <w:b/>
              </w:rPr>
            </w:pPr>
          </w:p>
        </w:tc>
      </w:tr>
      <w:tr w:rsidR="00912207" w:rsidTr="00AC6626">
        <w:tc>
          <w:tcPr>
            <w:tcW w:w="7465" w:type="dxa"/>
          </w:tcPr>
          <w:p w:rsidR="00912207" w:rsidRDefault="00912207" w:rsidP="008632CD">
            <w:pPr>
              <w:spacing w:after="0" w:line="240" w:lineRule="auto"/>
              <w:jc w:val="both"/>
            </w:pPr>
            <w:r w:rsidRPr="00A70D55">
              <w:t>Kalba pirmuoju asmeniu</w:t>
            </w:r>
            <w:r>
              <w:t>,</w:t>
            </w:r>
            <w:r w:rsidRPr="00A70D55">
              <w:t xml:space="preserve"> sieja su savo veikla ir daiktų turėjimu</w:t>
            </w:r>
            <w:r>
              <w:t xml:space="preserve">. </w:t>
            </w:r>
          </w:p>
          <w:p w:rsidR="00912207" w:rsidRPr="00A70D55" w:rsidRDefault="00912207" w:rsidP="008632CD">
            <w:pPr>
              <w:spacing w:after="0" w:line="240" w:lineRule="auto"/>
              <w:jc w:val="both"/>
            </w:pPr>
            <w:r w:rsidRPr="00A70D55">
              <w:t>Pasako, kas jis yra – berniukas ar mergaitė</w:t>
            </w:r>
            <w:r>
              <w:t xml:space="preserve">, </w:t>
            </w:r>
            <w:r w:rsidRPr="00A70D55">
              <w:t>pavadina 5–6 kūno dalis</w:t>
            </w:r>
            <w:r>
              <w:t>.</w:t>
            </w:r>
          </w:p>
          <w:p w:rsidR="00912207" w:rsidRPr="00053905" w:rsidRDefault="00912207" w:rsidP="008632CD">
            <w:pPr>
              <w:spacing w:after="0" w:line="240" w:lineRule="auto"/>
              <w:jc w:val="both"/>
            </w:pPr>
          </w:p>
        </w:tc>
        <w:tc>
          <w:tcPr>
            <w:tcW w:w="7393" w:type="dxa"/>
            <w:gridSpan w:val="3"/>
          </w:tcPr>
          <w:p w:rsidR="00912207" w:rsidRDefault="00912207" w:rsidP="008632CD">
            <w:pPr>
              <w:spacing w:after="0" w:line="240" w:lineRule="auto"/>
            </w:pPr>
            <w:r w:rsidRPr="00C02216">
              <w:t>Bendrauti su v</w:t>
            </w:r>
            <w:r>
              <w:t xml:space="preserve">aiku taip, kad </w:t>
            </w:r>
            <w:r w:rsidRPr="00C02216">
              <w:t>šiam reikėtų sakyti: „aš dedu, tu dedi, jis deda“ ir pan.</w:t>
            </w:r>
          </w:p>
          <w:p w:rsidR="00912207" w:rsidRDefault="00912207" w:rsidP="008632CD">
            <w:pPr>
              <w:spacing w:after="0" w:line="240" w:lineRule="auto"/>
              <w:jc w:val="both"/>
            </w:pPr>
            <w:r>
              <w:t xml:space="preserve">Įvardyti daiktus, kurie </w:t>
            </w:r>
            <w:r w:rsidRPr="00C02216">
              <w:t xml:space="preserve">priklauso vaikui, paminint jo vardą. </w:t>
            </w:r>
          </w:p>
          <w:p w:rsidR="00912207" w:rsidRDefault="00912207" w:rsidP="008632CD">
            <w:pPr>
              <w:spacing w:after="0" w:line="240" w:lineRule="auto"/>
              <w:jc w:val="both"/>
            </w:pPr>
            <w:r w:rsidRPr="00C02216">
              <w:t xml:space="preserve">Komentuojant vaiko veiklą, būtinai paminėti vaiko vardą. </w:t>
            </w:r>
          </w:p>
          <w:p w:rsidR="00912207" w:rsidRDefault="00912207" w:rsidP="008632CD">
            <w:pPr>
              <w:spacing w:after="0" w:line="240" w:lineRule="auto"/>
              <w:jc w:val="both"/>
            </w:pPr>
            <w:r>
              <w:t>Pasiūlyti žaidimų „M</w:t>
            </w:r>
            <w:r w:rsidRPr="00C02216">
              <w:t>ano – tavo“, „Mano kūnas“, „Mano žaidimai“ ir kt.</w:t>
            </w:r>
          </w:p>
          <w:p w:rsidR="00912207" w:rsidRDefault="00912207" w:rsidP="008632CD">
            <w:pPr>
              <w:spacing w:after="0" w:line="240" w:lineRule="auto"/>
              <w:jc w:val="both"/>
            </w:pPr>
            <w:r w:rsidRPr="00C02216">
              <w:t xml:space="preserve">Bendraujant su vaikais tinkamose situacijose paminėti vaiko vardą ir lytį. </w:t>
            </w:r>
          </w:p>
          <w:p w:rsidR="00912207" w:rsidRPr="00053905" w:rsidRDefault="00912207" w:rsidP="008632CD">
            <w:pPr>
              <w:spacing w:after="0" w:line="240" w:lineRule="auto"/>
              <w:jc w:val="both"/>
            </w:pPr>
            <w:r w:rsidRPr="00C02216">
              <w:t>Kalbėtis su vaikais, ką mėgsta</w:t>
            </w:r>
            <w:r w:rsidR="00362C26">
              <w:t xml:space="preserve"> žaisti berniukai ir mergaitės.</w:t>
            </w:r>
          </w:p>
        </w:tc>
      </w:tr>
      <w:tr w:rsidR="00912207" w:rsidTr="00AC6626">
        <w:tc>
          <w:tcPr>
            <w:tcW w:w="7465" w:type="dxa"/>
          </w:tcPr>
          <w:p w:rsidR="00912207" w:rsidRPr="00C02216" w:rsidRDefault="00912207" w:rsidP="008632CD">
            <w:pPr>
              <w:spacing w:after="0" w:line="240" w:lineRule="auto"/>
              <w:jc w:val="both"/>
            </w:pPr>
            <w:r w:rsidRPr="00C02216">
              <w:t>Didžiuojasi tuo, ką turi ir ką gali daryti, tikisi, kad juo besirūpinantys suaugusieji ir kiti vaikai jį mėgsta ir priima.</w:t>
            </w:r>
          </w:p>
          <w:p w:rsidR="00912207" w:rsidRDefault="00912207" w:rsidP="008632CD">
            <w:pPr>
              <w:spacing w:after="0" w:line="240" w:lineRule="auto"/>
              <w:jc w:val="both"/>
            </w:pPr>
          </w:p>
          <w:p w:rsidR="00912207" w:rsidRPr="00B977CE" w:rsidRDefault="00912207" w:rsidP="008632CD">
            <w:pPr>
              <w:tabs>
                <w:tab w:val="left" w:pos="1183"/>
              </w:tabs>
              <w:spacing w:after="0" w:line="240" w:lineRule="auto"/>
            </w:pPr>
          </w:p>
        </w:tc>
        <w:tc>
          <w:tcPr>
            <w:tcW w:w="7393" w:type="dxa"/>
            <w:gridSpan w:val="3"/>
          </w:tcPr>
          <w:p w:rsidR="00912207" w:rsidRDefault="00912207" w:rsidP="008632CD">
            <w:pPr>
              <w:spacing w:after="0" w:line="240" w:lineRule="auto"/>
              <w:jc w:val="both"/>
            </w:pPr>
            <w:r w:rsidRPr="00C02216">
              <w:lastRenderedPageBreak/>
              <w:t xml:space="preserve">Pasidžiaugti, paploti, jei vaikas padeklamuoja, padainuoja. </w:t>
            </w:r>
          </w:p>
          <w:p w:rsidR="00912207" w:rsidRDefault="00912207" w:rsidP="008632CD">
            <w:pPr>
              <w:spacing w:after="0" w:line="240" w:lineRule="auto"/>
              <w:jc w:val="both"/>
            </w:pPr>
            <w:r w:rsidRPr="00C02216">
              <w:t>Pakomentuoti ir pagirti vaiko pasiekimus at</w:t>
            </w:r>
            <w:r>
              <w:t xml:space="preserve">ėjusiems jo pasiimti tėvams, </w:t>
            </w:r>
            <w:r w:rsidRPr="00C02216">
              <w:t xml:space="preserve">kad vaikas tai girdėtų. </w:t>
            </w:r>
          </w:p>
          <w:p w:rsidR="00C16024" w:rsidRPr="00B977CE" w:rsidRDefault="00912207" w:rsidP="008632CD">
            <w:pPr>
              <w:spacing w:after="0" w:line="240" w:lineRule="auto"/>
              <w:jc w:val="both"/>
            </w:pPr>
            <w:r w:rsidRPr="00C02216">
              <w:lastRenderedPageBreak/>
              <w:t>P</w:t>
            </w:r>
            <w:r>
              <w:t xml:space="preserve">akabinti vaiko darbelius taip, </w:t>
            </w:r>
            <w:r w:rsidRPr="00C02216">
              <w:t>kad jis galėtų juos matyti.</w:t>
            </w:r>
          </w:p>
        </w:tc>
      </w:tr>
      <w:tr w:rsidR="00912207" w:rsidTr="00AC6626">
        <w:tc>
          <w:tcPr>
            <w:tcW w:w="14858" w:type="dxa"/>
            <w:gridSpan w:val="4"/>
          </w:tcPr>
          <w:p w:rsidR="00912207" w:rsidRPr="00D06F59" w:rsidRDefault="00912207" w:rsidP="00D06F59">
            <w:pPr>
              <w:pStyle w:val="Sraopastraipa"/>
              <w:numPr>
                <w:ilvl w:val="0"/>
                <w:numId w:val="12"/>
              </w:numPr>
              <w:tabs>
                <w:tab w:val="center" w:pos="4320"/>
              </w:tabs>
              <w:spacing w:after="0" w:line="240" w:lineRule="auto"/>
              <w:jc w:val="center"/>
              <w:rPr>
                <w:b/>
              </w:rPr>
            </w:pPr>
            <w:r w:rsidRPr="00D06F59">
              <w:rPr>
                <w:b/>
              </w:rPr>
              <w:lastRenderedPageBreak/>
              <w:t>žin</w:t>
            </w:r>
            <w:r w:rsidR="00C10679" w:rsidRPr="00D06F59">
              <w:rPr>
                <w:b/>
              </w:rPr>
              <w:t>gsnis. Santykiai su suaugusiais</w:t>
            </w:r>
          </w:p>
          <w:p w:rsidR="00D06F59" w:rsidRPr="00D06F59" w:rsidRDefault="00D06F59" w:rsidP="00D06F59">
            <w:pPr>
              <w:pStyle w:val="Sraopastraipa"/>
              <w:tabs>
                <w:tab w:val="center" w:pos="4320"/>
              </w:tabs>
              <w:spacing w:after="0" w:line="240" w:lineRule="auto"/>
              <w:ind w:left="1440"/>
              <w:rPr>
                <w:b/>
              </w:rPr>
            </w:pPr>
          </w:p>
        </w:tc>
      </w:tr>
      <w:tr w:rsidR="00912207" w:rsidTr="00AC6626">
        <w:tc>
          <w:tcPr>
            <w:tcW w:w="7465" w:type="dxa"/>
          </w:tcPr>
          <w:p w:rsidR="00912207" w:rsidRPr="007230B0" w:rsidRDefault="00912207" w:rsidP="008632CD">
            <w:pPr>
              <w:spacing w:after="0" w:line="240" w:lineRule="auto"/>
              <w:jc w:val="both"/>
            </w:pPr>
            <w:r w:rsidRPr="007230B0">
              <w:t>Lengviau atsiskiria nuo tėvų.</w:t>
            </w:r>
          </w:p>
          <w:p w:rsidR="00912207" w:rsidRPr="007230B0" w:rsidRDefault="00912207" w:rsidP="008632CD">
            <w:pPr>
              <w:spacing w:after="0" w:line="240" w:lineRule="auto"/>
              <w:jc w:val="both"/>
            </w:pPr>
          </w:p>
        </w:tc>
        <w:tc>
          <w:tcPr>
            <w:tcW w:w="7393" w:type="dxa"/>
            <w:gridSpan w:val="3"/>
          </w:tcPr>
          <w:p w:rsidR="00912207" w:rsidRPr="00C02216" w:rsidRDefault="00912207" w:rsidP="008632CD">
            <w:pPr>
              <w:spacing w:after="0" w:line="240" w:lineRule="auto"/>
              <w:jc w:val="both"/>
            </w:pPr>
            <w:r w:rsidRPr="007230B0">
              <w:t xml:space="preserve">Bendradarbiauti su vaiko tėvais, sužinant naujus jo pasiekimus, įpročius, interesus </w:t>
            </w:r>
            <w:r>
              <w:t xml:space="preserve">bei informuojant tėvus apie </w:t>
            </w:r>
            <w:r w:rsidR="00362C26">
              <w:t>įstaigoje praleistą dieną.</w:t>
            </w:r>
          </w:p>
        </w:tc>
      </w:tr>
      <w:tr w:rsidR="00912207" w:rsidTr="00AC6626">
        <w:tc>
          <w:tcPr>
            <w:tcW w:w="7465" w:type="dxa"/>
          </w:tcPr>
          <w:p w:rsidR="00912207" w:rsidRDefault="00912207" w:rsidP="008632CD">
            <w:pPr>
              <w:spacing w:after="0" w:line="240" w:lineRule="auto"/>
              <w:jc w:val="both"/>
            </w:pPr>
            <w:r w:rsidRPr="007230B0">
              <w:t>Drąsiai veikia, rizikuoja, išbando ką nors nauja, kai šalia yra juo besirūpinantis suaugusysis.</w:t>
            </w:r>
          </w:p>
          <w:p w:rsidR="00912207" w:rsidRDefault="00912207" w:rsidP="008632CD">
            <w:pPr>
              <w:spacing w:after="0" w:line="240" w:lineRule="auto"/>
              <w:jc w:val="both"/>
            </w:pPr>
          </w:p>
          <w:p w:rsidR="00912207" w:rsidRDefault="00912207" w:rsidP="008632CD">
            <w:pPr>
              <w:spacing w:after="0" w:line="240" w:lineRule="auto"/>
              <w:jc w:val="both"/>
            </w:pPr>
            <w:r w:rsidRPr="007230B0">
              <w:t xml:space="preserve">Mėgdžioja, tačiau žaidime savaip pertvarko suaugusiųjų veiksmus, žodžius, intonacijas. </w:t>
            </w:r>
          </w:p>
          <w:p w:rsidR="00912207" w:rsidRDefault="00912207" w:rsidP="008632CD">
            <w:pPr>
              <w:spacing w:after="0" w:line="240" w:lineRule="auto"/>
              <w:jc w:val="both"/>
            </w:pPr>
            <w:r w:rsidRPr="007230B0">
              <w:t xml:space="preserve">Nori veikti savarankiškai ir tikisi suaugusiojo palaikymo, pagyrimo. </w:t>
            </w:r>
          </w:p>
          <w:p w:rsidR="00912207" w:rsidRPr="007230B0" w:rsidRDefault="00912207" w:rsidP="008632CD">
            <w:pPr>
              <w:spacing w:after="0" w:line="240" w:lineRule="auto"/>
              <w:jc w:val="both"/>
            </w:pPr>
            <w:r w:rsidRPr="007230B0">
              <w:t>Ne visada priima suaugusiojo pagalbą, kartais užsispiria</w:t>
            </w:r>
            <w:r>
              <w:t>.</w:t>
            </w:r>
          </w:p>
        </w:tc>
        <w:tc>
          <w:tcPr>
            <w:tcW w:w="7393" w:type="dxa"/>
            <w:gridSpan w:val="3"/>
          </w:tcPr>
          <w:p w:rsidR="00912207" w:rsidRPr="00730025" w:rsidRDefault="00912207" w:rsidP="008632CD">
            <w:pPr>
              <w:spacing w:after="0" w:line="240" w:lineRule="auto"/>
              <w:jc w:val="both"/>
            </w:pPr>
            <w:r>
              <w:t>P</w:t>
            </w:r>
            <w:r w:rsidRPr="00730025">
              <w:t>ritarti vaiko iniciatyvai, tačiau visuomet atskubėti į pagalbą, kai jam reikia suaugusiojo, būti vaiko saugumo garantu.</w:t>
            </w:r>
          </w:p>
          <w:p w:rsidR="00912207" w:rsidRPr="00730025" w:rsidRDefault="00912207" w:rsidP="008632CD">
            <w:pPr>
              <w:spacing w:after="0" w:line="240" w:lineRule="auto"/>
              <w:jc w:val="both"/>
            </w:pPr>
            <w:r w:rsidRPr="00730025">
              <w:t xml:space="preserve">Žaidžiant su vaiku skatinti </w:t>
            </w:r>
            <w:r>
              <w:t>jo savarankiškumą.</w:t>
            </w:r>
          </w:p>
          <w:p w:rsidR="00912207" w:rsidRPr="00730025" w:rsidRDefault="00912207" w:rsidP="008632CD">
            <w:pPr>
              <w:spacing w:after="0" w:line="240" w:lineRule="auto"/>
              <w:jc w:val="both"/>
            </w:pPr>
            <w:r>
              <w:t>P</w:t>
            </w:r>
            <w:r w:rsidRPr="00730025">
              <w:t>arinkti tinkamus bendravimo su</w:t>
            </w:r>
            <w:r>
              <w:t xml:space="preserve"> vaiku</w:t>
            </w:r>
            <w:r w:rsidRPr="00730025">
              <w:t xml:space="preserve"> būdus – pasiūlyti jam rinktis vieną iš dviejų</w:t>
            </w:r>
            <w:r>
              <w:t>.</w:t>
            </w:r>
          </w:p>
          <w:p w:rsidR="00912207" w:rsidRPr="007230B0" w:rsidRDefault="00912207" w:rsidP="008632CD">
            <w:pPr>
              <w:spacing w:after="0" w:line="240" w:lineRule="auto"/>
              <w:jc w:val="both"/>
            </w:pPr>
            <w:r w:rsidRPr="00730025">
              <w:t>Jei vaikas</w:t>
            </w:r>
            <w:r>
              <w:t xml:space="preserve"> nori</w:t>
            </w:r>
            <w:r w:rsidRPr="00730025">
              <w:t xml:space="preserve"> to, kas jam pavojinga, tikslinga nukreipti jo dėmesį į kitą įdomią veiklą.</w:t>
            </w:r>
          </w:p>
        </w:tc>
      </w:tr>
      <w:tr w:rsidR="00912207" w:rsidTr="00AC6626">
        <w:tc>
          <w:tcPr>
            <w:tcW w:w="7465" w:type="dxa"/>
          </w:tcPr>
          <w:p w:rsidR="00912207" w:rsidRPr="007230B0" w:rsidRDefault="00912207" w:rsidP="008632CD">
            <w:pPr>
              <w:spacing w:after="0" w:line="240" w:lineRule="auto"/>
              <w:jc w:val="both"/>
            </w:pPr>
            <w:r w:rsidRPr="00730025">
              <w:t>Ramiai stebi nepažįstamus žmones, kai auklėtojas yra š</w:t>
            </w:r>
            <w:r w:rsidR="00362C26">
              <w:t>alia jo arba matomas netoliese.</w:t>
            </w:r>
          </w:p>
        </w:tc>
        <w:tc>
          <w:tcPr>
            <w:tcW w:w="7393" w:type="dxa"/>
            <w:gridSpan w:val="3"/>
          </w:tcPr>
          <w:p w:rsidR="00912207" w:rsidRPr="007230B0" w:rsidRDefault="00912207" w:rsidP="008632CD">
            <w:pPr>
              <w:spacing w:after="0" w:line="240" w:lineRule="auto"/>
              <w:jc w:val="both"/>
            </w:pPr>
            <w:r w:rsidRPr="00730025">
              <w:t>Į grupę retsykiais pasikvi</w:t>
            </w:r>
            <w:r>
              <w:t xml:space="preserve">esti </w:t>
            </w:r>
            <w:r w:rsidRPr="00730025">
              <w:t>svečių, kviesti tėvus ar senelius, dalyvauti vaikų ugdymo procese, kad vaikai pratintųsi bendrauti su nepažįstamais žmonėmis</w:t>
            </w:r>
            <w:r w:rsidR="00362C26">
              <w:t>.</w:t>
            </w:r>
          </w:p>
        </w:tc>
      </w:tr>
      <w:tr w:rsidR="00912207" w:rsidTr="00AC6626">
        <w:tc>
          <w:tcPr>
            <w:tcW w:w="14858" w:type="dxa"/>
            <w:gridSpan w:val="4"/>
          </w:tcPr>
          <w:p w:rsidR="00912207" w:rsidRDefault="00912207" w:rsidP="00C10679">
            <w:pPr>
              <w:spacing w:after="0" w:line="240" w:lineRule="auto"/>
              <w:jc w:val="center"/>
              <w:rPr>
                <w:b/>
              </w:rPr>
            </w:pPr>
            <w:r w:rsidRPr="008632CD">
              <w:rPr>
                <w:b/>
              </w:rPr>
              <w:t>3 žingsnis. Sant</w:t>
            </w:r>
            <w:r w:rsidR="00C10679">
              <w:rPr>
                <w:b/>
              </w:rPr>
              <w:t>ykiai su bendraamžiais</w:t>
            </w:r>
          </w:p>
          <w:p w:rsidR="00D06F59" w:rsidRPr="008632CD" w:rsidRDefault="00D06F59" w:rsidP="00C10679">
            <w:pPr>
              <w:spacing w:after="0" w:line="240" w:lineRule="auto"/>
              <w:jc w:val="center"/>
              <w:rPr>
                <w:b/>
              </w:rPr>
            </w:pPr>
          </w:p>
        </w:tc>
      </w:tr>
      <w:tr w:rsidR="00912207" w:rsidTr="00AC6626">
        <w:tc>
          <w:tcPr>
            <w:tcW w:w="7465" w:type="dxa"/>
          </w:tcPr>
          <w:p w:rsidR="00912207" w:rsidRDefault="00912207" w:rsidP="008632CD">
            <w:pPr>
              <w:spacing w:after="0" w:line="240" w:lineRule="auto"/>
              <w:jc w:val="both"/>
            </w:pPr>
            <w:r>
              <w:t>I</w:t>
            </w:r>
            <w:r w:rsidRPr="00F463F5">
              <w:t xml:space="preserve">eško bendraamžių draugijos. </w:t>
            </w:r>
          </w:p>
          <w:p w:rsidR="00912207" w:rsidRPr="00730025" w:rsidRDefault="00912207" w:rsidP="008632CD">
            <w:pPr>
              <w:spacing w:after="0" w:line="240" w:lineRule="auto"/>
              <w:jc w:val="both"/>
            </w:pPr>
            <w:r w:rsidRPr="00F463F5">
              <w:t>Žaidžia greta, trumpai pažaidžia su kitu vaiku, trumpam įsitraukia į kito vaiko žaidimą</w:t>
            </w:r>
            <w:r w:rsidR="004D5CB9">
              <w:t>.</w:t>
            </w:r>
          </w:p>
        </w:tc>
        <w:tc>
          <w:tcPr>
            <w:tcW w:w="7393" w:type="dxa"/>
            <w:gridSpan w:val="3"/>
          </w:tcPr>
          <w:p w:rsidR="00912207" w:rsidRDefault="00912207" w:rsidP="008632CD">
            <w:pPr>
              <w:spacing w:after="0" w:line="240" w:lineRule="auto"/>
              <w:jc w:val="both"/>
            </w:pPr>
            <w:r w:rsidRPr="00F463F5">
              <w:t>Organizuoti žaidimus, kuriuose vaikams ką nors reikėtų daryti paeiliui arba keliems vienu metu.</w:t>
            </w:r>
          </w:p>
          <w:p w:rsidR="00912207" w:rsidRPr="00730025" w:rsidRDefault="00912207" w:rsidP="008632CD">
            <w:pPr>
              <w:spacing w:after="0" w:line="240" w:lineRule="auto"/>
              <w:jc w:val="both"/>
            </w:pPr>
          </w:p>
        </w:tc>
      </w:tr>
      <w:tr w:rsidR="00912207" w:rsidTr="00AC6626">
        <w:tc>
          <w:tcPr>
            <w:tcW w:w="7465" w:type="dxa"/>
          </w:tcPr>
          <w:p w:rsidR="00912207" w:rsidRDefault="00912207" w:rsidP="008632CD">
            <w:pPr>
              <w:spacing w:after="0" w:line="240" w:lineRule="auto"/>
              <w:jc w:val="both"/>
            </w:pPr>
            <w:r w:rsidRPr="00F463F5">
              <w:t>Bendrauja mimika, judesiais, veiksmais, dažniau kal</w:t>
            </w:r>
            <w:r>
              <w:t xml:space="preserve">basi su kitu vaiku, pakaitomis </w:t>
            </w:r>
            <w:r w:rsidRPr="00F463F5">
              <w:t xml:space="preserve">atlieka veiksmus su tuo pačiu žaislu. </w:t>
            </w:r>
          </w:p>
          <w:p w:rsidR="00912207" w:rsidRDefault="00912207" w:rsidP="008632CD">
            <w:pPr>
              <w:spacing w:after="0" w:line="240" w:lineRule="auto"/>
              <w:jc w:val="both"/>
            </w:pPr>
          </w:p>
          <w:p w:rsidR="00912207" w:rsidRPr="00F463F5" w:rsidRDefault="00912207" w:rsidP="008632CD">
            <w:pPr>
              <w:spacing w:after="0" w:line="240" w:lineRule="auto"/>
              <w:jc w:val="both"/>
            </w:pPr>
            <w:r w:rsidRPr="00F463F5">
              <w:t>Audringai reiškia teises į savo daiktus, žaislus, nori kito vaiko jam patinkančio žaislo.</w:t>
            </w:r>
          </w:p>
          <w:p w:rsidR="00912207" w:rsidRDefault="00912207" w:rsidP="008632CD">
            <w:pPr>
              <w:spacing w:after="0" w:line="240" w:lineRule="auto"/>
              <w:jc w:val="both"/>
            </w:pPr>
          </w:p>
        </w:tc>
        <w:tc>
          <w:tcPr>
            <w:tcW w:w="7393" w:type="dxa"/>
            <w:gridSpan w:val="3"/>
          </w:tcPr>
          <w:p w:rsidR="00912207" w:rsidRDefault="00912207" w:rsidP="008632CD">
            <w:pPr>
              <w:spacing w:after="0" w:line="240" w:lineRule="auto"/>
              <w:jc w:val="both"/>
            </w:pPr>
            <w:r>
              <w:t xml:space="preserve">Grupėje turėti po kelis tokius </w:t>
            </w:r>
            <w:r w:rsidRPr="00F463F5">
              <w:t xml:space="preserve">pačius žaislus. </w:t>
            </w:r>
          </w:p>
          <w:p w:rsidR="00912207" w:rsidRPr="00F463F5" w:rsidRDefault="00912207" w:rsidP="008632CD">
            <w:pPr>
              <w:spacing w:after="0" w:line="240" w:lineRule="auto"/>
              <w:jc w:val="both"/>
            </w:pPr>
            <w:r w:rsidRPr="00F463F5">
              <w:t>Pakomentuoti draugiškus vaikų veiksmus ir jausmus, pritarti ketinimui žaisti kartu, padėti įsitraukti į bendro žaidimo epizodus.</w:t>
            </w:r>
          </w:p>
          <w:p w:rsidR="00912207" w:rsidRPr="00F463F5" w:rsidRDefault="00912207" w:rsidP="008632CD">
            <w:pPr>
              <w:spacing w:after="0" w:line="240" w:lineRule="auto"/>
              <w:jc w:val="both"/>
            </w:pPr>
            <w:r w:rsidRPr="00F463F5">
              <w:t xml:space="preserve">Užtikrinti vaiko saugumą. </w:t>
            </w:r>
          </w:p>
          <w:p w:rsidR="00912207" w:rsidRDefault="00912207" w:rsidP="008632CD">
            <w:pPr>
              <w:spacing w:after="0" w:line="240" w:lineRule="auto"/>
              <w:jc w:val="both"/>
            </w:pPr>
            <w:r w:rsidRPr="00F463F5">
              <w:t>Paskatinti vaiką išreikšti ne</w:t>
            </w:r>
            <w:r>
              <w:t xml:space="preserve">pasitenkinimą, kai kiti vaikai </w:t>
            </w:r>
            <w:r w:rsidRPr="00F463F5">
              <w:t xml:space="preserve">daro ką nors ne taip. </w:t>
            </w:r>
          </w:p>
          <w:p w:rsidR="00912207" w:rsidRDefault="00912207" w:rsidP="008632CD">
            <w:pPr>
              <w:spacing w:after="0" w:line="240" w:lineRule="auto"/>
              <w:jc w:val="both"/>
            </w:pPr>
            <w:r w:rsidRPr="00F463F5">
              <w:t>Atsiliepti į vaikų pagalbos prašymus. Padėti vaikui įgyven</w:t>
            </w:r>
            <w:r>
              <w:t xml:space="preserve">dinti ketinimus </w:t>
            </w:r>
            <w:r w:rsidRPr="00F463F5">
              <w:t>atsižvelgiant į kitų vaikų norus</w:t>
            </w:r>
            <w:r w:rsidR="004D5CB9">
              <w:t>.</w:t>
            </w:r>
          </w:p>
          <w:p w:rsidR="00ED7CE4" w:rsidRPr="00F463F5" w:rsidRDefault="00ED7CE4" w:rsidP="008632CD">
            <w:pPr>
              <w:spacing w:after="0" w:line="240" w:lineRule="auto"/>
              <w:jc w:val="both"/>
            </w:pPr>
          </w:p>
        </w:tc>
      </w:tr>
      <w:tr w:rsidR="00912207" w:rsidTr="00AC6626">
        <w:tc>
          <w:tcPr>
            <w:tcW w:w="7465" w:type="dxa"/>
          </w:tcPr>
          <w:p w:rsidR="00912207" w:rsidRPr="00F463F5" w:rsidRDefault="00912207" w:rsidP="008632CD">
            <w:pPr>
              <w:spacing w:after="0" w:line="240" w:lineRule="auto"/>
              <w:jc w:val="both"/>
            </w:pPr>
            <w:r w:rsidRPr="00F463F5">
              <w:t>Gali simpatizuoti kuriam nors vaikui.</w:t>
            </w:r>
          </w:p>
        </w:tc>
        <w:tc>
          <w:tcPr>
            <w:tcW w:w="7393" w:type="dxa"/>
            <w:gridSpan w:val="3"/>
          </w:tcPr>
          <w:p w:rsidR="00912207" w:rsidRDefault="00912207" w:rsidP="008632CD">
            <w:pPr>
              <w:spacing w:after="0" w:line="240" w:lineRule="auto"/>
              <w:jc w:val="both"/>
            </w:pPr>
            <w:r>
              <w:t xml:space="preserve">Skatinti vaikus žaisti kartu, </w:t>
            </w:r>
            <w:r w:rsidRPr="00F463F5">
              <w:t>greta.</w:t>
            </w:r>
          </w:p>
          <w:p w:rsidR="00912207" w:rsidRDefault="00912207" w:rsidP="008632CD">
            <w:pPr>
              <w:spacing w:after="0" w:line="240" w:lineRule="auto"/>
              <w:jc w:val="both"/>
            </w:pPr>
            <w:r w:rsidRPr="00F463F5">
              <w:t>Sukurti žaidimo vietas, kuriose vaikai žaistų vienas greta kito.</w:t>
            </w:r>
          </w:p>
          <w:p w:rsidR="00ED7CE4" w:rsidRPr="00F463F5" w:rsidRDefault="00ED7CE4" w:rsidP="008632CD">
            <w:pPr>
              <w:spacing w:after="0" w:line="240" w:lineRule="auto"/>
              <w:jc w:val="both"/>
            </w:pPr>
          </w:p>
        </w:tc>
      </w:tr>
      <w:tr w:rsidR="00912207" w:rsidTr="00AC6626">
        <w:tc>
          <w:tcPr>
            <w:tcW w:w="14858" w:type="dxa"/>
            <w:gridSpan w:val="4"/>
          </w:tcPr>
          <w:p w:rsidR="00912207" w:rsidRDefault="00C10679" w:rsidP="00D06F59">
            <w:pPr>
              <w:spacing w:after="0" w:line="240" w:lineRule="auto"/>
              <w:jc w:val="center"/>
              <w:rPr>
                <w:b/>
              </w:rPr>
            </w:pPr>
            <w:r>
              <w:rPr>
                <w:b/>
              </w:rPr>
              <w:lastRenderedPageBreak/>
              <w:t>3 žingsnis. Problemų sprendimas</w:t>
            </w:r>
          </w:p>
          <w:p w:rsidR="00D06F59" w:rsidRPr="008632CD" w:rsidRDefault="00D06F59" w:rsidP="00D06F59">
            <w:pPr>
              <w:spacing w:after="0" w:line="240" w:lineRule="auto"/>
              <w:jc w:val="center"/>
              <w:rPr>
                <w:b/>
              </w:rPr>
            </w:pPr>
          </w:p>
        </w:tc>
      </w:tr>
      <w:tr w:rsidR="00912207" w:rsidTr="00AC6626">
        <w:tc>
          <w:tcPr>
            <w:tcW w:w="7465" w:type="dxa"/>
          </w:tcPr>
          <w:p w:rsidR="00912207" w:rsidRPr="00F463F5" w:rsidRDefault="00912207" w:rsidP="008632CD">
            <w:pPr>
              <w:spacing w:after="0" w:line="240" w:lineRule="auto"/>
              <w:jc w:val="both"/>
            </w:pPr>
            <w:r w:rsidRPr="00FB1B7C">
              <w:t>Drąsiai imasi sudėtingos vei</w:t>
            </w:r>
            <w:r>
              <w:t xml:space="preserve">klos, </w:t>
            </w:r>
            <w:r w:rsidRPr="00FB1B7C">
              <w:t>atkakliai, keisdamas veikimo būdus bando ją atlikti pats, stebi savo veiksmų pasekmes</w:t>
            </w:r>
            <w:r>
              <w:t>.</w:t>
            </w:r>
          </w:p>
        </w:tc>
        <w:tc>
          <w:tcPr>
            <w:tcW w:w="7393" w:type="dxa"/>
            <w:gridSpan w:val="3"/>
          </w:tcPr>
          <w:p w:rsidR="00912207" w:rsidRDefault="00912207" w:rsidP="008632CD">
            <w:pPr>
              <w:spacing w:after="0" w:line="240" w:lineRule="auto"/>
              <w:jc w:val="both"/>
            </w:pPr>
            <w:r w:rsidRPr="00FB1B7C">
              <w:t xml:space="preserve">Skatinti vaikus imtis pagal jų galimybes sudėtingos veiklos. </w:t>
            </w:r>
          </w:p>
          <w:p w:rsidR="00912207" w:rsidRDefault="00912207" w:rsidP="008632CD">
            <w:pPr>
              <w:spacing w:after="0" w:line="240" w:lineRule="auto"/>
              <w:jc w:val="both"/>
            </w:pPr>
            <w:r w:rsidRPr="00FB1B7C">
              <w:t>Jei vaikas sako „negaliu“, „nemoku“, jį drąsinti.</w:t>
            </w:r>
          </w:p>
        </w:tc>
      </w:tr>
      <w:tr w:rsidR="00912207" w:rsidTr="00AC6626">
        <w:tc>
          <w:tcPr>
            <w:tcW w:w="7465" w:type="dxa"/>
          </w:tcPr>
          <w:p w:rsidR="00912207" w:rsidRPr="00FB1B7C" w:rsidRDefault="00912207" w:rsidP="008632CD">
            <w:pPr>
              <w:spacing w:after="0" w:line="240" w:lineRule="auto"/>
              <w:jc w:val="both"/>
            </w:pPr>
            <w:r w:rsidRPr="00FB1B7C">
              <w:t>Nepavykus įveikti sudėtingos veiklos ar kliūties, prašo pagalbos arba meta veiklą</w:t>
            </w:r>
            <w:r>
              <w:t>.</w:t>
            </w:r>
          </w:p>
        </w:tc>
        <w:tc>
          <w:tcPr>
            <w:tcW w:w="7393" w:type="dxa"/>
            <w:gridSpan w:val="3"/>
          </w:tcPr>
          <w:p w:rsidR="00912207" w:rsidRPr="00FB1B7C" w:rsidRDefault="00912207" w:rsidP="008632CD">
            <w:pPr>
              <w:spacing w:after="0" w:line="240" w:lineRule="auto"/>
              <w:jc w:val="both"/>
            </w:pPr>
            <w:r w:rsidRPr="00FB1B7C">
              <w:t>Kai vaikui kas nors nepasiseka arba jei jis prašo padėti, pateikti kelis sprendimo būdus, padedančius įveikti kliūtis, kad vaikas pasirinktų vieną iš jų.</w:t>
            </w:r>
          </w:p>
        </w:tc>
      </w:tr>
      <w:tr w:rsidR="00912207" w:rsidTr="00AC6626">
        <w:tc>
          <w:tcPr>
            <w:tcW w:w="14858" w:type="dxa"/>
            <w:gridSpan w:val="4"/>
          </w:tcPr>
          <w:p w:rsidR="00912207" w:rsidRPr="00D06F59" w:rsidRDefault="00C10679" w:rsidP="00D06F59">
            <w:pPr>
              <w:pStyle w:val="Sraopastraipa"/>
              <w:numPr>
                <w:ilvl w:val="0"/>
                <w:numId w:val="12"/>
              </w:numPr>
              <w:spacing w:after="0" w:line="240" w:lineRule="auto"/>
              <w:jc w:val="center"/>
              <w:rPr>
                <w:b/>
              </w:rPr>
            </w:pPr>
            <w:r w:rsidRPr="00D06F59">
              <w:rPr>
                <w:b/>
              </w:rPr>
              <w:t>žingsnis. Savivoka savigarba</w:t>
            </w:r>
          </w:p>
          <w:p w:rsidR="00D06F59" w:rsidRPr="00D06F59" w:rsidRDefault="00D06F59" w:rsidP="00D06F59">
            <w:pPr>
              <w:pStyle w:val="Sraopastraipa"/>
              <w:spacing w:after="0" w:line="240" w:lineRule="auto"/>
              <w:ind w:left="1440"/>
              <w:rPr>
                <w:b/>
              </w:rPr>
            </w:pPr>
          </w:p>
        </w:tc>
      </w:tr>
      <w:tr w:rsidR="00912207" w:rsidTr="00AC6626">
        <w:tc>
          <w:tcPr>
            <w:tcW w:w="7465" w:type="dxa"/>
          </w:tcPr>
          <w:p w:rsidR="00912207" w:rsidRDefault="00912207" w:rsidP="008632CD">
            <w:pPr>
              <w:spacing w:after="0" w:line="240" w:lineRule="auto"/>
              <w:jc w:val="both"/>
            </w:pPr>
            <w:r w:rsidRPr="00C02216">
              <w:t>Supranta, kad turi nuo kitų atskirą savo norų, ketinimų, jausmų pasaulį.</w:t>
            </w:r>
          </w:p>
          <w:p w:rsidR="00912207" w:rsidRPr="00053905" w:rsidRDefault="00912207" w:rsidP="008632CD">
            <w:pPr>
              <w:spacing w:after="0" w:line="240" w:lineRule="auto"/>
              <w:jc w:val="both"/>
            </w:pPr>
            <w:r w:rsidRPr="00C02216">
              <w:t xml:space="preserve">Pasako, kaip jaučiasi, ko nori jis pats ir kaip jaučiasi, ko nori kitas asmuo. </w:t>
            </w:r>
          </w:p>
        </w:tc>
        <w:tc>
          <w:tcPr>
            <w:tcW w:w="7393" w:type="dxa"/>
            <w:gridSpan w:val="3"/>
          </w:tcPr>
          <w:p w:rsidR="00912207" w:rsidRPr="00C02216" w:rsidRDefault="00912207" w:rsidP="008632CD">
            <w:pPr>
              <w:spacing w:after="0" w:line="240" w:lineRule="auto"/>
            </w:pPr>
            <w:r w:rsidRPr="00C02216">
              <w:t xml:space="preserve">Pasiūlyti veiklos tyrinėjimams: „Kas aš esu?“, „Mano kūnas“, „Žmonių panašumai </w:t>
            </w:r>
            <w:r>
              <w:t xml:space="preserve">ir </w:t>
            </w:r>
            <w:r w:rsidRPr="00C02216">
              <w:t>skirtumai“, „Mano ir</w:t>
            </w:r>
            <w:r>
              <w:t xml:space="preserve"> kitų pomėgiai“ „Mano ir kitų j</w:t>
            </w:r>
            <w:r w:rsidRPr="00C02216">
              <w:t>ausmai“.</w:t>
            </w:r>
          </w:p>
          <w:p w:rsidR="00912207" w:rsidRPr="00053905" w:rsidRDefault="00912207" w:rsidP="008632CD">
            <w:pPr>
              <w:spacing w:after="0" w:line="240" w:lineRule="auto"/>
              <w:jc w:val="both"/>
            </w:pPr>
            <w:r w:rsidRPr="00C02216">
              <w:t>Paskatin</w:t>
            </w:r>
            <w:r>
              <w:t>ti vaikus kalbėti apie tai, ko auklėtojas ar kiti vaikai nematė</w:t>
            </w:r>
            <w:r w:rsidR="004D5CB9">
              <w:t>.</w:t>
            </w:r>
          </w:p>
        </w:tc>
      </w:tr>
      <w:tr w:rsidR="00912207" w:rsidTr="00AC6626">
        <w:tc>
          <w:tcPr>
            <w:tcW w:w="7465" w:type="dxa"/>
          </w:tcPr>
          <w:p w:rsidR="00912207" w:rsidRPr="00C02216" w:rsidRDefault="00912207" w:rsidP="008632CD">
            <w:pPr>
              <w:spacing w:after="0" w:line="240" w:lineRule="auto"/>
              <w:jc w:val="both"/>
            </w:pPr>
            <w:r w:rsidRPr="00C02216">
              <w:t>Mano, kad yra geras, todėl kiti jį mėgsta, palankiai vertina.</w:t>
            </w:r>
          </w:p>
          <w:p w:rsidR="00912207" w:rsidRPr="00053905" w:rsidRDefault="00912207" w:rsidP="008632CD">
            <w:pPr>
              <w:spacing w:after="0" w:line="240" w:lineRule="auto"/>
              <w:jc w:val="both"/>
            </w:pPr>
          </w:p>
        </w:tc>
        <w:tc>
          <w:tcPr>
            <w:tcW w:w="7393" w:type="dxa"/>
            <w:gridSpan w:val="3"/>
          </w:tcPr>
          <w:p w:rsidR="00912207" w:rsidRPr="00053905" w:rsidRDefault="00912207" w:rsidP="008632CD">
            <w:pPr>
              <w:spacing w:after="0" w:line="240" w:lineRule="auto"/>
              <w:jc w:val="both"/>
            </w:pPr>
            <w:r w:rsidRPr="00C02216">
              <w:t>Stebėti, ar neatsiranda nepakankamo savęs vertinimo ženklų</w:t>
            </w:r>
            <w:r>
              <w:t>,d</w:t>
            </w:r>
            <w:r w:rsidRPr="00C02216">
              <w:t>ažnai kartoti, kad vaikas yra ypatingas ir svarbus kitiems grupėje</w:t>
            </w:r>
            <w:r w:rsidR="004D5CB9">
              <w:t>.</w:t>
            </w:r>
          </w:p>
        </w:tc>
      </w:tr>
      <w:tr w:rsidR="00912207" w:rsidTr="00AC6626">
        <w:tc>
          <w:tcPr>
            <w:tcW w:w="14858" w:type="dxa"/>
            <w:gridSpan w:val="4"/>
          </w:tcPr>
          <w:p w:rsidR="00D06F59" w:rsidRDefault="00D06F59" w:rsidP="00C10679">
            <w:pPr>
              <w:spacing w:after="0" w:line="240" w:lineRule="auto"/>
              <w:jc w:val="center"/>
              <w:rPr>
                <w:b/>
              </w:rPr>
            </w:pPr>
            <w:r w:rsidRPr="008632CD">
              <w:rPr>
                <w:b/>
              </w:rPr>
              <w:t>4 žin</w:t>
            </w:r>
            <w:r>
              <w:rPr>
                <w:b/>
              </w:rPr>
              <w:t>gsnis. Santykiai su suaugusiais</w:t>
            </w:r>
          </w:p>
          <w:p w:rsidR="00912207" w:rsidRPr="008632CD" w:rsidRDefault="00912207" w:rsidP="00C10679">
            <w:pPr>
              <w:spacing w:after="0" w:line="240" w:lineRule="auto"/>
              <w:jc w:val="center"/>
              <w:rPr>
                <w:b/>
              </w:rPr>
            </w:pPr>
          </w:p>
        </w:tc>
      </w:tr>
      <w:tr w:rsidR="00912207" w:rsidTr="00AC6626">
        <w:tc>
          <w:tcPr>
            <w:tcW w:w="7465" w:type="dxa"/>
          </w:tcPr>
          <w:p w:rsidR="00912207" w:rsidRDefault="00912207" w:rsidP="008632CD">
            <w:pPr>
              <w:spacing w:after="0" w:line="240" w:lineRule="auto"/>
              <w:jc w:val="both"/>
            </w:pPr>
            <w:r w:rsidRPr="002A38B0">
              <w:t>Lengvai atsiskiria nuo tėvų ar globėjų.</w:t>
            </w:r>
          </w:p>
          <w:p w:rsidR="00912207" w:rsidRDefault="00912207" w:rsidP="008632CD">
            <w:pPr>
              <w:spacing w:after="0" w:line="240" w:lineRule="auto"/>
              <w:jc w:val="both"/>
            </w:pPr>
            <w:r w:rsidRPr="002A38B0">
              <w:t xml:space="preserve">Grupėje jaučiasi saugus, rodo pasitikėjimą grupės auklėtojais, supranta jų jausmus, bendradarbiauja su jais: </w:t>
            </w:r>
            <w:r>
              <w:t xml:space="preserve">guodžiasi, </w:t>
            </w:r>
            <w:r w:rsidRPr="002A38B0">
              <w:t>kalbasi, klausia, tariasi.</w:t>
            </w:r>
          </w:p>
          <w:p w:rsidR="00912207" w:rsidRPr="002A38B0" w:rsidRDefault="00912207" w:rsidP="008632CD">
            <w:pPr>
              <w:spacing w:after="0" w:line="240" w:lineRule="auto"/>
              <w:jc w:val="both"/>
            </w:pPr>
            <w:r w:rsidRPr="002A38B0">
              <w:t>Paklaustas suaugusiajam pasako savo nuomonę.</w:t>
            </w:r>
          </w:p>
          <w:p w:rsidR="00912207" w:rsidRDefault="00912207" w:rsidP="008632CD">
            <w:pPr>
              <w:spacing w:after="0" w:line="240" w:lineRule="auto"/>
              <w:jc w:val="both"/>
            </w:pPr>
            <w:r w:rsidRPr="002A38B0">
              <w:t>Dažniausiai stengiasi laikytis suaugusiųjų nustatytos tvarkos, priima jų pagalbą, pasiūlymus bei vykdo individualiai</w:t>
            </w:r>
            <w:r>
              <w:t xml:space="preserve"> pasakytus prašymus.</w:t>
            </w:r>
          </w:p>
          <w:p w:rsidR="00912207" w:rsidRPr="00C02216" w:rsidRDefault="00912207" w:rsidP="008632CD">
            <w:pPr>
              <w:spacing w:after="0" w:line="240" w:lineRule="auto"/>
              <w:jc w:val="both"/>
            </w:pPr>
            <w:r w:rsidRPr="002A38B0">
              <w:t>Mėgsta ką nors daryti kartu su suaugusiuoju.</w:t>
            </w:r>
          </w:p>
        </w:tc>
        <w:tc>
          <w:tcPr>
            <w:tcW w:w="7393" w:type="dxa"/>
            <w:gridSpan w:val="3"/>
          </w:tcPr>
          <w:p w:rsidR="00912207" w:rsidRDefault="00912207" w:rsidP="008632CD">
            <w:pPr>
              <w:spacing w:after="0" w:line="240" w:lineRule="auto"/>
              <w:jc w:val="both"/>
            </w:pPr>
            <w:r w:rsidRPr="002A38B0">
              <w:t>Pasiūlyti vaikams veiklos,per kurią reikia kalbėti apiešeimą.</w:t>
            </w:r>
          </w:p>
          <w:p w:rsidR="00912207" w:rsidRDefault="00912207" w:rsidP="008632CD">
            <w:pPr>
              <w:spacing w:after="0" w:line="240" w:lineRule="auto"/>
              <w:jc w:val="both"/>
            </w:pPr>
            <w:r w:rsidRPr="002A38B0">
              <w:t>Pakabinti vaiko ir šeimos fotografijas</w:t>
            </w:r>
            <w:r>
              <w:t>.</w:t>
            </w:r>
          </w:p>
          <w:p w:rsidR="00912207" w:rsidRDefault="00912207" w:rsidP="008632CD">
            <w:pPr>
              <w:spacing w:after="0" w:line="240" w:lineRule="auto"/>
              <w:jc w:val="both"/>
            </w:pPr>
            <w:r w:rsidRPr="002A38B0">
              <w:t xml:space="preserve">Organizuoti šeimos </w:t>
            </w:r>
            <w:r>
              <w:t>dienas grupėje.</w:t>
            </w:r>
          </w:p>
          <w:p w:rsidR="00912207" w:rsidRPr="002A38B0" w:rsidRDefault="00912207" w:rsidP="008632CD">
            <w:pPr>
              <w:spacing w:after="0" w:line="240" w:lineRule="auto"/>
              <w:jc w:val="both"/>
            </w:pPr>
            <w:r w:rsidRPr="002A38B0">
              <w:t>Kviesti tėvus dalyvauti grupės veikloje.</w:t>
            </w:r>
          </w:p>
          <w:p w:rsidR="00912207" w:rsidRPr="002A38B0" w:rsidRDefault="00912207" w:rsidP="008632CD">
            <w:pPr>
              <w:spacing w:after="0" w:line="240" w:lineRule="auto"/>
              <w:jc w:val="both"/>
            </w:pPr>
            <w:r w:rsidRPr="002A38B0">
              <w:t>Dėl vaikų ugdymo, išvykų,švenčių ir kt. tartis su vaikaisbei jų tėvais.</w:t>
            </w:r>
          </w:p>
          <w:p w:rsidR="00912207" w:rsidRDefault="00912207" w:rsidP="008632CD">
            <w:pPr>
              <w:spacing w:after="0" w:line="240" w:lineRule="auto"/>
              <w:jc w:val="both"/>
            </w:pPr>
            <w:r w:rsidRPr="002A38B0">
              <w:t>Organizuoti stalo žaidimųvakarus su tėveliais.</w:t>
            </w:r>
          </w:p>
          <w:p w:rsidR="00912207" w:rsidRPr="002A38B0" w:rsidRDefault="00912207" w:rsidP="008632CD">
            <w:pPr>
              <w:spacing w:after="0" w:line="240" w:lineRule="auto"/>
              <w:jc w:val="both"/>
            </w:pPr>
            <w:r w:rsidRPr="002A38B0">
              <w:t>Klausytis vaikų, skatinti pasakyti savo norus, sumanymus, idėjas, padėti juos įgyvendinti.</w:t>
            </w:r>
          </w:p>
          <w:p w:rsidR="00912207" w:rsidRPr="002A38B0" w:rsidRDefault="00912207" w:rsidP="008632CD">
            <w:pPr>
              <w:spacing w:after="0" w:line="240" w:lineRule="auto"/>
              <w:jc w:val="both"/>
            </w:pPr>
            <w:r w:rsidRPr="002A38B0">
              <w:t>Padėti vaikams laikytis tvarkos, kontroliuoti savo elgesį.</w:t>
            </w:r>
          </w:p>
          <w:p w:rsidR="00912207" w:rsidRPr="00C02216" w:rsidRDefault="00912207" w:rsidP="008632CD">
            <w:pPr>
              <w:spacing w:after="0" w:line="240" w:lineRule="auto"/>
              <w:jc w:val="both"/>
            </w:pPr>
            <w:r w:rsidRPr="002A38B0">
              <w:t>Vaikui supykus, paskatintikalbėti apie tai, kas jį supykdė, padėti rasti tinkamą išeitį,nusiraminti</w:t>
            </w:r>
            <w:r w:rsidR="004D5CB9">
              <w:t>.</w:t>
            </w:r>
          </w:p>
        </w:tc>
      </w:tr>
      <w:tr w:rsidR="00912207" w:rsidTr="00AC6626">
        <w:tc>
          <w:tcPr>
            <w:tcW w:w="7465" w:type="dxa"/>
          </w:tcPr>
          <w:p w:rsidR="00912207" w:rsidRPr="002A38B0" w:rsidRDefault="00912207" w:rsidP="008632CD">
            <w:pPr>
              <w:spacing w:after="0" w:line="240" w:lineRule="auto"/>
              <w:jc w:val="both"/>
            </w:pPr>
            <w:r w:rsidRPr="002A38B0">
              <w:t>Kalbasi, ką nors veikia su nepažįstamais žmonėmis, ka</w:t>
            </w:r>
            <w:r>
              <w:t xml:space="preserve">i auklėtojas yra šalia jo arba </w:t>
            </w:r>
            <w:r w:rsidRPr="002A38B0">
              <w:t>matomas netoliese</w:t>
            </w:r>
            <w:r>
              <w:t>.</w:t>
            </w:r>
          </w:p>
        </w:tc>
        <w:tc>
          <w:tcPr>
            <w:tcW w:w="7393" w:type="dxa"/>
            <w:gridSpan w:val="3"/>
          </w:tcPr>
          <w:p w:rsidR="00912207" w:rsidRPr="002A38B0" w:rsidRDefault="00912207" w:rsidP="008632CD">
            <w:pPr>
              <w:spacing w:after="0" w:line="240" w:lineRule="auto"/>
              <w:jc w:val="both"/>
            </w:pPr>
            <w:r w:rsidRPr="002A38B0">
              <w:t>Kviesti į grupę vaikams įdomius žmones ir skatinti vaikus ką nors veikti drauge</w:t>
            </w:r>
            <w:r w:rsidR="004D5CB9">
              <w:t>.</w:t>
            </w:r>
          </w:p>
        </w:tc>
      </w:tr>
      <w:tr w:rsidR="00912207" w:rsidTr="00AC6626">
        <w:tc>
          <w:tcPr>
            <w:tcW w:w="14858" w:type="dxa"/>
            <w:gridSpan w:val="4"/>
          </w:tcPr>
          <w:p w:rsidR="00912207" w:rsidRPr="00D06F59" w:rsidRDefault="00912207" w:rsidP="00D06F59">
            <w:pPr>
              <w:pStyle w:val="Sraopastraipa"/>
              <w:numPr>
                <w:ilvl w:val="0"/>
                <w:numId w:val="33"/>
              </w:numPr>
              <w:spacing w:after="0" w:line="240" w:lineRule="auto"/>
              <w:jc w:val="center"/>
              <w:rPr>
                <w:b/>
              </w:rPr>
            </w:pPr>
            <w:r w:rsidRPr="00D06F59">
              <w:rPr>
                <w:b/>
              </w:rPr>
              <w:t>žings</w:t>
            </w:r>
            <w:r w:rsidR="00C10679" w:rsidRPr="00D06F59">
              <w:rPr>
                <w:b/>
              </w:rPr>
              <w:t>nis. Santykiai su bendraamžiais</w:t>
            </w:r>
          </w:p>
          <w:p w:rsidR="00D06F59" w:rsidRPr="00D06F59" w:rsidRDefault="00D06F59" w:rsidP="00D06F59">
            <w:pPr>
              <w:spacing w:after="0" w:line="240" w:lineRule="auto"/>
              <w:ind w:left="1080"/>
              <w:rPr>
                <w:b/>
              </w:rPr>
            </w:pPr>
          </w:p>
        </w:tc>
      </w:tr>
      <w:tr w:rsidR="00912207" w:rsidTr="00AC6626">
        <w:tc>
          <w:tcPr>
            <w:tcW w:w="7465" w:type="dxa"/>
          </w:tcPr>
          <w:p w:rsidR="00912207" w:rsidRPr="00F463F5" w:rsidRDefault="00912207" w:rsidP="008632CD">
            <w:pPr>
              <w:spacing w:after="0" w:line="240" w:lineRule="auto"/>
              <w:jc w:val="both"/>
            </w:pPr>
            <w:r w:rsidRPr="00F463F5">
              <w:t>Kartu su bendraa</w:t>
            </w:r>
            <w:r>
              <w:t>mžiais žaidžia bendrus žaidimus.</w:t>
            </w:r>
          </w:p>
          <w:p w:rsidR="00912207" w:rsidRPr="002A38B0" w:rsidRDefault="00912207" w:rsidP="008632CD">
            <w:pPr>
              <w:spacing w:after="0" w:line="240" w:lineRule="auto"/>
              <w:jc w:val="both"/>
            </w:pPr>
          </w:p>
        </w:tc>
        <w:tc>
          <w:tcPr>
            <w:tcW w:w="7393" w:type="dxa"/>
            <w:gridSpan w:val="3"/>
          </w:tcPr>
          <w:p w:rsidR="00912207" w:rsidRDefault="00912207" w:rsidP="008632CD">
            <w:pPr>
              <w:spacing w:after="0" w:line="240" w:lineRule="auto"/>
              <w:jc w:val="both"/>
            </w:pPr>
            <w:r w:rsidRPr="00F463F5">
              <w:lastRenderedPageBreak/>
              <w:t xml:space="preserve">Skirti pakankamai laiko ir vietos vaikų bendriems žaidimams. </w:t>
            </w:r>
          </w:p>
          <w:p w:rsidR="00912207" w:rsidRDefault="00912207" w:rsidP="008632CD">
            <w:pPr>
              <w:spacing w:after="0" w:line="240" w:lineRule="auto"/>
              <w:jc w:val="both"/>
            </w:pPr>
            <w:r w:rsidRPr="00F463F5">
              <w:lastRenderedPageBreak/>
              <w:t xml:space="preserve">Naudoti smėlio laikrodį, susitarimus ir kitus būdus, padedančius vaikams palaukti savo eilės. </w:t>
            </w:r>
          </w:p>
          <w:p w:rsidR="00912207" w:rsidRPr="002A38B0" w:rsidRDefault="00912207" w:rsidP="008632CD">
            <w:pPr>
              <w:spacing w:after="0" w:line="240" w:lineRule="auto"/>
              <w:jc w:val="both"/>
            </w:pPr>
            <w:r w:rsidRPr="00F463F5">
              <w:t>Paskatinti paprašyti žaislo, tartis dėl žaislo, žaisti juo kartu</w:t>
            </w:r>
            <w:r>
              <w:t>.</w:t>
            </w:r>
          </w:p>
        </w:tc>
      </w:tr>
      <w:tr w:rsidR="00912207" w:rsidTr="00AC6626">
        <w:tc>
          <w:tcPr>
            <w:tcW w:w="7465" w:type="dxa"/>
          </w:tcPr>
          <w:p w:rsidR="00912207" w:rsidRDefault="00912207" w:rsidP="008632CD">
            <w:pPr>
              <w:spacing w:after="0" w:line="240" w:lineRule="auto"/>
              <w:jc w:val="both"/>
            </w:pPr>
            <w:r>
              <w:lastRenderedPageBreak/>
              <w:t xml:space="preserve">Žaisdamas mėgdžioja kitus vaikus, </w:t>
            </w:r>
            <w:r w:rsidRPr="00727CA3">
              <w:t>supranta jų norus, stengiasi suprasti kita kalba</w:t>
            </w:r>
            <w:r>
              <w:t xml:space="preserve"> kalbančius vaikus</w:t>
            </w:r>
            <w:r w:rsidRPr="00727CA3">
              <w:t xml:space="preserve">. </w:t>
            </w:r>
          </w:p>
          <w:p w:rsidR="00912207" w:rsidRDefault="00912207" w:rsidP="008632CD">
            <w:pPr>
              <w:spacing w:after="0" w:line="240" w:lineRule="auto"/>
              <w:jc w:val="both"/>
            </w:pPr>
            <w:r w:rsidRPr="00727CA3">
              <w:t xml:space="preserve">Tariasi dėl vaidmenų, siužeto, žaislų. </w:t>
            </w:r>
          </w:p>
          <w:p w:rsidR="00912207" w:rsidRPr="00F463F5" w:rsidRDefault="00912207" w:rsidP="008632CD">
            <w:pPr>
              <w:spacing w:after="0" w:line="240" w:lineRule="auto"/>
              <w:jc w:val="both"/>
            </w:pPr>
            <w:r w:rsidRPr="00727CA3">
              <w:t>Padedamas suaugusiojo, palaukia savo e</w:t>
            </w:r>
            <w:r>
              <w:t xml:space="preserve">ilės, dalijasi žaislais, priima </w:t>
            </w:r>
            <w:r w:rsidRPr="00727CA3">
              <w:t>kompromisinį pasiūlymą</w:t>
            </w:r>
            <w:r>
              <w:t>.</w:t>
            </w:r>
          </w:p>
        </w:tc>
        <w:tc>
          <w:tcPr>
            <w:tcW w:w="7393" w:type="dxa"/>
            <w:gridSpan w:val="3"/>
          </w:tcPr>
          <w:p w:rsidR="00912207" w:rsidRPr="00727CA3" w:rsidRDefault="00912207" w:rsidP="008632CD">
            <w:pPr>
              <w:spacing w:after="0" w:line="240" w:lineRule="auto"/>
              <w:jc w:val="both"/>
            </w:pPr>
            <w:r w:rsidRPr="00727CA3">
              <w:t xml:space="preserve">Komentuoti priimtinus ir nepriimtinus vaiko veiksmus, primenant elgesio taisykles. </w:t>
            </w:r>
          </w:p>
          <w:p w:rsidR="00912207" w:rsidRPr="00727CA3" w:rsidRDefault="00912207" w:rsidP="008632CD">
            <w:pPr>
              <w:spacing w:after="0" w:line="240" w:lineRule="auto"/>
              <w:jc w:val="both"/>
            </w:pPr>
            <w:r>
              <w:t xml:space="preserve">Mokyti pasakyti sau „ne“, kai </w:t>
            </w:r>
            <w:r w:rsidRPr="00727CA3">
              <w:t>norisi pasielgti netinkamai.</w:t>
            </w:r>
          </w:p>
          <w:p w:rsidR="00912207" w:rsidRPr="00727CA3" w:rsidRDefault="00912207" w:rsidP="008632CD">
            <w:pPr>
              <w:spacing w:after="0" w:line="240" w:lineRule="auto"/>
              <w:jc w:val="both"/>
            </w:pPr>
            <w:r w:rsidRPr="00727CA3">
              <w:t>Atkreipti dėmesį ir pagirti vaiko norą pasidalyti, ypač tose situacijose, kai tenka trumpam atidėti savo norų patenkinimą.</w:t>
            </w:r>
          </w:p>
          <w:p w:rsidR="00912207" w:rsidRPr="00727CA3" w:rsidRDefault="00912207" w:rsidP="008632CD">
            <w:pPr>
              <w:spacing w:after="0" w:line="240" w:lineRule="auto"/>
              <w:jc w:val="both"/>
            </w:pPr>
            <w:r w:rsidRPr="00727CA3">
              <w:t>Į</w:t>
            </w:r>
            <w:r>
              <w:t xml:space="preserve">vairiose situacijose atkreipti </w:t>
            </w:r>
            <w:r w:rsidRPr="00727CA3">
              <w:t>vaiko dėmesį į jo veiksmų pasekmes kitam.</w:t>
            </w:r>
          </w:p>
          <w:p w:rsidR="00912207" w:rsidRPr="00F463F5" w:rsidRDefault="00912207" w:rsidP="008632CD">
            <w:pPr>
              <w:spacing w:after="0" w:line="240" w:lineRule="auto"/>
              <w:jc w:val="both"/>
            </w:pPr>
            <w:r w:rsidRPr="00727CA3">
              <w:t>Vengti lyginti vaikus, vartojant žodžius „geresnis“, „blogesnis“</w:t>
            </w:r>
            <w:r w:rsidR="004D5CB9">
              <w:t>.</w:t>
            </w:r>
          </w:p>
        </w:tc>
      </w:tr>
      <w:tr w:rsidR="00912207" w:rsidTr="00AC6626">
        <w:tc>
          <w:tcPr>
            <w:tcW w:w="7465" w:type="dxa"/>
          </w:tcPr>
          <w:p w:rsidR="00912207" w:rsidRDefault="00912207" w:rsidP="008632CD">
            <w:pPr>
              <w:spacing w:after="0" w:line="240" w:lineRule="auto"/>
              <w:jc w:val="both"/>
            </w:pPr>
            <w:r w:rsidRPr="00727CA3">
              <w:t xml:space="preserve">Gali turėti vieną ar kelis nenuolatinius žaidimų partnerius. </w:t>
            </w:r>
          </w:p>
        </w:tc>
        <w:tc>
          <w:tcPr>
            <w:tcW w:w="7393" w:type="dxa"/>
            <w:gridSpan w:val="3"/>
          </w:tcPr>
          <w:p w:rsidR="00912207" w:rsidRPr="00727CA3" w:rsidRDefault="00912207" w:rsidP="008632CD">
            <w:pPr>
              <w:spacing w:after="0" w:line="240" w:lineRule="auto"/>
              <w:jc w:val="both"/>
            </w:pPr>
            <w:r w:rsidRPr="00727CA3">
              <w:t>Skatinti ir palaikyti vaikų draugystes.</w:t>
            </w:r>
          </w:p>
        </w:tc>
      </w:tr>
      <w:tr w:rsidR="00912207" w:rsidTr="00AC6626">
        <w:tc>
          <w:tcPr>
            <w:tcW w:w="14858" w:type="dxa"/>
            <w:gridSpan w:val="4"/>
          </w:tcPr>
          <w:p w:rsidR="00D06F59" w:rsidRDefault="00D06F59" w:rsidP="00C10679">
            <w:pPr>
              <w:spacing w:after="0" w:line="240" w:lineRule="auto"/>
              <w:jc w:val="center"/>
              <w:rPr>
                <w:b/>
              </w:rPr>
            </w:pPr>
          </w:p>
          <w:p w:rsidR="00912207" w:rsidRPr="008632CD" w:rsidRDefault="00912207" w:rsidP="00C10679">
            <w:pPr>
              <w:spacing w:after="0" w:line="240" w:lineRule="auto"/>
              <w:jc w:val="center"/>
              <w:rPr>
                <w:b/>
              </w:rPr>
            </w:pPr>
            <w:r w:rsidRPr="008632CD">
              <w:rPr>
                <w:b/>
              </w:rPr>
              <w:t>4 žingsnis.</w:t>
            </w:r>
            <w:r w:rsidR="00C10679">
              <w:rPr>
                <w:b/>
              </w:rPr>
              <w:t xml:space="preserve"> Problemų sprendimas</w:t>
            </w:r>
          </w:p>
        </w:tc>
      </w:tr>
      <w:tr w:rsidR="00912207" w:rsidTr="00AC6626">
        <w:tc>
          <w:tcPr>
            <w:tcW w:w="7465" w:type="dxa"/>
          </w:tcPr>
          <w:p w:rsidR="00912207" w:rsidRPr="00727CA3" w:rsidRDefault="00912207" w:rsidP="008632CD">
            <w:pPr>
              <w:spacing w:after="0" w:line="240" w:lineRule="auto"/>
              <w:jc w:val="both"/>
            </w:pPr>
            <w:r w:rsidRPr="00FB1B7C">
              <w:t>Supranta, kad susidūrė su sudėtinga veikla, kliūtimi, problema.</w:t>
            </w:r>
          </w:p>
        </w:tc>
        <w:tc>
          <w:tcPr>
            <w:tcW w:w="7393" w:type="dxa"/>
            <w:gridSpan w:val="3"/>
          </w:tcPr>
          <w:p w:rsidR="00912207" w:rsidRPr="00727CA3" w:rsidRDefault="00912207" w:rsidP="008632CD">
            <w:pPr>
              <w:spacing w:after="0" w:line="240" w:lineRule="auto"/>
              <w:jc w:val="both"/>
            </w:pPr>
            <w:r w:rsidRPr="00FB1B7C">
              <w:t>Komentuoti vaikų taikytus problemų sprendimo būdus ir jų pasekmes, kad vaikai geriau suprastų, kodėl pavyko įveikti sunkumus</w:t>
            </w:r>
            <w:r>
              <w:t>.</w:t>
            </w:r>
          </w:p>
        </w:tc>
      </w:tr>
      <w:tr w:rsidR="00912207" w:rsidTr="00AC6626">
        <w:tc>
          <w:tcPr>
            <w:tcW w:w="7465" w:type="dxa"/>
          </w:tcPr>
          <w:p w:rsidR="00912207" w:rsidRPr="00EE0FCD" w:rsidRDefault="00912207" w:rsidP="004D5CB9">
            <w:pPr>
              <w:spacing w:after="0" w:line="240" w:lineRule="auto"/>
              <w:jc w:val="both"/>
            </w:pPr>
            <w:r w:rsidRPr="00FB1B7C">
              <w:t>Nori ją įveikti, išbando paties taikytus, stebėtus ar na</w:t>
            </w:r>
            <w:r w:rsidR="004D5CB9">
              <w:t xml:space="preserve">ujai sugalvotus veikimo būdus. </w:t>
            </w:r>
          </w:p>
        </w:tc>
        <w:tc>
          <w:tcPr>
            <w:tcW w:w="7393" w:type="dxa"/>
            <w:gridSpan w:val="3"/>
          </w:tcPr>
          <w:p w:rsidR="00912207" w:rsidRPr="00FB1B7C" w:rsidRDefault="00912207" w:rsidP="008632CD">
            <w:pPr>
              <w:spacing w:after="0" w:line="240" w:lineRule="auto"/>
              <w:jc w:val="both"/>
            </w:pPr>
            <w:r w:rsidRPr="00FB1B7C">
              <w:t xml:space="preserve">Vaikams susidūrus suproblema, skatinti juos prisiminti, kokius panašios problemos sprendimo būdus jie taikė anksčiau. </w:t>
            </w:r>
          </w:p>
        </w:tc>
      </w:tr>
      <w:tr w:rsidR="00912207" w:rsidTr="00AC6626">
        <w:tc>
          <w:tcPr>
            <w:tcW w:w="7465" w:type="dxa"/>
          </w:tcPr>
          <w:p w:rsidR="00912207" w:rsidRDefault="00912207" w:rsidP="008632CD">
            <w:pPr>
              <w:spacing w:after="0" w:line="240" w:lineRule="auto"/>
              <w:jc w:val="both"/>
            </w:pPr>
            <w:r w:rsidRPr="00FB1B7C">
              <w:t xml:space="preserve">Stebi savo veiksmų pasekmes, supranta, kada pavyko įveikti sunkumus. </w:t>
            </w:r>
          </w:p>
          <w:p w:rsidR="00912207" w:rsidRPr="00FB1B7C" w:rsidRDefault="00912207" w:rsidP="008632CD">
            <w:pPr>
              <w:spacing w:after="0" w:line="240" w:lineRule="auto"/>
              <w:jc w:val="both"/>
            </w:pPr>
            <w:r w:rsidRPr="00FB1B7C">
              <w:t>Nepasisekus prašo suaugusiojo pagalbos</w:t>
            </w:r>
            <w:r>
              <w:t>.</w:t>
            </w:r>
          </w:p>
        </w:tc>
        <w:tc>
          <w:tcPr>
            <w:tcW w:w="7393" w:type="dxa"/>
            <w:gridSpan w:val="3"/>
          </w:tcPr>
          <w:p w:rsidR="00912207" w:rsidRDefault="00912207" w:rsidP="004D5CB9">
            <w:pPr>
              <w:spacing w:after="0" w:line="240" w:lineRule="auto"/>
              <w:jc w:val="both"/>
            </w:pPr>
            <w:r>
              <w:t xml:space="preserve">Drąsinti vaikus kartu ieškoti </w:t>
            </w:r>
            <w:r w:rsidRPr="00FB1B7C">
              <w:t>išeities iš susidariusios probleminės situacijos</w:t>
            </w:r>
            <w:r>
              <w:t>.</w:t>
            </w:r>
          </w:p>
          <w:p w:rsidR="00912207" w:rsidRDefault="00912207" w:rsidP="004D5CB9">
            <w:pPr>
              <w:spacing w:after="0" w:line="240" w:lineRule="auto"/>
              <w:jc w:val="both"/>
            </w:pPr>
            <w:r w:rsidRPr="00FB1B7C">
              <w:t>Padėti vaikams įveikti sunkumus, tariantis kartu su vaikais, padedant jiems apmąs</w:t>
            </w:r>
            <w:r>
              <w:t xml:space="preserve">tyti svarbiausius </w:t>
            </w:r>
            <w:r w:rsidRPr="00FB1B7C">
              <w:t>problemų sprendimo etapus</w:t>
            </w:r>
            <w:r w:rsidR="004D5CB9">
              <w:t>.</w:t>
            </w:r>
          </w:p>
          <w:p w:rsidR="00925086" w:rsidRPr="00FB1B7C" w:rsidRDefault="00925086" w:rsidP="004D5CB9">
            <w:pPr>
              <w:spacing w:after="0" w:line="240" w:lineRule="auto"/>
              <w:jc w:val="both"/>
            </w:pPr>
          </w:p>
        </w:tc>
      </w:tr>
      <w:tr w:rsidR="00912207" w:rsidTr="00AC6626">
        <w:tc>
          <w:tcPr>
            <w:tcW w:w="14858" w:type="dxa"/>
            <w:gridSpan w:val="4"/>
          </w:tcPr>
          <w:p w:rsidR="00D06F59" w:rsidRDefault="00D06F59" w:rsidP="00C10679">
            <w:pPr>
              <w:spacing w:after="0" w:line="240" w:lineRule="auto"/>
              <w:jc w:val="center"/>
              <w:rPr>
                <w:b/>
              </w:rPr>
            </w:pPr>
          </w:p>
          <w:p w:rsidR="00912207" w:rsidRPr="008632CD" w:rsidRDefault="00912207" w:rsidP="00C10679">
            <w:pPr>
              <w:spacing w:after="0" w:line="240" w:lineRule="auto"/>
              <w:jc w:val="center"/>
              <w:rPr>
                <w:b/>
              </w:rPr>
            </w:pPr>
            <w:r w:rsidRPr="008632CD">
              <w:rPr>
                <w:b/>
              </w:rPr>
              <w:t>5 žingsnis. Savivoka savigar</w:t>
            </w:r>
            <w:r w:rsidR="00C10679">
              <w:rPr>
                <w:b/>
              </w:rPr>
              <w:t>ba</w:t>
            </w:r>
          </w:p>
        </w:tc>
      </w:tr>
      <w:tr w:rsidR="00912207" w:rsidTr="00AC6626">
        <w:tc>
          <w:tcPr>
            <w:tcW w:w="7465" w:type="dxa"/>
          </w:tcPr>
          <w:p w:rsidR="00912207" w:rsidRPr="00D851ED" w:rsidRDefault="00912207" w:rsidP="008632CD">
            <w:pPr>
              <w:spacing w:after="0" w:line="240" w:lineRule="auto"/>
              <w:jc w:val="both"/>
            </w:pPr>
            <w:r w:rsidRPr="00D851ED">
              <w:t>Supranta, kad jis buvo, yra ir visada bus tas pats as</w:t>
            </w:r>
            <w:r>
              <w:t xml:space="preserve">muo: atpažįsta save kūdikystės </w:t>
            </w:r>
            <w:r w:rsidRPr="00D851ED">
              <w:t>nuotraukose, apibūdina savo išvaizdą, teisingai pasako, kad suaugęs bus vyras (moteris), tėvelis (mamytė)</w:t>
            </w:r>
            <w:r>
              <w:t>.</w:t>
            </w:r>
          </w:p>
          <w:p w:rsidR="00912207" w:rsidRPr="00053905" w:rsidRDefault="00912207" w:rsidP="008632CD">
            <w:pPr>
              <w:spacing w:after="0" w:line="240" w:lineRule="auto"/>
              <w:jc w:val="both"/>
            </w:pPr>
          </w:p>
        </w:tc>
        <w:tc>
          <w:tcPr>
            <w:tcW w:w="7393" w:type="dxa"/>
            <w:gridSpan w:val="3"/>
          </w:tcPr>
          <w:p w:rsidR="00912207" w:rsidRDefault="00912207" w:rsidP="008632CD">
            <w:pPr>
              <w:spacing w:after="0" w:line="240" w:lineRule="auto"/>
              <w:jc w:val="both"/>
            </w:pPr>
            <w:r w:rsidRPr="00D851ED">
              <w:t xml:space="preserve">Kalbėti su vaiku apie jo praeitį, dabartį, ateitį. </w:t>
            </w:r>
          </w:p>
          <w:p w:rsidR="00912207" w:rsidRDefault="00912207" w:rsidP="008632CD">
            <w:pPr>
              <w:spacing w:after="0" w:line="240" w:lineRule="auto"/>
              <w:jc w:val="both"/>
            </w:pPr>
            <w:r w:rsidRPr="00D851ED">
              <w:t xml:space="preserve">Pasiūlyti veiklos tyrinėjimams: „Mano kūnas, pomėgiai, norai, gebėjimai praeityje, dabar, ateityje“. </w:t>
            </w:r>
          </w:p>
          <w:p w:rsidR="00912207" w:rsidRPr="00053905" w:rsidRDefault="00912207" w:rsidP="008632CD">
            <w:pPr>
              <w:spacing w:after="0" w:line="240" w:lineRule="auto"/>
              <w:jc w:val="both"/>
            </w:pPr>
            <w:r w:rsidRPr="00D851ED">
              <w:t>Žaisti žaidimus, kuriuose vaikas vaizduoja tai save, tai ką nors kitą, save praeityje arba ateityje.</w:t>
            </w:r>
          </w:p>
        </w:tc>
      </w:tr>
      <w:tr w:rsidR="00912207" w:rsidTr="00AC6626">
        <w:tc>
          <w:tcPr>
            <w:tcW w:w="7465" w:type="dxa"/>
          </w:tcPr>
          <w:p w:rsidR="00912207" w:rsidRPr="00D851ED" w:rsidRDefault="00912207" w:rsidP="008632CD">
            <w:pPr>
              <w:spacing w:after="0" w:line="240" w:lineRule="auto"/>
              <w:jc w:val="both"/>
            </w:pPr>
            <w:r w:rsidRPr="00D851ED">
              <w:t xml:space="preserve">Jaučiasi esąs šeimos, vaikų </w:t>
            </w:r>
            <w:r>
              <w:t>g</w:t>
            </w:r>
            <w:r w:rsidRPr="00D851ED">
              <w:t>rupės narys, kalba apie šeimą, draugus.</w:t>
            </w:r>
          </w:p>
          <w:p w:rsidR="00912207" w:rsidRPr="00053905" w:rsidRDefault="00912207" w:rsidP="008632CD">
            <w:pPr>
              <w:spacing w:after="0" w:line="240" w:lineRule="auto"/>
              <w:jc w:val="both"/>
            </w:pPr>
          </w:p>
        </w:tc>
        <w:tc>
          <w:tcPr>
            <w:tcW w:w="7393" w:type="dxa"/>
            <w:gridSpan w:val="3"/>
          </w:tcPr>
          <w:p w:rsidR="00912207" w:rsidRDefault="00912207" w:rsidP="004D5CB9">
            <w:pPr>
              <w:spacing w:after="0" w:line="240" w:lineRule="auto"/>
              <w:jc w:val="both"/>
            </w:pPr>
            <w:r>
              <w:t>K</w:t>
            </w:r>
            <w:r w:rsidRPr="00D851ED">
              <w:t>albėtis su vaikais apie jų šeimas, tėvelių darbus, šventes, organizuoti šeimos dienas</w:t>
            </w:r>
            <w:r>
              <w:t>.</w:t>
            </w:r>
            <w:r w:rsidRPr="00D851ED">
              <w:t xml:space="preserve"> darželyje, išvykas į darbovietes. </w:t>
            </w:r>
          </w:p>
          <w:p w:rsidR="00912207" w:rsidRDefault="00912207" w:rsidP="004D5CB9">
            <w:pPr>
              <w:spacing w:after="0" w:line="240" w:lineRule="auto"/>
              <w:jc w:val="both"/>
            </w:pPr>
            <w:r w:rsidRPr="00D851ED">
              <w:t>Turėti vaiko šeimos, grupės nuotraukų albu</w:t>
            </w:r>
            <w:r>
              <w:t>mus.</w:t>
            </w:r>
          </w:p>
          <w:p w:rsidR="00912207" w:rsidRPr="00053905" w:rsidRDefault="00912207" w:rsidP="004D5CB9">
            <w:pPr>
              <w:spacing w:after="0" w:line="240" w:lineRule="auto"/>
              <w:jc w:val="both"/>
            </w:pPr>
            <w:r w:rsidRPr="00D851ED">
              <w:lastRenderedPageBreak/>
              <w:t>Rengti grupės šventes, prisistatymus tėvams, kitoms darželio grupėms.</w:t>
            </w:r>
          </w:p>
        </w:tc>
      </w:tr>
      <w:tr w:rsidR="00912207" w:rsidTr="00AC6626">
        <w:tc>
          <w:tcPr>
            <w:tcW w:w="7465" w:type="dxa"/>
          </w:tcPr>
          <w:p w:rsidR="00912207" w:rsidRDefault="00912207" w:rsidP="008632CD">
            <w:pPr>
              <w:spacing w:after="0" w:line="240" w:lineRule="auto"/>
              <w:jc w:val="both"/>
            </w:pPr>
            <w:r w:rsidRPr="00D851ED">
              <w:lastRenderedPageBreak/>
              <w:t xml:space="preserve">Savęs vertinimas nepastovus, priklauso nuo tuo metu išsakyto suaugusiojo </w:t>
            </w:r>
          </w:p>
          <w:p w:rsidR="00912207" w:rsidRPr="00053905" w:rsidRDefault="00912207" w:rsidP="008632CD">
            <w:pPr>
              <w:spacing w:after="0" w:line="240" w:lineRule="auto"/>
              <w:jc w:val="both"/>
            </w:pPr>
            <w:r w:rsidRPr="00D851ED">
              <w:t>vertinimo, siekia kitų dėmesio, palankių vertinimų</w:t>
            </w:r>
            <w:r>
              <w:t>.</w:t>
            </w:r>
          </w:p>
        </w:tc>
        <w:tc>
          <w:tcPr>
            <w:tcW w:w="7393" w:type="dxa"/>
            <w:gridSpan w:val="3"/>
          </w:tcPr>
          <w:p w:rsidR="00912207" w:rsidRDefault="00912207" w:rsidP="004D5CB9">
            <w:pPr>
              <w:spacing w:after="0" w:line="240" w:lineRule="auto"/>
              <w:jc w:val="both"/>
            </w:pPr>
            <w:r>
              <w:t>K</w:t>
            </w:r>
            <w:r w:rsidRPr="00D851ED">
              <w:t xml:space="preserve">albėtis su vaikais apie tai, kas yra gerai, o kas blogai. </w:t>
            </w:r>
          </w:p>
          <w:p w:rsidR="00912207" w:rsidRDefault="00912207" w:rsidP="004D5CB9">
            <w:pPr>
              <w:spacing w:after="0" w:line="240" w:lineRule="auto"/>
              <w:jc w:val="both"/>
            </w:pPr>
            <w:r w:rsidRPr="00D851ED">
              <w:t xml:space="preserve">Skatinti ir girti vaiką, tai siejant su jo asmeniu, išsakyti pastabas konkrečiam jo poelgiui </w:t>
            </w:r>
            <w:r>
              <w:t xml:space="preserve">ar </w:t>
            </w:r>
            <w:r w:rsidRPr="00D851ED">
              <w:t xml:space="preserve">veiksmui, nesiejant su jo asmenybe. </w:t>
            </w:r>
          </w:p>
          <w:p w:rsidR="00912207" w:rsidRDefault="00912207" w:rsidP="004D5CB9">
            <w:pPr>
              <w:spacing w:after="0" w:line="240" w:lineRule="auto"/>
              <w:jc w:val="both"/>
            </w:pPr>
            <w:r w:rsidRPr="00D851ED">
              <w:t>Paskatinti vaikus dažniau keisti žaidimo partnerius, įtraukti į savo žaidimus mažiau populiarius vaikus, paskatinti sakyti komplimentus vienas kitam, žaisti žaidimą „Kas mane pagirs?“</w:t>
            </w:r>
          </w:p>
          <w:p w:rsidR="00912207" w:rsidRDefault="00912207" w:rsidP="004D5CB9">
            <w:pPr>
              <w:spacing w:after="0" w:line="240" w:lineRule="auto"/>
              <w:jc w:val="both"/>
            </w:pPr>
            <w:r>
              <w:t>Į</w:t>
            </w:r>
            <w:r w:rsidRPr="00D851ED">
              <w:t xml:space="preserve">žeidus, nuskriaudus draugą paskatinti atsiprašyti ir jam pasakyti 3– 5 malonius dalykus. </w:t>
            </w:r>
          </w:p>
          <w:p w:rsidR="00912207" w:rsidRPr="00053905" w:rsidRDefault="00912207" w:rsidP="004D5CB9">
            <w:pPr>
              <w:spacing w:after="0" w:line="240" w:lineRule="auto"/>
              <w:jc w:val="both"/>
            </w:pPr>
            <w:r w:rsidRPr="00D851ED">
              <w:t>Dažniau kreiptis</w:t>
            </w:r>
            <w:r>
              <w:t xml:space="preserve"> į vaiką vardu, pagiriant ir jį,</w:t>
            </w:r>
            <w:r w:rsidRPr="00D851ED">
              <w:t xml:space="preserve"> ir jo gebėjimus.</w:t>
            </w:r>
          </w:p>
        </w:tc>
      </w:tr>
      <w:tr w:rsidR="00912207" w:rsidTr="00AC6626">
        <w:tc>
          <w:tcPr>
            <w:tcW w:w="14858" w:type="dxa"/>
            <w:gridSpan w:val="4"/>
          </w:tcPr>
          <w:p w:rsidR="00D06F59" w:rsidRDefault="00D06F59" w:rsidP="00C10679">
            <w:pPr>
              <w:spacing w:after="0" w:line="240" w:lineRule="auto"/>
              <w:jc w:val="center"/>
              <w:rPr>
                <w:b/>
              </w:rPr>
            </w:pPr>
          </w:p>
          <w:p w:rsidR="00912207" w:rsidRPr="008632CD" w:rsidRDefault="00912207" w:rsidP="00C10679">
            <w:pPr>
              <w:spacing w:after="0" w:line="240" w:lineRule="auto"/>
              <w:jc w:val="center"/>
              <w:rPr>
                <w:b/>
              </w:rPr>
            </w:pPr>
            <w:r w:rsidRPr="008632CD">
              <w:rPr>
                <w:b/>
              </w:rPr>
              <w:t>5 žin</w:t>
            </w:r>
            <w:r w:rsidR="00C10679">
              <w:rPr>
                <w:b/>
              </w:rPr>
              <w:t>gsnis. Santykiai su suaugusiais</w:t>
            </w:r>
          </w:p>
        </w:tc>
      </w:tr>
      <w:tr w:rsidR="00912207" w:rsidTr="00AC6626">
        <w:tc>
          <w:tcPr>
            <w:tcW w:w="7465" w:type="dxa"/>
          </w:tcPr>
          <w:p w:rsidR="00912207" w:rsidRDefault="00912207" w:rsidP="008632CD">
            <w:pPr>
              <w:spacing w:after="0" w:line="240" w:lineRule="auto"/>
              <w:jc w:val="both"/>
            </w:pPr>
            <w:r w:rsidRPr="002A38B0">
              <w:t xml:space="preserve">Rodo, prašo, siūlo, aiškina, nurodinėja, įtraukdamas suaugusįjį į savo žaidimus, bendrą veiklą, pokalbius apie savijautą ir elgesį. </w:t>
            </w:r>
          </w:p>
          <w:p w:rsidR="00912207" w:rsidRDefault="00912207" w:rsidP="008632CD">
            <w:pPr>
              <w:spacing w:after="0" w:line="240" w:lineRule="auto"/>
              <w:jc w:val="both"/>
            </w:pPr>
            <w:r w:rsidRPr="002A38B0">
              <w:t xml:space="preserve">Priima su veikla susijusius suaugusiojo pasiūlymus. </w:t>
            </w:r>
          </w:p>
          <w:p w:rsidR="00912207" w:rsidRDefault="00912207" w:rsidP="008632CD">
            <w:pPr>
              <w:spacing w:after="0" w:line="240" w:lineRule="auto"/>
              <w:jc w:val="both"/>
            </w:pPr>
            <w:r w:rsidRPr="002A38B0">
              <w:t>Tikrina suaugusiojo išsakytas leistino elge</w:t>
            </w:r>
            <w:r>
              <w:t>sio riba.</w:t>
            </w:r>
          </w:p>
          <w:p w:rsidR="00912207" w:rsidRDefault="00912207" w:rsidP="008632CD">
            <w:pPr>
              <w:spacing w:after="0" w:line="240" w:lineRule="auto"/>
              <w:jc w:val="both"/>
            </w:pPr>
            <w:r>
              <w:t>L</w:t>
            </w:r>
            <w:r w:rsidRPr="002A38B0">
              <w:t>aikosi sutartų taisyklių, suaugusiojo prašymų, pasiūlymų</w:t>
            </w:r>
            <w:r>
              <w:t>.</w:t>
            </w:r>
          </w:p>
          <w:p w:rsidR="00912207" w:rsidRDefault="00912207" w:rsidP="008632CD">
            <w:pPr>
              <w:spacing w:after="0" w:line="240" w:lineRule="auto"/>
              <w:jc w:val="both"/>
            </w:pPr>
          </w:p>
          <w:p w:rsidR="00912207" w:rsidRPr="00D851ED" w:rsidRDefault="00912207" w:rsidP="008632CD">
            <w:pPr>
              <w:spacing w:after="0" w:line="240" w:lineRule="auto"/>
              <w:jc w:val="both"/>
            </w:pPr>
          </w:p>
        </w:tc>
        <w:tc>
          <w:tcPr>
            <w:tcW w:w="7393" w:type="dxa"/>
            <w:gridSpan w:val="3"/>
          </w:tcPr>
          <w:p w:rsidR="00912207" w:rsidRPr="00FD5A28" w:rsidRDefault="00912207" w:rsidP="008632CD">
            <w:pPr>
              <w:spacing w:after="0" w:line="240" w:lineRule="auto"/>
              <w:jc w:val="both"/>
            </w:pPr>
            <w:r w:rsidRPr="00FD5A28">
              <w:t>Vaikams prašant įsitraukti į jų žaidimus, atlikti antraeilius vaidmenis, palaikyti jų sumanymus, užduoti klausimų, padedančių plėtoti žaidimą.</w:t>
            </w:r>
          </w:p>
          <w:p w:rsidR="00912207" w:rsidRDefault="00912207" w:rsidP="008632CD">
            <w:pPr>
              <w:spacing w:after="0" w:line="240" w:lineRule="auto"/>
              <w:jc w:val="both"/>
            </w:pPr>
            <w:r>
              <w:t xml:space="preserve">Kalbėtis su vaikais apie tai, </w:t>
            </w:r>
            <w:r w:rsidRPr="00FD5A28">
              <w:t xml:space="preserve">kuo naudingos elgesio taisyklės, kodėl būtina jų laikytis, kas nutinka, kai jospažeidžiamos. </w:t>
            </w:r>
          </w:p>
          <w:p w:rsidR="00912207" w:rsidRPr="00FD5A28" w:rsidRDefault="00912207" w:rsidP="008632CD">
            <w:pPr>
              <w:spacing w:after="0" w:line="240" w:lineRule="auto"/>
              <w:jc w:val="both"/>
            </w:pPr>
            <w:r w:rsidRPr="00FD5A28">
              <w:t xml:space="preserve">Būti tinkamo elgesio modeliu vaikams. </w:t>
            </w:r>
          </w:p>
          <w:p w:rsidR="00912207" w:rsidRPr="00FD5A28" w:rsidRDefault="00912207" w:rsidP="008632CD">
            <w:pPr>
              <w:spacing w:after="0" w:line="240" w:lineRule="auto"/>
              <w:jc w:val="both"/>
            </w:pPr>
            <w:r w:rsidRPr="00FD5A28">
              <w:t>Kalbėti su jais apie tinkamą bendravimą su tėvais, broliais ir seserimis.</w:t>
            </w:r>
          </w:p>
          <w:p w:rsidR="00912207" w:rsidRDefault="00912207" w:rsidP="008632CD">
            <w:pPr>
              <w:spacing w:after="0" w:line="240" w:lineRule="auto"/>
              <w:jc w:val="both"/>
            </w:pPr>
            <w:r w:rsidRPr="00FD5A28">
              <w:t xml:space="preserve">Suprasti vaiko priešinimosi priežastį ir padėti jam įveikti kylančias problemas. </w:t>
            </w:r>
          </w:p>
          <w:p w:rsidR="00912207" w:rsidRDefault="00912207" w:rsidP="008632CD">
            <w:pPr>
              <w:spacing w:after="0" w:line="240" w:lineRule="auto"/>
              <w:jc w:val="both"/>
            </w:pPr>
            <w:r w:rsidRPr="00FD5A28">
              <w:t xml:space="preserve">Grupės </w:t>
            </w:r>
            <w:r>
              <w:t xml:space="preserve">vakaronėse skatinti </w:t>
            </w:r>
            <w:r w:rsidRPr="00FD5A28">
              <w:t>deklamuoti eilėraštį kartu su šeimos nariais.</w:t>
            </w:r>
          </w:p>
        </w:tc>
      </w:tr>
      <w:tr w:rsidR="00912207" w:rsidTr="00AC6626">
        <w:tc>
          <w:tcPr>
            <w:tcW w:w="7465" w:type="dxa"/>
          </w:tcPr>
          <w:p w:rsidR="00912207" w:rsidRPr="00FD5A28" w:rsidRDefault="00912207" w:rsidP="008632CD">
            <w:pPr>
              <w:spacing w:after="0" w:line="240" w:lineRule="auto"/>
              <w:jc w:val="both"/>
            </w:pPr>
            <w:r w:rsidRPr="00FD5A28">
              <w:t>Drąsiai bendrauja su mažiau pažįstamais ar nepažįstamais žmonėmis grupėje, salėje ar įstaigos kieme</w:t>
            </w:r>
            <w:r>
              <w:t>.</w:t>
            </w:r>
          </w:p>
          <w:p w:rsidR="00912207" w:rsidRPr="002A38B0" w:rsidRDefault="00912207" w:rsidP="008632CD">
            <w:pPr>
              <w:spacing w:after="0" w:line="240" w:lineRule="auto"/>
              <w:jc w:val="both"/>
            </w:pPr>
          </w:p>
        </w:tc>
        <w:tc>
          <w:tcPr>
            <w:tcW w:w="7393" w:type="dxa"/>
            <w:gridSpan w:val="3"/>
          </w:tcPr>
          <w:p w:rsidR="00912207" w:rsidRPr="00FD5A28" w:rsidRDefault="00912207" w:rsidP="008632CD">
            <w:pPr>
              <w:spacing w:after="0" w:line="240" w:lineRule="auto"/>
              <w:jc w:val="both"/>
            </w:pPr>
            <w:r w:rsidRPr="00FD5A28">
              <w:t>Paskatinti vaikus bendrauti su grupės svečiais, papasakoti apie juos daugiau, kad vaikai turėtų apie ką kalbėtis, kartu su vaikais sugalvoti jiems klausimų.</w:t>
            </w:r>
          </w:p>
        </w:tc>
      </w:tr>
      <w:tr w:rsidR="00912207" w:rsidTr="00AC6626">
        <w:tc>
          <w:tcPr>
            <w:tcW w:w="14858" w:type="dxa"/>
            <w:gridSpan w:val="4"/>
          </w:tcPr>
          <w:p w:rsidR="00D06F59" w:rsidRDefault="00D06F59" w:rsidP="00C10679">
            <w:pPr>
              <w:pStyle w:val="Sraopastraipa"/>
              <w:tabs>
                <w:tab w:val="left" w:pos="1701"/>
              </w:tabs>
              <w:spacing w:after="0" w:line="240" w:lineRule="auto"/>
              <w:ind w:left="1440"/>
              <w:jc w:val="center"/>
              <w:rPr>
                <w:b/>
              </w:rPr>
            </w:pPr>
          </w:p>
          <w:p w:rsidR="00912207" w:rsidRPr="00C10679" w:rsidRDefault="00912207" w:rsidP="00C10679">
            <w:pPr>
              <w:pStyle w:val="Sraopastraipa"/>
              <w:tabs>
                <w:tab w:val="left" w:pos="1701"/>
              </w:tabs>
              <w:spacing w:after="0" w:line="240" w:lineRule="auto"/>
              <w:ind w:left="1440"/>
              <w:jc w:val="center"/>
              <w:rPr>
                <w:b/>
              </w:rPr>
            </w:pPr>
            <w:r w:rsidRPr="008632CD">
              <w:rPr>
                <w:b/>
              </w:rPr>
              <w:t>5 žings</w:t>
            </w:r>
            <w:r w:rsidR="00C10679">
              <w:rPr>
                <w:b/>
              </w:rPr>
              <w:t>nis. Santykiai su bendraamžiais</w:t>
            </w:r>
          </w:p>
        </w:tc>
      </w:tr>
      <w:tr w:rsidR="00912207" w:rsidTr="00AC6626">
        <w:trPr>
          <w:trHeight w:val="888"/>
        </w:trPr>
        <w:tc>
          <w:tcPr>
            <w:tcW w:w="7465" w:type="dxa"/>
          </w:tcPr>
          <w:p w:rsidR="00912207" w:rsidRDefault="00912207" w:rsidP="008632CD">
            <w:pPr>
              <w:spacing w:after="0" w:line="240" w:lineRule="auto"/>
              <w:jc w:val="both"/>
            </w:pPr>
            <w:r w:rsidRPr="00727CA3">
              <w:t>Sėkmingai įsitraukia į vaikų grupę ir nuolat kartu žaidžia.</w:t>
            </w:r>
          </w:p>
        </w:tc>
        <w:tc>
          <w:tcPr>
            <w:tcW w:w="7393" w:type="dxa"/>
            <w:gridSpan w:val="3"/>
          </w:tcPr>
          <w:p w:rsidR="00912207" w:rsidRPr="00717130" w:rsidRDefault="00912207" w:rsidP="008632CD">
            <w:pPr>
              <w:spacing w:after="0" w:line="240" w:lineRule="auto"/>
              <w:jc w:val="both"/>
            </w:pPr>
            <w:r w:rsidRPr="00727CA3">
              <w:t xml:space="preserve">Jei grupėje yra vaikų, kurių </w:t>
            </w:r>
            <w:r>
              <w:t xml:space="preserve">kiti </w:t>
            </w:r>
            <w:r w:rsidRPr="00727CA3">
              <w:t>ne</w:t>
            </w:r>
            <w:r>
              <w:t xml:space="preserve">priima į žaidimus, išsiaiškinti </w:t>
            </w:r>
            <w:r w:rsidRPr="00727CA3">
              <w:t>to priežastis ir padėtiatstumtiesiems įsitraukti į žaidimus</w:t>
            </w:r>
            <w:r>
              <w:t>.</w:t>
            </w:r>
          </w:p>
        </w:tc>
      </w:tr>
      <w:tr w:rsidR="00912207" w:rsidTr="00AC6626">
        <w:tc>
          <w:tcPr>
            <w:tcW w:w="7465" w:type="dxa"/>
          </w:tcPr>
          <w:p w:rsidR="00912207" w:rsidRPr="00727CA3" w:rsidRDefault="00912207" w:rsidP="008632CD">
            <w:pPr>
              <w:spacing w:after="0" w:line="240" w:lineRule="auto"/>
              <w:jc w:val="both"/>
            </w:pPr>
            <w:r w:rsidRPr="00727CA3">
              <w:t xml:space="preserve">Geranoriškai veikia kartu su kitais, siūlydamas sumanymą ar priimdamas kitų sumanymą, fantazuodamas. </w:t>
            </w:r>
          </w:p>
          <w:p w:rsidR="00912207" w:rsidRDefault="00912207" w:rsidP="008632CD">
            <w:pPr>
              <w:spacing w:after="0" w:line="240" w:lineRule="auto"/>
              <w:jc w:val="both"/>
            </w:pPr>
            <w:r w:rsidRPr="00727CA3">
              <w:t xml:space="preserve">Tikslingai atsineša žaislą iš namų bendram žaidimui su žaidimo draugu. </w:t>
            </w:r>
          </w:p>
          <w:p w:rsidR="00912207" w:rsidRDefault="00912207" w:rsidP="008632CD">
            <w:pPr>
              <w:spacing w:after="0" w:line="240" w:lineRule="auto"/>
              <w:jc w:val="both"/>
            </w:pPr>
            <w:r w:rsidRPr="00727CA3">
              <w:lastRenderedPageBreak/>
              <w:t xml:space="preserve">Paprašius kitam vaikui, duoda pažaisti savo žaislu arba žaidžia juo paeiliui. </w:t>
            </w:r>
          </w:p>
          <w:p w:rsidR="00912207" w:rsidRDefault="00912207" w:rsidP="008632CD">
            <w:pPr>
              <w:spacing w:after="0" w:line="240" w:lineRule="auto"/>
              <w:jc w:val="both"/>
            </w:pPr>
            <w:r w:rsidRPr="00727CA3">
              <w:t>Noriai žaidžia su vaikais iš kitos kultūrinės ar socialinės aplinkos, nat</w:t>
            </w:r>
            <w:r>
              <w:t>ūraliai priima vaikų skirtumus.</w:t>
            </w:r>
          </w:p>
          <w:p w:rsidR="00912207" w:rsidRPr="00727CA3" w:rsidRDefault="00912207" w:rsidP="008632CD">
            <w:pPr>
              <w:spacing w:after="0" w:line="240" w:lineRule="auto"/>
              <w:jc w:val="both"/>
            </w:pPr>
            <w:r w:rsidRPr="00727CA3">
              <w:t xml:space="preserve">Pats randa nesutarimo, konflikto sprendimo būdą arba prašo suaugusiojo </w:t>
            </w:r>
          </w:p>
          <w:p w:rsidR="00912207" w:rsidRPr="00727CA3" w:rsidRDefault="00912207" w:rsidP="008632CD">
            <w:pPr>
              <w:spacing w:after="0" w:line="240" w:lineRule="auto"/>
              <w:jc w:val="both"/>
            </w:pPr>
            <w:r w:rsidRPr="00727CA3">
              <w:t>pagalbos.</w:t>
            </w:r>
          </w:p>
        </w:tc>
        <w:tc>
          <w:tcPr>
            <w:tcW w:w="7393" w:type="dxa"/>
            <w:gridSpan w:val="3"/>
          </w:tcPr>
          <w:p w:rsidR="00912207" w:rsidRDefault="00912207" w:rsidP="008632CD">
            <w:pPr>
              <w:spacing w:after="0" w:line="240" w:lineRule="auto"/>
              <w:jc w:val="both"/>
            </w:pPr>
            <w:r w:rsidRPr="00727CA3">
              <w:lastRenderedPageBreak/>
              <w:t xml:space="preserve">Siūlyti įvairios veiklos, turtinančių vaiko patirtį apie bendruomenę, žmones, jų veiklą, panašumus ir skirtumus. </w:t>
            </w:r>
          </w:p>
          <w:p w:rsidR="00912207" w:rsidRPr="00727CA3" w:rsidRDefault="00912207" w:rsidP="008632CD">
            <w:pPr>
              <w:spacing w:after="0" w:line="240" w:lineRule="auto"/>
              <w:jc w:val="both"/>
            </w:pPr>
            <w:r w:rsidRPr="00727CA3">
              <w:t>Pagiriant pastiprinti tinkamą, draugišką vaikų elgesį.</w:t>
            </w:r>
          </w:p>
          <w:p w:rsidR="00912207" w:rsidRPr="00727CA3" w:rsidRDefault="00912207" w:rsidP="008632CD">
            <w:pPr>
              <w:spacing w:after="0" w:line="240" w:lineRule="auto"/>
              <w:jc w:val="both"/>
            </w:pPr>
            <w:r w:rsidRPr="00727CA3">
              <w:lastRenderedPageBreak/>
              <w:t>Tarpininkauti vaikams ieškant išeičių konfliktinėje situacijoje.</w:t>
            </w:r>
          </w:p>
          <w:p w:rsidR="00912207" w:rsidRPr="00727CA3" w:rsidRDefault="00912207" w:rsidP="008632CD">
            <w:pPr>
              <w:spacing w:after="0" w:line="240" w:lineRule="auto"/>
              <w:jc w:val="both"/>
            </w:pPr>
          </w:p>
        </w:tc>
      </w:tr>
      <w:tr w:rsidR="00912207" w:rsidTr="00AC6626">
        <w:tc>
          <w:tcPr>
            <w:tcW w:w="7465" w:type="dxa"/>
          </w:tcPr>
          <w:p w:rsidR="00912207" w:rsidRPr="00727CA3" w:rsidRDefault="00912207" w:rsidP="008632CD">
            <w:pPr>
              <w:spacing w:after="0" w:line="240" w:lineRule="auto"/>
              <w:jc w:val="both"/>
            </w:pPr>
            <w:r w:rsidRPr="00727CA3">
              <w:lastRenderedPageBreak/>
              <w:t>Gali turėti draugą arba kelis kurį laiką nesikeičiančius žaidimų partnerius</w:t>
            </w:r>
            <w:r>
              <w:t>.</w:t>
            </w:r>
          </w:p>
          <w:p w:rsidR="00912207" w:rsidRPr="00727CA3" w:rsidRDefault="00912207" w:rsidP="008632CD">
            <w:pPr>
              <w:spacing w:after="0" w:line="240" w:lineRule="auto"/>
              <w:jc w:val="both"/>
            </w:pPr>
          </w:p>
        </w:tc>
        <w:tc>
          <w:tcPr>
            <w:tcW w:w="7393" w:type="dxa"/>
            <w:gridSpan w:val="3"/>
          </w:tcPr>
          <w:p w:rsidR="00912207" w:rsidRPr="00727CA3" w:rsidRDefault="00912207" w:rsidP="008632CD">
            <w:pPr>
              <w:spacing w:after="0" w:line="240" w:lineRule="auto"/>
              <w:jc w:val="both"/>
            </w:pPr>
            <w:r w:rsidRPr="00160549">
              <w:t>Pasiūlyti veiklos, kurioje keliems vaikams reikia siekti vieno tikslo, skatinti bendradarbiavimą.</w:t>
            </w:r>
          </w:p>
        </w:tc>
      </w:tr>
      <w:tr w:rsidR="00912207" w:rsidTr="00AC6626">
        <w:tc>
          <w:tcPr>
            <w:tcW w:w="14858" w:type="dxa"/>
            <w:gridSpan w:val="4"/>
          </w:tcPr>
          <w:p w:rsidR="00D06F59" w:rsidRDefault="00D06F59" w:rsidP="00C10679">
            <w:pPr>
              <w:spacing w:after="0" w:line="240" w:lineRule="auto"/>
              <w:jc w:val="center"/>
              <w:rPr>
                <w:b/>
              </w:rPr>
            </w:pPr>
          </w:p>
          <w:p w:rsidR="00912207" w:rsidRPr="008632CD" w:rsidRDefault="00C10679" w:rsidP="00C10679">
            <w:pPr>
              <w:spacing w:after="0" w:line="240" w:lineRule="auto"/>
              <w:jc w:val="center"/>
              <w:rPr>
                <w:b/>
              </w:rPr>
            </w:pPr>
            <w:r>
              <w:rPr>
                <w:b/>
              </w:rPr>
              <w:t>5 žingsnis. Problemų sprendimas</w:t>
            </w:r>
          </w:p>
        </w:tc>
      </w:tr>
      <w:tr w:rsidR="00912207" w:rsidTr="00AC6626">
        <w:tc>
          <w:tcPr>
            <w:tcW w:w="7465" w:type="dxa"/>
          </w:tcPr>
          <w:p w:rsidR="00912207" w:rsidRPr="00814394" w:rsidRDefault="00912207" w:rsidP="008632CD">
            <w:pPr>
              <w:spacing w:after="0" w:line="240" w:lineRule="auto"/>
              <w:jc w:val="both"/>
            </w:pPr>
            <w:r w:rsidRPr="002A1CEA">
              <w:t>Retsykiais pats ieško sunkumų, kliūčių, aktyviai bando įveikti sutiktus sunkumus</w:t>
            </w:r>
            <w:r>
              <w:t>.</w:t>
            </w:r>
          </w:p>
        </w:tc>
        <w:tc>
          <w:tcPr>
            <w:tcW w:w="7393" w:type="dxa"/>
            <w:gridSpan w:val="3"/>
          </w:tcPr>
          <w:p w:rsidR="00912207" w:rsidRPr="00814394" w:rsidRDefault="00912207" w:rsidP="0030604D">
            <w:pPr>
              <w:spacing w:after="0" w:line="240" w:lineRule="auto"/>
              <w:jc w:val="both"/>
            </w:pPr>
            <w:r w:rsidRPr="00170BF5">
              <w:t>Siūlyti vaikams sudėtingos veiklos, drąsinti</w:t>
            </w:r>
            <w:r>
              <w:t xml:space="preserve"> jos imtis, drąsiai bandyti, tar</w:t>
            </w:r>
            <w:r w:rsidR="0030604D">
              <w:t>tis su kitais, eksperimentuoti.</w:t>
            </w:r>
          </w:p>
        </w:tc>
      </w:tr>
      <w:tr w:rsidR="00912207" w:rsidTr="00AC6626">
        <w:tc>
          <w:tcPr>
            <w:tcW w:w="7465" w:type="dxa"/>
          </w:tcPr>
          <w:p w:rsidR="00912207" w:rsidRPr="002A1CEA" w:rsidRDefault="00912207" w:rsidP="008632CD">
            <w:pPr>
              <w:spacing w:after="0" w:line="240" w:lineRule="auto"/>
              <w:jc w:val="both"/>
            </w:pPr>
            <w:r w:rsidRPr="00170BF5">
              <w:t>Ieško tinkamų sprendimų, tariasi su kitais, mokosi iš nepavykusių veiksmų, poelgių.</w:t>
            </w:r>
          </w:p>
        </w:tc>
        <w:tc>
          <w:tcPr>
            <w:tcW w:w="7393" w:type="dxa"/>
            <w:gridSpan w:val="3"/>
          </w:tcPr>
          <w:p w:rsidR="00912207" w:rsidRDefault="00912207" w:rsidP="0030604D">
            <w:pPr>
              <w:spacing w:after="0" w:line="240" w:lineRule="auto"/>
              <w:jc w:val="both"/>
            </w:pPr>
            <w:r w:rsidRPr="00170BF5">
              <w:t>Skaityti kūrinių apie įvairius žmonių ketinimus, poelgius ir jų pasekmes.</w:t>
            </w:r>
          </w:p>
          <w:p w:rsidR="00912207" w:rsidRPr="00170BF5" w:rsidRDefault="00912207" w:rsidP="0030604D">
            <w:pPr>
              <w:spacing w:after="0" w:line="240" w:lineRule="auto"/>
              <w:jc w:val="both"/>
            </w:pPr>
          </w:p>
        </w:tc>
      </w:tr>
      <w:tr w:rsidR="00912207" w:rsidTr="00AC6626">
        <w:tc>
          <w:tcPr>
            <w:tcW w:w="7465" w:type="dxa"/>
          </w:tcPr>
          <w:p w:rsidR="00912207" w:rsidRPr="002A1CEA" w:rsidRDefault="00912207" w:rsidP="008632CD">
            <w:pPr>
              <w:spacing w:after="0" w:line="240" w:lineRule="auto"/>
              <w:jc w:val="both"/>
            </w:pPr>
            <w:r w:rsidRPr="00170BF5">
              <w:t>Nepasisekus samprotauja, ką galima daryti toliau,  kitaip arba prašo suaugusiojo pagalbos.</w:t>
            </w:r>
          </w:p>
        </w:tc>
        <w:tc>
          <w:tcPr>
            <w:tcW w:w="7393" w:type="dxa"/>
            <w:gridSpan w:val="3"/>
          </w:tcPr>
          <w:p w:rsidR="00912207" w:rsidRDefault="00912207" w:rsidP="0030604D">
            <w:pPr>
              <w:spacing w:after="0" w:line="240" w:lineRule="auto"/>
              <w:jc w:val="both"/>
            </w:pPr>
            <w:r w:rsidRPr="00170BF5">
              <w:t xml:space="preserve">Kai vaikai susiduria su problema, paprašyti visų pagalvoti, ką galima daryti toje situacijoje. </w:t>
            </w:r>
          </w:p>
          <w:p w:rsidR="00912207" w:rsidRPr="00170BF5" w:rsidRDefault="00912207" w:rsidP="0030604D">
            <w:pPr>
              <w:spacing w:after="0" w:line="240" w:lineRule="auto"/>
              <w:jc w:val="both"/>
            </w:pPr>
            <w:r w:rsidRPr="00170BF5">
              <w:t>Padėti vaikams geriau suprasti kiekvieno pasiūlyto sprendimo pasekmes.</w:t>
            </w:r>
          </w:p>
        </w:tc>
      </w:tr>
      <w:tr w:rsidR="00912207" w:rsidTr="00AC6626">
        <w:tc>
          <w:tcPr>
            <w:tcW w:w="14858" w:type="dxa"/>
            <w:gridSpan w:val="4"/>
          </w:tcPr>
          <w:p w:rsidR="00D06F59" w:rsidRDefault="00D06F59" w:rsidP="00C10679">
            <w:pPr>
              <w:spacing w:after="0" w:line="240" w:lineRule="auto"/>
              <w:jc w:val="center"/>
              <w:rPr>
                <w:b/>
              </w:rPr>
            </w:pPr>
          </w:p>
          <w:p w:rsidR="00912207" w:rsidRPr="008632CD" w:rsidRDefault="00C10679" w:rsidP="00C10679">
            <w:pPr>
              <w:spacing w:after="0" w:line="240" w:lineRule="auto"/>
              <w:jc w:val="center"/>
              <w:rPr>
                <w:b/>
              </w:rPr>
            </w:pPr>
            <w:r>
              <w:rPr>
                <w:b/>
              </w:rPr>
              <w:t>6 žingsnis. Savivoka savigarba</w:t>
            </w:r>
          </w:p>
        </w:tc>
      </w:tr>
      <w:tr w:rsidR="00912207" w:rsidTr="00AC6626">
        <w:tc>
          <w:tcPr>
            <w:tcW w:w="7465" w:type="dxa"/>
          </w:tcPr>
          <w:p w:rsidR="00912207" w:rsidRDefault="00912207" w:rsidP="0030604D">
            <w:pPr>
              <w:spacing w:after="0" w:line="240" w:lineRule="auto"/>
              <w:jc w:val="both"/>
            </w:pPr>
            <w:r w:rsidRPr="00D851ED">
              <w:t>Vis geriau suvokia savo norus, jausmus, savybes, gebėji</w:t>
            </w:r>
            <w:r>
              <w:t xml:space="preserve">mus, šeimą, bendruomenę, </w:t>
            </w:r>
            <w:r w:rsidRPr="00D851ED">
              <w:t>Tėvynę.</w:t>
            </w:r>
          </w:p>
          <w:p w:rsidR="00912207" w:rsidRPr="00D851ED" w:rsidRDefault="00912207" w:rsidP="0030604D">
            <w:pPr>
              <w:spacing w:after="0" w:line="240" w:lineRule="auto"/>
              <w:jc w:val="both"/>
            </w:pPr>
            <w:r w:rsidRPr="00D851ED">
              <w:t>Ima suvokti save, kaip galintį daryti įtaką kitam ir atsakingai pasirinkti</w:t>
            </w:r>
            <w:r>
              <w:t>.</w:t>
            </w:r>
          </w:p>
          <w:p w:rsidR="00912207" w:rsidRPr="00D851ED" w:rsidRDefault="00912207" w:rsidP="0030604D">
            <w:pPr>
              <w:spacing w:after="0" w:line="240" w:lineRule="auto"/>
              <w:jc w:val="both"/>
            </w:pPr>
            <w:r w:rsidRPr="00D851ED">
              <w:t>Juokiasi iš savo klaidų ar mažų nelaimių, jeigu jos nesukėlė rimtų pasekmių.</w:t>
            </w:r>
          </w:p>
          <w:p w:rsidR="00912207" w:rsidRDefault="00912207" w:rsidP="0030604D">
            <w:pPr>
              <w:spacing w:after="0" w:line="240" w:lineRule="auto"/>
              <w:jc w:val="both"/>
            </w:pPr>
          </w:p>
          <w:p w:rsidR="00912207" w:rsidRPr="00053905" w:rsidRDefault="00912207" w:rsidP="008632CD">
            <w:pPr>
              <w:spacing w:after="0" w:line="240" w:lineRule="auto"/>
            </w:pPr>
          </w:p>
        </w:tc>
        <w:tc>
          <w:tcPr>
            <w:tcW w:w="7393" w:type="dxa"/>
            <w:gridSpan w:val="3"/>
          </w:tcPr>
          <w:p w:rsidR="00912207" w:rsidRPr="00D851ED" w:rsidRDefault="00912207" w:rsidP="0030604D">
            <w:pPr>
              <w:spacing w:after="0" w:line="240" w:lineRule="auto"/>
              <w:jc w:val="both"/>
            </w:pPr>
            <w:r>
              <w:t>S</w:t>
            </w:r>
            <w:r w:rsidRPr="00D851ED">
              <w:t xml:space="preserve">amprotauti apie </w:t>
            </w:r>
            <w:r>
              <w:t>save, savo pomėgius, veiklą.</w:t>
            </w:r>
          </w:p>
          <w:p w:rsidR="00912207" w:rsidRDefault="00912207" w:rsidP="0030604D">
            <w:pPr>
              <w:spacing w:after="0" w:line="240" w:lineRule="auto"/>
              <w:jc w:val="both"/>
            </w:pPr>
            <w:r>
              <w:t xml:space="preserve">Pasiūlyti idėjų savęs, šeimos, </w:t>
            </w:r>
            <w:r w:rsidRPr="00D851ED">
              <w:t xml:space="preserve">kitų žmonių, jų grupių,Tėvynės </w:t>
            </w:r>
            <w:r>
              <w:t>ty</w:t>
            </w:r>
            <w:r w:rsidRPr="00D851ED">
              <w:t xml:space="preserve">rinėjimams. </w:t>
            </w:r>
          </w:p>
          <w:p w:rsidR="00912207" w:rsidRPr="00D851ED" w:rsidRDefault="00912207" w:rsidP="0030604D">
            <w:pPr>
              <w:spacing w:after="0" w:line="240" w:lineRule="auto"/>
              <w:jc w:val="both"/>
            </w:pPr>
            <w:r>
              <w:t xml:space="preserve">Pristatyti vaiko ir tėvų </w:t>
            </w:r>
            <w:r w:rsidRPr="00D851ED">
              <w:t>pomėgius vakaronėse, parodose ir kt.</w:t>
            </w:r>
          </w:p>
          <w:p w:rsidR="00912207" w:rsidRPr="00D851ED" w:rsidRDefault="00912207" w:rsidP="0030604D">
            <w:pPr>
              <w:spacing w:after="0" w:line="240" w:lineRule="auto"/>
              <w:jc w:val="both"/>
            </w:pPr>
            <w:r>
              <w:t xml:space="preserve">Leisti vaikui vis daugiau </w:t>
            </w:r>
            <w:r w:rsidRPr="00D851ED">
              <w:t>rinktis pačiam, nepažeidžiant savo ir kitų saugumo bei nustatytų elgesio taisyklių.</w:t>
            </w:r>
          </w:p>
          <w:p w:rsidR="00912207" w:rsidRDefault="00912207" w:rsidP="0030604D">
            <w:pPr>
              <w:spacing w:after="0" w:line="240" w:lineRule="auto"/>
              <w:jc w:val="both"/>
            </w:pPr>
            <w:r w:rsidRPr="00D851ED">
              <w:t xml:space="preserve">Paskatinti pastebėti juokingą pusę savo klaidose. </w:t>
            </w:r>
          </w:p>
          <w:p w:rsidR="0034221D" w:rsidRPr="00053905" w:rsidRDefault="0034221D" w:rsidP="0030604D">
            <w:pPr>
              <w:spacing w:after="0" w:line="240" w:lineRule="auto"/>
              <w:jc w:val="both"/>
            </w:pPr>
          </w:p>
        </w:tc>
      </w:tr>
      <w:tr w:rsidR="00912207" w:rsidTr="00AC6626">
        <w:tc>
          <w:tcPr>
            <w:tcW w:w="7465" w:type="dxa"/>
          </w:tcPr>
          <w:p w:rsidR="00912207" w:rsidRPr="00053905" w:rsidRDefault="00912207" w:rsidP="008632CD">
            <w:pPr>
              <w:spacing w:after="0" w:line="240" w:lineRule="auto"/>
              <w:jc w:val="both"/>
            </w:pPr>
            <w:r w:rsidRPr="00F94F54">
              <w:t>Save apibūdina, nusakydamas fizines ir elgesio savybes, priklausymą šeimai, grup</w:t>
            </w:r>
            <w:r w:rsidR="0030604D">
              <w:t>ei, gali pasakyti savo tautybę.</w:t>
            </w:r>
          </w:p>
        </w:tc>
        <w:tc>
          <w:tcPr>
            <w:tcW w:w="7393" w:type="dxa"/>
            <w:gridSpan w:val="3"/>
          </w:tcPr>
          <w:p w:rsidR="00912207" w:rsidRDefault="00912207" w:rsidP="008632CD">
            <w:pPr>
              <w:spacing w:after="0" w:line="240" w:lineRule="auto"/>
              <w:jc w:val="both"/>
            </w:pPr>
            <w:r w:rsidRPr="00F94F54">
              <w:t>Skatinti pokalbius, diskusijas apie fizines savybes, pomėgius ir elgesio savybes, šeimą, grupę, Tėvynę</w:t>
            </w:r>
            <w:r w:rsidR="0030604D">
              <w:t>.</w:t>
            </w:r>
          </w:p>
          <w:p w:rsidR="0034221D" w:rsidRPr="00053905" w:rsidRDefault="0034221D" w:rsidP="008632CD">
            <w:pPr>
              <w:spacing w:after="0" w:line="240" w:lineRule="auto"/>
              <w:jc w:val="both"/>
            </w:pPr>
          </w:p>
        </w:tc>
      </w:tr>
      <w:tr w:rsidR="00912207" w:rsidTr="00AC6626">
        <w:tc>
          <w:tcPr>
            <w:tcW w:w="7465" w:type="dxa"/>
          </w:tcPr>
          <w:p w:rsidR="00912207" w:rsidRDefault="00912207" w:rsidP="008632CD">
            <w:pPr>
              <w:spacing w:after="0" w:line="240" w:lineRule="auto"/>
              <w:jc w:val="both"/>
            </w:pPr>
            <w:r w:rsidRPr="00F94F54">
              <w:t xml:space="preserve">Save ir savo gebėjimus vertina teigiamai. </w:t>
            </w:r>
          </w:p>
          <w:p w:rsidR="00912207" w:rsidRPr="00053905" w:rsidRDefault="00912207" w:rsidP="008632CD">
            <w:pPr>
              <w:spacing w:after="0" w:line="240" w:lineRule="auto"/>
              <w:jc w:val="both"/>
            </w:pPr>
            <w:r w:rsidRPr="00F94F54">
              <w:t>Stebi ir atpažįsta kitų palankumo ir nepalankumo jam ženklus</w:t>
            </w:r>
            <w:r>
              <w:t>.</w:t>
            </w:r>
          </w:p>
        </w:tc>
        <w:tc>
          <w:tcPr>
            <w:tcW w:w="7393" w:type="dxa"/>
            <w:gridSpan w:val="3"/>
          </w:tcPr>
          <w:p w:rsidR="00912207" w:rsidRPr="00053905" w:rsidRDefault="00912207" w:rsidP="008632CD">
            <w:pPr>
              <w:spacing w:after="0" w:line="240" w:lineRule="auto"/>
              <w:jc w:val="both"/>
            </w:pPr>
            <w:r w:rsidRPr="00F94F54">
              <w:t>Pasiūlyti idėjų veiklai, skatinančiai tyrinėti kitų palankumo ir nepalankumo vaikui ženklus, aiškintis palankumo ir nepalankumo priežastis</w:t>
            </w:r>
            <w:r w:rsidR="0030604D">
              <w:t>.</w:t>
            </w:r>
          </w:p>
        </w:tc>
      </w:tr>
      <w:tr w:rsidR="00912207" w:rsidTr="00AC6626">
        <w:tc>
          <w:tcPr>
            <w:tcW w:w="14858" w:type="dxa"/>
            <w:gridSpan w:val="4"/>
          </w:tcPr>
          <w:p w:rsidR="00D06F59" w:rsidRDefault="00D06F59" w:rsidP="00C10679">
            <w:pPr>
              <w:spacing w:after="0" w:line="240" w:lineRule="auto"/>
              <w:jc w:val="center"/>
              <w:rPr>
                <w:b/>
              </w:rPr>
            </w:pPr>
          </w:p>
          <w:p w:rsidR="00912207" w:rsidRPr="008632CD" w:rsidRDefault="00912207" w:rsidP="00C10679">
            <w:pPr>
              <w:spacing w:after="0" w:line="240" w:lineRule="auto"/>
              <w:jc w:val="center"/>
              <w:rPr>
                <w:b/>
              </w:rPr>
            </w:pPr>
            <w:r w:rsidRPr="008632CD">
              <w:rPr>
                <w:b/>
              </w:rPr>
              <w:t>6 žin</w:t>
            </w:r>
            <w:r w:rsidR="00C10679">
              <w:rPr>
                <w:b/>
              </w:rPr>
              <w:t>gsnis. Santykiai su suaugusiais</w:t>
            </w:r>
          </w:p>
        </w:tc>
      </w:tr>
      <w:tr w:rsidR="00912207" w:rsidTr="00AC6626">
        <w:tc>
          <w:tcPr>
            <w:tcW w:w="7465" w:type="dxa"/>
          </w:tcPr>
          <w:p w:rsidR="00912207" w:rsidRDefault="00912207" w:rsidP="008632CD">
            <w:pPr>
              <w:spacing w:after="0" w:line="240" w:lineRule="auto"/>
              <w:jc w:val="both"/>
            </w:pPr>
            <w:r w:rsidRPr="00FD5A28">
              <w:t xml:space="preserve">Nusiteikęs geranoriškai, pagarbiai, mandagiai bendrauti su suaugusiaisiais. </w:t>
            </w:r>
          </w:p>
          <w:p w:rsidR="00912207" w:rsidRDefault="00912207" w:rsidP="008632CD">
            <w:pPr>
              <w:spacing w:after="0" w:line="240" w:lineRule="auto"/>
              <w:jc w:val="both"/>
            </w:pPr>
            <w:r w:rsidRPr="00FD5A28">
              <w:t xml:space="preserve">Tariasi, diskutuoja su jais dėl dienotvarkės ir elgesio taisyklių, teikia pasiūlymus, stengiasi laikytis susitarimų, nors kartais su suaugusiuoju bendrauja priešiškai. </w:t>
            </w:r>
          </w:p>
          <w:p w:rsidR="00912207" w:rsidRPr="00FD5A28" w:rsidRDefault="00912207" w:rsidP="008632CD">
            <w:pPr>
              <w:spacing w:after="0" w:line="240" w:lineRule="auto"/>
              <w:jc w:val="both"/>
            </w:pPr>
            <w:r w:rsidRPr="00FD5A28">
              <w:t>Kasdienėse situacijose bando tinkamu būdu išsakyti priešingą nei suaugusiojo nuomonę</w:t>
            </w:r>
            <w:r>
              <w:t>.</w:t>
            </w:r>
          </w:p>
          <w:p w:rsidR="00912207" w:rsidRPr="00053905" w:rsidRDefault="00912207" w:rsidP="008632CD">
            <w:pPr>
              <w:spacing w:after="0" w:line="240" w:lineRule="auto"/>
              <w:jc w:val="both"/>
            </w:pPr>
          </w:p>
        </w:tc>
        <w:tc>
          <w:tcPr>
            <w:tcW w:w="7393" w:type="dxa"/>
            <w:gridSpan w:val="3"/>
          </w:tcPr>
          <w:p w:rsidR="00912207" w:rsidRPr="00FD5A28" w:rsidRDefault="00912207" w:rsidP="008632CD">
            <w:pPr>
              <w:spacing w:after="0" w:line="240" w:lineRule="auto"/>
              <w:jc w:val="both"/>
            </w:pPr>
            <w:r w:rsidRPr="00FD5A28">
              <w:t>Padėti vaikams keisti netinkamus bendravimo su suaugusiaisiais būdus, siekiant geranoriškai bendrauti.</w:t>
            </w:r>
          </w:p>
          <w:p w:rsidR="00912207" w:rsidRDefault="00912207" w:rsidP="008632CD">
            <w:pPr>
              <w:spacing w:after="0" w:line="240" w:lineRule="auto"/>
              <w:jc w:val="both"/>
            </w:pPr>
            <w:r w:rsidRPr="00FD5A28">
              <w:t xml:space="preserve">Kartu su vaikais sudaryti dienotvarkę, tartis dėl jos pakeitimų. </w:t>
            </w:r>
          </w:p>
          <w:p w:rsidR="00912207" w:rsidRPr="00FD5A28" w:rsidRDefault="00912207" w:rsidP="008632CD">
            <w:pPr>
              <w:spacing w:after="0" w:line="240" w:lineRule="auto"/>
              <w:jc w:val="both"/>
            </w:pPr>
            <w:r w:rsidRPr="00FD5A28">
              <w:t>Kartu kurti elgesio grupėje taisykles.</w:t>
            </w:r>
          </w:p>
          <w:p w:rsidR="00912207" w:rsidRPr="00FD5A28" w:rsidRDefault="00912207" w:rsidP="008632CD">
            <w:pPr>
              <w:spacing w:after="0" w:line="240" w:lineRule="auto"/>
              <w:jc w:val="both"/>
            </w:pPr>
            <w:r w:rsidRPr="00FD5A28">
              <w:t>Sudaryti galimybes vaikams išsakyti savo nuomonę visais aktualiais gyvenimo grupėje klausimais.</w:t>
            </w:r>
          </w:p>
          <w:p w:rsidR="00912207" w:rsidRPr="00053905" w:rsidRDefault="00912207" w:rsidP="008632CD">
            <w:pPr>
              <w:spacing w:after="0" w:line="240" w:lineRule="auto"/>
              <w:jc w:val="both"/>
            </w:pPr>
            <w:r>
              <w:t xml:space="preserve">Padėti vaikams išmokti būdų, </w:t>
            </w:r>
            <w:r w:rsidRPr="00FD5A28">
              <w:t>kaip pasakyti savo nuomonę, neįžeidžiant kitų (tėvų, senelių,draugų)</w:t>
            </w:r>
            <w:r w:rsidR="0030604D">
              <w:t>.</w:t>
            </w:r>
          </w:p>
        </w:tc>
      </w:tr>
      <w:tr w:rsidR="00912207" w:rsidTr="00AC6626">
        <w:tc>
          <w:tcPr>
            <w:tcW w:w="7465" w:type="dxa"/>
          </w:tcPr>
          <w:p w:rsidR="00912207" w:rsidRDefault="00912207" w:rsidP="008632CD">
            <w:pPr>
              <w:spacing w:after="0" w:line="240" w:lineRule="auto"/>
              <w:jc w:val="both"/>
            </w:pPr>
            <w:r w:rsidRPr="00FD5A28">
              <w:t>Paprašytas paaiškina, kodėl negalima bendrauti su nepažįstamais žmonėmis, kai šalia nėra juo besirūpinančio suaugusiojo.</w:t>
            </w:r>
          </w:p>
          <w:p w:rsidR="00912207" w:rsidRPr="00053905" w:rsidRDefault="00912207" w:rsidP="008632CD">
            <w:pPr>
              <w:spacing w:after="0" w:line="240" w:lineRule="auto"/>
              <w:jc w:val="both"/>
            </w:pPr>
            <w:r w:rsidRPr="00FD5A28">
              <w:t>Žino, į ką galima kreiptis pagalbos pasimetus, nutikus nelaimei.</w:t>
            </w:r>
          </w:p>
        </w:tc>
        <w:tc>
          <w:tcPr>
            <w:tcW w:w="7393" w:type="dxa"/>
            <w:gridSpan w:val="3"/>
          </w:tcPr>
          <w:p w:rsidR="00912207" w:rsidRDefault="00912207" w:rsidP="008632CD">
            <w:pPr>
              <w:spacing w:after="0" w:line="240" w:lineRule="auto"/>
              <w:jc w:val="both"/>
            </w:pPr>
            <w:r w:rsidRPr="00FD5A28">
              <w:t xml:space="preserve">Aiškintis bendravimo su nepažįstamais žmonėmis taisykles ir galimus pavojus. </w:t>
            </w:r>
          </w:p>
          <w:p w:rsidR="00912207" w:rsidRPr="00053905" w:rsidRDefault="00912207" w:rsidP="008632CD">
            <w:pPr>
              <w:spacing w:after="0" w:line="240" w:lineRule="auto"/>
              <w:jc w:val="both"/>
            </w:pPr>
            <w:r>
              <w:t xml:space="preserve">Išklausyti vaikų pasakojamus </w:t>
            </w:r>
            <w:r w:rsidRPr="00FD5A28">
              <w:t>atsitikimus su suaugusiaisiais ir pasvarstyti, kaip kitą kartą panašiose situacijose jie galėtų elgtis</w:t>
            </w:r>
            <w:r w:rsidR="0030604D">
              <w:t>.</w:t>
            </w:r>
          </w:p>
        </w:tc>
      </w:tr>
      <w:tr w:rsidR="00912207" w:rsidTr="00AC6626">
        <w:tc>
          <w:tcPr>
            <w:tcW w:w="14858" w:type="dxa"/>
            <w:gridSpan w:val="4"/>
          </w:tcPr>
          <w:p w:rsidR="00D06F59" w:rsidRDefault="00D06F59" w:rsidP="00C10679">
            <w:pPr>
              <w:spacing w:after="0" w:line="240" w:lineRule="auto"/>
              <w:jc w:val="center"/>
              <w:rPr>
                <w:b/>
              </w:rPr>
            </w:pPr>
          </w:p>
          <w:p w:rsidR="00912207" w:rsidRPr="008632CD" w:rsidRDefault="00912207" w:rsidP="00C10679">
            <w:pPr>
              <w:spacing w:after="0" w:line="240" w:lineRule="auto"/>
              <w:jc w:val="center"/>
              <w:rPr>
                <w:b/>
              </w:rPr>
            </w:pPr>
            <w:r w:rsidRPr="008632CD">
              <w:rPr>
                <w:b/>
              </w:rPr>
              <w:t>6 žings</w:t>
            </w:r>
            <w:r w:rsidR="00C10679">
              <w:rPr>
                <w:b/>
              </w:rPr>
              <w:t>nis. Santykiai su bendraamžiais</w:t>
            </w:r>
          </w:p>
        </w:tc>
      </w:tr>
      <w:tr w:rsidR="00912207" w:rsidTr="00AC6626">
        <w:tc>
          <w:tcPr>
            <w:tcW w:w="7465" w:type="dxa"/>
          </w:tcPr>
          <w:p w:rsidR="00912207" w:rsidRPr="00053905" w:rsidRDefault="00912207" w:rsidP="008632CD">
            <w:pPr>
              <w:spacing w:after="0" w:line="240" w:lineRule="auto"/>
              <w:jc w:val="both"/>
            </w:pPr>
            <w:r w:rsidRPr="00160549">
              <w:t>Rodo iniciatyvą bendrauti ir bendradarbiauti su kitais vaikais, domisi skirtumais tarp vaikų ir juos toleruoja.</w:t>
            </w:r>
          </w:p>
        </w:tc>
        <w:tc>
          <w:tcPr>
            <w:tcW w:w="7393" w:type="dxa"/>
            <w:gridSpan w:val="3"/>
          </w:tcPr>
          <w:p w:rsidR="00912207" w:rsidRPr="00053905" w:rsidRDefault="00912207" w:rsidP="008632CD">
            <w:pPr>
              <w:spacing w:after="0" w:line="240" w:lineRule="auto"/>
              <w:jc w:val="both"/>
            </w:pPr>
            <w:r w:rsidRPr="00160549">
              <w:t>Sudaryti galimybes vaikams gauti naujų įspūdžių, galinčių praturtinti jų žaidimus.</w:t>
            </w:r>
          </w:p>
        </w:tc>
      </w:tr>
      <w:tr w:rsidR="00912207" w:rsidTr="00AC6626">
        <w:tc>
          <w:tcPr>
            <w:tcW w:w="7465" w:type="dxa"/>
          </w:tcPr>
          <w:p w:rsidR="00912207" w:rsidRDefault="00912207" w:rsidP="008632CD">
            <w:pPr>
              <w:spacing w:after="0" w:line="240" w:lineRule="auto"/>
              <w:jc w:val="both"/>
            </w:pPr>
            <w:r w:rsidRPr="00160549">
              <w:t xml:space="preserve">Taikiai diskutuoja, tariasi, derasi su kitais vaikais dėl žaidimų sumanymų ir veiklos. </w:t>
            </w:r>
          </w:p>
          <w:p w:rsidR="00912207" w:rsidRDefault="00912207" w:rsidP="008632CD">
            <w:pPr>
              <w:spacing w:after="0" w:line="240" w:lineRule="auto"/>
              <w:jc w:val="both"/>
            </w:pPr>
            <w:r w:rsidRPr="00160549">
              <w:t xml:space="preserve">Dalijasi žaislais ir kovoja už kitų teisę žaisti paeiliui. </w:t>
            </w:r>
          </w:p>
          <w:p w:rsidR="00912207" w:rsidRDefault="00912207" w:rsidP="008632CD">
            <w:pPr>
              <w:spacing w:after="0" w:line="240" w:lineRule="auto"/>
              <w:jc w:val="both"/>
            </w:pPr>
            <w:r w:rsidRPr="00160549">
              <w:t>Siekdamas rasti kompromisą, įsitraukia į derybų procesą</w:t>
            </w:r>
            <w:r>
              <w:t>.</w:t>
            </w:r>
          </w:p>
          <w:p w:rsidR="00912207" w:rsidRDefault="00912207" w:rsidP="008632CD">
            <w:pPr>
              <w:spacing w:after="0" w:line="240" w:lineRule="auto"/>
              <w:jc w:val="both"/>
            </w:pPr>
            <w:r w:rsidRPr="00160549">
              <w:t>Supranta, koks elges</w:t>
            </w:r>
            <w:r>
              <w:t>ys yra geras ar blogas ir kodėl?</w:t>
            </w:r>
          </w:p>
          <w:p w:rsidR="00912207" w:rsidRPr="00053905" w:rsidRDefault="00912207" w:rsidP="008632CD">
            <w:pPr>
              <w:spacing w:after="0" w:line="240" w:lineRule="auto"/>
              <w:jc w:val="both"/>
            </w:pPr>
            <w:r w:rsidRPr="00160549">
              <w:t>Suvokia savo veiksmų pasekmes sau ir kitiems.</w:t>
            </w:r>
          </w:p>
        </w:tc>
        <w:tc>
          <w:tcPr>
            <w:tcW w:w="7393" w:type="dxa"/>
            <w:gridSpan w:val="3"/>
          </w:tcPr>
          <w:p w:rsidR="00912207" w:rsidRDefault="00912207" w:rsidP="008632CD">
            <w:pPr>
              <w:spacing w:after="0" w:line="240" w:lineRule="auto"/>
              <w:jc w:val="both"/>
            </w:pPr>
            <w:r w:rsidRPr="00160549">
              <w:t xml:space="preserve">Atkreipti vaikų dėmesį į tinkamus jų poelgius bei santykius su kitais, pabrėžiant, kad tai padeda visiems pasijusti laimingesniems. </w:t>
            </w:r>
          </w:p>
          <w:p w:rsidR="00912207" w:rsidRDefault="00912207" w:rsidP="008632CD">
            <w:pPr>
              <w:spacing w:after="0" w:line="240" w:lineRule="auto"/>
              <w:jc w:val="both"/>
            </w:pPr>
            <w:r>
              <w:t>A</w:t>
            </w:r>
            <w:r w:rsidRPr="00160549">
              <w:t>iškintis, kas yra gerai, o kas blogai.</w:t>
            </w:r>
          </w:p>
          <w:p w:rsidR="00912207" w:rsidRDefault="00912207" w:rsidP="008632CD">
            <w:pPr>
              <w:spacing w:after="0" w:line="240" w:lineRule="auto"/>
              <w:jc w:val="both"/>
            </w:pPr>
            <w:r w:rsidRPr="00160549">
              <w:t>Kartu su vaikais kurti taisykles, susitarimus, pasiryžtant jų laikytis.</w:t>
            </w:r>
          </w:p>
          <w:p w:rsidR="00912207" w:rsidRPr="00053905" w:rsidRDefault="00912207" w:rsidP="008632CD">
            <w:pPr>
              <w:spacing w:after="0" w:line="240" w:lineRule="auto"/>
              <w:jc w:val="both"/>
            </w:pPr>
          </w:p>
        </w:tc>
      </w:tr>
      <w:tr w:rsidR="00912207" w:rsidTr="00AC6626">
        <w:tc>
          <w:tcPr>
            <w:tcW w:w="7465" w:type="dxa"/>
          </w:tcPr>
          <w:p w:rsidR="00912207" w:rsidRPr="00160549" w:rsidRDefault="00912207" w:rsidP="008632CD">
            <w:pPr>
              <w:spacing w:after="0" w:line="240" w:lineRule="auto"/>
              <w:jc w:val="both"/>
            </w:pPr>
            <w:r w:rsidRPr="00160549">
              <w:t xml:space="preserve">Turi draugą arba kelis nuolatinius žaidimų partnerius. </w:t>
            </w:r>
          </w:p>
          <w:p w:rsidR="00912207" w:rsidRPr="00053905" w:rsidRDefault="00912207" w:rsidP="008632CD">
            <w:pPr>
              <w:spacing w:after="0" w:line="240" w:lineRule="auto"/>
              <w:jc w:val="both"/>
            </w:pPr>
            <w:r w:rsidRPr="00160549">
              <w:t>Palaiko ilgalaikę draugystę mažiausiai su vienu vaiku</w:t>
            </w:r>
          </w:p>
        </w:tc>
        <w:tc>
          <w:tcPr>
            <w:tcW w:w="7393" w:type="dxa"/>
            <w:gridSpan w:val="3"/>
          </w:tcPr>
          <w:p w:rsidR="00912207" w:rsidRPr="00160549" w:rsidRDefault="00912207" w:rsidP="008632CD">
            <w:pPr>
              <w:spacing w:after="0" w:line="240" w:lineRule="auto"/>
              <w:jc w:val="both"/>
            </w:pPr>
            <w:r w:rsidRPr="00160549">
              <w:t>Pasiūlyti veiklų, kuriose reikėtų ką nors daryti drauge.</w:t>
            </w:r>
          </w:p>
          <w:p w:rsidR="00912207" w:rsidRPr="00053905" w:rsidRDefault="00912207" w:rsidP="008632CD">
            <w:pPr>
              <w:spacing w:after="0" w:line="240" w:lineRule="auto"/>
              <w:jc w:val="both"/>
            </w:pPr>
            <w:r w:rsidRPr="00160549">
              <w:t>Kalbėtis apie draugus ir draugystę.</w:t>
            </w:r>
          </w:p>
        </w:tc>
      </w:tr>
      <w:tr w:rsidR="00912207" w:rsidTr="00AC6626">
        <w:tc>
          <w:tcPr>
            <w:tcW w:w="7465" w:type="dxa"/>
          </w:tcPr>
          <w:p w:rsidR="00912207" w:rsidRPr="00814394" w:rsidRDefault="00912207" w:rsidP="008632CD">
            <w:pPr>
              <w:spacing w:after="0" w:line="240" w:lineRule="auto"/>
              <w:jc w:val="both"/>
            </w:pPr>
            <w:r w:rsidRPr="00814394">
              <w:t>Atpažįsta, su kokiu sunkumu ar problema susidūrė</w:t>
            </w:r>
            <w:r>
              <w:t>.</w:t>
            </w:r>
          </w:p>
          <w:p w:rsidR="00912207" w:rsidRPr="00053905" w:rsidRDefault="00912207" w:rsidP="008632CD">
            <w:pPr>
              <w:spacing w:after="0" w:line="240" w:lineRule="auto"/>
              <w:jc w:val="both"/>
            </w:pPr>
          </w:p>
        </w:tc>
        <w:tc>
          <w:tcPr>
            <w:tcW w:w="7393" w:type="dxa"/>
            <w:gridSpan w:val="3"/>
          </w:tcPr>
          <w:p w:rsidR="00912207" w:rsidRPr="00053905" w:rsidRDefault="00912207" w:rsidP="008632CD">
            <w:pPr>
              <w:spacing w:after="0" w:line="240" w:lineRule="auto"/>
              <w:jc w:val="both"/>
            </w:pPr>
            <w:r>
              <w:t xml:space="preserve">Užduoti vaikams atviruosius </w:t>
            </w:r>
            <w:r w:rsidRPr="00814394">
              <w:t>klausimus, padedančius apmąstyti problemą: Kas atsitiko? Kaip tu jautiesi?Kaip jaučiasi kiti?</w:t>
            </w:r>
          </w:p>
        </w:tc>
      </w:tr>
      <w:tr w:rsidR="00912207" w:rsidTr="00AC6626">
        <w:trPr>
          <w:trHeight w:val="1199"/>
        </w:trPr>
        <w:tc>
          <w:tcPr>
            <w:tcW w:w="7465" w:type="dxa"/>
          </w:tcPr>
          <w:p w:rsidR="00912207" w:rsidRPr="00814394" w:rsidRDefault="00912207" w:rsidP="008632CD">
            <w:pPr>
              <w:spacing w:after="0" w:line="240" w:lineRule="auto"/>
              <w:jc w:val="both"/>
            </w:pPr>
            <w:r w:rsidRPr="00814394">
              <w:t xml:space="preserve">Ieško tinkamų sprendimų, pradeda numatyti priimtų sprendimų pasekmes, tariasi su kitais ir atsižvelgia į jų nuomonę, siūlo ir priima pagalbą, </w:t>
            </w:r>
            <w:r w:rsidR="0030604D">
              <w:t xml:space="preserve">mokosi iš savo ir kitų klaidų. </w:t>
            </w:r>
          </w:p>
        </w:tc>
        <w:tc>
          <w:tcPr>
            <w:tcW w:w="7393" w:type="dxa"/>
            <w:gridSpan w:val="3"/>
          </w:tcPr>
          <w:p w:rsidR="00912207" w:rsidRPr="00814394" w:rsidRDefault="00912207" w:rsidP="008632CD">
            <w:pPr>
              <w:spacing w:after="0" w:line="240" w:lineRule="auto"/>
              <w:jc w:val="both"/>
            </w:pPr>
            <w:r w:rsidRPr="00814394">
              <w:t>Pasako, kaip jausis kitas va</w:t>
            </w:r>
            <w:r>
              <w:t xml:space="preserve">ikas, jei kas nors suplėšys jo </w:t>
            </w:r>
            <w:r w:rsidRPr="00814394">
              <w:t>piešinį.</w:t>
            </w:r>
          </w:p>
          <w:p w:rsidR="00912207" w:rsidRPr="00814394" w:rsidRDefault="00912207" w:rsidP="008632CD">
            <w:pPr>
              <w:spacing w:after="0" w:line="240" w:lineRule="auto"/>
              <w:jc w:val="both"/>
            </w:pPr>
            <w:r w:rsidRPr="00814394">
              <w:t>Žino ir pasako kelis būdus, kaip galima elgtis, kai niekas su tavimi nedraugauja.</w:t>
            </w:r>
          </w:p>
          <w:p w:rsidR="00912207" w:rsidRPr="00814394" w:rsidRDefault="00912207" w:rsidP="008632CD">
            <w:pPr>
              <w:spacing w:after="0" w:line="240" w:lineRule="auto"/>
              <w:jc w:val="both"/>
            </w:pPr>
            <w:r w:rsidRPr="00814394">
              <w:t>Išvardija kelias savo grupei būdingas problemas</w:t>
            </w:r>
            <w:r>
              <w:t>.</w:t>
            </w:r>
          </w:p>
        </w:tc>
      </w:tr>
      <w:tr w:rsidR="00912207" w:rsidTr="00AC6626">
        <w:tc>
          <w:tcPr>
            <w:tcW w:w="7465" w:type="dxa"/>
          </w:tcPr>
          <w:p w:rsidR="00912207" w:rsidRPr="00053905" w:rsidRDefault="00912207" w:rsidP="008632CD">
            <w:pPr>
              <w:spacing w:after="0" w:line="240" w:lineRule="auto"/>
              <w:jc w:val="both"/>
            </w:pPr>
            <w:r w:rsidRPr="00814394">
              <w:lastRenderedPageBreak/>
              <w:t>Nepasisekus bando kelis kartus, ieškodamas vis kitos išeities, arba prašo kito vaiko ar suaugusiojo pagalbo</w:t>
            </w:r>
            <w:r w:rsidR="0030604D">
              <w:t>s.</w:t>
            </w:r>
          </w:p>
        </w:tc>
        <w:tc>
          <w:tcPr>
            <w:tcW w:w="7393" w:type="dxa"/>
            <w:gridSpan w:val="3"/>
          </w:tcPr>
          <w:p w:rsidR="00912207" w:rsidRDefault="00912207" w:rsidP="008632CD">
            <w:pPr>
              <w:spacing w:after="0" w:line="240" w:lineRule="auto"/>
              <w:jc w:val="both"/>
            </w:pPr>
            <w:r>
              <w:t xml:space="preserve">   Siūlyti vaikams probleminių </w:t>
            </w:r>
            <w:r w:rsidRPr="00814394">
              <w:t xml:space="preserve">užduočių, kurias įveikti turėtų jie patys. </w:t>
            </w:r>
          </w:p>
          <w:p w:rsidR="00912207" w:rsidRPr="00053905" w:rsidRDefault="00912207" w:rsidP="008632CD">
            <w:pPr>
              <w:spacing w:after="0" w:line="240" w:lineRule="auto"/>
              <w:jc w:val="both"/>
            </w:pPr>
          </w:p>
        </w:tc>
      </w:tr>
      <w:tr w:rsidR="00912207" w:rsidTr="00AC6626">
        <w:tc>
          <w:tcPr>
            <w:tcW w:w="14858" w:type="dxa"/>
            <w:gridSpan w:val="4"/>
          </w:tcPr>
          <w:p w:rsidR="00D06F59" w:rsidRDefault="00D06F59" w:rsidP="00C10679">
            <w:pPr>
              <w:spacing w:after="0" w:line="240" w:lineRule="auto"/>
              <w:jc w:val="center"/>
              <w:rPr>
                <w:b/>
              </w:rPr>
            </w:pPr>
          </w:p>
          <w:p w:rsidR="00912207" w:rsidRPr="008632CD" w:rsidRDefault="00C10679" w:rsidP="00C10679">
            <w:pPr>
              <w:spacing w:after="0" w:line="240" w:lineRule="auto"/>
              <w:jc w:val="center"/>
              <w:rPr>
                <w:b/>
              </w:rPr>
            </w:pPr>
            <w:r>
              <w:rPr>
                <w:b/>
              </w:rPr>
              <w:t>6 žingsnis. Problemų sprendimas</w:t>
            </w:r>
          </w:p>
        </w:tc>
      </w:tr>
      <w:tr w:rsidR="00912207" w:rsidTr="00AC6626">
        <w:tc>
          <w:tcPr>
            <w:tcW w:w="7465" w:type="dxa"/>
          </w:tcPr>
          <w:p w:rsidR="00912207" w:rsidRPr="00814394" w:rsidRDefault="00912207" w:rsidP="008632CD">
            <w:pPr>
              <w:spacing w:after="0" w:line="240" w:lineRule="auto"/>
              <w:jc w:val="both"/>
            </w:pPr>
            <w:r w:rsidRPr="00064E58">
              <w:t>Atpažįsta, su kokiu sunkumu ar problema susidūrė.</w:t>
            </w:r>
          </w:p>
        </w:tc>
        <w:tc>
          <w:tcPr>
            <w:tcW w:w="7393" w:type="dxa"/>
            <w:gridSpan w:val="3"/>
          </w:tcPr>
          <w:p w:rsidR="00912207" w:rsidRPr="00814394" w:rsidRDefault="00912207" w:rsidP="008632CD">
            <w:pPr>
              <w:spacing w:after="0" w:line="240" w:lineRule="auto"/>
              <w:jc w:val="both"/>
            </w:pPr>
            <w:r w:rsidRPr="00064E58">
              <w:t>Užduoti vaikams atviruosius klausimus, padedančius apmąstyti problemą: – Kas</w:t>
            </w:r>
            <w:r>
              <w:t xml:space="preserve"> atsitiko? – Kaip tu jautiesi? - </w:t>
            </w:r>
            <w:r w:rsidRPr="00064E58">
              <w:t>Kaip jaučiasi kiti?</w:t>
            </w:r>
          </w:p>
        </w:tc>
      </w:tr>
      <w:tr w:rsidR="00912207" w:rsidTr="00AC6626">
        <w:tc>
          <w:tcPr>
            <w:tcW w:w="7465" w:type="dxa"/>
          </w:tcPr>
          <w:p w:rsidR="00912207" w:rsidRPr="00814394" w:rsidRDefault="00912207" w:rsidP="008632CD">
            <w:pPr>
              <w:spacing w:after="0" w:line="240" w:lineRule="auto"/>
              <w:jc w:val="both"/>
            </w:pPr>
            <w:r>
              <w:t xml:space="preserve">Ieško tinkamų sprendimų, pradeda numatyti priimtų sprendimų pasekmes, tariasi su kitais ir atsižvelgia į jų nuomonę, siūlo ir priima pagalbą, </w:t>
            </w:r>
            <w:r w:rsidR="00E33CB7">
              <w:t xml:space="preserve">mokosi iš savo ir kitų klaidų. </w:t>
            </w:r>
          </w:p>
        </w:tc>
        <w:tc>
          <w:tcPr>
            <w:tcW w:w="7393" w:type="dxa"/>
            <w:gridSpan w:val="3"/>
          </w:tcPr>
          <w:p w:rsidR="00912207" w:rsidRPr="00814394" w:rsidRDefault="00912207" w:rsidP="008632CD">
            <w:pPr>
              <w:spacing w:after="0" w:line="240" w:lineRule="auto"/>
              <w:jc w:val="both"/>
            </w:pPr>
            <w:r w:rsidRPr="00064E58">
              <w:t>Vaikui susidūrus su problema, klausti: – Ką tu darei? – Ar tai padėjo įveikti problemą? – Ką dar galima daryti? – Ar tai padės įveikti problemą?</w:t>
            </w:r>
          </w:p>
        </w:tc>
      </w:tr>
      <w:tr w:rsidR="00912207" w:rsidTr="00AC6626">
        <w:tc>
          <w:tcPr>
            <w:tcW w:w="7465" w:type="dxa"/>
          </w:tcPr>
          <w:p w:rsidR="00912207" w:rsidRPr="00814394" w:rsidRDefault="00912207" w:rsidP="008632CD">
            <w:pPr>
              <w:spacing w:after="0" w:line="240" w:lineRule="auto"/>
              <w:jc w:val="both"/>
            </w:pPr>
            <w:r w:rsidRPr="00064E58">
              <w:t>Nepasisekus bando kelis kartus, ieškodamas vis kitos išeities, arba prašo kito vaiko ar suaugusiojo pagalbos.</w:t>
            </w:r>
          </w:p>
        </w:tc>
        <w:tc>
          <w:tcPr>
            <w:tcW w:w="7393" w:type="dxa"/>
            <w:gridSpan w:val="3"/>
          </w:tcPr>
          <w:p w:rsidR="00912207" w:rsidRDefault="00912207" w:rsidP="008632CD">
            <w:pPr>
              <w:spacing w:after="0" w:line="240" w:lineRule="auto"/>
              <w:jc w:val="both"/>
            </w:pPr>
            <w:r w:rsidRPr="00064E58">
              <w:t>Siūlyti vaikams probleminių užduočių, kurias įveikti turėtų jie patys.</w:t>
            </w:r>
          </w:p>
          <w:p w:rsidR="00912207" w:rsidRPr="00814394" w:rsidRDefault="00912207" w:rsidP="008632CD">
            <w:pPr>
              <w:spacing w:after="0" w:line="240" w:lineRule="auto"/>
              <w:jc w:val="both"/>
            </w:pPr>
          </w:p>
        </w:tc>
      </w:tr>
      <w:tr w:rsidR="00912207" w:rsidTr="00AC6626">
        <w:tc>
          <w:tcPr>
            <w:tcW w:w="14858" w:type="dxa"/>
            <w:gridSpan w:val="4"/>
          </w:tcPr>
          <w:p w:rsidR="00912207" w:rsidRPr="008632CD" w:rsidRDefault="00912207" w:rsidP="008632CD">
            <w:pPr>
              <w:spacing w:after="0" w:line="240" w:lineRule="auto"/>
              <w:jc w:val="center"/>
              <w:rPr>
                <w:b/>
              </w:rPr>
            </w:pPr>
          </w:p>
          <w:p w:rsidR="00912207" w:rsidRPr="008632CD" w:rsidRDefault="00912207" w:rsidP="00D06F59">
            <w:pPr>
              <w:spacing w:after="0" w:line="240" w:lineRule="auto"/>
              <w:jc w:val="center"/>
              <w:rPr>
                <w:b/>
              </w:rPr>
            </w:pPr>
            <w:r w:rsidRPr="008632CD">
              <w:rPr>
                <w:b/>
              </w:rPr>
              <w:t>SVEIKATOS SAUGOJIMO KOMPETENCIJA</w:t>
            </w:r>
          </w:p>
        </w:tc>
      </w:tr>
      <w:tr w:rsidR="00E33CB7" w:rsidTr="00AC6626">
        <w:tc>
          <w:tcPr>
            <w:tcW w:w="10953" w:type="dxa"/>
            <w:gridSpan w:val="3"/>
          </w:tcPr>
          <w:p w:rsidR="00E33CB7" w:rsidRPr="008632CD" w:rsidRDefault="00E33CB7" w:rsidP="00E33CB7">
            <w:pPr>
              <w:spacing w:after="0" w:line="240" w:lineRule="auto"/>
              <w:jc w:val="center"/>
              <w:rPr>
                <w:b/>
              </w:rPr>
            </w:pPr>
            <w:r w:rsidRPr="008632CD">
              <w:rPr>
                <w:b/>
              </w:rPr>
              <w:t>Ugdymosi pasiekimų sritys</w:t>
            </w:r>
            <w:r>
              <w:rPr>
                <w:b/>
              </w:rPr>
              <w:t xml:space="preserve"> ir esminiai gebėjimai</w:t>
            </w:r>
          </w:p>
        </w:tc>
        <w:tc>
          <w:tcPr>
            <w:tcW w:w="3905" w:type="dxa"/>
          </w:tcPr>
          <w:p w:rsidR="00E33CB7" w:rsidRPr="008632CD" w:rsidRDefault="00E33CB7" w:rsidP="00E33CB7">
            <w:pPr>
              <w:spacing w:after="0" w:line="240" w:lineRule="auto"/>
              <w:jc w:val="center"/>
              <w:rPr>
                <w:b/>
              </w:rPr>
            </w:pPr>
            <w:r w:rsidRPr="008632CD">
              <w:rPr>
                <w:b/>
              </w:rPr>
              <w:t>Vertybinė  nuostata</w:t>
            </w:r>
          </w:p>
        </w:tc>
      </w:tr>
      <w:tr w:rsidR="00912207" w:rsidTr="00AC6626">
        <w:tc>
          <w:tcPr>
            <w:tcW w:w="10953" w:type="dxa"/>
            <w:gridSpan w:val="3"/>
          </w:tcPr>
          <w:p w:rsidR="00C66FB0" w:rsidRPr="00027DC7" w:rsidRDefault="00E33CB7" w:rsidP="00C13C15">
            <w:pPr>
              <w:spacing w:after="0"/>
              <w:jc w:val="both"/>
              <w:rPr>
                <w:lang w:eastAsia="en-US"/>
              </w:rPr>
            </w:pPr>
            <w:r w:rsidRPr="00E33CB7">
              <w:rPr>
                <w:b/>
              </w:rPr>
              <w:t>Kasdienio gyvenimo įgūdžiai</w:t>
            </w:r>
            <w:r>
              <w:rPr>
                <w:b/>
              </w:rPr>
              <w:t xml:space="preserve"> - </w:t>
            </w:r>
            <w:r w:rsidRPr="00027DC7">
              <w:rPr>
                <w:lang w:eastAsia="en-US"/>
              </w:rPr>
              <w:t>tvarkingai valgo, savarankiškai atlieka savitvarkos veiksmus: apsirengia ir nusirengia, naudojasi tualetu, prausiasi, šukuojasi. Saugo savo sveikatą ir saugiai elgiasi aplinkoje.</w:t>
            </w:r>
          </w:p>
          <w:p w:rsidR="00C66FB0" w:rsidRPr="00027DC7" w:rsidRDefault="00E33CB7" w:rsidP="00C13C15">
            <w:pPr>
              <w:spacing w:after="0"/>
              <w:jc w:val="both"/>
              <w:rPr>
                <w:lang w:eastAsia="en-US"/>
              </w:rPr>
            </w:pPr>
            <w:r>
              <w:rPr>
                <w:b/>
              </w:rPr>
              <w:t xml:space="preserve">Fizinis aktyvumas - </w:t>
            </w:r>
            <w:r w:rsidR="00C66FB0" w:rsidRPr="00027DC7">
              <w:rPr>
                <w:lang w:eastAsia="en-US"/>
              </w:rPr>
              <w:t>eina, bėga, šliaužia, ropoja, lipa, šokinėja koordinuotai, išlaikydamas pusiausvyrą, spontaniškai ir tikslingai atlieka veiksmus, kuriems būtina akių-rankos koordinacija bei išlavėjusi smulkioji motorika.</w:t>
            </w:r>
          </w:p>
          <w:p w:rsidR="00C66FB0" w:rsidRPr="00027DC7" w:rsidRDefault="00E33CB7" w:rsidP="00C13C15">
            <w:pPr>
              <w:spacing w:after="0"/>
              <w:jc w:val="both"/>
              <w:rPr>
                <w:lang w:eastAsia="en-US"/>
              </w:rPr>
            </w:pPr>
            <w:r>
              <w:rPr>
                <w:b/>
              </w:rPr>
              <w:t xml:space="preserve">Savireguliacija ir savikontrolė </w:t>
            </w:r>
            <w:r w:rsidRPr="00C66FB0">
              <w:rPr>
                <w:b/>
              </w:rPr>
              <w:t xml:space="preserve">- </w:t>
            </w:r>
            <w:r w:rsidR="00C13C15">
              <w:rPr>
                <w:lang w:eastAsia="en-US"/>
              </w:rPr>
              <w:t>l</w:t>
            </w:r>
            <w:r w:rsidR="00C66FB0" w:rsidRPr="00027DC7">
              <w:rPr>
                <w:lang w:eastAsia="en-US"/>
              </w:rPr>
              <w:t>aikosi susitarimų, elgiasi mandagiai, taikiai, bendraudamas su kitais bando kontroliuoti savo žodžius ir veiksmus (suvaldo pyktį, neskaudina kito), įsiaudrinęs geba nusiraminti.</w:t>
            </w:r>
          </w:p>
          <w:p w:rsidR="00912207" w:rsidRPr="00027DC7" w:rsidRDefault="00E33CB7" w:rsidP="00C13C15">
            <w:pPr>
              <w:spacing w:after="0"/>
              <w:jc w:val="both"/>
              <w:rPr>
                <w:lang w:eastAsia="en-US"/>
              </w:rPr>
            </w:pPr>
            <w:r>
              <w:rPr>
                <w:b/>
              </w:rPr>
              <w:t xml:space="preserve">Emocijų suvokimas ir raiška - </w:t>
            </w:r>
            <w:r w:rsidR="00C66FB0" w:rsidRPr="00027DC7">
              <w:rPr>
                <w:lang w:eastAsia="en-US"/>
              </w:rPr>
              <w:t>atpažįsta bei įvardina savo ir kitų emocijas ar jausmus, jų priežastis, įprastose situacijose emocijas ir jausmus išreiškia tinkamais, kitiems priimtinais būdais, žodžiais ir elgesiu atsiliepia į kito jausmus (užjaučia, padeda).</w:t>
            </w:r>
          </w:p>
        </w:tc>
        <w:tc>
          <w:tcPr>
            <w:tcW w:w="3905" w:type="dxa"/>
          </w:tcPr>
          <w:p w:rsidR="00AC6626" w:rsidRDefault="00E33CB7" w:rsidP="00C13C15">
            <w:pPr>
              <w:spacing w:after="0" w:line="240" w:lineRule="auto"/>
              <w:jc w:val="both"/>
            </w:pPr>
            <w:r>
              <w:t>N</w:t>
            </w:r>
            <w:r w:rsidR="00912207" w:rsidRPr="00453981">
              <w:t xml:space="preserve">oriai ugdosi sveikam kasdieniam gyvenimui </w:t>
            </w:r>
            <w:r w:rsidR="00925086">
              <w:t xml:space="preserve">reikalingus   įgūdžius. </w:t>
            </w:r>
          </w:p>
          <w:p w:rsidR="00AC6626" w:rsidRDefault="00AC6626" w:rsidP="00C13C15">
            <w:pPr>
              <w:spacing w:after="0" w:line="240" w:lineRule="auto"/>
              <w:jc w:val="both"/>
            </w:pPr>
          </w:p>
          <w:p w:rsidR="00E33CB7" w:rsidRDefault="00925086" w:rsidP="00C13C15">
            <w:pPr>
              <w:spacing w:after="0"/>
              <w:jc w:val="both"/>
            </w:pPr>
            <w:r>
              <w:t>N</w:t>
            </w:r>
            <w:r w:rsidR="00912207" w:rsidRPr="00453981">
              <w:t>oriai, džiaugsminga</w:t>
            </w:r>
            <w:r w:rsidR="00912207">
              <w:t xml:space="preserve">i juda, mėgsta judrią veiklą, </w:t>
            </w:r>
            <w:r w:rsidR="007B2491">
              <w:t>žaidimus.</w:t>
            </w:r>
          </w:p>
          <w:p w:rsidR="007B2491" w:rsidRDefault="007B2491" w:rsidP="00C13C15">
            <w:pPr>
              <w:spacing w:after="0"/>
              <w:jc w:val="both"/>
            </w:pPr>
          </w:p>
          <w:p w:rsidR="00E33CB7" w:rsidRDefault="007B2491" w:rsidP="00C13C15">
            <w:pPr>
              <w:spacing w:after="0"/>
              <w:jc w:val="both"/>
            </w:pPr>
            <w:r>
              <w:t>D</w:t>
            </w:r>
            <w:r w:rsidR="00912207" w:rsidRPr="00453981">
              <w:t>omisi savo i</w:t>
            </w:r>
            <w:r w:rsidR="00925086">
              <w:t>r kitų emocijomis bei jausmais.</w:t>
            </w:r>
          </w:p>
          <w:p w:rsidR="00912207" w:rsidRPr="00BD6EEA" w:rsidRDefault="007B2491" w:rsidP="00C13C15">
            <w:pPr>
              <w:spacing w:after="0"/>
              <w:jc w:val="both"/>
            </w:pPr>
            <w:r>
              <w:t>N</w:t>
            </w:r>
            <w:r w:rsidR="00912207" w:rsidRPr="00453981">
              <w:t>usiteikęs valdyti emocijų raišką ir elgesį.</w:t>
            </w:r>
          </w:p>
        </w:tc>
      </w:tr>
      <w:tr w:rsidR="00912207" w:rsidTr="00AC6626">
        <w:tc>
          <w:tcPr>
            <w:tcW w:w="14858" w:type="dxa"/>
            <w:gridSpan w:val="4"/>
          </w:tcPr>
          <w:p w:rsidR="00D06F59" w:rsidRDefault="00D06F59" w:rsidP="00C10679">
            <w:pPr>
              <w:spacing w:after="0" w:line="240" w:lineRule="auto"/>
              <w:jc w:val="center"/>
              <w:rPr>
                <w:b/>
              </w:rPr>
            </w:pPr>
          </w:p>
          <w:p w:rsidR="00912207" w:rsidRPr="008632CD" w:rsidRDefault="00912207" w:rsidP="00C10679">
            <w:pPr>
              <w:spacing w:after="0" w:line="240" w:lineRule="auto"/>
              <w:jc w:val="center"/>
              <w:rPr>
                <w:b/>
              </w:rPr>
            </w:pPr>
            <w:r w:rsidRPr="008632CD">
              <w:rPr>
                <w:b/>
              </w:rPr>
              <w:t>1 žingsnis. Kas</w:t>
            </w:r>
            <w:r w:rsidR="00C10679">
              <w:rPr>
                <w:b/>
              </w:rPr>
              <w:t>dienio gyvenimo įgūdžiai</w:t>
            </w:r>
          </w:p>
        </w:tc>
      </w:tr>
      <w:tr w:rsidR="00912207" w:rsidTr="00AC6626">
        <w:tc>
          <w:tcPr>
            <w:tcW w:w="7465" w:type="dxa"/>
          </w:tcPr>
          <w:p w:rsidR="00912207" w:rsidRPr="00053905" w:rsidRDefault="00912207" w:rsidP="008632CD">
            <w:pPr>
              <w:spacing w:after="0" w:line="240" w:lineRule="auto"/>
              <w:jc w:val="both"/>
            </w:pPr>
            <w:r w:rsidRPr="002A2846">
              <w:t>Bando savarankiškai valgyti ir gerti iš puodelio</w:t>
            </w:r>
            <w:r>
              <w:t>.</w:t>
            </w:r>
          </w:p>
        </w:tc>
        <w:tc>
          <w:tcPr>
            <w:tcW w:w="7393" w:type="dxa"/>
            <w:gridSpan w:val="3"/>
          </w:tcPr>
          <w:p w:rsidR="00912207" w:rsidRPr="008703FC" w:rsidRDefault="00912207" w:rsidP="008632CD">
            <w:pPr>
              <w:spacing w:after="0" w:line="240" w:lineRule="auto"/>
            </w:pPr>
            <w:r w:rsidRPr="008703FC">
              <w:t xml:space="preserve">Žaidžiant mokyti laikyti šaukštelį, puodelį, semti šaukšteliu ir pan. </w:t>
            </w:r>
          </w:p>
          <w:p w:rsidR="00912207" w:rsidRDefault="00912207" w:rsidP="008632CD">
            <w:pPr>
              <w:spacing w:after="0" w:line="240" w:lineRule="auto"/>
            </w:pPr>
            <w:r w:rsidRPr="008703FC">
              <w:t>Žaisti žaidimą „Pamaitinkime lėlytę, meškutį“, pratinti būtisavarankiškam</w:t>
            </w:r>
            <w:r w:rsidR="00C66FB0">
              <w:t>.</w:t>
            </w:r>
          </w:p>
          <w:p w:rsidR="0034221D" w:rsidRPr="00053905" w:rsidRDefault="0034221D" w:rsidP="008632CD">
            <w:pPr>
              <w:spacing w:after="0" w:line="240" w:lineRule="auto"/>
            </w:pPr>
          </w:p>
        </w:tc>
      </w:tr>
      <w:tr w:rsidR="00912207" w:rsidTr="00AC6626">
        <w:tc>
          <w:tcPr>
            <w:tcW w:w="14858" w:type="dxa"/>
            <w:gridSpan w:val="4"/>
          </w:tcPr>
          <w:p w:rsidR="00D06F59" w:rsidRDefault="00D06F59" w:rsidP="00C10679">
            <w:pPr>
              <w:spacing w:after="0" w:line="240" w:lineRule="auto"/>
              <w:jc w:val="center"/>
              <w:rPr>
                <w:b/>
              </w:rPr>
            </w:pPr>
          </w:p>
          <w:p w:rsidR="00912207" w:rsidRPr="008632CD" w:rsidRDefault="00C10679" w:rsidP="00C10679">
            <w:pPr>
              <w:spacing w:after="0" w:line="240" w:lineRule="auto"/>
              <w:jc w:val="center"/>
              <w:rPr>
                <w:b/>
              </w:rPr>
            </w:pPr>
            <w:r>
              <w:rPr>
                <w:b/>
              </w:rPr>
              <w:t>1 žingsnis. Fizinis aktyvumas</w:t>
            </w:r>
          </w:p>
        </w:tc>
      </w:tr>
      <w:tr w:rsidR="00912207" w:rsidTr="00AC6626">
        <w:tc>
          <w:tcPr>
            <w:tcW w:w="7465" w:type="dxa"/>
          </w:tcPr>
          <w:p w:rsidR="00912207" w:rsidRDefault="00912207" w:rsidP="008632CD">
            <w:pPr>
              <w:spacing w:after="0" w:line="240" w:lineRule="auto"/>
              <w:jc w:val="both"/>
            </w:pPr>
            <w:r w:rsidRPr="008A3252">
              <w:t xml:space="preserve">Sėdi, šliaužia, ropoja pirmyn ir atgal, įkalnėn ir nuokalnėn, laiptais aukštyn, ko nors įsitvėręs atsistoja, stovi laikydamasis ar savarankiškai, žingsniuoja laikydamasis, </w:t>
            </w:r>
            <w:r>
              <w:t xml:space="preserve">vedamas arba </w:t>
            </w:r>
            <w:r w:rsidRPr="008A3252">
              <w:t>savarankiškai, išlaiko pusiausvyrą</w:t>
            </w:r>
            <w:r>
              <w:t>.</w:t>
            </w:r>
          </w:p>
        </w:tc>
        <w:tc>
          <w:tcPr>
            <w:tcW w:w="7393" w:type="dxa"/>
            <w:gridSpan w:val="3"/>
          </w:tcPr>
          <w:p w:rsidR="00912207" w:rsidRPr="008A3252" w:rsidRDefault="00912207" w:rsidP="008632CD">
            <w:pPr>
              <w:spacing w:after="0" w:line="240" w:lineRule="auto"/>
              <w:jc w:val="both"/>
            </w:pPr>
            <w:r>
              <w:t xml:space="preserve">Vaiko regėjimo lauke padėti </w:t>
            </w:r>
            <w:r w:rsidRPr="008A3252">
              <w:t>ž</w:t>
            </w:r>
            <w:r>
              <w:t>aislų ir skatinti ropoti iki jų.</w:t>
            </w:r>
          </w:p>
          <w:p w:rsidR="00912207" w:rsidRDefault="00912207" w:rsidP="008632CD">
            <w:pPr>
              <w:spacing w:after="0" w:line="240" w:lineRule="auto"/>
              <w:jc w:val="both"/>
            </w:pPr>
            <w:r>
              <w:t xml:space="preserve">Pasiūlyti ropoti peršviečiamu </w:t>
            </w:r>
            <w:r w:rsidRPr="008A3252">
              <w:t>tuneliu, po stalu.</w:t>
            </w:r>
          </w:p>
          <w:p w:rsidR="00912207" w:rsidRDefault="00912207" w:rsidP="008632CD">
            <w:pPr>
              <w:spacing w:after="0" w:line="240" w:lineRule="auto"/>
              <w:jc w:val="both"/>
            </w:pPr>
            <w:r>
              <w:t>Žaisti žaidimus skatinančius vaiką eiti iki suaugusio.</w:t>
            </w:r>
          </w:p>
          <w:p w:rsidR="00912207" w:rsidRDefault="00912207" w:rsidP="008632CD">
            <w:pPr>
              <w:spacing w:after="0" w:line="240" w:lineRule="auto"/>
              <w:jc w:val="both"/>
            </w:pPr>
            <w:r w:rsidRPr="008A3252">
              <w:t>Kviesti susipažinti su nauju žaislu: apžiūrėti, liesti, purtyti, gniaužyti ir kt.</w:t>
            </w:r>
          </w:p>
        </w:tc>
      </w:tr>
      <w:tr w:rsidR="00912207" w:rsidTr="00AC6626">
        <w:tc>
          <w:tcPr>
            <w:tcW w:w="7465" w:type="dxa"/>
          </w:tcPr>
          <w:p w:rsidR="00912207" w:rsidRPr="008A3252" w:rsidRDefault="00912207" w:rsidP="008632CD">
            <w:pPr>
              <w:spacing w:after="0" w:line="240" w:lineRule="auto"/>
              <w:jc w:val="both"/>
            </w:pPr>
            <w:r w:rsidRPr="008A3252">
              <w:t>Tikslingai siekia daikto, rankos judėjimą seka ak</w:t>
            </w:r>
            <w:r>
              <w:t>imis, pačiumpa ir laiko daiktą saujoje ir jį tyrinėja, perimdamas</w:t>
            </w:r>
            <w:r w:rsidRPr="008A3252">
              <w:t xml:space="preserve"> daiktus iš vienos rankos į kitą</w:t>
            </w:r>
            <w:r>
              <w:t>.</w:t>
            </w:r>
          </w:p>
          <w:p w:rsidR="00912207" w:rsidRPr="008A3252" w:rsidRDefault="00912207" w:rsidP="008632CD">
            <w:pPr>
              <w:spacing w:after="0" w:line="240" w:lineRule="auto"/>
              <w:jc w:val="both"/>
            </w:pPr>
          </w:p>
        </w:tc>
        <w:tc>
          <w:tcPr>
            <w:tcW w:w="7393" w:type="dxa"/>
            <w:gridSpan w:val="3"/>
          </w:tcPr>
          <w:p w:rsidR="00912207" w:rsidRDefault="00912207" w:rsidP="008632CD">
            <w:pPr>
              <w:spacing w:after="0" w:line="240" w:lineRule="auto"/>
              <w:jc w:val="both"/>
            </w:pPr>
            <w:r>
              <w:t xml:space="preserve">Siūlyti dėlioti žaislą ar kokį </w:t>
            </w:r>
            <w:r w:rsidRPr="00E51F72">
              <w:t>nors daiktą iš vienos rankos į kitą.</w:t>
            </w:r>
          </w:p>
          <w:p w:rsidR="00912207" w:rsidRDefault="00912207" w:rsidP="008632CD">
            <w:pPr>
              <w:spacing w:after="0" w:line="240" w:lineRule="auto"/>
              <w:jc w:val="both"/>
            </w:pPr>
            <w:r w:rsidRPr="00E51F72">
              <w:t xml:space="preserve">Lengvais sukamaisiais judesiais masažuoti vaiko delniukus. </w:t>
            </w:r>
          </w:p>
          <w:p w:rsidR="00912207" w:rsidRPr="008A3252" w:rsidRDefault="00912207" w:rsidP="008632CD">
            <w:pPr>
              <w:spacing w:after="0" w:line="240" w:lineRule="auto"/>
              <w:jc w:val="both"/>
            </w:pPr>
            <w:r w:rsidRPr="00E51F72">
              <w:t>Žaisti su įvairaus dydžio kamuoliukais, balionais.</w:t>
            </w:r>
          </w:p>
        </w:tc>
      </w:tr>
      <w:tr w:rsidR="00912207" w:rsidTr="00AC6626">
        <w:tc>
          <w:tcPr>
            <w:tcW w:w="14858" w:type="dxa"/>
            <w:gridSpan w:val="4"/>
          </w:tcPr>
          <w:p w:rsidR="00D06F59" w:rsidRDefault="00D06F59" w:rsidP="00C10679">
            <w:pPr>
              <w:spacing w:after="0" w:line="240" w:lineRule="auto"/>
              <w:jc w:val="center"/>
              <w:rPr>
                <w:b/>
              </w:rPr>
            </w:pPr>
          </w:p>
          <w:p w:rsidR="00912207" w:rsidRPr="008632CD" w:rsidRDefault="00912207" w:rsidP="00C10679">
            <w:pPr>
              <w:spacing w:after="0" w:line="240" w:lineRule="auto"/>
              <w:jc w:val="center"/>
              <w:rPr>
                <w:b/>
              </w:rPr>
            </w:pPr>
            <w:r w:rsidRPr="008632CD">
              <w:rPr>
                <w:b/>
              </w:rPr>
              <w:t>1 žingsn</w:t>
            </w:r>
            <w:r w:rsidR="00C10679">
              <w:rPr>
                <w:b/>
              </w:rPr>
              <w:t>is. Emocijų suvokimas ir raiška</w:t>
            </w:r>
          </w:p>
        </w:tc>
      </w:tr>
      <w:tr w:rsidR="00912207" w:rsidTr="00AC6626">
        <w:tc>
          <w:tcPr>
            <w:tcW w:w="7465" w:type="dxa"/>
          </w:tcPr>
          <w:p w:rsidR="00912207" w:rsidRDefault="00912207" w:rsidP="008632CD">
            <w:pPr>
              <w:spacing w:after="0" w:line="240" w:lineRule="auto"/>
              <w:jc w:val="both"/>
            </w:pPr>
            <w:r w:rsidRPr="006571DA">
              <w:t xml:space="preserve">Mimika, kūno judesiais ir garsais išreiškia džiaugsmą, liūdesį, baimę, pyktį. </w:t>
            </w:r>
          </w:p>
          <w:p w:rsidR="00912207" w:rsidRDefault="00912207" w:rsidP="008632CD">
            <w:pPr>
              <w:spacing w:after="0" w:line="240" w:lineRule="auto"/>
              <w:jc w:val="both"/>
            </w:pPr>
            <w:r w:rsidRPr="006571DA">
              <w:t>Patiria išsiskyrimo su tėvais nerimą ir džiaugsmą jiems sugrįžus.</w:t>
            </w:r>
          </w:p>
          <w:p w:rsidR="00912207" w:rsidRPr="008A3252" w:rsidRDefault="00912207" w:rsidP="008632CD">
            <w:pPr>
              <w:spacing w:after="0" w:line="240" w:lineRule="auto"/>
              <w:jc w:val="both"/>
            </w:pPr>
            <w:r w:rsidRPr="006571DA">
              <w:t>Išreiškia nerimą, pamatęs nepažįstamą žmogų.</w:t>
            </w:r>
          </w:p>
        </w:tc>
        <w:tc>
          <w:tcPr>
            <w:tcW w:w="7393" w:type="dxa"/>
            <w:gridSpan w:val="3"/>
          </w:tcPr>
          <w:p w:rsidR="00912207" w:rsidRPr="006571DA" w:rsidRDefault="00912207" w:rsidP="008632CD">
            <w:pPr>
              <w:spacing w:after="0" w:line="240" w:lineRule="auto"/>
              <w:jc w:val="both"/>
            </w:pPr>
            <w:r w:rsidRPr="006571DA">
              <w:t>Stengtis suprasti kūdikio emocijų reiškimo ženklus ir pasirūpinti juo, kai mažylis yra liūdnas, piktas.</w:t>
            </w:r>
          </w:p>
          <w:p w:rsidR="00912207" w:rsidRPr="006571DA" w:rsidRDefault="00912207" w:rsidP="008632CD">
            <w:pPr>
              <w:spacing w:after="0" w:line="240" w:lineRule="auto"/>
              <w:jc w:val="both"/>
            </w:pPr>
            <w:r w:rsidRPr="006571DA">
              <w:t>Pasirūpinti, kad kūdikis ma</w:t>
            </w:r>
            <w:r>
              <w:t xml:space="preserve">tytų save veidrodyje, kai yra </w:t>
            </w:r>
            <w:r w:rsidRPr="006571DA">
              <w:t xml:space="preserve">linksmas, liūdnas, piktas. </w:t>
            </w:r>
          </w:p>
          <w:p w:rsidR="00912207" w:rsidRPr="006571DA" w:rsidRDefault="00912207" w:rsidP="008632CD">
            <w:pPr>
              <w:spacing w:after="0" w:line="240" w:lineRule="auto"/>
              <w:jc w:val="both"/>
            </w:pPr>
            <w:r>
              <w:t xml:space="preserve">Kalbinti kūdikį ir įvardyti jo </w:t>
            </w:r>
            <w:r w:rsidRPr="006571DA">
              <w:t>emocijas.</w:t>
            </w:r>
          </w:p>
          <w:p w:rsidR="00912207" w:rsidRDefault="00912207" w:rsidP="008632CD">
            <w:pPr>
              <w:spacing w:after="0" w:line="240" w:lineRule="auto"/>
              <w:jc w:val="both"/>
            </w:pPr>
            <w:r>
              <w:t>U</w:t>
            </w:r>
            <w:r w:rsidRPr="006571DA">
              <w:t>žimti jį įdomia veikla, suteikti džiugių, malonių potyrių, nukreipti dėmesį nuo liūdesį keliančių situacijų.</w:t>
            </w:r>
          </w:p>
          <w:p w:rsidR="00912207" w:rsidRPr="00E51F72" w:rsidRDefault="00912207" w:rsidP="008632CD">
            <w:pPr>
              <w:spacing w:after="0" w:line="240" w:lineRule="auto"/>
              <w:jc w:val="both"/>
            </w:pPr>
            <w:r w:rsidRPr="006571DA">
              <w:t>Užtikrinti vaiko saugumą.</w:t>
            </w:r>
          </w:p>
        </w:tc>
      </w:tr>
      <w:tr w:rsidR="00912207" w:rsidTr="00AC6626">
        <w:tc>
          <w:tcPr>
            <w:tcW w:w="7465" w:type="dxa"/>
          </w:tcPr>
          <w:p w:rsidR="00912207" w:rsidRPr="007A0C49" w:rsidRDefault="00912207" w:rsidP="008632CD">
            <w:pPr>
              <w:spacing w:after="0" w:line="240" w:lineRule="auto"/>
              <w:jc w:val="both"/>
            </w:pPr>
            <w:r w:rsidRPr="007A0C49">
              <w:t>Ats</w:t>
            </w:r>
            <w:r>
              <w:t>pindi kitų vaikų emocijų raišką.</w:t>
            </w:r>
          </w:p>
          <w:p w:rsidR="00912207" w:rsidRPr="006571DA" w:rsidRDefault="00912207" w:rsidP="008632CD">
            <w:pPr>
              <w:spacing w:after="0" w:line="240" w:lineRule="auto"/>
              <w:jc w:val="both"/>
            </w:pPr>
          </w:p>
        </w:tc>
        <w:tc>
          <w:tcPr>
            <w:tcW w:w="7393" w:type="dxa"/>
            <w:gridSpan w:val="3"/>
          </w:tcPr>
          <w:p w:rsidR="00925086" w:rsidRPr="006571DA" w:rsidRDefault="00912207" w:rsidP="008632CD">
            <w:pPr>
              <w:spacing w:after="0" w:line="240" w:lineRule="auto"/>
              <w:jc w:val="both"/>
            </w:pPr>
            <w:r w:rsidRPr="007A0C49">
              <w:t>Paguldyti, pasodinti kūdikį šalia kitų vaikų, duoti žaisliukų, skatinti pabendrauti</w:t>
            </w:r>
            <w:r w:rsidR="00C66FB0">
              <w:t>.</w:t>
            </w:r>
          </w:p>
        </w:tc>
      </w:tr>
      <w:tr w:rsidR="00912207" w:rsidTr="00AC6626">
        <w:tc>
          <w:tcPr>
            <w:tcW w:w="14858" w:type="dxa"/>
            <w:gridSpan w:val="4"/>
          </w:tcPr>
          <w:p w:rsidR="00D06F59" w:rsidRDefault="00D06F59" w:rsidP="00C10679">
            <w:pPr>
              <w:spacing w:after="0" w:line="240" w:lineRule="auto"/>
              <w:jc w:val="center"/>
              <w:rPr>
                <w:b/>
              </w:rPr>
            </w:pPr>
          </w:p>
          <w:p w:rsidR="00912207" w:rsidRPr="008632CD" w:rsidRDefault="00912207" w:rsidP="00C10679">
            <w:pPr>
              <w:spacing w:after="0" w:line="240" w:lineRule="auto"/>
              <w:jc w:val="center"/>
              <w:rPr>
                <w:b/>
              </w:rPr>
            </w:pPr>
            <w:r w:rsidRPr="008632CD">
              <w:rPr>
                <w:b/>
              </w:rPr>
              <w:t xml:space="preserve">1 žingsnis. </w:t>
            </w:r>
            <w:r w:rsidR="00C10679">
              <w:rPr>
                <w:b/>
              </w:rPr>
              <w:t>Savireguliacija ir savikontrolė</w:t>
            </w:r>
          </w:p>
        </w:tc>
      </w:tr>
      <w:tr w:rsidR="00912207" w:rsidTr="00AC6626">
        <w:tc>
          <w:tcPr>
            <w:tcW w:w="7465" w:type="dxa"/>
          </w:tcPr>
          <w:p w:rsidR="00912207" w:rsidRDefault="00912207" w:rsidP="008632CD">
            <w:pPr>
              <w:spacing w:after="0" w:line="240" w:lineRule="auto"/>
              <w:jc w:val="both"/>
            </w:pPr>
            <w:r w:rsidRPr="002D793D">
              <w:t xml:space="preserve">Gerai jaučiasi įprastoje aplinkoje. </w:t>
            </w:r>
          </w:p>
          <w:p w:rsidR="00912207" w:rsidRPr="007A0C49" w:rsidRDefault="00912207" w:rsidP="008632CD">
            <w:pPr>
              <w:spacing w:after="0" w:line="240" w:lineRule="auto"/>
              <w:jc w:val="both"/>
            </w:pPr>
            <w:r w:rsidRPr="002D793D">
              <w:t xml:space="preserve">Nusiramina kalbinamas, nešiojamas, supamas. </w:t>
            </w:r>
          </w:p>
        </w:tc>
        <w:tc>
          <w:tcPr>
            <w:tcW w:w="7393" w:type="dxa"/>
            <w:gridSpan w:val="3"/>
          </w:tcPr>
          <w:p w:rsidR="00912207" w:rsidRPr="002D793D" w:rsidRDefault="00912207" w:rsidP="008632CD">
            <w:pPr>
              <w:spacing w:after="0" w:line="240" w:lineRule="auto"/>
              <w:jc w:val="both"/>
            </w:pPr>
            <w:r w:rsidRPr="002D793D">
              <w:t>Žaisti su vaiku, parūpinti spalvingų, skambančių, judančių žaislų, nedūžtančių veidrodėlių.</w:t>
            </w:r>
          </w:p>
          <w:p w:rsidR="00912207" w:rsidRPr="002D793D" w:rsidRDefault="00912207" w:rsidP="008632CD">
            <w:pPr>
              <w:spacing w:after="0" w:line="240" w:lineRule="auto"/>
              <w:jc w:val="both"/>
            </w:pPr>
            <w:r w:rsidRPr="002D793D">
              <w:t>Sukurti mažai kintančią, saugią aplinką.</w:t>
            </w:r>
          </w:p>
          <w:p w:rsidR="00912207" w:rsidRDefault="00912207" w:rsidP="008632CD">
            <w:pPr>
              <w:spacing w:after="0" w:line="240" w:lineRule="auto"/>
              <w:jc w:val="both"/>
            </w:pPr>
            <w:r w:rsidRPr="002D793D">
              <w:t>Kiekvieną kartą vaikui su</w:t>
            </w:r>
            <w:r>
              <w:t>nerimus reaguoti švelniai ir su</w:t>
            </w:r>
            <w:r w:rsidRPr="002D793D">
              <w:t xml:space="preserve">teikti fizinį komfortą. </w:t>
            </w:r>
          </w:p>
          <w:p w:rsidR="00912207" w:rsidRPr="007A0C49" w:rsidRDefault="00912207" w:rsidP="008632CD">
            <w:pPr>
              <w:spacing w:after="0" w:line="240" w:lineRule="auto"/>
              <w:jc w:val="both"/>
            </w:pPr>
            <w:r w:rsidRPr="002D793D">
              <w:t xml:space="preserve">Mokytis atpažinti vaikų poreikių raiškos </w:t>
            </w:r>
            <w:r>
              <w:t>ženklus.</w:t>
            </w:r>
          </w:p>
        </w:tc>
      </w:tr>
      <w:tr w:rsidR="00912207" w:rsidTr="00AC6626">
        <w:tc>
          <w:tcPr>
            <w:tcW w:w="7465" w:type="dxa"/>
          </w:tcPr>
          <w:p w:rsidR="00912207" w:rsidRPr="002D793D" w:rsidRDefault="00912207" w:rsidP="008632CD">
            <w:pPr>
              <w:spacing w:after="0" w:line="240" w:lineRule="auto"/>
              <w:jc w:val="both"/>
            </w:pPr>
            <w:r w:rsidRPr="002D793D">
              <w:t>Tapatinasi su suaugusiojo, prie kurio yra prisirišęs, emocijomis.</w:t>
            </w:r>
          </w:p>
        </w:tc>
        <w:tc>
          <w:tcPr>
            <w:tcW w:w="7393" w:type="dxa"/>
            <w:gridSpan w:val="3"/>
          </w:tcPr>
          <w:p w:rsidR="00912207" w:rsidRDefault="00912207" w:rsidP="008632CD">
            <w:pPr>
              <w:spacing w:after="0" w:line="240" w:lineRule="auto"/>
              <w:jc w:val="both"/>
            </w:pPr>
            <w:r w:rsidRPr="002D793D">
              <w:t>Kalbinti kūdikį, dainuoti jam įvairia intonacija – linksmai, ramiai, liūdnai.</w:t>
            </w:r>
          </w:p>
          <w:p w:rsidR="00912207" w:rsidRDefault="00912207" w:rsidP="008632CD">
            <w:pPr>
              <w:spacing w:after="0" w:line="240" w:lineRule="auto"/>
              <w:jc w:val="both"/>
            </w:pPr>
            <w:r w:rsidRPr="002D793D">
              <w:t xml:space="preserve">Juokinti, džiuginti kūdikį, kad kuo </w:t>
            </w:r>
            <w:r>
              <w:t xml:space="preserve">daugiau laiko būtų </w:t>
            </w:r>
            <w:r w:rsidRPr="002D793D">
              <w:t>linksmas, smagus.</w:t>
            </w:r>
          </w:p>
          <w:p w:rsidR="0034221D" w:rsidRPr="002D793D" w:rsidRDefault="0034221D" w:rsidP="008632CD">
            <w:pPr>
              <w:spacing w:after="0" w:line="240" w:lineRule="auto"/>
              <w:jc w:val="both"/>
            </w:pPr>
          </w:p>
        </w:tc>
      </w:tr>
      <w:tr w:rsidR="00912207" w:rsidTr="00AC6626">
        <w:tc>
          <w:tcPr>
            <w:tcW w:w="14858" w:type="dxa"/>
            <w:gridSpan w:val="4"/>
          </w:tcPr>
          <w:p w:rsidR="00D06F59" w:rsidRDefault="00D06F59" w:rsidP="00C10679">
            <w:pPr>
              <w:spacing w:after="0" w:line="240" w:lineRule="auto"/>
              <w:jc w:val="center"/>
              <w:rPr>
                <w:b/>
              </w:rPr>
            </w:pPr>
          </w:p>
          <w:p w:rsidR="00912207" w:rsidRPr="008632CD" w:rsidRDefault="00912207" w:rsidP="00C10679">
            <w:pPr>
              <w:spacing w:after="0" w:line="240" w:lineRule="auto"/>
              <w:jc w:val="center"/>
              <w:rPr>
                <w:b/>
              </w:rPr>
            </w:pPr>
            <w:r w:rsidRPr="008632CD">
              <w:rPr>
                <w:b/>
              </w:rPr>
              <w:t>2 žingsn</w:t>
            </w:r>
            <w:r w:rsidR="00C10679">
              <w:rPr>
                <w:b/>
              </w:rPr>
              <w:t>is. Kasdienio gyvenimo įgūdžiai</w:t>
            </w:r>
          </w:p>
        </w:tc>
      </w:tr>
      <w:tr w:rsidR="00912207" w:rsidTr="00AC6626">
        <w:tc>
          <w:tcPr>
            <w:tcW w:w="7465" w:type="dxa"/>
          </w:tcPr>
          <w:p w:rsidR="00912207" w:rsidRPr="008703FC" w:rsidRDefault="00912207" w:rsidP="008632CD">
            <w:pPr>
              <w:spacing w:after="0" w:line="240" w:lineRule="auto"/>
              <w:jc w:val="both"/>
            </w:pPr>
            <w:r w:rsidRPr="008703FC">
              <w:t>Valgo ir geria padedamas arba savarankiškai.</w:t>
            </w:r>
          </w:p>
          <w:p w:rsidR="00912207" w:rsidRPr="00053905" w:rsidRDefault="00912207" w:rsidP="008632CD">
            <w:pPr>
              <w:spacing w:after="0" w:line="240" w:lineRule="auto"/>
              <w:jc w:val="both"/>
            </w:pPr>
          </w:p>
        </w:tc>
        <w:tc>
          <w:tcPr>
            <w:tcW w:w="7393" w:type="dxa"/>
            <w:gridSpan w:val="3"/>
          </w:tcPr>
          <w:p w:rsidR="00912207" w:rsidRPr="00053905" w:rsidRDefault="00912207" w:rsidP="008632CD">
            <w:pPr>
              <w:spacing w:after="0" w:line="240" w:lineRule="auto"/>
              <w:jc w:val="both"/>
            </w:pPr>
            <w:r>
              <w:t xml:space="preserve"> V</w:t>
            </w:r>
            <w:r w:rsidRPr="008703FC">
              <w:t>algyti savarankiškai</w:t>
            </w:r>
            <w:r>
              <w:t xml:space="preserve"> ž</w:t>
            </w:r>
            <w:r w:rsidRPr="008703FC">
              <w:t>aisti žaidimus „Su kuo lėlytė valgo?“, „Meškiukas nori valgyti“.</w:t>
            </w:r>
          </w:p>
        </w:tc>
      </w:tr>
      <w:tr w:rsidR="00912207" w:rsidTr="00AC6626">
        <w:tc>
          <w:tcPr>
            <w:tcW w:w="7465" w:type="dxa"/>
          </w:tcPr>
          <w:p w:rsidR="00912207" w:rsidRDefault="00912207" w:rsidP="008632CD">
            <w:pPr>
              <w:spacing w:after="0" w:line="240" w:lineRule="auto"/>
              <w:jc w:val="both"/>
            </w:pPr>
            <w:r w:rsidRPr="008703FC">
              <w:t xml:space="preserve">Kartais parodo mimika, ženklais arba pasako, kada nori tuštintis ar šlapintis. </w:t>
            </w:r>
          </w:p>
          <w:p w:rsidR="00912207" w:rsidRDefault="00912207" w:rsidP="008632CD">
            <w:pPr>
              <w:spacing w:after="0" w:line="240" w:lineRule="auto"/>
              <w:jc w:val="both"/>
            </w:pPr>
            <w:r w:rsidRPr="008703FC">
              <w:t xml:space="preserve">Suaugusiojo rengiamas vaikas „jam padeda“. </w:t>
            </w:r>
          </w:p>
          <w:p w:rsidR="00912207" w:rsidRDefault="00912207" w:rsidP="008632CD">
            <w:pPr>
              <w:spacing w:after="0" w:line="240" w:lineRule="auto"/>
              <w:jc w:val="both"/>
            </w:pPr>
            <w:r w:rsidRPr="008703FC">
              <w:t>Suaugusiojo padedamas plaunasi, šluostosi rankas, išpučia nosį.</w:t>
            </w:r>
          </w:p>
          <w:p w:rsidR="00912207" w:rsidRPr="00053905" w:rsidRDefault="00912207" w:rsidP="008632CD">
            <w:pPr>
              <w:spacing w:after="0" w:line="240" w:lineRule="auto"/>
              <w:jc w:val="both"/>
            </w:pPr>
            <w:r w:rsidRPr="008703FC">
              <w:t>Paprašytas padeda žaislą į nurodytą vietą.</w:t>
            </w:r>
          </w:p>
        </w:tc>
        <w:tc>
          <w:tcPr>
            <w:tcW w:w="7393" w:type="dxa"/>
            <w:gridSpan w:val="3"/>
          </w:tcPr>
          <w:p w:rsidR="00912207" w:rsidRPr="00B34B9A" w:rsidRDefault="00912207" w:rsidP="00C66FB0">
            <w:pPr>
              <w:spacing w:after="0" w:line="240" w:lineRule="auto"/>
              <w:jc w:val="both"/>
            </w:pPr>
            <w:r>
              <w:t>S</w:t>
            </w:r>
            <w:r w:rsidRPr="00B34B9A">
              <w:t>odinti ant puoduko ar klozeto.</w:t>
            </w:r>
          </w:p>
          <w:p w:rsidR="00912207" w:rsidRDefault="00912207" w:rsidP="00C66FB0">
            <w:pPr>
              <w:spacing w:after="0" w:line="240" w:lineRule="auto"/>
              <w:jc w:val="both"/>
            </w:pPr>
            <w:r w:rsidRPr="00B34B9A">
              <w:t>Žaisti žaidimus imituojant rengimosi veiksmus</w:t>
            </w:r>
            <w:r>
              <w:t>.</w:t>
            </w:r>
          </w:p>
          <w:p w:rsidR="00912207" w:rsidRPr="00B34B9A" w:rsidRDefault="00912207" w:rsidP="00C66FB0">
            <w:pPr>
              <w:spacing w:after="0" w:line="240" w:lineRule="auto"/>
              <w:jc w:val="both"/>
            </w:pPr>
            <w:r w:rsidRPr="00B34B9A">
              <w:t>Rengiant vaiką, pratinti apsirengti ir nusirengti drabužėliu</w:t>
            </w:r>
            <w:r>
              <w:t>s tam tikra tvarka.</w:t>
            </w:r>
          </w:p>
          <w:p w:rsidR="00912207" w:rsidRPr="00B34B9A" w:rsidRDefault="00912207" w:rsidP="00C66FB0">
            <w:pPr>
              <w:spacing w:after="0" w:line="240" w:lineRule="auto"/>
              <w:jc w:val="both"/>
            </w:pPr>
            <w:r w:rsidRPr="00B34B9A">
              <w:t xml:space="preserve">Kurti žaidybines situacijas, skatinančias vaiką panaudoti </w:t>
            </w:r>
            <w:r>
              <w:t>savo mokėjimus ir įgūdžius.</w:t>
            </w:r>
          </w:p>
          <w:p w:rsidR="00912207" w:rsidRPr="00BA63B8" w:rsidRDefault="00912207" w:rsidP="008632CD">
            <w:pPr>
              <w:spacing w:after="0" w:line="240" w:lineRule="auto"/>
              <w:jc w:val="both"/>
            </w:pPr>
            <w:r w:rsidRPr="00B34B9A">
              <w:t xml:space="preserve">Kurti siužetines situacijas, skatinančias vaiką padėti žaislą į jam skirtą vietą. </w:t>
            </w:r>
          </w:p>
        </w:tc>
      </w:tr>
      <w:tr w:rsidR="00912207" w:rsidTr="00AC6626">
        <w:tc>
          <w:tcPr>
            <w:tcW w:w="14858" w:type="dxa"/>
            <w:gridSpan w:val="4"/>
          </w:tcPr>
          <w:p w:rsidR="00D06F59" w:rsidRDefault="00D06F59" w:rsidP="00C10679">
            <w:pPr>
              <w:spacing w:after="0" w:line="240" w:lineRule="auto"/>
              <w:jc w:val="center"/>
              <w:rPr>
                <w:b/>
              </w:rPr>
            </w:pPr>
          </w:p>
          <w:p w:rsidR="00912207" w:rsidRPr="008632CD" w:rsidRDefault="00C10679" w:rsidP="00C10679">
            <w:pPr>
              <w:spacing w:after="0" w:line="240" w:lineRule="auto"/>
              <w:jc w:val="center"/>
              <w:rPr>
                <w:b/>
              </w:rPr>
            </w:pPr>
            <w:r>
              <w:rPr>
                <w:b/>
              </w:rPr>
              <w:t>2 žingsnis. Fizinis aktyvumas</w:t>
            </w:r>
          </w:p>
        </w:tc>
      </w:tr>
      <w:tr w:rsidR="00912207" w:rsidTr="00AC6626">
        <w:tc>
          <w:tcPr>
            <w:tcW w:w="7465" w:type="dxa"/>
          </w:tcPr>
          <w:p w:rsidR="00912207" w:rsidRDefault="00912207" w:rsidP="008632CD">
            <w:pPr>
              <w:spacing w:after="0" w:line="240" w:lineRule="auto"/>
              <w:jc w:val="both"/>
            </w:pPr>
            <w:r w:rsidRPr="00E51F72">
              <w:t>Savarankiškai atsistoja</w:t>
            </w:r>
            <w:r>
              <w:t xml:space="preserve">, stovi, atsitupia, pasilenkia. </w:t>
            </w:r>
          </w:p>
          <w:p w:rsidR="00912207" w:rsidRDefault="00912207" w:rsidP="008632CD">
            <w:pPr>
              <w:spacing w:after="0" w:line="240" w:lineRule="auto"/>
              <w:jc w:val="both"/>
            </w:pPr>
            <w:r>
              <w:t>E</w:t>
            </w:r>
            <w:r w:rsidRPr="00E51F72">
              <w:t>ina į priekį, šoną ir atgal, ein</w:t>
            </w:r>
            <w:r>
              <w:t>a stumdamas ar tempdamas daiktą.</w:t>
            </w:r>
          </w:p>
          <w:p w:rsidR="00912207" w:rsidRDefault="00912207" w:rsidP="008632CD">
            <w:pPr>
              <w:spacing w:after="0" w:line="240" w:lineRule="auto"/>
              <w:jc w:val="both"/>
            </w:pPr>
            <w:r>
              <w:t>B</w:t>
            </w:r>
            <w:r w:rsidRPr="00E51F72">
              <w:t>ėga tiesiomis kojomis, atsisėdęs ant ri</w:t>
            </w:r>
            <w:r>
              <w:t xml:space="preserve">edančio žaislo stumiasi kojomis. </w:t>
            </w:r>
          </w:p>
          <w:p w:rsidR="00912207" w:rsidRDefault="00912207" w:rsidP="008632CD">
            <w:pPr>
              <w:spacing w:after="0" w:line="240" w:lineRule="auto"/>
              <w:jc w:val="both"/>
            </w:pPr>
            <w:r>
              <w:t>P</w:t>
            </w:r>
            <w:r w:rsidRPr="00E51F72">
              <w:t>ralenda per kliūtis keturpėsčia, padedamas lipa laiptais aukštyn pristatomuoju ži</w:t>
            </w:r>
            <w:r>
              <w:t>ngsniu.</w:t>
            </w:r>
          </w:p>
          <w:p w:rsidR="00912207" w:rsidRPr="008703FC" w:rsidRDefault="00912207" w:rsidP="008632CD">
            <w:pPr>
              <w:spacing w:after="0" w:line="240" w:lineRule="auto"/>
              <w:jc w:val="both"/>
            </w:pPr>
            <w:r>
              <w:t>S</w:t>
            </w:r>
            <w:r w:rsidRPr="00E51F72">
              <w:t>piria kamuolį išlaikydamas pusiausvyrą</w:t>
            </w:r>
            <w:r w:rsidR="00C66FB0">
              <w:t>.</w:t>
            </w:r>
          </w:p>
        </w:tc>
        <w:tc>
          <w:tcPr>
            <w:tcW w:w="7393" w:type="dxa"/>
            <w:gridSpan w:val="3"/>
          </w:tcPr>
          <w:p w:rsidR="00912207" w:rsidRPr="00E51F72" w:rsidRDefault="00912207" w:rsidP="008632CD">
            <w:pPr>
              <w:spacing w:after="0" w:line="240" w:lineRule="auto"/>
              <w:jc w:val="both"/>
            </w:pPr>
            <w:r w:rsidRPr="00E51F72">
              <w:t>Siūlyti žaidimus, lavinančius ir įtvirtinančius vaiko judėjimą</w:t>
            </w:r>
            <w:r>
              <w:t>.</w:t>
            </w:r>
          </w:p>
          <w:p w:rsidR="00912207" w:rsidRPr="00B34B9A" w:rsidRDefault="00912207" w:rsidP="008632CD">
            <w:pPr>
              <w:spacing w:after="0" w:line="240" w:lineRule="auto"/>
              <w:jc w:val="both"/>
            </w:pPr>
            <w:r w:rsidRPr="00E51F72">
              <w:t>Turėti grupėje žaislų, kuriuos galima stumdyti, sėdėti ar jais važinėti.</w:t>
            </w:r>
          </w:p>
        </w:tc>
      </w:tr>
      <w:tr w:rsidR="00912207" w:rsidTr="00AC6626">
        <w:tc>
          <w:tcPr>
            <w:tcW w:w="7465" w:type="dxa"/>
          </w:tcPr>
          <w:p w:rsidR="00912207" w:rsidRPr="00E51F72" w:rsidRDefault="00912207" w:rsidP="008632CD">
            <w:pPr>
              <w:spacing w:after="0" w:line="240" w:lineRule="auto"/>
              <w:jc w:val="both"/>
            </w:pPr>
            <w:r w:rsidRPr="00E51F72">
              <w:t xml:space="preserve">Pasuka riešą, apverčia plaštaką delnu žemyn, pasuka delnu aukštyn, mosteli plaštaka, paima daiktą iš viršaus apimdamas jį pirštais, išmeta daiktus iš rankos atleisdamas pirštus, ploja rankomis. </w:t>
            </w:r>
          </w:p>
          <w:p w:rsidR="00912207" w:rsidRPr="00E51F72" w:rsidRDefault="00912207" w:rsidP="008632CD">
            <w:pPr>
              <w:spacing w:after="0" w:line="240" w:lineRule="auto"/>
              <w:jc w:val="both"/>
            </w:pPr>
            <w:r w:rsidRPr="00E51F72">
              <w:t>Ridena, meta, gaudo kamuolį.</w:t>
            </w:r>
          </w:p>
        </w:tc>
        <w:tc>
          <w:tcPr>
            <w:tcW w:w="7393" w:type="dxa"/>
            <w:gridSpan w:val="3"/>
          </w:tcPr>
          <w:p w:rsidR="00912207" w:rsidRDefault="00912207" w:rsidP="008632CD">
            <w:pPr>
              <w:spacing w:after="0" w:line="240" w:lineRule="auto"/>
              <w:jc w:val="both"/>
            </w:pPr>
            <w:r w:rsidRPr="00E51F72">
              <w:t>Siūlyti statyti bokštelį</w:t>
            </w:r>
            <w:r>
              <w:t xml:space="preserve">, užsukti ir atsukti dangtelius, </w:t>
            </w:r>
            <w:r w:rsidRPr="00E51F72">
              <w:t xml:space="preserve">daryti </w:t>
            </w:r>
            <w:r>
              <w:t>popierinius kamuoliukus.</w:t>
            </w:r>
          </w:p>
          <w:p w:rsidR="00912207" w:rsidRDefault="00912207" w:rsidP="008632CD">
            <w:pPr>
              <w:spacing w:after="0" w:line="240" w:lineRule="auto"/>
              <w:jc w:val="both"/>
            </w:pPr>
            <w:r>
              <w:t>Žaisti žaidimus smulkiajai motorikai lavinti.</w:t>
            </w:r>
          </w:p>
          <w:p w:rsidR="00912207" w:rsidRPr="00E51F72" w:rsidRDefault="00912207" w:rsidP="008632CD">
            <w:pPr>
              <w:spacing w:after="0" w:line="240" w:lineRule="auto"/>
              <w:jc w:val="both"/>
            </w:pPr>
            <w:r w:rsidRPr="00E51F72">
              <w:t>Duoti lip</w:t>
            </w:r>
            <w:r>
              <w:t>dyti iš minkšto plastilino ir kt.</w:t>
            </w:r>
          </w:p>
        </w:tc>
      </w:tr>
      <w:tr w:rsidR="00912207" w:rsidTr="00AC6626">
        <w:tc>
          <w:tcPr>
            <w:tcW w:w="14858" w:type="dxa"/>
            <w:gridSpan w:val="4"/>
          </w:tcPr>
          <w:p w:rsidR="00D06F59" w:rsidRDefault="00D06F59" w:rsidP="00C10679">
            <w:pPr>
              <w:spacing w:after="0" w:line="240" w:lineRule="auto"/>
              <w:jc w:val="center"/>
              <w:rPr>
                <w:b/>
              </w:rPr>
            </w:pPr>
          </w:p>
          <w:p w:rsidR="00912207" w:rsidRPr="008632CD" w:rsidRDefault="00912207" w:rsidP="00C10679">
            <w:pPr>
              <w:spacing w:after="0" w:line="240" w:lineRule="auto"/>
              <w:jc w:val="center"/>
              <w:rPr>
                <w:b/>
              </w:rPr>
            </w:pPr>
            <w:r w:rsidRPr="008632CD">
              <w:rPr>
                <w:b/>
              </w:rPr>
              <w:t>2 žingsn</w:t>
            </w:r>
            <w:r w:rsidR="00C10679">
              <w:rPr>
                <w:b/>
              </w:rPr>
              <w:t>is. Emocijų suvokimas ir raiška</w:t>
            </w:r>
          </w:p>
        </w:tc>
      </w:tr>
      <w:tr w:rsidR="00912207" w:rsidTr="00AC6626">
        <w:tc>
          <w:tcPr>
            <w:tcW w:w="7465" w:type="dxa"/>
          </w:tcPr>
          <w:p w:rsidR="00912207" w:rsidRDefault="00912207" w:rsidP="008632CD">
            <w:pPr>
              <w:spacing w:after="0" w:line="240" w:lineRule="auto"/>
              <w:jc w:val="both"/>
            </w:pPr>
            <w:r w:rsidRPr="007A0C49">
              <w:t>Džiaugsmą, liūdesį, baimę, pykt</w:t>
            </w:r>
            <w:r>
              <w:t>į reiškia skirtingu intensyvumu.</w:t>
            </w:r>
          </w:p>
          <w:p w:rsidR="00912207" w:rsidRPr="00E51F72" w:rsidRDefault="00912207" w:rsidP="008632CD">
            <w:pPr>
              <w:spacing w:after="0" w:line="240" w:lineRule="auto"/>
              <w:jc w:val="both"/>
            </w:pPr>
            <w:r w:rsidRPr="007A0C49">
              <w:t>Emocijos pastovesnės, tačiau dar būdinga greita nuotaikų kaita</w:t>
            </w:r>
            <w:r>
              <w:t>.</w:t>
            </w:r>
          </w:p>
        </w:tc>
        <w:tc>
          <w:tcPr>
            <w:tcW w:w="7393" w:type="dxa"/>
            <w:gridSpan w:val="3"/>
          </w:tcPr>
          <w:p w:rsidR="00912207" w:rsidRDefault="00912207" w:rsidP="008632CD">
            <w:pPr>
              <w:spacing w:after="0" w:line="240" w:lineRule="auto"/>
              <w:jc w:val="both"/>
            </w:pPr>
            <w:r>
              <w:t>Sudaryti sąlygas, kad vaikas galėtų stebėti save.</w:t>
            </w:r>
          </w:p>
          <w:p w:rsidR="00912207" w:rsidRPr="007A0C49" w:rsidRDefault="00912207" w:rsidP="008632CD">
            <w:pPr>
              <w:spacing w:after="0" w:line="240" w:lineRule="auto"/>
              <w:jc w:val="both"/>
            </w:pPr>
            <w:r w:rsidRPr="007A0C49">
              <w:t xml:space="preserve">Kalbinti vaiką ir pavadinti jo reiškiamas emocijas. </w:t>
            </w:r>
          </w:p>
          <w:p w:rsidR="00912207" w:rsidRPr="007A0C49" w:rsidRDefault="00912207" w:rsidP="008632CD">
            <w:pPr>
              <w:spacing w:after="0" w:line="240" w:lineRule="auto"/>
              <w:jc w:val="both"/>
            </w:pPr>
            <w:r>
              <w:t xml:space="preserve">Visada pasirūpinti vaiku, kai </w:t>
            </w:r>
            <w:r w:rsidRPr="007A0C49">
              <w:t>jis jaučiasi blogai.</w:t>
            </w:r>
          </w:p>
          <w:p w:rsidR="00912207" w:rsidRDefault="00912207" w:rsidP="008632CD">
            <w:pPr>
              <w:spacing w:after="0" w:line="240" w:lineRule="auto"/>
              <w:jc w:val="both"/>
            </w:pPr>
            <w:r w:rsidRPr="007A0C49">
              <w:t>Kartu su vaiku vartyti knygeles, kuriose veikėjai yra skir</w:t>
            </w:r>
            <w:r>
              <w:t>tingos nuotaikos.</w:t>
            </w:r>
          </w:p>
          <w:p w:rsidR="00912207" w:rsidRPr="00E51F72" w:rsidRDefault="00912207" w:rsidP="008632CD">
            <w:pPr>
              <w:spacing w:after="0" w:line="240" w:lineRule="auto"/>
              <w:jc w:val="both"/>
            </w:pPr>
            <w:r w:rsidRPr="007A0C49">
              <w:t>Dainuoti skirtingų nuotaikų daineles.</w:t>
            </w:r>
          </w:p>
        </w:tc>
      </w:tr>
      <w:tr w:rsidR="00912207" w:rsidTr="00AC6626">
        <w:tc>
          <w:tcPr>
            <w:tcW w:w="7465" w:type="dxa"/>
          </w:tcPr>
          <w:p w:rsidR="00912207" w:rsidRPr="007A0C49" w:rsidRDefault="00912207" w:rsidP="008632CD">
            <w:pPr>
              <w:spacing w:after="0" w:line="240" w:lineRule="auto"/>
              <w:jc w:val="both"/>
            </w:pPr>
            <w:r w:rsidRPr="007A0C49">
              <w:t xml:space="preserve">Atpažįsta kito vaiko ar suaugusiojo džiaugsmo, liūdesio, pykčio emocijų </w:t>
            </w:r>
            <w:r w:rsidRPr="007A0C49">
              <w:lastRenderedPageBreak/>
              <w:t>išraiškas.</w:t>
            </w:r>
          </w:p>
        </w:tc>
        <w:tc>
          <w:tcPr>
            <w:tcW w:w="7393" w:type="dxa"/>
            <w:gridSpan w:val="3"/>
          </w:tcPr>
          <w:p w:rsidR="00912207" w:rsidRDefault="00912207" w:rsidP="008632CD">
            <w:pPr>
              <w:spacing w:after="0" w:line="240" w:lineRule="auto"/>
              <w:jc w:val="both"/>
            </w:pPr>
            <w:r w:rsidRPr="007A0C49">
              <w:lastRenderedPageBreak/>
              <w:t xml:space="preserve">Įvardyti vaikų bei savo emocijas. </w:t>
            </w:r>
          </w:p>
          <w:p w:rsidR="00912207" w:rsidRPr="007A0C49" w:rsidRDefault="00912207" w:rsidP="008632CD">
            <w:pPr>
              <w:spacing w:after="0" w:line="240" w:lineRule="auto"/>
              <w:jc w:val="both"/>
            </w:pPr>
            <w:r w:rsidRPr="007A0C49">
              <w:lastRenderedPageBreak/>
              <w:t>Pasakyti, kad vaikas liūdnas, pačiam jį paglostyti ir paskatinti kitą vaiką jį paglostyti.</w:t>
            </w:r>
          </w:p>
          <w:p w:rsidR="00912207" w:rsidRPr="007A0C49" w:rsidRDefault="00912207" w:rsidP="008632CD">
            <w:pPr>
              <w:spacing w:after="0" w:line="240" w:lineRule="auto"/>
              <w:jc w:val="both"/>
            </w:pPr>
            <w:r w:rsidRPr="007A0C49">
              <w:t>Su lėlėmis, kitais žaislais žaisti žaidimus, kuriuose jie skirtingai jaučiasi ir elgiasi.</w:t>
            </w:r>
          </w:p>
        </w:tc>
      </w:tr>
      <w:tr w:rsidR="00912207" w:rsidTr="00AC6626">
        <w:tc>
          <w:tcPr>
            <w:tcW w:w="14858" w:type="dxa"/>
            <w:gridSpan w:val="4"/>
          </w:tcPr>
          <w:p w:rsidR="00D06F59" w:rsidRDefault="00D06F59" w:rsidP="00C10679">
            <w:pPr>
              <w:spacing w:after="0" w:line="240" w:lineRule="auto"/>
              <w:jc w:val="center"/>
              <w:rPr>
                <w:b/>
              </w:rPr>
            </w:pPr>
          </w:p>
          <w:p w:rsidR="00912207" w:rsidRPr="008632CD" w:rsidRDefault="00912207" w:rsidP="00C10679">
            <w:pPr>
              <w:spacing w:after="0" w:line="240" w:lineRule="auto"/>
              <w:jc w:val="center"/>
              <w:rPr>
                <w:b/>
              </w:rPr>
            </w:pPr>
            <w:r w:rsidRPr="008632CD">
              <w:rPr>
                <w:b/>
              </w:rPr>
              <w:t xml:space="preserve">2 žingsnis. </w:t>
            </w:r>
            <w:r w:rsidR="00C10679">
              <w:rPr>
                <w:b/>
              </w:rPr>
              <w:t>Savireguliacija ir savikontrolė</w:t>
            </w:r>
          </w:p>
        </w:tc>
      </w:tr>
      <w:tr w:rsidR="00912207" w:rsidTr="00AC6626">
        <w:tc>
          <w:tcPr>
            <w:tcW w:w="7465" w:type="dxa"/>
          </w:tcPr>
          <w:p w:rsidR="00912207" w:rsidRDefault="00912207" w:rsidP="008632CD">
            <w:pPr>
              <w:spacing w:after="0" w:line="240" w:lineRule="auto"/>
              <w:jc w:val="both"/>
            </w:pPr>
            <w:r w:rsidRPr="002D793D">
              <w:t xml:space="preserve">Išsigandęs, užsigavęs, išalkęs nusiramina suaugusiojo kalbinamas, glaudžiamas, maitinamas. </w:t>
            </w:r>
          </w:p>
          <w:p w:rsidR="00912207" w:rsidRDefault="00912207" w:rsidP="008632CD">
            <w:pPr>
              <w:spacing w:after="0" w:line="240" w:lineRule="auto"/>
              <w:jc w:val="both"/>
            </w:pPr>
          </w:p>
          <w:p w:rsidR="00912207" w:rsidRPr="007A0C49" w:rsidRDefault="00912207" w:rsidP="008632CD">
            <w:pPr>
              <w:spacing w:after="0" w:line="240" w:lineRule="auto"/>
              <w:jc w:val="both"/>
            </w:pPr>
            <w:r w:rsidRPr="002D793D">
              <w:t>Pats ieško nusiraminimo: apsikabina minkštą žaislą arba čiulpia čiulptuką, šaukia suaugusįjį, ropščiasi ant kelių</w:t>
            </w:r>
            <w:r>
              <w:t>.</w:t>
            </w:r>
          </w:p>
        </w:tc>
        <w:tc>
          <w:tcPr>
            <w:tcW w:w="7393" w:type="dxa"/>
            <w:gridSpan w:val="3"/>
          </w:tcPr>
          <w:p w:rsidR="00912207" w:rsidRDefault="00912207" w:rsidP="008632CD">
            <w:pPr>
              <w:spacing w:after="0" w:line="240" w:lineRule="auto"/>
              <w:jc w:val="both"/>
            </w:pPr>
            <w:r w:rsidRPr="002D793D">
              <w:t xml:space="preserve">Į vaiko išreikštus poreikius reaguoti nuosekliais, pastoviais veiksmais, intonacijomis, žodžiais. </w:t>
            </w:r>
          </w:p>
          <w:p w:rsidR="00912207" w:rsidRDefault="00912207" w:rsidP="008632CD">
            <w:pPr>
              <w:spacing w:after="0" w:line="240" w:lineRule="auto"/>
              <w:jc w:val="both"/>
            </w:pPr>
            <w:r w:rsidRPr="002D793D">
              <w:t>Nustatyti vaikui ir jo veiklai būtinus apribojimus ir nuosekliai jų laikytis.</w:t>
            </w:r>
          </w:p>
          <w:p w:rsidR="00912207" w:rsidRDefault="00912207" w:rsidP="008632CD">
            <w:pPr>
              <w:spacing w:after="0" w:line="240" w:lineRule="auto"/>
              <w:jc w:val="both"/>
            </w:pPr>
            <w:r w:rsidRPr="002D793D">
              <w:t>Suteikti vaikui galimybę išreikšti savo emocijas</w:t>
            </w:r>
            <w:r>
              <w:t>.</w:t>
            </w:r>
          </w:p>
          <w:p w:rsidR="00912207" w:rsidRPr="007A0C49" w:rsidRDefault="00912207" w:rsidP="008632CD">
            <w:pPr>
              <w:spacing w:after="0" w:line="240" w:lineRule="auto"/>
              <w:jc w:val="both"/>
            </w:pPr>
            <w:r>
              <w:t xml:space="preserve">Padėti vaikams nusiraminti, </w:t>
            </w:r>
            <w:r w:rsidRPr="002D793D">
              <w:t>pasiūlant minkštus, švelnius daiktus, leisti miegoti,</w:t>
            </w:r>
            <w:r>
              <w:t xml:space="preserve"> apsikabinus iš namų atsineštą </w:t>
            </w:r>
            <w:r w:rsidRPr="002D793D">
              <w:t>mėgstamą žaislą</w:t>
            </w:r>
            <w:r w:rsidR="003761AC">
              <w:t>.</w:t>
            </w:r>
          </w:p>
        </w:tc>
      </w:tr>
      <w:tr w:rsidR="00912207" w:rsidTr="00AC6626">
        <w:tc>
          <w:tcPr>
            <w:tcW w:w="7465" w:type="dxa"/>
          </w:tcPr>
          <w:p w:rsidR="00912207" w:rsidRPr="002D793D" w:rsidRDefault="00912207" w:rsidP="008632CD">
            <w:pPr>
              <w:spacing w:after="0" w:line="240" w:lineRule="auto"/>
              <w:jc w:val="both"/>
            </w:pPr>
            <w:r w:rsidRPr="002D793D">
              <w:t>Pradeda valdyti savo emocijų raišką ir veiksmus, reaguodamas į juo besirūpinančio suaugusiojo veido išraišką, balso intonaciją, žodžius</w:t>
            </w:r>
            <w:r>
              <w:t>.</w:t>
            </w:r>
          </w:p>
        </w:tc>
        <w:tc>
          <w:tcPr>
            <w:tcW w:w="7393" w:type="dxa"/>
            <w:gridSpan w:val="3"/>
          </w:tcPr>
          <w:p w:rsidR="00912207" w:rsidRDefault="00912207" w:rsidP="008632CD">
            <w:pPr>
              <w:spacing w:after="0" w:line="240" w:lineRule="auto"/>
              <w:jc w:val="both"/>
            </w:pPr>
            <w:r w:rsidRPr="002D793D">
              <w:t xml:space="preserve">Vaiko elgesiui reguliuoti taikyti veido mimiką ir balso intonacijas. </w:t>
            </w:r>
          </w:p>
          <w:p w:rsidR="00912207" w:rsidRDefault="00912207" w:rsidP="008632CD">
            <w:pPr>
              <w:spacing w:after="0" w:line="240" w:lineRule="auto"/>
              <w:jc w:val="both"/>
            </w:pPr>
            <w:r w:rsidRPr="002D793D">
              <w:t>Vaikams parodyti, kaip reikėtų elgtis vienoje ar kitoje situacijoje</w:t>
            </w:r>
            <w:r>
              <w:t>.</w:t>
            </w:r>
          </w:p>
          <w:p w:rsidR="00AC6626" w:rsidRPr="002D793D" w:rsidRDefault="00AC6626" w:rsidP="008632CD">
            <w:pPr>
              <w:spacing w:after="0" w:line="240" w:lineRule="auto"/>
              <w:jc w:val="both"/>
            </w:pPr>
          </w:p>
        </w:tc>
      </w:tr>
      <w:tr w:rsidR="00912207" w:rsidTr="00AC6626">
        <w:tc>
          <w:tcPr>
            <w:tcW w:w="14858" w:type="dxa"/>
            <w:gridSpan w:val="4"/>
          </w:tcPr>
          <w:p w:rsidR="00D06F59" w:rsidRDefault="00D06F59" w:rsidP="00C10679">
            <w:pPr>
              <w:spacing w:after="0" w:line="240" w:lineRule="auto"/>
              <w:jc w:val="center"/>
              <w:rPr>
                <w:b/>
              </w:rPr>
            </w:pPr>
          </w:p>
          <w:p w:rsidR="00912207" w:rsidRPr="008632CD" w:rsidRDefault="00912207" w:rsidP="00C10679">
            <w:pPr>
              <w:spacing w:after="0" w:line="240" w:lineRule="auto"/>
              <w:jc w:val="center"/>
              <w:rPr>
                <w:b/>
              </w:rPr>
            </w:pPr>
            <w:r w:rsidRPr="008632CD">
              <w:rPr>
                <w:b/>
              </w:rPr>
              <w:t>3 žingsn</w:t>
            </w:r>
            <w:r w:rsidR="00C10679">
              <w:rPr>
                <w:b/>
              </w:rPr>
              <w:t>is. Kasdienio gyvenimo įgūdžiai</w:t>
            </w:r>
          </w:p>
        </w:tc>
      </w:tr>
      <w:tr w:rsidR="00912207" w:rsidTr="00AC6626">
        <w:tc>
          <w:tcPr>
            <w:tcW w:w="7465" w:type="dxa"/>
          </w:tcPr>
          <w:p w:rsidR="00912207" w:rsidRPr="00B34B9A" w:rsidRDefault="00912207" w:rsidP="008632CD">
            <w:pPr>
              <w:spacing w:after="0" w:line="240" w:lineRule="auto"/>
              <w:jc w:val="both"/>
            </w:pPr>
            <w:r w:rsidRPr="00B34B9A">
              <w:t>Savarankiškai valgo ir geria.</w:t>
            </w:r>
          </w:p>
          <w:p w:rsidR="00912207" w:rsidRDefault="00912207" w:rsidP="008632CD">
            <w:pPr>
              <w:spacing w:after="0" w:line="240" w:lineRule="auto"/>
              <w:jc w:val="both"/>
            </w:pPr>
            <w:r w:rsidRPr="00B34B9A">
              <w:t>Pradeda naudoti stalo įrankius.</w:t>
            </w:r>
          </w:p>
          <w:p w:rsidR="00912207" w:rsidRDefault="00912207" w:rsidP="008632CD">
            <w:pPr>
              <w:spacing w:after="0" w:line="240" w:lineRule="auto"/>
              <w:jc w:val="both"/>
            </w:pPr>
          </w:p>
          <w:p w:rsidR="00912207" w:rsidRPr="00053905" w:rsidRDefault="00912207" w:rsidP="008632CD">
            <w:pPr>
              <w:spacing w:after="0" w:line="240" w:lineRule="auto"/>
              <w:jc w:val="both"/>
            </w:pPr>
          </w:p>
        </w:tc>
        <w:tc>
          <w:tcPr>
            <w:tcW w:w="7393" w:type="dxa"/>
            <w:gridSpan w:val="3"/>
          </w:tcPr>
          <w:p w:rsidR="00912207" w:rsidRDefault="00912207" w:rsidP="008632CD">
            <w:pPr>
              <w:spacing w:after="0" w:line="240" w:lineRule="auto"/>
              <w:jc w:val="both"/>
            </w:pPr>
            <w:r w:rsidRPr="00B34B9A">
              <w:t>Skatinti ragauti ir valgyti įvairų maistą.</w:t>
            </w:r>
          </w:p>
          <w:p w:rsidR="00912207" w:rsidRDefault="00912207" w:rsidP="008632CD">
            <w:pPr>
              <w:spacing w:after="0" w:line="240" w:lineRule="auto"/>
              <w:jc w:val="both"/>
            </w:pPr>
            <w:r w:rsidRPr="00B34B9A">
              <w:t>Pratinti gerai sukramtyti maistą, neskubinti valgančio vaiko, mokyti valgyti ramiai.</w:t>
            </w:r>
          </w:p>
          <w:p w:rsidR="00912207" w:rsidRDefault="00912207" w:rsidP="008632CD">
            <w:pPr>
              <w:spacing w:after="0" w:line="240" w:lineRule="auto"/>
              <w:jc w:val="both"/>
            </w:pPr>
            <w:r w:rsidRPr="00B34B9A">
              <w:t>Pratinti keltis nuo stalo tik baigus valgyti.</w:t>
            </w:r>
          </w:p>
          <w:p w:rsidR="00912207" w:rsidRPr="00B34B9A" w:rsidRDefault="00912207" w:rsidP="008632CD">
            <w:pPr>
              <w:spacing w:after="0" w:line="240" w:lineRule="auto"/>
              <w:jc w:val="both"/>
            </w:pPr>
            <w:r>
              <w:t xml:space="preserve">Siūlyti žaisti žaidimus, </w:t>
            </w:r>
            <w:r w:rsidRPr="00B34B9A">
              <w:t>mokant naudotis stalo įrankiais</w:t>
            </w:r>
            <w:r>
              <w:t>.</w:t>
            </w:r>
          </w:p>
          <w:p w:rsidR="00912207" w:rsidRDefault="00912207" w:rsidP="008632CD">
            <w:pPr>
              <w:spacing w:after="0" w:line="240" w:lineRule="auto"/>
              <w:jc w:val="both"/>
            </w:pPr>
            <w:r w:rsidRPr="00B34B9A">
              <w:t>Prižiūrėti, kad vaikas valgytų su įrankiais taip, kaip jis gali, pagirti vaiką už pastangas.</w:t>
            </w:r>
          </w:p>
          <w:p w:rsidR="00912207" w:rsidRPr="00053905" w:rsidRDefault="00912207" w:rsidP="008632CD">
            <w:pPr>
              <w:spacing w:after="0" w:line="240" w:lineRule="auto"/>
              <w:jc w:val="both"/>
            </w:pPr>
            <w:r w:rsidRPr="00B34B9A">
              <w:t>Turėti grupėje indelių, skatinti vaiką jais žaisti.</w:t>
            </w:r>
          </w:p>
        </w:tc>
      </w:tr>
      <w:tr w:rsidR="00912207" w:rsidTr="00AC6626">
        <w:tc>
          <w:tcPr>
            <w:tcW w:w="7465" w:type="dxa"/>
          </w:tcPr>
          <w:p w:rsidR="00912207" w:rsidRDefault="00912207" w:rsidP="008632CD">
            <w:pPr>
              <w:spacing w:after="0" w:line="240" w:lineRule="auto"/>
              <w:jc w:val="both"/>
            </w:pPr>
            <w:r w:rsidRPr="00B34B9A">
              <w:t xml:space="preserve">Pats eina į tualetą, suaugusiojo padedamas susitvarko. </w:t>
            </w:r>
          </w:p>
          <w:p w:rsidR="00912207" w:rsidRDefault="00912207" w:rsidP="008632CD">
            <w:pPr>
              <w:spacing w:after="0" w:line="240" w:lineRule="auto"/>
              <w:jc w:val="both"/>
            </w:pPr>
            <w:r w:rsidRPr="00B34B9A">
              <w:t>Suaugusiojo padedamas nusirengia ir apsirengia, bando praustis, nusišluostyti veidą, rankas.</w:t>
            </w:r>
          </w:p>
          <w:p w:rsidR="00912207" w:rsidRPr="00B34B9A" w:rsidRDefault="00912207" w:rsidP="008632CD">
            <w:pPr>
              <w:spacing w:after="0" w:line="240" w:lineRule="auto"/>
              <w:jc w:val="both"/>
            </w:pPr>
            <w:r w:rsidRPr="00B34B9A">
              <w:t>Padeda į vietą vieną kitą daiktą</w:t>
            </w:r>
            <w:r>
              <w:t>.</w:t>
            </w:r>
          </w:p>
          <w:p w:rsidR="00912207" w:rsidRPr="00053905" w:rsidRDefault="00912207" w:rsidP="008632CD">
            <w:pPr>
              <w:spacing w:after="0" w:line="240" w:lineRule="auto"/>
              <w:jc w:val="both"/>
            </w:pPr>
          </w:p>
        </w:tc>
        <w:tc>
          <w:tcPr>
            <w:tcW w:w="7393" w:type="dxa"/>
            <w:gridSpan w:val="3"/>
          </w:tcPr>
          <w:p w:rsidR="00912207" w:rsidRPr="00B34B9A" w:rsidRDefault="00912207" w:rsidP="008632CD">
            <w:pPr>
              <w:spacing w:after="0" w:line="240" w:lineRule="auto"/>
              <w:jc w:val="both"/>
            </w:pPr>
            <w:r w:rsidRPr="00B34B9A">
              <w:t>Mokyti tai</w:t>
            </w:r>
            <w:r>
              <w:t xml:space="preserve">syklingai naudotis </w:t>
            </w:r>
            <w:r w:rsidRPr="00B34B9A">
              <w:t>tualetu.</w:t>
            </w:r>
          </w:p>
          <w:p w:rsidR="00912207" w:rsidRDefault="00912207" w:rsidP="008632CD">
            <w:pPr>
              <w:spacing w:after="0" w:line="240" w:lineRule="auto"/>
              <w:jc w:val="both"/>
            </w:pPr>
            <w:r w:rsidRPr="00B34B9A">
              <w:t>Žaisti žaidimus „Kuo aš a</w:t>
            </w:r>
            <w:r>
              <w:t xml:space="preserve">psirengsiu, eidamas į lauką ar </w:t>
            </w:r>
            <w:r w:rsidRPr="00B34B9A">
              <w:t xml:space="preserve">iš darželio namo?“, „Aprenk draugą“. </w:t>
            </w:r>
          </w:p>
          <w:p w:rsidR="00912207" w:rsidRDefault="00912207" w:rsidP="008632CD">
            <w:pPr>
              <w:spacing w:after="0" w:line="240" w:lineRule="auto"/>
              <w:jc w:val="both"/>
            </w:pPr>
            <w:r w:rsidRPr="00B34B9A">
              <w:t>Skatinti klausyti</w:t>
            </w:r>
            <w:r>
              <w:t>s ir (ar) imituoti eilėraštukus.</w:t>
            </w:r>
          </w:p>
          <w:p w:rsidR="00912207" w:rsidRDefault="00912207" w:rsidP="008632CD">
            <w:pPr>
              <w:spacing w:after="0" w:line="240" w:lineRule="auto"/>
              <w:jc w:val="both"/>
            </w:pPr>
            <w:r w:rsidRPr="00B34B9A">
              <w:t xml:space="preserve">Naudoti įvairias higienos priemones. </w:t>
            </w:r>
          </w:p>
          <w:p w:rsidR="00912207" w:rsidRDefault="00912207" w:rsidP="008632CD">
            <w:pPr>
              <w:spacing w:after="0" w:line="240" w:lineRule="auto"/>
              <w:jc w:val="both"/>
            </w:pPr>
            <w:r w:rsidRPr="00B34B9A">
              <w:t xml:space="preserve">Kalbėtis </w:t>
            </w:r>
            <w:r>
              <w:t>su vaikais apie švarą.</w:t>
            </w:r>
          </w:p>
          <w:p w:rsidR="00912207" w:rsidRPr="00B34B9A" w:rsidRDefault="00912207" w:rsidP="008632CD">
            <w:pPr>
              <w:spacing w:after="0" w:line="240" w:lineRule="auto"/>
              <w:jc w:val="both"/>
            </w:pPr>
            <w:r w:rsidRPr="00B34B9A">
              <w:t>Sistemingai skatinti pažaidus sudėti žaislus ir kitas priemones į vietą.</w:t>
            </w:r>
          </w:p>
          <w:p w:rsidR="00912207" w:rsidRPr="00053905" w:rsidRDefault="00912207" w:rsidP="008632CD">
            <w:pPr>
              <w:spacing w:after="0" w:line="240" w:lineRule="auto"/>
              <w:jc w:val="both"/>
            </w:pPr>
            <w:r w:rsidRPr="00B34B9A">
              <w:lastRenderedPageBreak/>
              <w:t xml:space="preserve">Tvarkyti žaislus, dainuojant </w:t>
            </w:r>
            <w:r>
              <w:t>daineles, deklamuojant eilėraštukus.</w:t>
            </w:r>
          </w:p>
        </w:tc>
      </w:tr>
      <w:tr w:rsidR="00912207" w:rsidTr="00AC6626">
        <w:tc>
          <w:tcPr>
            <w:tcW w:w="14858" w:type="dxa"/>
            <w:gridSpan w:val="4"/>
          </w:tcPr>
          <w:p w:rsidR="00D06F59" w:rsidRDefault="00D06F59" w:rsidP="00C10679">
            <w:pPr>
              <w:spacing w:after="0" w:line="240" w:lineRule="auto"/>
              <w:jc w:val="center"/>
              <w:rPr>
                <w:b/>
              </w:rPr>
            </w:pPr>
          </w:p>
          <w:p w:rsidR="00912207" w:rsidRPr="008632CD" w:rsidRDefault="00C10679" w:rsidP="00C10679">
            <w:pPr>
              <w:spacing w:after="0" w:line="240" w:lineRule="auto"/>
              <w:jc w:val="center"/>
              <w:rPr>
                <w:b/>
              </w:rPr>
            </w:pPr>
            <w:r>
              <w:rPr>
                <w:b/>
              </w:rPr>
              <w:t>3 žingsnis. Fizinis aktyvumas</w:t>
            </w:r>
          </w:p>
        </w:tc>
      </w:tr>
      <w:tr w:rsidR="00912207" w:rsidTr="00AC6626">
        <w:tc>
          <w:tcPr>
            <w:tcW w:w="7465" w:type="dxa"/>
          </w:tcPr>
          <w:p w:rsidR="00912207" w:rsidRDefault="00912207" w:rsidP="008632CD">
            <w:pPr>
              <w:spacing w:after="0" w:line="240" w:lineRule="auto"/>
              <w:jc w:val="both"/>
            </w:pPr>
            <w:r w:rsidRPr="00295941">
              <w:t xml:space="preserve">Pastovi ant vienos kojos (3–4 sekundes). </w:t>
            </w:r>
          </w:p>
          <w:p w:rsidR="00912207" w:rsidRPr="00295941" w:rsidRDefault="00912207" w:rsidP="008632CD">
            <w:pPr>
              <w:spacing w:after="0" w:line="240" w:lineRule="auto"/>
              <w:jc w:val="both"/>
            </w:pPr>
            <w:r w:rsidRPr="00295941">
              <w:t>Tikslingai, skirtingu ritmu eina t</w:t>
            </w:r>
            <w:r>
              <w:t xml:space="preserve">en, kur </w:t>
            </w:r>
            <w:r w:rsidRPr="00295941">
              <w:t xml:space="preserve">nori, vaikščiodamas apeina arba peržengia kliūtis, eina plačia (25–30 cm) linija. </w:t>
            </w:r>
          </w:p>
          <w:p w:rsidR="00912207" w:rsidRDefault="00912207" w:rsidP="008632CD">
            <w:pPr>
              <w:spacing w:after="0" w:line="240" w:lineRule="auto"/>
              <w:jc w:val="both"/>
            </w:pPr>
            <w:r w:rsidRPr="00295941">
              <w:t>Bėga keisdamas kryptį, greitį.</w:t>
            </w:r>
          </w:p>
          <w:p w:rsidR="00912207" w:rsidRDefault="00912207" w:rsidP="008632CD">
            <w:pPr>
              <w:spacing w:after="0" w:line="240" w:lineRule="auto"/>
              <w:jc w:val="both"/>
            </w:pPr>
            <w:r w:rsidRPr="00295941">
              <w:t>Lipa ir nulipa laiptais pakaitiniu žin</w:t>
            </w:r>
            <w:r>
              <w:t xml:space="preserve">gsniu, laikydamasis suaugusiojo </w:t>
            </w:r>
            <w:r w:rsidRPr="00295941">
              <w:t xml:space="preserve">rankos ar turėklų. </w:t>
            </w:r>
          </w:p>
          <w:p w:rsidR="00912207" w:rsidRPr="00B34B9A" w:rsidRDefault="00912207" w:rsidP="008632CD">
            <w:pPr>
              <w:spacing w:after="0" w:line="240" w:lineRule="auto"/>
              <w:jc w:val="both"/>
            </w:pPr>
            <w:r w:rsidRPr="00295941">
              <w:t>Atsispirdamas abiem kojomis pašoka nuo žemės, nušoka nuo laiptelio, peršoka liniją, spiria kamuolį.</w:t>
            </w:r>
          </w:p>
        </w:tc>
        <w:tc>
          <w:tcPr>
            <w:tcW w:w="7393" w:type="dxa"/>
            <w:gridSpan w:val="3"/>
          </w:tcPr>
          <w:p w:rsidR="00912207" w:rsidRDefault="00912207" w:rsidP="008632CD">
            <w:pPr>
              <w:spacing w:after="0" w:line="240" w:lineRule="auto"/>
              <w:jc w:val="both"/>
            </w:pPr>
            <w:r w:rsidRPr="00295941">
              <w:t>Sudaryti sąlygas vaikui vaikščioti įvairiu atst</w:t>
            </w:r>
            <w:r>
              <w:t>umu, neužkliudant padėtų daiktų.</w:t>
            </w:r>
          </w:p>
          <w:p w:rsidR="00912207" w:rsidRDefault="00912207" w:rsidP="008632CD">
            <w:pPr>
              <w:spacing w:after="0" w:line="240" w:lineRule="auto"/>
              <w:jc w:val="both"/>
            </w:pPr>
            <w:r w:rsidRPr="00295941">
              <w:t xml:space="preserve">Organizuoti siužetinių pratimų, kurie skatintų vaiką peržengti kliūtis, eiti plačia linija. </w:t>
            </w:r>
          </w:p>
          <w:p w:rsidR="00912207" w:rsidRDefault="00912207" w:rsidP="008632CD">
            <w:pPr>
              <w:spacing w:after="0" w:line="240" w:lineRule="auto"/>
              <w:jc w:val="both"/>
            </w:pPr>
            <w:r w:rsidRPr="00295941">
              <w:t xml:space="preserve">Sudaryti sąlygas vaikams laipioti kopėtėlėmis siekiant tikslo – pauostyti, pasiekti, nukabinti. </w:t>
            </w:r>
          </w:p>
          <w:p w:rsidR="00912207" w:rsidRDefault="00912207" w:rsidP="008632CD">
            <w:pPr>
              <w:spacing w:after="0" w:line="240" w:lineRule="auto"/>
              <w:jc w:val="both"/>
            </w:pPr>
            <w:r>
              <w:t>Žaisti žaidimus, k</w:t>
            </w:r>
            <w:r w:rsidRPr="00295941">
              <w:t xml:space="preserve">artu su vaikais imituoti šuoliuojančius gyvūnus. </w:t>
            </w:r>
          </w:p>
          <w:p w:rsidR="00912207" w:rsidRPr="00B34B9A" w:rsidRDefault="00912207" w:rsidP="008632CD">
            <w:pPr>
              <w:spacing w:after="0" w:line="240" w:lineRule="auto"/>
              <w:jc w:val="both"/>
            </w:pPr>
          </w:p>
        </w:tc>
      </w:tr>
      <w:tr w:rsidR="00912207" w:rsidTr="00AC6626">
        <w:tc>
          <w:tcPr>
            <w:tcW w:w="7465" w:type="dxa"/>
          </w:tcPr>
          <w:p w:rsidR="00912207" w:rsidRPr="00295941" w:rsidRDefault="00912207" w:rsidP="008632CD">
            <w:pPr>
              <w:spacing w:after="0" w:line="240" w:lineRule="auto"/>
              <w:jc w:val="both"/>
            </w:pPr>
            <w:r w:rsidRPr="00295941">
              <w:t>Geriau derina akies-rankos, abiejų</w:t>
            </w:r>
            <w:r>
              <w:t xml:space="preserve"> rankų, rankų ir kojų judesius.</w:t>
            </w:r>
          </w:p>
          <w:p w:rsidR="00912207" w:rsidRPr="00295941" w:rsidRDefault="00912207" w:rsidP="008632CD">
            <w:pPr>
              <w:spacing w:after="0" w:line="240" w:lineRule="auto"/>
              <w:jc w:val="both"/>
            </w:pPr>
          </w:p>
        </w:tc>
        <w:tc>
          <w:tcPr>
            <w:tcW w:w="7393" w:type="dxa"/>
            <w:gridSpan w:val="3"/>
          </w:tcPr>
          <w:p w:rsidR="00912207" w:rsidRDefault="00912207" w:rsidP="008632CD">
            <w:pPr>
              <w:spacing w:after="0" w:line="240" w:lineRule="auto"/>
              <w:jc w:val="both"/>
            </w:pPr>
            <w:r>
              <w:t>Pasiūlyti vedžioti labirintą.</w:t>
            </w:r>
            <w:r w:rsidRPr="00295941">
              <w:t xml:space="preserve"> Tegu vaikas veda pieštuku arba piršteliu. </w:t>
            </w:r>
          </w:p>
          <w:p w:rsidR="00912207" w:rsidRDefault="00912207" w:rsidP="008632CD">
            <w:pPr>
              <w:spacing w:after="0" w:line="240" w:lineRule="auto"/>
              <w:jc w:val="both"/>
            </w:pPr>
            <w:r>
              <w:t>S</w:t>
            </w:r>
            <w:r w:rsidRPr="00295941">
              <w:t xml:space="preserve">ugalvokite pasakojimų, pasakų: kur veda šis kelias, pas ką ir t. t. </w:t>
            </w:r>
          </w:p>
          <w:p w:rsidR="00912207" w:rsidRPr="00295941" w:rsidRDefault="00912207" w:rsidP="008632CD">
            <w:pPr>
              <w:spacing w:after="0" w:line="240" w:lineRule="auto"/>
              <w:jc w:val="both"/>
            </w:pPr>
            <w:r w:rsidRPr="00295941">
              <w:t xml:space="preserve">Sudaryti galimybes vaikui ridenti, gaudyti, mėtyti, spardyti kamuolius. </w:t>
            </w:r>
          </w:p>
          <w:p w:rsidR="00912207" w:rsidRDefault="00912207" w:rsidP="008632CD">
            <w:pPr>
              <w:spacing w:after="0" w:line="240" w:lineRule="auto"/>
              <w:jc w:val="both"/>
            </w:pPr>
            <w:r w:rsidRPr="00295941">
              <w:t xml:space="preserve">Kartu su vaikais pasidarykite vėrinį, verkite makaronus, </w:t>
            </w:r>
            <w:r>
              <w:t xml:space="preserve">sagas, karoliukus ir t. t. </w:t>
            </w:r>
            <w:r w:rsidRPr="00295941">
              <w:t>Pradėti nuo didesnių skylučių, taip mažyliui bus įdomiau, po to verti vis smulkesnius daiktus.</w:t>
            </w:r>
          </w:p>
          <w:p w:rsidR="00912207" w:rsidRDefault="00912207" w:rsidP="008632CD">
            <w:pPr>
              <w:spacing w:after="0" w:line="240" w:lineRule="auto"/>
              <w:jc w:val="both"/>
            </w:pPr>
            <w:r w:rsidRPr="00295941">
              <w:t>Siūlyti žaidimus ir žaislus, kuriuose atliekami sukamieji plaštakos judesiai</w:t>
            </w:r>
            <w:r>
              <w:t>.</w:t>
            </w:r>
          </w:p>
          <w:p w:rsidR="00912207" w:rsidRPr="00295941" w:rsidRDefault="00912207" w:rsidP="008632CD">
            <w:pPr>
              <w:spacing w:after="0" w:line="240" w:lineRule="auto"/>
              <w:jc w:val="both"/>
            </w:pPr>
            <w:r w:rsidRPr="00295941">
              <w:t>Mokyti žirklėmis įkirpti popierinės saulutės spindulėlį</w:t>
            </w:r>
            <w:r>
              <w:t>.</w:t>
            </w:r>
          </w:p>
        </w:tc>
      </w:tr>
      <w:tr w:rsidR="00912207" w:rsidTr="00AC6626">
        <w:tc>
          <w:tcPr>
            <w:tcW w:w="14858" w:type="dxa"/>
            <w:gridSpan w:val="4"/>
          </w:tcPr>
          <w:p w:rsidR="00B946BD" w:rsidRDefault="00B946BD" w:rsidP="00D06F59">
            <w:pPr>
              <w:spacing w:after="0" w:line="240" w:lineRule="auto"/>
              <w:rPr>
                <w:b/>
              </w:rPr>
            </w:pPr>
          </w:p>
          <w:p w:rsidR="00912207" w:rsidRPr="008632CD" w:rsidRDefault="00912207" w:rsidP="00C10679">
            <w:pPr>
              <w:spacing w:after="0" w:line="240" w:lineRule="auto"/>
              <w:jc w:val="center"/>
              <w:rPr>
                <w:b/>
              </w:rPr>
            </w:pPr>
            <w:r w:rsidRPr="008632CD">
              <w:rPr>
                <w:b/>
              </w:rPr>
              <w:t>3 žingsn</w:t>
            </w:r>
            <w:r w:rsidR="00C10679">
              <w:rPr>
                <w:b/>
              </w:rPr>
              <w:t>is. Emocijų suvokimas ir raiška</w:t>
            </w:r>
          </w:p>
        </w:tc>
      </w:tr>
      <w:tr w:rsidR="00912207" w:rsidTr="00AC6626">
        <w:tc>
          <w:tcPr>
            <w:tcW w:w="7465" w:type="dxa"/>
          </w:tcPr>
          <w:p w:rsidR="00912207" w:rsidRDefault="00912207" w:rsidP="008632CD">
            <w:pPr>
              <w:spacing w:after="0" w:line="240" w:lineRule="auto"/>
              <w:jc w:val="both"/>
            </w:pPr>
            <w:r w:rsidRPr="007A0C49">
              <w:t xml:space="preserve">Pradeda atpažinti, ką jaučia, turi savus emocijų raiškos būdus. </w:t>
            </w:r>
          </w:p>
          <w:p w:rsidR="00912207" w:rsidRPr="00295941" w:rsidRDefault="00912207" w:rsidP="008632CD">
            <w:pPr>
              <w:spacing w:after="0" w:line="240" w:lineRule="auto"/>
              <w:jc w:val="both"/>
            </w:pPr>
            <w:r w:rsidRPr="007A0C49">
              <w:t>Pradeda vartoti emocijų raiškos žodelius ir emocijų pavadinimus.</w:t>
            </w:r>
          </w:p>
        </w:tc>
        <w:tc>
          <w:tcPr>
            <w:tcW w:w="7393" w:type="dxa"/>
            <w:gridSpan w:val="3"/>
          </w:tcPr>
          <w:p w:rsidR="00912207" w:rsidRDefault="00912207" w:rsidP="008632CD">
            <w:pPr>
              <w:spacing w:after="0" w:line="240" w:lineRule="auto"/>
              <w:jc w:val="both"/>
            </w:pPr>
            <w:r>
              <w:t>R</w:t>
            </w:r>
            <w:r w:rsidRPr="007A0C49">
              <w:t xml:space="preserve">eaguoti į vaiko rodomus emocijų </w:t>
            </w:r>
            <w:r>
              <w:t>ženklus,</w:t>
            </w:r>
            <w:r w:rsidRPr="007A0C49">
              <w:t xml:space="preserve"> komentuoti emocijas ar jausmus, juos pavadinti. </w:t>
            </w:r>
          </w:p>
          <w:p w:rsidR="00912207" w:rsidRPr="00295941" w:rsidRDefault="00912207" w:rsidP="008632CD">
            <w:pPr>
              <w:spacing w:after="0" w:line="240" w:lineRule="auto"/>
              <w:jc w:val="both"/>
            </w:pPr>
            <w:r w:rsidRPr="007A0C49">
              <w:t>Pastebėti, kai vaiko emocijų ir jausmų raiška išsiplečia ir skirtingai į ją reaguoti, padėti atrasti naujų emocijų raiškos būdų</w:t>
            </w:r>
            <w:r w:rsidR="003761AC">
              <w:t>.</w:t>
            </w:r>
          </w:p>
        </w:tc>
      </w:tr>
      <w:tr w:rsidR="00912207" w:rsidTr="00AC6626">
        <w:tc>
          <w:tcPr>
            <w:tcW w:w="7465" w:type="dxa"/>
          </w:tcPr>
          <w:p w:rsidR="00912207" w:rsidRPr="007A0C49" w:rsidRDefault="00912207" w:rsidP="008632CD">
            <w:pPr>
              <w:spacing w:after="0" w:line="240" w:lineRule="auto"/>
              <w:jc w:val="both"/>
            </w:pPr>
            <w:r w:rsidRPr="007A0C49">
              <w:t>Pastebi kitų žmonių emocijų išraišką, atpažįsta aiškiausiai reiškiamas emocijas ir į jas skirtingai reaguoja</w:t>
            </w:r>
            <w:r>
              <w:t>.</w:t>
            </w:r>
          </w:p>
        </w:tc>
        <w:tc>
          <w:tcPr>
            <w:tcW w:w="7393" w:type="dxa"/>
            <w:gridSpan w:val="3"/>
          </w:tcPr>
          <w:p w:rsidR="00912207" w:rsidRDefault="00912207" w:rsidP="008632CD">
            <w:pPr>
              <w:spacing w:after="0" w:line="240" w:lineRule="auto"/>
              <w:jc w:val="both"/>
            </w:pPr>
            <w:r w:rsidRPr="007A0C49">
              <w:t xml:space="preserve">Vartyti ir skaityti vaikui „nuotaikų knygeles“. </w:t>
            </w:r>
          </w:p>
          <w:p w:rsidR="00912207" w:rsidRDefault="00912207" w:rsidP="008632CD">
            <w:pPr>
              <w:spacing w:after="0" w:line="240" w:lineRule="auto"/>
              <w:jc w:val="both"/>
            </w:pPr>
            <w:r w:rsidRPr="007A0C49">
              <w:t xml:space="preserve">Būti vaikui pavyzdžiu, kaip reikia reaguoti į kito vaiko emocijas: jei jis </w:t>
            </w:r>
            <w:r>
              <w:t xml:space="preserve">džiaugiasi, pasijuokti kartu </w:t>
            </w:r>
            <w:r w:rsidRPr="007A0C49">
              <w:t xml:space="preserve">su juo, jei liūdi, verkia – paglostyti, duoti žaislą. </w:t>
            </w:r>
          </w:p>
          <w:p w:rsidR="00912207" w:rsidRDefault="00912207" w:rsidP="008632CD">
            <w:pPr>
              <w:spacing w:after="0" w:line="240" w:lineRule="auto"/>
              <w:jc w:val="both"/>
            </w:pPr>
            <w:r w:rsidRPr="007A0C49">
              <w:t>Mokyti atsiprašymo ir susitaikymo ritualų.</w:t>
            </w:r>
          </w:p>
          <w:p w:rsidR="00912207" w:rsidRPr="007A0C49" w:rsidRDefault="00912207" w:rsidP="008632CD">
            <w:pPr>
              <w:spacing w:after="0" w:line="240" w:lineRule="auto"/>
              <w:jc w:val="both"/>
            </w:pPr>
            <w:r w:rsidRPr="007A0C49">
              <w:t xml:space="preserve">Žaisti žaidimą „Veidelis“. Užsidengti veidą ir atsidengti, demonstruojant </w:t>
            </w:r>
            <w:r w:rsidRPr="007A0C49">
              <w:lastRenderedPageBreak/>
              <w:t>vis kitą emocinę išraišką.</w:t>
            </w:r>
          </w:p>
        </w:tc>
      </w:tr>
      <w:tr w:rsidR="00912207" w:rsidTr="00AC6626">
        <w:tc>
          <w:tcPr>
            <w:tcW w:w="14858" w:type="dxa"/>
            <w:gridSpan w:val="4"/>
          </w:tcPr>
          <w:p w:rsidR="00B946BD" w:rsidRDefault="00B946BD" w:rsidP="00C10679">
            <w:pPr>
              <w:spacing w:after="0" w:line="240" w:lineRule="auto"/>
              <w:jc w:val="center"/>
              <w:rPr>
                <w:b/>
              </w:rPr>
            </w:pPr>
          </w:p>
          <w:p w:rsidR="00912207" w:rsidRPr="008632CD" w:rsidRDefault="00912207" w:rsidP="00C10679">
            <w:pPr>
              <w:spacing w:after="0" w:line="240" w:lineRule="auto"/>
              <w:jc w:val="center"/>
              <w:rPr>
                <w:b/>
              </w:rPr>
            </w:pPr>
            <w:r w:rsidRPr="008632CD">
              <w:rPr>
                <w:b/>
              </w:rPr>
              <w:t xml:space="preserve">3 žingsnis. Savireguliacija </w:t>
            </w:r>
            <w:r w:rsidR="00C10679">
              <w:rPr>
                <w:b/>
              </w:rPr>
              <w:t>ir savikontrolė</w:t>
            </w:r>
          </w:p>
        </w:tc>
      </w:tr>
      <w:tr w:rsidR="00912207" w:rsidTr="00AC6626">
        <w:tc>
          <w:tcPr>
            <w:tcW w:w="7465" w:type="dxa"/>
          </w:tcPr>
          <w:p w:rsidR="00912207" w:rsidRDefault="00912207" w:rsidP="008632CD">
            <w:pPr>
              <w:spacing w:after="0" w:line="240" w:lineRule="auto"/>
              <w:jc w:val="both"/>
            </w:pPr>
            <w:r w:rsidRPr="002D793D">
              <w:t xml:space="preserve">Yra ramus ir rodo pasitenkinimą kasdiene tvarka bei ritualais. </w:t>
            </w:r>
          </w:p>
          <w:p w:rsidR="00912207" w:rsidRDefault="00912207" w:rsidP="008632CD">
            <w:pPr>
              <w:spacing w:after="0" w:line="240" w:lineRule="auto"/>
              <w:jc w:val="both"/>
            </w:pPr>
          </w:p>
          <w:p w:rsidR="00912207" w:rsidRPr="007A0C49" w:rsidRDefault="00912207" w:rsidP="008632CD">
            <w:pPr>
              <w:spacing w:after="0" w:line="240" w:lineRule="auto"/>
              <w:jc w:val="both"/>
            </w:pPr>
            <w:r w:rsidRPr="002D793D">
              <w:t xml:space="preserve">Jeigu kas nepatinka, nueina šalin, atsisako bendros veiklos. </w:t>
            </w:r>
          </w:p>
        </w:tc>
        <w:tc>
          <w:tcPr>
            <w:tcW w:w="7393" w:type="dxa"/>
            <w:gridSpan w:val="3"/>
          </w:tcPr>
          <w:p w:rsidR="00912207" w:rsidRPr="002D793D" w:rsidRDefault="00912207" w:rsidP="008632CD">
            <w:pPr>
              <w:spacing w:after="0" w:line="240" w:lineRule="auto"/>
              <w:jc w:val="both"/>
            </w:pPr>
            <w:r w:rsidRPr="002D793D">
              <w:t>Žinoti ir taikyti kiekvienam vaikui priimtiną dienos ritmą, priimtinus nusiraminimo būdus.</w:t>
            </w:r>
          </w:p>
          <w:p w:rsidR="00912207" w:rsidRDefault="00912207" w:rsidP="008632CD">
            <w:pPr>
              <w:spacing w:after="0" w:line="240" w:lineRule="auto"/>
              <w:jc w:val="both"/>
            </w:pPr>
            <w:r w:rsidRPr="002D793D">
              <w:t xml:space="preserve">Pasiūlyti vaikams žaislų ar priemonių, padedančių išreikšti jausmus. </w:t>
            </w:r>
          </w:p>
          <w:p w:rsidR="00912207" w:rsidRDefault="00912207" w:rsidP="008632CD">
            <w:pPr>
              <w:spacing w:after="0" w:line="240" w:lineRule="auto"/>
              <w:jc w:val="both"/>
            </w:pPr>
            <w:r w:rsidRPr="002D793D">
              <w:t>Skatinti vaikus vartoti</w:t>
            </w:r>
            <w:r>
              <w:t xml:space="preserve"> žodžius, pasakant, ko jie nori.       </w:t>
            </w:r>
          </w:p>
          <w:p w:rsidR="00912207" w:rsidRDefault="00912207" w:rsidP="008632CD">
            <w:pPr>
              <w:spacing w:after="0" w:line="240" w:lineRule="auto"/>
              <w:jc w:val="both"/>
            </w:pPr>
            <w:r w:rsidRPr="002D793D">
              <w:t xml:space="preserve">Paaiškinti ar suvaidinti, kaip vaiko elgesys įskaudino kitus. </w:t>
            </w:r>
          </w:p>
          <w:p w:rsidR="00912207" w:rsidRPr="002D793D" w:rsidRDefault="00912207" w:rsidP="008632CD">
            <w:pPr>
              <w:spacing w:after="0" w:line="240" w:lineRule="auto"/>
              <w:jc w:val="both"/>
            </w:pPr>
            <w:r w:rsidRPr="002D793D">
              <w:t>Dažnai klausti vaikų, ar jiems nereikia pagalbos.</w:t>
            </w:r>
          </w:p>
          <w:p w:rsidR="00912207" w:rsidRPr="002D793D" w:rsidRDefault="00912207" w:rsidP="008632CD">
            <w:pPr>
              <w:spacing w:after="0" w:line="240" w:lineRule="auto"/>
              <w:jc w:val="both"/>
            </w:pPr>
            <w:r>
              <w:t xml:space="preserve">Pasiūlyti vaikams būdų, kaip </w:t>
            </w:r>
            <w:r w:rsidRPr="002D793D">
              <w:t xml:space="preserve">spręsti kylančius konfliktus. </w:t>
            </w:r>
          </w:p>
          <w:p w:rsidR="00912207" w:rsidRDefault="00912207" w:rsidP="008632CD">
            <w:pPr>
              <w:spacing w:after="0" w:line="240" w:lineRule="auto"/>
              <w:jc w:val="both"/>
            </w:pPr>
            <w:r>
              <w:t xml:space="preserve">Įrengti grupėje nusiraminimo, </w:t>
            </w:r>
            <w:r w:rsidRPr="002D793D">
              <w:t xml:space="preserve">gerų emocijų kampelį. </w:t>
            </w:r>
          </w:p>
          <w:p w:rsidR="00912207" w:rsidRPr="007A0C49" w:rsidRDefault="00912207" w:rsidP="008632CD">
            <w:pPr>
              <w:spacing w:after="0" w:line="240" w:lineRule="auto"/>
              <w:jc w:val="both"/>
            </w:pPr>
            <w:r w:rsidRPr="002D793D">
              <w:t xml:space="preserve">Leisti vaikui pačiam pasirinkti, nuspręsti, ką darys, kaip pasielgs toje veikloje, kurioje jis </w:t>
            </w:r>
            <w:r>
              <w:t>j</w:t>
            </w:r>
            <w:r w:rsidRPr="002D793D">
              <w:t>au sugeba priimti sprendimą.</w:t>
            </w:r>
          </w:p>
        </w:tc>
      </w:tr>
      <w:tr w:rsidR="00912207" w:rsidTr="00AC6626">
        <w:tc>
          <w:tcPr>
            <w:tcW w:w="7465" w:type="dxa"/>
          </w:tcPr>
          <w:p w:rsidR="00912207" w:rsidRDefault="00912207" w:rsidP="008632CD">
            <w:pPr>
              <w:spacing w:after="0" w:line="240" w:lineRule="auto"/>
              <w:jc w:val="both"/>
            </w:pPr>
            <w:r w:rsidRPr="00F30883">
              <w:t xml:space="preserve">Geriau valdo savo emocijų raišką ir veiksmus, reaguodamas į juo besirūpinančio suaugusiojo veido išraišką, balso intonaciją, žodžius. </w:t>
            </w:r>
          </w:p>
          <w:p w:rsidR="00912207" w:rsidRDefault="00912207" w:rsidP="008632CD">
            <w:pPr>
              <w:spacing w:after="0" w:line="240" w:lineRule="auto"/>
              <w:jc w:val="both"/>
            </w:pPr>
            <w:r w:rsidRPr="00F30883">
              <w:t>Žaisdamas kalba su savimi, nes kalba padeda sutelkti dėmesį, kontroliuoti savo elgesį.</w:t>
            </w:r>
          </w:p>
          <w:p w:rsidR="00912207" w:rsidRPr="002D793D" w:rsidRDefault="00912207" w:rsidP="008632CD">
            <w:pPr>
              <w:spacing w:after="0" w:line="240" w:lineRule="auto"/>
              <w:jc w:val="both"/>
            </w:pPr>
            <w:r w:rsidRPr="00F30883">
              <w:t>Išbando įvairius konfliktų sprendim</w:t>
            </w:r>
            <w:r>
              <w:t>o</w:t>
            </w:r>
            <w:r w:rsidR="003761AC">
              <w:t xml:space="preserve"> ar savo interesų gynimo būdus.</w:t>
            </w:r>
          </w:p>
        </w:tc>
        <w:tc>
          <w:tcPr>
            <w:tcW w:w="7393" w:type="dxa"/>
            <w:gridSpan w:val="3"/>
          </w:tcPr>
          <w:p w:rsidR="00912207" w:rsidRDefault="00912207" w:rsidP="008632CD">
            <w:pPr>
              <w:spacing w:after="0" w:line="240" w:lineRule="auto"/>
              <w:jc w:val="both"/>
            </w:pPr>
            <w:r>
              <w:t xml:space="preserve">Savo veido išraiška ir kalbos </w:t>
            </w:r>
            <w:r w:rsidRPr="00F30883">
              <w:t xml:space="preserve">intonacijomis padėti vaikui valdyti savo emocijas ir spontaniškus impulsus. </w:t>
            </w:r>
          </w:p>
          <w:p w:rsidR="00912207" w:rsidRDefault="00912207" w:rsidP="008632CD">
            <w:pPr>
              <w:spacing w:after="0" w:line="240" w:lineRule="auto"/>
              <w:jc w:val="both"/>
            </w:pPr>
            <w:r w:rsidRPr="00F30883">
              <w:t>P</w:t>
            </w:r>
            <w:r>
              <w:t xml:space="preserve">adrąsinti vaikus reikšti visas </w:t>
            </w:r>
            <w:r w:rsidRPr="00F30883">
              <w:t xml:space="preserve">emocijas. </w:t>
            </w:r>
          </w:p>
          <w:p w:rsidR="00912207" w:rsidRPr="002D793D" w:rsidRDefault="00912207" w:rsidP="008632CD">
            <w:pPr>
              <w:spacing w:after="0" w:line="240" w:lineRule="auto"/>
              <w:jc w:val="both"/>
            </w:pPr>
            <w:r w:rsidRPr="00F30883">
              <w:t>Vaikui žaidžiant su lėlėmis, parodyti daugiau, nei vaikas vartoja, emocijų ir jausmų raiškos būdų</w:t>
            </w:r>
            <w:r w:rsidR="003761AC">
              <w:t>.</w:t>
            </w:r>
          </w:p>
        </w:tc>
      </w:tr>
      <w:tr w:rsidR="00912207" w:rsidTr="00AC6626">
        <w:tc>
          <w:tcPr>
            <w:tcW w:w="7465" w:type="dxa"/>
          </w:tcPr>
          <w:p w:rsidR="00912207" w:rsidRPr="00F30883" w:rsidRDefault="00912207" w:rsidP="008632CD">
            <w:pPr>
              <w:spacing w:after="0" w:line="240" w:lineRule="auto"/>
              <w:jc w:val="both"/>
            </w:pPr>
            <w:r w:rsidRPr="00F30883">
              <w:t>Bando laikytis suaugusiojo prašymų ir susitarimų.</w:t>
            </w:r>
          </w:p>
        </w:tc>
        <w:tc>
          <w:tcPr>
            <w:tcW w:w="7393" w:type="dxa"/>
            <w:gridSpan w:val="3"/>
          </w:tcPr>
          <w:p w:rsidR="00912207" w:rsidRPr="00F30883" w:rsidRDefault="00912207" w:rsidP="008632CD">
            <w:pPr>
              <w:spacing w:after="0" w:line="240" w:lineRule="auto"/>
              <w:jc w:val="both"/>
            </w:pPr>
            <w:r w:rsidRPr="00F30883">
              <w:t xml:space="preserve">Pagirti vaiką, kai jis atsižvelgia į suaugusiojo prašymą ir nepažeidžia susitarimų. </w:t>
            </w:r>
          </w:p>
          <w:p w:rsidR="00912207" w:rsidRDefault="00912207" w:rsidP="008632CD">
            <w:pPr>
              <w:spacing w:after="0" w:line="240" w:lineRule="auto"/>
              <w:jc w:val="both"/>
            </w:pPr>
            <w:r>
              <w:t xml:space="preserve">Pakomentuoti, kodėl buvo svarbu atsižvelgti į prašymą, </w:t>
            </w:r>
            <w:r w:rsidRPr="00F30883">
              <w:t>kodėl svarbi viena ar kita elgesio taisyklė.</w:t>
            </w:r>
          </w:p>
          <w:p w:rsidR="00925086" w:rsidRPr="00F30883" w:rsidRDefault="00925086" w:rsidP="008632CD">
            <w:pPr>
              <w:spacing w:after="0" w:line="240" w:lineRule="auto"/>
              <w:jc w:val="both"/>
            </w:pPr>
          </w:p>
        </w:tc>
      </w:tr>
      <w:tr w:rsidR="00912207" w:rsidTr="00AC6626">
        <w:tc>
          <w:tcPr>
            <w:tcW w:w="14858" w:type="dxa"/>
            <w:gridSpan w:val="4"/>
          </w:tcPr>
          <w:p w:rsidR="00B946BD" w:rsidRDefault="00B946BD" w:rsidP="00B946BD">
            <w:pPr>
              <w:pStyle w:val="Sraopastraipa"/>
              <w:spacing w:after="0" w:line="240" w:lineRule="auto"/>
              <w:ind w:left="1440"/>
              <w:rPr>
                <w:b/>
              </w:rPr>
            </w:pPr>
            <w:r>
              <w:rPr>
                <w:b/>
              </w:rPr>
              <w:t xml:space="preserve">                                                      </w:t>
            </w:r>
          </w:p>
          <w:p w:rsidR="00912207" w:rsidRPr="00C10679" w:rsidRDefault="00B946BD" w:rsidP="00B946BD">
            <w:pPr>
              <w:pStyle w:val="Sraopastraipa"/>
              <w:spacing w:after="0" w:line="240" w:lineRule="auto"/>
              <w:ind w:left="1440"/>
              <w:rPr>
                <w:b/>
              </w:rPr>
            </w:pPr>
            <w:r>
              <w:rPr>
                <w:b/>
              </w:rPr>
              <w:t xml:space="preserve">                                                    3</w:t>
            </w:r>
            <w:r w:rsidR="00E008BB">
              <w:rPr>
                <w:b/>
              </w:rPr>
              <w:t xml:space="preserve"> </w:t>
            </w:r>
            <w:r w:rsidR="00912207" w:rsidRPr="008632CD">
              <w:rPr>
                <w:b/>
              </w:rPr>
              <w:t>žingsnis. Kasdienio gyvenimo įgūdžiai</w:t>
            </w:r>
          </w:p>
        </w:tc>
      </w:tr>
      <w:tr w:rsidR="00912207" w:rsidTr="00AC6626">
        <w:tc>
          <w:tcPr>
            <w:tcW w:w="7465" w:type="dxa"/>
          </w:tcPr>
          <w:p w:rsidR="00912207" w:rsidRDefault="00912207" w:rsidP="008632CD">
            <w:pPr>
              <w:spacing w:after="0" w:line="240" w:lineRule="auto"/>
              <w:jc w:val="both"/>
            </w:pPr>
            <w:r>
              <w:t>Valgo gana tvarkingai.</w:t>
            </w:r>
          </w:p>
          <w:p w:rsidR="00912207" w:rsidRPr="00064E58" w:rsidRDefault="00912207" w:rsidP="008632CD">
            <w:pPr>
              <w:spacing w:after="0" w:line="240" w:lineRule="auto"/>
              <w:jc w:val="both"/>
            </w:pPr>
            <w:r w:rsidRPr="00064E58">
              <w:t xml:space="preserve">Primenamas po valgio skalauja burną. </w:t>
            </w:r>
          </w:p>
          <w:p w:rsidR="00912207" w:rsidRPr="00064E58" w:rsidRDefault="00912207" w:rsidP="008632CD">
            <w:pPr>
              <w:spacing w:after="0" w:line="240" w:lineRule="auto"/>
              <w:jc w:val="both"/>
            </w:pPr>
            <w:r w:rsidRPr="00064E58">
              <w:t xml:space="preserve">Pasako, kodėl reikia plauti vaisius, uogas, daržoves. </w:t>
            </w:r>
          </w:p>
          <w:p w:rsidR="00912207" w:rsidRPr="00064E58" w:rsidRDefault="00912207" w:rsidP="008632CD">
            <w:pPr>
              <w:spacing w:after="0" w:line="240" w:lineRule="auto"/>
              <w:jc w:val="both"/>
            </w:pPr>
            <w:r w:rsidRPr="00064E58">
              <w:t>Padeda suaugusiajam serviruoti ir po valgio sutvarkyti stalą.</w:t>
            </w:r>
          </w:p>
          <w:p w:rsidR="00912207" w:rsidRPr="008632CD" w:rsidRDefault="00912207" w:rsidP="008632CD">
            <w:pPr>
              <w:spacing w:after="0" w:line="240" w:lineRule="auto"/>
              <w:jc w:val="both"/>
              <w:rPr>
                <w:b/>
              </w:rPr>
            </w:pPr>
          </w:p>
        </w:tc>
        <w:tc>
          <w:tcPr>
            <w:tcW w:w="7393" w:type="dxa"/>
            <w:gridSpan w:val="3"/>
          </w:tcPr>
          <w:p w:rsidR="00912207" w:rsidRDefault="00912207" w:rsidP="008632CD">
            <w:pPr>
              <w:spacing w:after="0" w:line="240" w:lineRule="auto"/>
              <w:jc w:val="both"/>
            </w:pPr>
            <w:r w:rsidRPr="004E4C6A">
              <w:t xml:space="preserve">Su vaikais kalbėti apie tai, kad labai </w:t>
            </w:r>
            <w:r>
              <w:t xml:space="preserve">svarbu </w:t>
            </w:r>
            <w:r w:rsidRPr="004E4C6A">
              <w:t xml:space="preserve">pusryčius, pietus, vakarienę valgyti tuo pačiu metu. </w:t>
            </w:r>
          </w:p>
          <w:p w:rsidR="00912207" w:rsidRPr="004E4C6A" w:rsidRDefault="00912207" w:rsidP="008632CD">
            <w:pPr>
              <w:spacing w:after="0" w:line="240" w:lineRule="auto"/>
              <w:jc w:val="both"/>
            </w:pPr>
            <w:r w:rsidRPr="004E4C6A">
              <w:t>Žaisti žaidimus, kuriuose formuojasi maitinimosi ritmo suvokimas</w:t>
            </w:r>
            <w:r>
              <w:t>.</w:t>
            </w:r>
          </w:p>
          <w:p w:rsidR="00912207" w:rsidRDefault="00912207" w:rsidP="008632CD">
            <w:pPr>
              <w:spacing w:after="0" w:line="240" w:lineRule="auto"/>
              <w:jc w:val="both"/>
            </w:pPr>
            <w:r w:rsidRPr="004E4C6A">
              <w:t xml:space="preserve">Žaidžiant vaikai mokomi atskirti pagrindines produktų grupes – pieną, mėsą, vaisius, daržoves. </w:t>
            </w:r>
          </w:p>
          <w:p w:rsidR="00912207" w:rsidRDefault="00912207" w:rsidP="008632CD">
            <w:pPr>
              <w:spacing w:after="0" w:line="240" w:lineRule="auto"/>
              <w:jc w:val="both"/>
            </w:pPr>
            <w:r w:rsidRPr="004E4C6A">
              <w:t xml:space="preserve">Kiekvieną kartą prieš valgant įtraukti </w:t>
            </w:r>
            <w:r>
              <w:t>vaikus į stalo padengimo veiklą, S</w:t>
            </w:r>
            <w:r w:rsidRPr="004E4C6A">
              <w:t xml:space="preserve">iekti, kad stalai būtų </w:t>
            </w:r>
            <w:r>
              <w:t xml:space="preserve">serviruojami pagal taisykles, patiekalus </w:t>
            </w:r>
            <w:r w:rsidRPr="004E4C6A">
              <w:lastRenderedPageBreak/>
              <w:t xml:space="preserve">atitinkančiais indais. </w:t>
            </w:r>
          </w:p>
          <w:p w:rsidR="00912207" w:rsidRPr="00DA6128" w:rsidRDefault="00912207" w:rsidP="003761AC">
            <w:pPr>
              <w:spacing w:after="0" w:line="240" w:lineRule="auto"/>
              <w:jc w:val="both"/>
            </w:pPr>
            <w:r w:rsidRPr="004E4C6A">
              <w:t>Kalbėtis su vaikais, kodėl reikia plauti vaisius, daržoves, u</w:t>
            </w:r>
            <w:r>
              <w:t xml:space="preserve">ogas, sudaryti sąlygas mokytis </w:t>
            </w:r>
            <w:r w:rsidRPr="004E4C6A">
              <w:t>praktiškai juos nuplauti</w:t>
            </w:r>
            <w:r w:rsidR="003761AC">
              <w:t xml:space="preserve">. </w:t>
            </w:r>
          </w:p>
        </w:tc>
      </w:tr>
      <w:tr w:rsidR="00912207" w:rsidTr="00AC6626">
        <w:tc>
          <w:tcPr>
            <w:tcW w:w="7465" w:type="dxa"/>
          </w:tcPr>
          <w:p w:rsidR="00912207" w:rsidRDefault="00912207" w:rsidP="008632CD">
            <w:pPr>
              <w:spacing w:after="0" w:line="240" w:lineRule="auto"/>
              <w:jc w:val="both"/>
            </w:pPr>
            <w:r w:rsidRPr="002115F3">
              <w:lastRenderedPageBreak/>
              <w:t xml:space="preserve">Dažniausiai savarankiškai naudojasi tualetu ir susitvarko juo pasinaudojęs. </w:t>
            </w:r>
          </w:p>
          <w:p w:rsidR="00912207" w:rsidRDefault="00912207" w:rsidP="008632CD">
            <w:pPr>
              <w:spacing w:after="0" w:line="240" w:lineRule="auto"/>
              <w:jc w:val="both"/>
            </w:pPr>
            <w:r w:rsidRPr="002115F3">
              <w:t>Šiek tiek padedamas apsirengia ir nusirengia, apsiauna ir nusiauna batus.</w:t>
            </w:r>
          </w:p>
          <w:p w:rsidR="00912207" w:rsidRPr="00B34B9A" w:rsidRDefault="00912207" w:rsidP="008632CD">
            <w:pPr>
              <w:spacing w:after="0" w:line="240" w:lineRule="auto"/>
              <w:jc w:val="both"/>
            </w:pPr>
            <w:r w:rsidRPr="002115F3">
              <w:t xml:space="preserve">Šiek tiek padedamas plaunasi rankas, prausiasi, nusišluosto rankas ir veidą. </w:t>
            </w:r>
          </w:p>
          <w:p w:rsidR="00912207" w:rsidRDefault="00912207" w:rsidP="008632CD">
            <w:pPr>
              <w:spacing w:after="0" w:line="240" w:lineRule="auto"/>
              <w:jc w:val="both"/>
            </w:pPr>
            <w:r w:rsidRPr="002115F3">
              <w:t xml:space="preserve">Priminus čiaudėdamas ar kosėdamas prisidengia burną ir nosį. </w:t>
            </w:r>
          </w:p>
          <w:p w:rsidR="00912207" w:rsidRPr="002115F3" w:rsidRDefault="00912207" w:rsidP="008632CD">
            <w:pPr>
              <w:spacing w:after="0" w:line="240" w:lineRule="auto"/>
              <w:jc w:val="both"/>
            </w:pPr>
            <w:r w:rsidRPr="002115F3">
              <w:t>Gali sutvarkyti dalį žaislų, su kuriais žaidė</w:t>
            </w:r>
            <w:r>
              <w:t>.</w:t>
            </w:r>
          </w:p>
          <w:p w:rsidR="00912207" w:rsidRPr="00B34B9A" w:rsidRDefault="00912207" w:rsidP="008632CD">
            <w:pPr>
              <w:spacing w:after="0" w:line="240" w:lineRule="auto"/>
              <w:jc w:val="both"/>
            </w:pPr>
          </w:p>
        </w:tc>
        <w:tc>
          <w:tcPr>
            <w:tcW w:w="7393" w:type="dxa"/>
            <w:gridSpan w:val="3"/>
          </w:tcPr>
          <w:p w:rsidR="00912207" w:rsidRDefault="00912207" w:rsidP="008632CD">
            <w:pPr>
              <w:spacing w:after="0" w:line="240" w:lineRule="auto"/>
              <w:jc w:val="both"/>
            </w:pPr>
            <w:r>
              <w:t xml:space="preserve">Rekomenduoti tėvams </w:t>
            </w:r>
            <w:r w:rsidRPr="004E4C6A">
              <w:t xml:space="preserve">aprengti vaikus patogiais ir lengvai aprengiamais drabužiais. </w:t>
            </w:r>
          </w:p>
          <w:p w:rsidR="00912207" w:rsidRPr="004E4C6A" w:rsidRDefault="00912207" w:rsidP="008632CD">
            <w:pPr>
              <w:spacing w:after="0" w:line="240" w:lineRule="auto"/>
              <w:jc w:val="both"/>
            </w:pPr>
            <w:r w:rsidRPr="004E4C6A">
              <w:t>Primenant eiliškumą, skatinti vaikus savarankiškai apsirengti ir nusirengti, tvarkingai susidėti drabužius.</w:t>
            </w:r>
          </w:p>
          <w:p w:rsidR="00912207" w:rsidRPr="004E4C6A" w:rsidRDefault="00912207" w:rsidP="008632CD">
            <w:pPr>
              <w:spacing w:after="0" w:line="240" w:lineRule="auto"/>
              <w:jc w:val="both"/>
            </w:pPr>
            <w:r w:rsidRPr="004E4C6A">
              <w:t>Mokyti vaikus taisyklingaiplautis ir šluostytis rankas, praustis ir šluostytis veidą.</w:t>
            </w:r>
          </w:p>
          <w:p w:rsidR="00912207" w:rsidRDefault="00912207" w:rsidP="008632CD">
            <w:pPr>
              <w:spacing w:after="0" w:line="240" w:lineRule="auto"/>
              <w:jc w:val="both"/>
            </w:pPr>
            <w:r w:rsidRPr="004E4C6A">
              <w:t>Priminti, kad čiaudint ar k</w:t>
            </w:r>
            <w:r>
              <w:t xml:space="preserve">osint būtina prisidengti burną </w:t>
            </w:r>
            <w:r w:rsidRPr="004E4C6A">
              <w:t xml:space="preserve">ir nosį. </w:t>
            </w:r>
          </w:p>
          <w:p w:rsidR="00912207" w:rsidRPr="004E4C6A" w:rsidRDefault="00912207" w:rsidP="008632CD">
            <w:pPr>
              <w:spacing w:after="0" w:line="240" w:lineRule="auto"/>
              <w:jc w:val="both"/>
            </w:pPr>
            <w:r w:rsidRPr="004E4C6A">
              <w:t>Priminti, kad naudotųsi nosinaite.</w:t>
            </w:r>
          </w:p>
          <w:p w:rsidR="00912207" w:rsidRPr="004E4C6A" w:rsidRDefault="00912207" w:rsidP="008632CD">
            <w:pPr>
              <w:spacing w:after="0" w:line="240" w:lineRule="auto"/>
              <w:jc w:val="both"/>
            </w:pPr>
            <w:r w:rsidRPr="004E4C6A">
              <w:t>Skatinti susitvarkyti žaislus, su kuriais žaidė, įvairiai motyvuojant, padedant.</w:t>
            </w:r>
          </w:p>
        </w:tc>
      </w:tr>
      <w:tr w:rsidR="00912207" w:rsidTr="00AC6626">
        <w:tc>
          <w:tcPr>
            <w:tcW w:w="7465" w:type="dxa"/>
          </w:tcPr>
          <w:p w:rsidR="00912207" w:rsidRPr="002115F3" w:rsidRDefault="00912207" w:rsidP="008632CD">
            <w:pPr>
              <w:spacing w:after="0" w:line="240" w:lineRule="auto"/>
              <w:jc w:val="both"/>
            </w:pPr>
            <w:r w:rsidRPr="002115F3">
              <w:t>Pasako, kad negalima imti degtukų, vaistų, aštrių ir kitų pavojingų daiktų.</w:t>
            </w:r>
          </w:p>
          <w:p w:rsidR="00912207" w:rsidRPr="002115F3" w:rsidRDefault="00912207" w:rsidP="008632CD">
            <w:pPr>
              <w:spacing w:after="0" w:line="240" w:lineRule="auto"/>
              <w:jc w:val="both"/>
            </w:pPr>
          </w:p>
        </w:tc>
        <w:tc>
          <w:tcPr>
            <w:tcW w:w="7393" w:type="dxa"/>
            <w:gridSpan w:val="3"/>
          </w:tcPr>
          <w:p w:rsidR="00912207" w:rsidRDefault="00912207" w:rsidP="008632CD">
            <w:pPr>
              <w:spacing w:after="0" w:line="240" w:lineRule="auto"/>
              <w:jc w:val="both"/>
            </w:pPr>
            <w:r w:rsidRPr="004E4C6A">
              <w:t>P</w:t>
            </w:r>
            <w:r>
              <w:t xml:space="preserve">asiruošti ir naudoti vaizdines </w:t>
            </w:r>
            <w:r w:rsidRPr="004E4C6A">
              <w:t xml:space="preserve">priemones apie saugų elgesį. </w:t>
            </w:r>
          </w:p>
          <w:p w:rsidR="00912207" w:rsidRDefault="00912207" w:rsidP="008632CD">
            <w:pPr>
              <w:spacing w:after="0" w:line="240" w:lineRule="auto"/>
              <w:jc w:val="both"/>
            </w:pPr>
            <w:r w:rsidRPr="004E4C6A">
              <w:t xml:space="preserve">Rodyti mokomuosius filmus. </w:t>
            </w:r>
          </w:p>
          <w:p w:rsidR="00912207" w:rsidRDefault="00912207" w:rsidP="008632CD">
            <w:pPr>
              <w:spacing w:after="0" w:line="240" w:lineRule="auto"/>
              <w:jc w:val="both"/>
            </w:pPr>
            <w:r w:rsidRPr="004E4C6A">
              <w:t>Žiūrinėjant paveikslėlius, vartant vaikiškus žurnalus, pastebėti i</w:t>
            </w:r>
            <w:r>
              <w:t xml:space="preserve">r parodyti dvejopas situacijas. </w:t>
            </w:r>
          </w:p>
          <w:p w:rsidR="00912207" w:rsidRPr="004E4C6A" w:rsidRDefault="00912207" w:rsidP="008632CD">
            <w:pPr>
              <w:spacing w:after="0" w:line="240" w:lineRule="auto"/>
              <w:jc w:val="both"/>
            </w:pPr>
            <w:r w:rsidRPr="004E4C6A">
              <w:t>S</w:t>
            </w:r>
            <w:r>
              <w:t xml:space="preserve">kaityti, kurti kūrinėlius apie </w:t>
            </w:r>
            <w:r w:rsidRPr="004E4C6A">
              <w:t>saugų elgesį.</w:t>
            </w:r>
          </w:p>
          <w:p w:rsidR="00912207" w:rsidRPr="004E4C6A" w:rsidRDefault="00912207" w:rsidP="008632CD">
            <w:pPr>
              <w:spacing w:after="0" w:line="240" w:lineRule="auto"/>
              <w:jc w:val="both"/>
            </w:pPr>
            <w:r w:rsidRPr="004E4C6A">
              <w:t>Organizuoti saugaus elgesio savaites (viktorinas), kviesti medicinos darbuotojus, gaisrininkus</w:t>
            </w:r>
            <w:r>
              <w:t>.</w:t>
            </w:r>
          </w:p>
        </w:tc>
      </w:tr>
      <w:tr w:rsidR="00912207" w:rsidTr="00AC6626">
        <w:tc>
          <w:tcPr>
            <w:tcW w:w="14858" w:type="dxa"/>
            <w:gridSpan w:val="4"/>
          </w:tcPr>
          <w:p w:rsidR="00B946BD" w:rsidRDefault="00B946BD" w:rsidP="00C10679">
            <w:pPr>
              <w:spacing w:after="0" w:line="240" w:lineRule="auto"/>
              <w:jc w:val="center"/>
              <w:rPr>
                <w:b/>
              </w:rPr>
            </w:pPr>
          </w:p>
          <w:p w:rsidR="00912207" w:rsidRPr="008632CD" w:rsidRDefault="00C10679" w:rsidP="00C10679">
            <w:pPr>
              <w:spacing w:after="0" w:line="240" w:lineRule="auto"/>
              <w:jc w:val="center"/>
              <w:rPr>
                <w:b/>
              </w:rPr>
            </w:pPr>
            <w:r>
              <w:rPr>
                <w:b/>
              </w:rPr>
              <w:t>4 žingsnis. Fizinis aktyvumas</w:t>
            </w:r>
          </w:p>
        </w:tc>
      </w:tr>
      <w:tr w:rsidR="00912207" w:rsidTr="00AC6626">
        <w:tc>
          <w:tcPr>
            <w:tcW w:w="7465" w:type="dxa"/>
          </w:tcPr>
          <w:p w:rsidR="00912207" w:rsidRDefault="00912207" w:rsidP="008632CD">
            <w:pPr>
              <w:spacing w:after="0" w:line="240" w:lineRule="auto"/>
              <w:jc w:val="both"/>
            </w:pPr>
            <w:r w:rsidRPr="00823EBA">
              <w:t>Stovėdamas pasistiebia, atsistoja ant kulnų, s</w:t>
            </w:r>
            <w:r>
              <w:t xml:space="preserve">tovėdamas ir sėdėdamas atlieka </w:t>
            </w:r>
            <w:r w:rsidRPr="00823EBA">
              <w:t xml:space="preserve">įvairius judesius kojomis bei rankomis. </w:t>
            </w:r>
          </w:p>
          <w:p w:rsidR="00912207" w:rsidRDefault="00912207" w:rsidP="008632CD">
            <w:pPr>
              <w:spacing w:after="0" w:line="240" w:lineRule="auto"/>
              <w:jc w:val="both"/>
            </w:pPr>
            <w:r w:rsidRPr="00823EBA">
              <w:t>Eina ant pirštų galų, eina siaura (5 c</w:t>
            </w:r>
            <w:r>
              <w:t xml:space="preserve">m) linija, gimnastikos suoleliu. </w:t>
            </w:r>
          </w:p>
          <w:p w:rsidR="00912207" w:rsidRDefault="00912207" w:rsidP="008632CD">
            <w:pPr>
              <w:spacing w:after="0" w:line="240" w:lineRule="auto"/>
              <w:jc w:val="both"/>
            </w:pPr>
            <w:r>
              <w:t>L</w:t>
            </w:r>
            <w:r w:rsidRPr="00823EBA">
              <w:t xml:space="preserve">ipa laiptais aukštyn ir </w:t>
            </w:r>
            <w:r>
              <w:t>žemyn nesilaikydamas už turėklų.</w:t>
            </w:r>
          </w:p>
          <w:p w:rsidR="00912207" w:rsidRDefault="00912207" w:rsidP="008632CD">
            <w:pPr>
              <w:spacing w:after="0" w:line="240" w:lineRule="auto"/>
              <w:jc w:val="both"/>
            </w:pPr>
            <w:r>
              <w:t>Š</w:t>
            </w:r>
            <w:r w:rsidRPr="00823EBA">
              <w:t xml:space="preserve">okinėja abiem ir ant vienos kojos, nušoka nuo paaukštinimo. </w:t>
            </w:r>
          </w:p>
          <w:p w:rsidR="00912207" w:rsidRPr="00B34B9A" w:rsidRDefault="00912207" w:rsidP="008632CD">
            <w:pPr>
              <w:spacing w:after="0" w:line="240" w:lineRule="auto"/>
              <w:jc w:val="both"/>
            </w:pPr>
            <w:r w:rsidRPr="00823EBA">
              <w:t>Mina ir vairuoja triratuką.</w:t>
            </w:r>
          </w:p>
        </w:tc>
        <w:tc>
          <w:tcPr>
            <w:tcW w:w="7393" w:type="dxa"/>
            <w:gridSpan w:val="3"/>
          </w:tcPr>
          <w:p w:rsidR="00912207" w:rsidRDefault="00912207" w:rsidP="008632CD">
            <w:pPr>
              <w:spacing w:after="0" w:line="240" w:lineRule="auto"/>
              <w:jc w:val="both"/>
            </w:pPr>
            <w:r w:rsidRPr="00823EBA">
              <w:t xml:space="preserve">Siūlyti vaikui įvairių žaidybinių situacijų, skatinančių vaikščioti ant pirštų, kulnų </w:t>
            </w:r>
          </w:p>
          <w:p w:rsidR="00912207" w:rsidRPr="008225CA" w:rsidRDefault="00912207" w:rsidP="008632CD">
            <w:pPr>
              <w:spacing w:after="0" w:line="240" w:lineRule="auto"/>
              <w:jc w:val="both"/>
            </w:pPr>
            <w:r w:rsidRPr="00823EBA">
              <w:t xml:space="preserve">Iš laikraščio ant grindų suformuoti tiesią, maždaug trijų metrų ilgio ir penkių centimetrų pločio liniją. </w:t>
            </w:r>
            <w:r w:rsidRPr="008225CA">
              <w:t xml:space="preserve">Vaikas eina šia linija, nenukrypdamas nuo jos, paskui grįžta atbulas. </w:t>
            </w:r>
          </w:p>
          <w:p w:rsidR="00912207" w:rsidRPr="004E4C6A" w:rsidRDefault="00912207" w:rsidP="008632CD">
            <w:pPr>
              <w:spacing w:after="0" w:line="240" w:lineRule="auto"/>
              <w:jc w:val="both"/>
            </w:pPr>
            <w:r w:rsidRPr="00823EBA">
              <w:t>Sudaryti sąlygas vaikui važinėti triratukais, paspirtukais.</w:t>
            </w:r>
          </w:p>
        </w:tc>
      </w:tr>
      <w:tr w:rsidR="00912207" w:rsidTr="00AC6626">
        <w:tc>
          <w:tcPr>
            <w:tcW w:w="7465" w:type="dxa"/>
          </w:tcPr>
          <w:p w:rsidR="00912207" w:rsidRDefault="00912207" w:rsidP="008632CD">
            <w:pPr>
              <w:spacing w:after="0" w:line="240" w:lineRule="auto"/>
              <w:jc w:val="both"/>
            </w:pPr>
            <w:r w:rsidRPr="003234D7">
              <w:t xml:space="preserve">Pieštuką laiko tarp nykščio ir kitų pirštų, tiksliau atlieka judesius plaštaka ir pirštais </w:t>
            </w:r>
            <w:r>
              <w:t xml:space="preserve">bei ranka. </w:t>
            </w:r>
          </w:p>
          <w:p w:rsidR="00912207" w:rsidRPr="003234D7" w:rsidRDefault="00912207" w:rsidP="008632CD">
            <w:pPr>
              <w:spacing w:after="0" w:line="240" w:lineRule="auto"/>
              <w:jc w:val="both"/>
            </w:pPr>
            <w:r w:rsidRPr="003234D7">
              <w:t xml:space="preserve">Ištiestomis rankomis pagauna didelį kamuolį. </w:t>
            </w:r>
          </w:p>
          <w:p w:rsidR="00912207" w:rsidRPr="00823EBA" w:rsidRDefault="00912207" w:rsidP="008632CD">
            <w:pPr>
              <w:spacing w:after="0" w:line="240" w:lineRule="auto"/>
              <w:jc w:val="both"/>
            </w:pPr>
            <w:r w:rsidRPr="003234D7">
              <w:t>J</w:t>
            </w:r>
            <w:r>
              <w:t xml:space="preserve">udesius tiksliau atlieka kaire </w:t>
            </w:r>
            <w:r w:rsidRPr="003234D7">
              <w:t>arba dešine ranka, koja</w:t>
            </w:r>
            <w:r>
              <w:t>.</w:t>
            </w:r>
          </w:p>
        </w:tc>
        <w:tc>
          <w:tcPr>
            <w:tcW w:w="7393" w:type="dxa"/>
            <w:gridSpan w:val="3"/>
          </w:tcPr>
          <w:p w:rsidR="00912207" w:rsidRDefault="00912207" w:rsidP="008632CD">
            <w:pPr>
              <w:spacing w:after="0" w:line="240" w:lineRule="auto"/>
              <w:jc w:val="both"/>
            </w:pPr>
            <w:r w:rsidRPr="003234D7">
              <w:t xml:space="preserve">Paprašyti mažylio surinkti pagaliukus po vieną ir dėti į dėžutę, kai juos netyčia išberiate. </w:t>
            </w:r>
          </w:p>
          <w:p w:rsidR="00912207" w:rsidRDefault="00912207" w:rsidP="008632CD">
            <w:pPr>
              <w:spacing w:after="0" w:line="240" w:lineRule="auto"/>
              <w:jc w:val="both"/>
            </w:pPr>
            <w:r w:rsidRPr="003234D7">
              <w:t xml:space="preserve">Parūpinti pagaliukų kaišiojimui. </w:t>
            </w:r>
          </w:p>
          <w:p w:rsidR="00912207" w:rsidRDefault="00912207" w:rsidP="008632CD">
            <w:pPr>
              <w:spacing w:after="0" w:line="240" w:lineRule="auto"/>
              <w:jc w:val="both"/>
            </w:pPr>
            <w:r w:rsidRPr="003234D7">
              <w:t xml:space="preserve">Sudaryti vaikui sąlygas minkyti tešlą, lipdyti iš modelino, plastilino. </w:t>
            </w:r>
          </w:p>
          <w:p w:rsidR="00912207" w:rsidRDefault="00912207" w:rsidP="008632CD">
            <w:pPr>
              <w:spacing w:after="0" w:line="240" w:lineRule="auto"/>
              <w:jc w:val="both"/>
            </w:pPr>
            <w:r w:rsidRPr="003234D7">
              <w:lastRenderedPageBreak/>
              <w:t xml:space="preserve">Leisti kirpti nesudėtingas formas, po to priklijuoti jas ant popieriaus. </w:t>
            </w:r>
          </w:p>
          <w:p w:rsidR="00912207" w:rsidRPr="003234D7" w:rsidRDefault="00912207" w:rsidP="008632CD">
            <w:pPr>
              <w:spacing w:after="0" w:line="240" w:lineRule="auto"/>
              <w:jc w:val="both"/>
            </w:pPr>
            <w:r w:rsidRPr="003234D7">
              <w:t>Ža</w:t>
            </w:r>
            <w:r>
              <w:t>isti su vaiku pirštukų žaidimus.</w:t>
            </w:r>
          </w:p>
          <w:p w:rsidR="00912207" w:rsidRPr="00823EBA" w:rsidRDefault="00912207" w:rsidP="008632CD">
            <w:pPr>
              <w:spacing w:after="0" w:line="240" w:lineRule="auto"/>
              <w:jc w:val="both"/>
            </w:pPr>
            <w:r w:rsidRPr="003234D7">
              <w:t xml:space="preserve">Sudaryti sąlygas vaikui žaisti </w:t>
            </w:r>
            <w:r>
              <w:t>su gamtine medžiaga, įvairius daiktus imti žnyplėmis, pincetais perdedant daiktus iš vieno indo į kitą.</w:t>
            </w:r>
          </w:p>
        </w:tc>
      </w:tr>
      <w:tr w:rsidR="00912207" w:rsidTr="00AC6626">
        <w:tc>
          <w:tcPr>
            <w:tcW w:w="14858" w:type="dxa"/>
            <w:gridSpan w:val="4"/>
          </w:tcPr>
          <w:p w:rsidR="00B946BD" w:rsidRDefault="00B946BD" w:rsidP="00C10679">
            <w:pPr>
              <w:spacing w:after="0" w:line="240" w:lineRule="auto"/>
              <w:jc w:val="center"/>
              <w:rPr>
                <w:b/>
              </w:rPr>
            </w:pPr>
          </w:p>
          <w:p w:rsidR="00912207" w:rsidRPr="008632CD" w:rsidRDefault="00912207" w:rsidP="00C10679">
            <w:pPr>
              <w:spacing w:after="0" w:line="240" w:lineRule="auto"/>
              <w:jc w:val="center"/>
              <w:rPr>
                <w:b/>
              </w:rPr>
            </w:pPr>
            <w:r w:rsidRPr="008632CD">
              <w:rPr>
                <w:b/>
              </w:rPr>
              <w:t>4 žingsn</w:t>
            </w:r>
            <w:r w:rsidR="00C10679">
              <w:rPr>
                <w:b/>
              </w:rPr>
              <w:t>is. Emocijų suvokimas ir raiška</w:t>
            </w:r>
          </w:p>
        </w:tc>
      </w:tr>
      <w:tr w:rsidR="00912207" w:rsidTr="00AC6626">
        <w:tc>
          <w:tcPr>
            <w:tcW w:w="7465" w:type="dxa"/>
          </w:tcPr>
          <w:p w:rsidR="00912207" w:rsidRDefault="00912207" w:rsidP="008632CD">
            <w:pPr>
              <w:spacing w:after="0" w:line="240" w:lineRule="auto"/>
              <w:jc w:val="both"/>
            </w:pPr>
            <w:r w:rsidRPr="007B254B">
              <w:t>Pradeda suprasti, kad skirtingose situacijose  jaučia skirtingas emocijas, k</w:t>
            </w:r>
            <w:r>
              <w:t xml:space="preserve">ad jas išreiškia mimika, balsu, </w:t>
            </w:r>
            <w:r w:rsidRPr="007B254B">
              <w:t xml:space="preserve">veiksmais, poza. </w:t>
            </w:r>
          </w:p>
          <w:p w:rsidR="00912207" w:rsidRPr="003234D7" w:rsidRDefault="00912207" w:rsidP="008632CD">
            <w:pPr>
              <w:spacing w:after="0" w:line="240" w:lineRule="auto"/>
              <w:jc w:val="both"/>
            </w:pPr>
            <w:r w:rsidRPr="007B254B">
              <w:t>Pavadina pagrindines emocijas</w:t>
            </w:r>
            <w:r>
              <w:t>.</w:t>
            </w:r>
          </w:p>
        </w:tc>
        <w:tc>
          <w:tcPr>
            <w:tcW w:w="7393" w:type="dxa"/>
            <w:gridSpan w:val="3"/>
          </w:tcPr>
          <w:p w:rsidR="00912207" w:rsidRDefault="00912207" w:rsidP="008632CD">
            <w:pPr>
              <w:spacing w:after="0" w:line="240" w:lineRule="auto"/>
              <w:jc w:val="both"/>
            </w:pPr>
            <w:r>
              <w:t>Ž</w:t>
            </w:r>
            <w:r w:rsidRPr="007B254B">
              <w:t xml:space="preserve">ymėti savo nuotaiką, parenkant ją atitinkantį nuotaikų veidelį. </w:t>
            </w:r>
          </w:p>
          <w:p w:rsidR="00912207" w:rsidRDefault="00912207" w:rsidP="008632CD">
            <w:pPr>
              <w:spacing w:after="0" w:line="240" w:lineRule="auto"/>
              <w:jc w:val="both"/>
            </w:pPr>
            <w:r w:rsidRPr="007B254B">
              <w:t xml:space="preserve">Skatinti reikšti visus jausmus, kad būtų galima pastebėti, kada vaikui reikia pagalbos, ir jam padėti. </w:t>
            </w:r>
          </w:p>
          <w:p w:rsidR="00912207" w:rsidRDefault="00912207" w:rsidP="008632CD">
            <w:pPr>
              <w:spacing w:after="0" w:line="240" w:lineRule="auto"/>
              <w:jc w:val="both"/>
            </w:pPr>
            <w:r w:rsidRPr="007B254B">
              <w:t xml:space="preserve">Pasiūlyti idėjų nuotaikoms ir jausmams tyrinėti. </w:t>
            </w:r>
          </w:p>
          <w:p w:rsidR="00912207" w:rsidRPr="003234D7" w:rsidRDefault="00912207" w:rsidP="008632CD">
            <w:pPr>
              <w:spacing w:after="0" w:line="240" w:lineRule="auto"/>
              <w:jc w:val="both"/>
            </w:pPr>
            <w:r w:rsidRPr="007B254B">
              <w:t>Skaityti knygeles apie jausmus ir jų išraišką</w:t>
            </w:r>
            <w:r w:rsidR="003761AC">
              <w:t>.</w:t>
            </w:r>
          </w:p>
        </w:tc>
      </w:tr>
      <w:tr w:rsidR="00912207" w:rsidTr="00AC6626">
        <w:tc>
          <w:tcPr>
            <w:tcW w:w="7465" w:type="dxa"/>
          </w:tcPr>
          <w:p w:rsidR="00912207" w:rsidRDefault="00912207" w:rsidP="008632CD">
            <w:pPr>
              <w:spacing w:after="0" w:line="240" w:lineRule="auto"/>
              <w:jc w:val="both"/>
            </w:pPr>
            <w:r w:rsidRPr="007B254B">
              <w:t xml:space="preserve">Atpažįsta kitų emocijas pagal veido išraišką, elgesį, veiksmus. </w:t>
            </w:r>
          </w:p>
          <w:p w:rsidR="00912207" w:rsidRPr="007B254B" w:rsidRDefault="00912207" w:rsidP="008632CD">
            <w:pPr>
              <w:spacing w:after="0" w:line="240" w:lineRule="auto"/>
              <w:jc w:val="both"/>
            </w:pPr>
            <w:r w:rsidRPr="007B254B">
              <w:t>Geriau supranta kitų emocijas ir jausmus, dažnai tinkamai į juos reaguoja</w:t>
            </w:r>
            <w:r>
              <w:t>.</w:t>
            </w:r>
          </w:p>
        </w:tc>
        <w:tc>
          <w:tcPr>
            <w:tcW w:w="7393" w:type="dxa"/>
            <w:gridSpan w:val="3"/>
          </w:tcPr>
          <w:p w:rsidR="00912207" w:rsidRDefault="00912207" w:rsidP="008632CD">
            <w:pPr>
              <w:spacing w:after="0" w:line="240" w:lineRule="auto"/>
              <w:jc w:val="both"/>
            </w:pPr>
            <w:r w:rsidRPr="007B254B">
              <w:t xml:space="preserve">Pasiūlyti žaidimų, skatinančių tyrinėti ar imituoti kitų žmonių nuotaiką. </w:t>
            </w:r>
          </w:p>
          <w:p w:rsidR="00912207" w:rsidRPr="007B254B" w:rsidRDefault="00912207" w:rsidP="008632CD">
            <w:pPr>
              <w:spacing w:after="0" w:line="240" w:lineRule="auto"/>
              <w:jc w:val="both"/>
            </w:pPr>
            <w:r w:rsidRPr="007B254B">
              <w:t>Ska</w:t>
            </w:r>
            <w:r>
              <w:t xml:space="preserve">tinti pastebėti </w:t>
            </w:r>
            <w:r w:rsidRPr="007B254B">
              <w:t>bendraamžių savijautą</w:t>
            </w:r>
            <w:r>
              <w:t>.</w:t>
            </w:r>
          </w:p>
        </w:tc>
      </w:tr>
      <w:tr w:rsidR="00912207" w:rsidTr="00AC6626">
        <w:tc>
          <w:tcPr>
            <w:tcW w:w="7465" w:type="dxa"/>
          </w:tcPr>
          <w:p w:rsidR="00912207" w:rsidRPr="007B254B" w:rsidRDefault="00912207" w:rsidP="008632CD">
            <w:pPr>
              <w:spacing w:after="0" w:line="240" w:lineRule="auto"/>
            </w:pPr>
            <w:r w:rsidRPr="007B254B">
              <w:t>Pradeda suprasti, kad jo ir kitų emocijos gali</w:t>
            </w:r>
            <w:r>
              <w:t xml:space="preserve"> skirtis.</w:t>
            </w:r>
          </w:p>
        </w:tc>
        <w:tc>
          <w:tcPr>
            <w:tcW w:w="7393" w:type="dxa"/>
            <w:gridSpan w:val="3"/>
          </w:tcPr>
          <w:p w:rsidR="00912207" w:rsidRDefault="00912207" w:rsidP="008632CD">
            <w:pPr>
              <w:spacing w:after="0" w:line="240" w:lineRule="auto"/>
            </w:pPr>
            <w:r w:rsidRPr="007B254B">
              <w:t>Skatinti pasakyti, kaip jaučiasi jis ir kiti</w:t>
            </w:r>
            <w:r w:rsidR="003761AC">
              <w:t>.</w:t>
            </w:r>
          </w:p>
          <w:p w:rsidR="00AC6626" w:rsidRPr="007B254B" w:rsidRDefault="00AC6626" w:rsidP="008632CD">
            <w:pPr>
              <w:spacing w:after="0" w:line="240" w:lineRule="auto"/>
            </w:pPr>
          </w:p>
        </w:tc>
      </w:tr>
      <w:tr w:rsidR="00912207" w:rsidTr="00AC6626">
        <w:tc>
          <w:tcPr>
            <w:tcW w:w="14858" w:type="dxa"/>
            <w:gridSpan w:val="4"/>
          </w:tcPr>
          <w:p w:rsidR="00B946BD" w:rsidRDefault="00B946BD" w:rsidP="00C10679">
            <w:pPr>
              <w:spacing w:after="0" w:line="240" w:lineRule="auto"/>
              <w:jc w:val="center"/>
              <w:rPr>
                <w:b/>
              </w:rPr>
            </w:pPr>
          </w:p>
          <w:p w:rsidR="00912207" w:rsidRPr="008632CD" w:rsidRDefault="00912207" w:rsidP="00C10679">
            <w:pPr>
              <w:spacing w:after="0" w:line="240" w:lineRule="auto"/>
              <w:jc w:val="center"/>
              <w:rPr>
                <w:b/>
              </w:rPr>
            </w:pPr>
            <w:r w:rsidRPr="008632CD">
              <w:rPr>
                <w:b/>
              </w:rPr>
              <w:t xml:space="preserve">4 žingsnis. </w:t>
            </w:r>
            <w:r w:rsidR="00C10679">
              <w:rPr>
                <w:b/>
              </w:rPr>
              <w:t>Savikontrolė ir savireguliacija</w:t>
            </w:r>
          </w:p>
        </w:tc>
      </w:tr>
      <w:tr w:rsidR="00912207" w:rsidTr="00AC6626">
        <w:tc>
          <w:tcPr>
            <w:tcW w:w="7465" w:type="dxa"/>
          </w:tcPr>
          <w:p w:rsidR="00912207" w:rsidRPr="007B254B" w:rsidRDefault="00912207" w:rsidP="008632CD">
            <w:pPr>
              <w:spacing w:after="0" w:line="240" w:lineRule="auto"/>
              <w:jc w:val="both"/>
            </w:pPr>
            <w:r w:rsidRPr="00F30883">
              <w:t>Nusiramina, kalbėdamas apie tai, kas jį įskaudino, ir girdėdamas suaugusiojo komentarus.</w:t>
            </w:r>
          </w:p>
        </w:tc>
        <w:tc>
          <w:tcPr>
            <w:tcW w:w="7393" w:type="dxa"/>
            <w:gridSpan w:val="3"/>
          </w:tcPr>
          <w:p w:rsidR="00912207" w:rsidRPr="007B254B" w:rsidRDefault="00912207" w:rsidP="008632CD">
            <w:pPr>
              <w:spacing w:after="0" w:line="240" w:lineRule="auto"/>
              <w:jc w:val="both"/>
            </w:pPr>
            <w:r w:rsidRPr="00F30883">
              <w:t>Susitarti su vaikais, ka</w:t>
            </w:r>
            <w:r>
              <w:t>d atbėgtų pasitarti su auklėtoja</w:t>
            </w:r>
            <w:r w:rsidRPr="00F30883">
              <w:t>, kai jaučiasi įskaudinti ar nežino išeities sudėtingoje situacijoje.</w:t>
            </w:r>
          </w:p>
        </w:tc>
      </w:tr>
      <w:tr w:rsidR="00912207" w:rsidTr="00AC6626">
        <w:tc>
          <w:tcPr>
            <w:tcW w:w="7465" w:type="dxa"/>
          </w:tcPr>
          <w:p w:rsidR="00912207" w:rsidRDefault="00912207" w:rsidP="008632CD">
            <w:pPr>
              <w:spacing w:after="0" w:line="240" w:lineRule="auto"/>
              <w:jc w:val="both"/>
            </w:pPr>
            <w:r w:rsidRPr="00F30883">
              <w:t>Pradeda valdyti savo emocijų raiškos intensyv</w:t>
            </w:r>
            <w:r>
              <w:t>umą priklausomai nuo situacijos.</w:t>
            </w:r>
          </w:p>
          <w:p w:rsidR="00912207" w:rsidRPr="00F30883" w:rsidRDefault="00912207" w:rsidP="008632CD">
            <w:pPr>
              <w:spacing w:after="0" w:line="240" w:lineRule="auto"/>
              <w:jc w:val="both"/>
            </w:pPr>
            <w:r w:rsidRPr="00F30883">
              <w:t>Paklaustas ramioje situacijoje pasako galimas savo ar kito asmens netinkamo elgesio pasekmes.</w:t>
            </w:r>
          </w:p>
        </w:tc>
        <w:tc>
          <w:tcPr>
            <w:tcW w:w="7393" w:type="dxa"/>
            <w:gridSpan w:val="3"/>
          </w:tcPr>
          <w:p w:rsidR="00912207" w:rsidRPr="00F30883" w:rsidRDefault="00912207" w:rsidP="008632CD">
            <w:pPr>
              <w:spacing w:after="0" w:line="240" w:lineRule="auto"/>
              <w:jc w:val="both"/>
            </w:pPr>
            <w:r>
              <w:t xml:space="preserve">Siūlyti </w:t>
            </w:r>
            <w:r w:rsidRPr="00F30883">
              <w:t>žaidimus, kuriuose jie</w:t>
            </w:r>
            <w:r>
              <w:t xml:space="preserve"> prisiima bendraamžio vaidmenį įvykusioje konfliktinėje </w:t>
            </w:r>
            <w:r w:rsidRPr="00F30883">
              <w:t xml:space="preserve">situacijoje ir kartu ieško išeities. </w:t>
            </w:r>
          </w:p>
          <w:p w:rsidR="00912207" w:rsidRPr="00F30883" w:rsidRDefault="00912207" w:rsidP="008632CD">
            <w:pPr>
              <w:spacing w:after="0" w:line="240" w:lineRule="auto"/>
              <w:jc w:val="both"/>
            </w:pPr>
            <w:r w:rsidRPr="00F30883">
              <w:t>Siūlyti žaidimus, padedančius mokytis spręsti konfliktines situacijas ir rasti tinkamą išeitį.</w:t>
            </w:r>
          </w:p>
          <w:p w:rsidR="00912207" w:rsidRDefault="00912207" w:rsidP="008632CD">
            <w:pPr>
              <w:spacing w:after="0" w:line="240" w:lineRule="auto"/>
              <w:jc w:val="both"/>
            </w:pPr>
            <w:r w:rsidRPr="00F30883">
              <w:t xml:space="preserve">Taikyti paskatinimo, pagyrimo, loginių pasekmių metodus, padedant mokytis kontroliuoti emocijų raišką. </w:t>
            </w:r>
          </w:p>
          <w:p w:rsidR="00912207" w:rsidRDefault="00912207" w:rsidP="008632CD">
            <w:pPr>
              <w:spacing w:after="0" w:line="240" w:lineRule="auto"/>
              <w:jc w:val="both"/>
            </w:pPr>
            <w:r w:rsidRPr="00F30883">
              <w:t>Kalbėtis apie tinkamus emocijų raiškos būdus.</w:t>
            </w:r>
          </w:p>
          <w:p w:rsidR="0034221D" w:rsidRPr="00F30883" w:rsidRDefault="0034221D" w:rsidP="008632CD">
            <w:pPr>
              <w:spacing w:after="0" w:line="240" w:lineRule="auto"/>
              <w:jc w:val="both"/>
            </w:pPr>
          </w:p>
        </w:tc>
      </w:tr>
      <w:tr w:rsidR="00912207" w:rsidTr="00AC6626">
        <w:tc>
          <w:tcPr>
            <w:tcW w:w="7465" w:type="dxa"/>
          </w:tcPr>
          <w:p w:rsidR="00912207" w:rsidRDefault="00912207" w:rsidP="008632CD">
            <w:pPr>
              <w:spacing w:after="0" w:line="240" w:lineRule="auto"/>
              <w:jc w:val="both"/>
            </w:pPr>
            <w:r w:rsidRPr="00F30883">
              <w:t xml:space="preserve">Nuolat primenant ir sekdamas suaugusiojo bei kitų vaikų pavyzdžiu laikosi grupėje numatytos tvarkos, susitarimų ir taisyklių. </w:t>
            </w:r>
          </w:p>
          <w:p w:rsidR="00912207" w:rsidRDefault="00912207" w:rsidP="008632CD">
            <w:pPr>
              <w:spacing w:after="0" w:line="240" w:lineRule="auto"/>
              <w:jc w:val="both"/>
            </w:pPr>
            <w:r w:rsidRPr="00F30883">
              <w:t>Žaisda</w:t>
            </w:r>
            <w:r>
              <w:t xml:space="preserve">mas stengiasi laikytis žaidimo </w:t>
            </w:r>
            <w:r w:rsidRPr="00F30883">
              <w:t xml:space="preserve">taisyklių. </w:t>
            </w:r>
          </w:p>
          <w:p w:rsidR="00912207" w:rsidRPr="00F30883" w:rsidRDefault="00912207" w:rsidP="008632CD">
            <w:pPr>
              <w:spacing w:after="0" w:line="240" w:lineRule="auto"/>
              <w:jc w:val="both"/>
            </w:pPr>
          </w:p>
        </w:tc>
        <w:tc>
          <w:tcPr>
            <w:tcW w:w="7393" w:type="dxa"/>
            <w:gridSpan w:val="3"/>
          </w:tcPr>
          <w:p w:rsidR="00912207" w:rsidRDefault="00912207" w:rsidP="008632CD">
            <w:pPr>
              <w:spacing w:after="0" w:line="240" w:lineRule="auto"/>
              <w:jc w:val="both"/>
            </w:pPr>
            <w:r w:rsidRPr="00F30883">
              <w:t xml:space="preserve">Kartu su vaikais nustatyti paprastas kasdienes elgesio grupėje taisykles, kuriose matytųsi ir vaikų atsakomybė. </w:t>
            </w:r>
          </w:p>
          <w:p w:rsidR="00912207" w:rsidRDefault="00912207" w:rsidP="008632CD">
            <w:pPr>
              <w:spacing w:after="0" w:line="240" w:lineRule="auto"/>
              <w:jc w:val="both"/>
            </w:pPr>
            <w:r w:rsidRPr="00F30883">
              <w:t>Paskatinti, pagirti vaikus už taisyklių ir tvarkos laikymąsi, pagalbą auklėtojui</w:t>
            </w:r>
            <w:r>
              <w:t>.</w:t>
            </w:r>
          </w:p>
          <w:p w:rsidR="0034221D" w:rsidRPr="00F30883" w:rsidRDefault="0034221D" w:rsidP="008632CD">
            <w:pPr>
              <w:spacing w:after="0" w:line="240" w:lineRule="auto"/>
              <w:jc w:val="both"/>
            </w:pPr>
          </w:p>
        </w:tc>
      </w:tr>
      <w:tr w:rsidR="00912207" w:rsidTr="00AC6626">
        <w:tc>
          <w:tcPr>
            <w:tcW w:w="14858" w:type="dxa"/>
            <w:gridSpan w:val="4"/>
          </w:tcPr>
          <w:p w:rsidR="00B946BD" w:rsidRDefault="00B946BD" w:rsidP="00C10679">
            <w:pPr>
              <w:spacing w:after="0" w:line="240" w:lineRule="auto"/>
              <w:jc w:val="center"/>
              <w:rPr>
                <w:b/>
              </w:rPr>
            </w:pPr>
          </w:p>
          <w:p w:rsidR="00912207" w:rsidRPr="008632CD" w:rsidRDefault="00912207" w:rsidP="00C10679">
            <w:pPr>
              <w:spacing w:after="0" w:line="240" w:lineRule="auto"/>
              <w:jc w:val="center"/>
              <w:rPr>
                <w:b/>
              </w:rPr>
            </w:pPr>
            <w:r w:rsidRPr="008632CD">
              <w:rPr>
                <w:b/>
              </w:rPr>
              <w:t>5 žingsn</w:t>
            </w:r>
            <w:r w:rsidR="00C10679">
              <w:rPr>
                <w:b/>
              </w:rPr>
              <w:t>is. Kasdienio gyvenimo įgūdžiai</w:t>
            </w:r>
          </w:p>
        </w:tc>
      </w:tr>
      <w:tr w:rsidR="00912207" w:rsidTr="00AC6626">
        <w:tc>
          <w:tcPr>
            <w:tcW w:w="7465" w:type="dxa"/>
          </w:tcPr>
          <w:p w:rsidR="00912207" w:rsidRDefault="00912207" w:rsidP="008632CD">
            <w:pPr>
              <w:spacing w:after="0" w:line="240" w:lineRule="auto"/>
              <w:jc w:val="both"/>
            </w:pPr>
            <w:r w:rsidRPr="004E4C6A">
              <w:t xml:space="preserve">Valgo tvarkingai, dažniausiai taisyklingai naudojasi stalo įrankiais. </w:t>
            </w:r>
          </w:p>
          <w:p w:rsidR="00912207" w:rsidRDefault="00912207" w:rsidP="008632CD">
            <w:pPr>
              <w:spacing w:after="0" w:line="240" w:lineRule="auto"/>
              <w:jc w:val="both"/>
            </w:pPr>
            <w:r>
              <w:t xml:space="preserve">Domisi, koks maistas sveikas ir </w:t>
            </w:r>
            <w:r w:rsidRPr="004E4C6A">
              <w:t>naudingas.</w:t>
            </w:r>
          </w:p>
          <w:p w:rsidR="00912207" w:rsidRPr="004E4C6A" w:rsidRDefault="00912207" w:rsidP="008632CD">
            <w:pPr>
              <w:spacing w:after="0" w:line="240" w:lineRule="auto"/>
              <w:jc w:val="both"/>
            </w:pPr>
            <w:r w:rsidRPr="004E4C6A">
              <w:t>Serviruoja ir tvarko stalą, vadovaujamas suaugusiojo.</w:t>
            </w:r>
          </w:p>
          <w:p w:rsidR="00912207" w:rsidRPr="00053905" w:rsidRDefault="00912207" w:rsidP="008632CD">
            <w:pPr>
              <w:spacing w:after="0" w:line="240" w:lineRule="auto"/>
              <w:jc w:val="both"/>
            </w:pPr>
          </w:p>
        </w:tc>
        <w:tc>
          <w:tcPr>
            <w:tcW w:w="7393" w:type="dxa"/>
            <w:gridSpan w:val="3"/>
          </w:tcPr>
          <w:p w:rsidR="00912207" w:rsidRDefault="00912207" w:rsidP="008632CD">
            <w:pPr>
              <w:spacing w:after="0" w:line="240" w:lineRule="auto"/>
              <w:jc w:val="both"/>
            </w:pPr>
            <w:r w:rsidRPr="004E4C6A">
              <w:t xml:space="preserve">Savo pavyzdžiu rodyti, kaip taisyklingai naudotis stalo įrankiais. </w:t>
            </w:r>
          </w:p>
          <w:p w:rsidR="00912207" w:rsidRPr="004E4C6A" w:rsidRDefault="00912207" w:rsidP="008632CD">
            <w:pPr>
              <w:spacing w:after="0" w:line="240" w:lineRule="auto"/>
              <w:jc w:val="both"/>
            </w:pPr>
            <w:r>
              <w:t>P</w:t>
            </w:r>
            <w:r w:rsidRPr="004E4C6A">
              <w:t xml:space="preserve">aaiškinti pieno, </w:t>
            </w:r>
            <w:r>
              <w:t>mėsos, vaisių ir daržovių naudą,</w:t>
            </w:r>
            <w:r w:rsidRPr="004E4C6A">
              <w:t xml:space="preserve"> apie per didelio saldumynų kiekio žalą organizmui.</w:t>
            </w:r>
          </w:p>
          <w:p w:rsidR="00912207" w:rsidRPr="00053905" w:rsidRDefault="00912207" w:rsidP="008632CD">
            <w:pPr>
              <w:spacing w:after="0" w:line="240" w:lineRule="auto"/>
              <w:jc w:val="both"/>
            </w:pPr>
            <w:r w:rsidRPr="004E4C6A">
              <w:t>Kviesti vaikus į talką dengiant stalą gimtadieniui, šventei.</w:t>
            </w:r>
          </w:p>
        </w:tc>
      </w:tr>
      <w:tr w:rsidR="00912207" w:rsidTr="00AC6626">
        <w:tc>
          <w:tcPr>
            <w:tcW w:w="7465" w:type="dxa"/>
          </w:tcPr>
          <w:p w:rsidR="00912207" w:rsidRDefault="00912207" w:rsidP="008632CD">
            <w:pPr>
              <w:spacing w:after="0" w:line="240" w:lineRule="auto"/>
              <w:jc w:val="both"/>
            </w:pPr>
            <w:r w:rsidRPr="004E4C6A">
              <w:t xml:space="preserve">Savarankiškai apsirengia ir nusirengia, apsiauna ir nusiauna batus. </w:t>
            </w:r>
          </w:p>
          <w:p w:rsidR="00912207" w:rsidRDefault="00912207" w:rsidP="008632CD">
            <w:pPr>
              <w:spacing w:after="0" w:line="240" w:lineRule="auto"/>
              <w:jc w:val="both"/>
            </w:pPr>
            <w:r w:rsidRPr="004E4C6A">
              <w:t xml:space="preserve">Priminus plaunasi rankas, prausiasi, nusišluosto rankas ir veidą. </w:t>
            </w:r>
          </w:p>
          <w:p w:rsidR="00912207" w:rsidRPr="004E4C6A" w:rsidRDefault="00912207" w:rsidP="008632CD">
            <w:pPr>
              <w:spacing w:after="0" w:line="240" w:lineRule="auto"/>
              <w:jc w:val="both"/>
            </w:pPr>
            <w:r w:rsidRPr="004E4C6A">
              <w:t>Priminus tvarkosi žaislus ir veiklos vietą.</w:t>
            </w:r>
          </w:p>
          <w:p w:rsidR="00912207" w:rsidRPr="00053905" w:rsidRDefault="00912207" w:rsidP="008632CD">
            <w:pPr>
              <w:spacing w:after="0" w:line="240" w:lineRule="auto"/>
              <w:jc w:val="both"/>
            </w:pPr>
          </w:p>
        </w:tc>
        <w:tc>
          <w:tcPr>
            <w:tcW w:w="7393" w:type="dxa"/>
            <w:gridSpan w:val="3"/>
          </w:tcPr>
          <w:p w:rsidR="00912207" w:rsidRPr="004558E2" w:rsidRDefault="00912207" w:rsidP="008632CD">
            <w:pPr>
              <w:spacing w:after="0" w:line="240" w:lineRule="auto"/>
              <w:jc w:val="both"/>
            </w:pPr>
            <w:r w:rsidRPr="004558E2">
              <w:t>Priminti, kad sudėtų ne tik gerai matomus žaislus, bet ir tuos, kurie yra po stalu, lova, spintele ir kt.</w:t>
            </w:r>
          </w:p>
          <w:p w:rsidR="00912207" w:rsidRPr="004558E2" w:rsidRDefault="00912207" w:rsidP="008632CD">
            <w:pPr>
              <w:spacing w:after="0" w:line="240" w:lineRule="auto"/>
              <w:jc w:val="both"/>
            </w:pPr>
            <w:r>
              <w:t xml:space="preserve">Skatinti vaikų </w:t>
            </w:r>
            <w:r w:rsidRPr="004558E2">
              <w:t xml:space="preserve">savarankiškumą. </w:t>
            </w:r>
          </w:p>
          <w:p w:rsidR="00912207" w:rsidRPr="00053905" w:rsidRDefault="00912207" w:rsidP="008632CD">
            <w:pPr>
              <w:spacing w:after="0" w:line="240" w:lineRule="auto"/>
              <w:jc w:val="both"/>
            </w:pPr>
            <w:r>
              <w:t xml:space="preserve">Pasiūlyti vaikams tvarkantis </w:t>
            </w:r>
            <w:r w:rsidRPr="004558E2">
              <w:t>apsirengti specialiai</w:t>
            </w:r>
            <w:r>
              <w:t xml:space="preserve">s vaikiškais darbo drabužiais – </w:t>
            </w:r>
            <w:r w:rsidRPr="004558E2">
              <w:t>prijuostėmis, kepurėlėmis.</w:t>
            </w:r>
          </w:p>
        </w:tc>
      </w:tr>
      <w:tr w:rsidR="00912207" w:rsidTr="00AC6626">
        <w:tc>
          <w:tcPr>
            <w:tcW w:w="7465" w:type="dxa"/>
          </w:tcPr>
          <w:p w:rsidR="00912207" w:rsidRPr="004558E2" w:rsidRDefault="00912207" w:rsidP="008632CD">
            <w:pPr>
              <w:spacing w:after="0" w:line="240" w:lineRule="auto"/>
            </w:pPr>
            <w:r w:rsidRPr="004558E2">
              <w:t>Žaisdamas, ką nors veikdamas stengiasi saugoti save ir kitus.</w:t>
            </w:r>
          </w:p>
          <w:p w:rsidR="00912207" w:rsidRPr="00053905" w:rsidRDefault="00912207" w:rsidP="008632CD">
            <w:pPr>
              <w:spacing w:after="0" w:line="240" w:lineRule="auto"/>
            </w:pPr>
          </w:p>
        </w:tc>
        <w:tc>
          <w:tcPr>
            <w:tcW w:w="7393" w:type="dxa"/>
            <w:gridSpan w:val="3"/>
          </w:tcPr>
          <w:p w:rsidR="00912207" w:rsidRPr="008632CD" w:rsidRDefault="00912207" w:rsidP="008632CD">
            <w:pPr>
              <w:spacing w:after="0" w:line="240" w:lineRule="auto"/>
              <w:jc w:val="both"/>
              <w:rPr>
                <w:rFonts w:ascii="Arial" w:hAnsi="Arial" w:cs="Arial"/>
                <w:sz w:val="27"/>
                <w:szCs w:val="27"/>
              </w:rPr>
            </w:pPr>
            <w:r w:rsidRPr="004558E2">
              <w:t>Kartu su vaikais organizuoti viktori</w:t>
            </w:r>
            <w:r>
              <w:t xml:space="preserve">nas, projektus apie saugų vaikų </w:t>
            </w:r>
            <w:r w:rsidRPr="004558E2">
              <w:t>elgesį.</w:t>
            </w:r>
          </w:p>
          <w:p w:rsidR="00912207" w:rsidRPr="004558E2" w:rsidRDefault="00912207" w:rsidP="008632CD">
            <w:pPr>
              <w:spacing w:after="0" w:line="240" w:lineRule="auto"/>
              <w:jc w:val="both"/>
            </w:pPr>
            <w:r>
              <w:t xml:space="preserve">Diskutuoti su vaikais, kaip </w:t>
            </w:r>
            <w:r w:rsidRPr="004558E2">
              <w:t>konfliktus spręsti taikiai.</w:t>
            </w:r>
          </w:p>
          <w:p w:rsidR="00912207" w:rsidRPr="00053905" w:rsidRDefault="00912207" w:rsidP="003761AC">
            <w:pPr>
              <w:spacing w:after="0" w:line="240" w:lineRule="auto"/>
              <w:jc w:val="both"/>
            </w:pPr>
            <w:r>
              <w:t xml:space="preserve">Žaidžiant žaidimus </w:t>
            </w:r>
            <w:r w:rsidR="003761AC">
              <w:t>pratinti saugoti save ir kitus.</w:t>
            </w:r>
          </w:p>
        </w:tc>
      </w:tr>
      <w:tr w:rsidR="00912207" w:rsidTr="00AC6626">
        <w:tc>
          <w:tcPr>
            <w:tcW w:w="7465" w:type="dxa"/>
          </w:tcPr>
          <w:p w:rsidR="00912207" w:rsidRPr="004558E2" w:rsidRDefault="00912207" w:rsidP="008632CD">
            <w:pPr>
              <w:spacing w:after="0" w:line="240" w:lineRule="auto"/>
              <w:jc w:val="both"/>
            </w:pPr>
            <w:r w:rsidRPr="004558E2">
              <w:t>Priminus stengiasi sėdėti, stovėti, vaikščioti taisyklingai.</w:t>
            </w:r>
          </w:p>
          <w:p w:rsidR="00912207" w:rsidRPr="00053905" w:rsidRDefault="00912207" w:rsidP="008632CD">
            <w:pPr>
              <w:spacing w:after="0" w:line="240" w:lineRule="auto"/>
              <w:jc w:val="both"/>
            </w:pPr>
          </w:p>
        </w:tc>
        <w:tc>
          <w:tcPr>
            <w:tcW w:w="7393" w:type="dxa"/>
            <w:gridSpan w:val="3"/>
          </w:tcPr>
          <w:p w:rsidR="00912207" w:rsidRDefault="00912207" w:rsidP="008632CD">
            <w:pPr>
              <w:spacing w:after="0" w:line="240" w:lineRule="auto"/>
              <w:jc w:val="both"/>
            </w:pPr>
            <w:r w:rsidRPr="004558E2">
              <w:t>Savo pavyzdžiu rodyti, kaip taisyklingai sėdėti, stovėti, vaikščioti.</w:t>
            </w:r>
          </w:p>
          <w:p w:rsidR="00AC6626" w:rsidRPr="00053905" w:rsidRDefault="00912207" w:rsidP="008632CD">
            <w:pPr>
              <w:spacing w:after="0" w:line="240" w:lineRule="auto"/>
              <w:jc w:val="both"/>
            </w:pPr>
            <w:r w:rsidRPr="004558E2">
              <w:t>Stebėti ir priminti, kad taisyklingai sėdėtų.</w:t>
            </w:r>
          </w:p>
        </w:tc>
      </w:tr>
      <w:tr w:rsidR="00912207" w:rsidTr="00AC6626">
        <w:tc>
          <w:tcPr>
            <w:tcW w:w="14858" w:type="dxa"/>
            <w:gridSpan w:val="4"/>
          </w:tcPr>
          <w:p w:rsidR="00B946BD" w:rsidRDefault="00B946BD" w:rsidP="00C10679">
            <w:pPr>
              <w:spacing w:after="0" w:line="240" w:lineRule="auto"/>
              <w:jc w:val="center"/>
              <w:rPr>
                <w:b/>
              </w:rPr>
            </w:pPr>
          </w:p>
          <w:p w:rsidR="00912207" w:rsidRPr="008632CD" w:rsidRDefault="00C10679" w:rsidP="00C10679">
            <w:pPr>
              <w:spacing w:after="0" w:line="240" w:lineRule="auto"/>
              <w:jc w:val="center"/>
              <w:rPr>
                <w:b/>
              </w:rPr>
            </w:pPr>
            <w:r>
              <w:rPr>
                <w:b/>
              </w:rPr>
              <w:t>5 žingsnis. Fizinis aktyvumas</w:t>
            </w:r>
          </w:p>
        </w:tc>
      </w:tr>
      <w:tr w:rsidR="00912207" w:rsidTr="00AC6626">
        <w:tc>
          <w:tcPr>
            <w:tcW w:w="7465" w:type="dxa"/>
          </w:tcPr>
          <w:p w:rsidR="00912207" w:rsidRDefault="00912207" w:rsidP="008632CD">
            <w:pPr>
              <w:spacing w:after="0" w:line="240" w:lineRule="auto"/>
              <w:jc w:val="both"/>
            </w:pPr>
            <w:r w:rsidRPr="003234D7">
              <w:t>Eina pristatydamas pėdą prie pėdos, pakaitiniu ir pristatomuoju žingsniu, aukštai keldamas kelius, at</w:t>
            </w:r>
            <w:r>
              <w:t xml:space="preserve">likdamas </w:t>
            </w:r>
            <w:r w:rsidRPr="003234D7">
              <w:t xml:space="preserve">judesius rankomis, judėdamas vingiais. </w:t>
            </w:r>
          </w:p>
          <w:p w:rsidR="00912207" w:rsidRPr="003234D7" w:rsidRDefault="00912207" w:rsidP="008632CD">
            <w:pPr>
              <w:spacing w:after="0" w:line="240" w:lineRule="auto"/>
              <w:jc w:val="both"/>
            </w:pPr>
            <w:r w:rsidRPr="003234D7">
              <w:t xml:space="preserve">Greitas, vikrus, </w:t>
            </w:r>
            <w:r>
              <w:t xml:space="preserve">bėgioja vingiais, </w:t>
            </w:r>
            <w:r w:rsidRPr="003234D7">
              <w:t xml:space="preserve">greitėdamas ir lėtėdamas, išsisukinėdamas, bėga ant pirštų galų. </w:t>
            </w:r>
          </w:p>
          <w:p w:rsidR="00912207" w:rsidRDefault="00912207" w:rsidP="008632CD">
            <w:pPr>
              <w:spacing w:after="0" w:line="240" w:lineRule="auto"/>
              <w:jc w:val="both"/>
            </w:pPr>
          </w:p>
          <w:p w:rsidR="00912207" w:rsidRDefault="00912207" w:rsidP="008632CD">
            <w:pPr>
              <w:spacing w:after="0" w:line="240" w:lineRule="auto"/>
              <w:jc w:val="both"/>
            </w:pPr>
            <w:r w:rsidRPr="003234D7">
              <w:t xml:space="preserve">Šokinėja abiem kojomis vietoje ir judėdamas pirmyn, </w:t>
            </w:r>
            <w:r>
              <w:t xml:space="preserve">ant vienos kojos, </w:t>
            </w:r>
            <w:r w:rsidRPr="003234D7">
              <w:t>šokinėja per virvutę, peršoka žem</w:t>
            </w:r>
            <w:r>
              <w:t xml:space="preserve">as </w:t>
            </w:r>
            <w:r w:rsidRPr="003234D7">
              <w:t xml:space="preserve">kliūtis, pašoka siekdamas daikto. </w:t>
            </w:r>
          </w:p>
          <w:p w:rsidR="00912207" w:rsidRDefault="00912207" w:rsidP="008632CD">
            <w:pPr>
              <w:spacing w:after="0" w:line="240" w:lineRule="auto"/>
              <w:jc w:val="both"/>
            </w:pPr>
            <w:r w:rsidRPr="003234D7">
              <w:t xml:space="preserve">Laipioja lauko įrenginiais. </w:t>
            </w:r>
          </w:p>
          <w:p w:rsidR="00912207" w:rsidRPr="004558E2" w:rsidRDefault="00912207" w:rsidP="008632CD">
            <w:pPr>
              <w:spacing w:after="0" w:line="240" w:lineRule="auto"/>
              <w:jc w:val="both"/>
            </w:pPr>
            <w:r w:rsidRPr="003234D7">
              <w:t>Spiria kamuolį į taikinį iš įvairių padėčių.</w:t>
            </w:r>
          </w:p>
        </w:tc>
        <w:tc>
          <w:tcPr>
            <w:tcW w:w="7393" w:type="dxa"/>
            <w:gridSpan w:val="3"/>
          </w:tcPr>
          <w:p w:rsidR="00912207" w:rsidRPr="003234D7" w:rsidRDefault="00912207" w:rsidP="008632CD">
            <w:pPr>
              <w:spacing w:after="0" w:line="240" w:lineRule="auto"/>
              <w:jc w:val="both"/>
            </w:pPr>
            <w:r w:rsidRPr="003234D7">
              <w:t xml:space="preserve">Organizuoti veiklą, kad vaikas eidamas atliktų ritminius judesius pečiais, galva, muštų kamuolį, mestų į viršų, ėjimą keistų bėgimu. </w:t>
            </w:r>
          </w:p>
          <w:p w:rsidR="00912207" w:rsidRDefault="00912207" w:rsidP="008632CD">
            <w:pPr>
              <w:spacing w:after="0" w:line="240" w:lineRule="auto"/>
              <w:jc w:val="both"/>
            </w:pPr>
            <w:r w:rsidRPr="003234D7">
              <w:t xml:space="preserve">Sugalvoti maršrutą, kad vaikas turėtų eiti, bėgti, perlipti </w:t>
            </w:r>
            <w:r>
              <w:t>suolą, pralįsti po kėde ir t. t.</w:t>
            </w:r>
          </w:p>
          <w:p w:rsidR="00912207" w:rsidRDefault="00912207" w:rsidP="008632CD">
            <w:pPr>
              <w:spacing w:after="0" w:line="240" w:lineRule="auto"/>
              <w:jc w:val="both"/>
            </w:pPr>
            <w:r w:rsidRPr="003234D7">
              <w:t xml:space="preserve">Organizuoti bėgimo estafetes, įvairių šuolių žaidimus, </w:t>
            </w:r>
            <w:r>
              <w:t>panaudojant įvairias priemones.</w:t>
            </w:r>
          </w:p>
          <w:p w:rsidR="00912207" w:rsidRPr="003234D7" w:rsidRDefault="00912207" w:rsidP="008632CD">
            <w:pPr>
              <w:spacing w:after="0" w:line="240" w:lineRule="auto"/>
              <w:jc w:val="both"/>
            </w:pPr>
            <w:r w:rsidRPr="003234D7">
              <w:t xml:space="preserve">Žaisti žaidimus su </w:t>
            </w:r>
            <w:r>
              <w:t>išsisukinėjimais, kurių tiks</w:t>
            </w:r>
            <w:r w:rsidRPr="003234D7">
              <w:t xml:space="preserve">las – ilgiau likti nepagautam. </w:t>
            </w:r>
          </w:p>
          <w:p w:rsidR="00912207" w:rsidRDefault="00912207" w:rsidP="008632CD">
            <w:pPr>
              <w:spacing w:after="0" w:line="240" w:lineRule="auto"/>
              <w:jc w:val="both"/>
            </w:pPr>
            <w:r w:rsidRPr="003234D7">
              <w:t>Siūlyti vaikams šokinėti per šokdynę, lanką</w:t>
            </w:r>
            <w:r>
              <w:t>.</w:t>
            </w:r>
          </w:p>
          <w:p w:rsidR="00912207" w:rsidRPr="004558E2" w:rsidRDefault="00912207" w:rsidP="008632CD">
            <w:pPr>
              <w:spacing w:after="0" w:line="240" w:lineRule="auto"/>
              <w:jc w:val="both"/>
            </w:pPr>
          </w:p>
        </w:tc>
      </w:tr>
      <w:tr w:rsidR="00912207" w:rsidTr="00AC6626">
        <w:tc>
          <w:tcPr>
            <w:tcW w:w="7465" w:type="dxa"/>
          </w:tcPr>
          <w:p w:rsidR="00912207" w:rsidRDefault="00912207" w:rsidP="008632CD">
            <w:pPr>
              <w:spacing w:after="0" w:line="240" w:lineRule="auto"/>
              <w:jc w:val="both"/>
            </w:pPr>
            <w:r w:rsidRPr="003234D7">
              <w:t>Pieštuką ir žirkles laiko be</w:t>
            </w:r>
            <w:r>
              <w:t xml:space="preserve">veik </w:t>
            </w:r>
            <w:r w:rsidRPr="003234D7">
              <w:t xml:space="preserve">taisyklingai. </w:t>
            </w:r>
          </w:p>
          <w:p w:rsidR="00912207" w:rsidRDefault="00912207" w:rsidP="008632CD">
            <w:pPr>
              <w:spacing w:after="0" w:line="240" w:lineRule="auto"/>
              <w:jc w:val="both"/>
            </w:pPr>
            <w:r w:rsidRPr="003234D7">
              <w:t>Tiksliai atlieka sudėtinges</w:t>
            </w:r>
            <w:r>
              <w:t xml:space="preserve">nius judesius pirštais ir ranka. </w:t>
            </w:r>
          </w:p>
          <w:p w:rsidR="00912207" w:rsidRDefault="00912207" w:rsidP="008632CD">
            <w:pPr>
              <w:spacing w:after="0" w:line="240" w:lineRule="auto"/>
              <w:jc w:val="both"/>
            </w:pPr>
            <w:r w:rsidRPr="003234D7">
              <w:t xml:space="preserve">Iš įvairių padėčių meta kamuolį į taikinį, tiksliau gaudo, mušinėja. </w:t>
            </w:r>
          </w:p>
          <w:p w:rsidR="00912207" w:rsidRPr="003234D7" w:rsidRDefault="00912207" w:rsidP="008632CD">
            <w:pPr>
              <w:spacing w:after="0" w:line="240" w:lineRule="auto"/>
              <w:jc w:val="both"/>
            </w:pPr>
            <w:r w:rsidRPr="003234D7">
              <w:t>Įsisupa ir supasi sūpynėmis</w:t>
            </w:r>
            <w:r>
              <w:t>.</w:t>
            </w:r>
          </w:p>
        </w:tc>
        <w:tc>
          <w:tcPr>
            <w:tcW w:w="7393" w:type="dxa"/>
            <w:gridSpan w:val="3"/>
          </w:tcPr>
          <w:p w:rsidR="00912207" w:rsidRDefault="00912207" w:rsidP="008632CD">
            <w:pPr>
              <w:spacing w:after="0" w:line="240" w:lineRule="auto"/>
              <w:jc w:val="both"/>
            </w:pPr>
            <w:r w:rsidRPr="00445F4C">
              <w:t xml:space="preserve">Pasiūlyti piešti įvairių linijų, pieštuku apvesti daiktus: stiklinę, apverstą lėkštutę, puoduką; po truputį duoti sudėtingesnes užduotis. </w:t>
            </w:r>
          </w:p>
          <w:p w:rsidR="00912207" w:rsidRDefault="00912207" w:rsidP="008632CD">
            <w:pPr>
              <w:spacing w:after="0" w:line="240" w:lineRule="auto"/>
              <w:jc w:val="both"/>
            </w:pPr>
            <w:r w:rsidRPr="00445F4C">
              <w:t xml:space="preserve">Sudaryti sąlygas vaikui žaisti su pipete. </w:t>
            </w:r>
          </w:p>
          <w:p w:rsidR="00912207" w:rsidRPr="00445F4C" w:rsidRDefault="00912207" w:rsidP="008632CD">
            <w:pPr>
              <w:spacing w:after="0" w:line="240" w:lineRule="auto"/>
              <w:jc w:val="both"/>
            </w:pPr>
            <w:r w:rsidRPr="00445F4C">
              <w:t xml:space="preserve">Parinkti įvairių priemonių (sagų, rutuliukų, karolių), kad vaikas galėtų </w:t>
            </w:r>
            <w:r w:rsidRPr="00445F4C">
              <w:lastRenderedPageBreak/>
              <w:t xml:space="preserve">verti ant siūlo. </w:t>
            </w:r>
          </w:p>
          <w:p w:rsidR="00912207" w:rsidRPr="003234D7" w:rsidRDefault="00912207" w:rsidP="008632CD">
            <w:pPr>
              <w:spacing w:after="0" w:line="240" w:lineRule="auto"/>
              <w:jc w:val="both"/>
            </w:pPr>
            <w:r w:rsidRPr="00445F4C">
              <w:t>Duoti vaikui krepšį su skalbinių segtukais, paimti segtuką trimis pirštais, prisegti, paprašyti, kad ir jis taip pat padarytų.</w:t>
            </w:r>
          </w:p>
        </w:tc>
      </w:tr>
      <w:tr w:rsidR="00912207" w:rsidTr="00AC6626">
        <w:tc>
          <w:tcPr>
            <w:tcW w:w="14858" w:type="dxa"/>
            <w:gridSpan w:val="4"/>
          </w:tcPr>
          <w:p w:rsidR="00B946BD" w:rsidRDefault="00B946BD" w:rsidP="00C10679">
            <w:pPr>
              <w:spacing w:after="0" w:line="240" w:lineRule="auto"/>
              <w:jc w:val="center"/>
              <w:rPr>
                <w:b/>
              </w:rPr>
            </w:pPr>
          </w:p>
          <w:p w:rsidR="00912207" w:rsidRPr="008632CD" w:rsidRDefault="00912207" w:rsidP="00C10679">
            <w:pPr>
              <w:spacing w:after="0" w:line="240" w:lineRule="auto"/>
              <w:jc w:val="center"/>
              <w:rPr>
                <w:b/>
              </w:rPr>
            </w:pPr>
            <w:r w:rsidRPr="008632CD">
              <w:rPr>
                <w:b/>
              </w:rPr>
              <w:t>5 žingsn</w:t>
            </w:r>
            <w:r w:rsidR="00C10679">
              <w:rPr>
                <w:b/>
              </w:rPr>
              <w:t>is. Emocijų suvokimas ir raiška</w:t>
            </w:r>
          </w:p>
        </w:tc>
      </w:tr>
      <w:tr w:rsidR="00912207" w:rsidTr="00AC6626">
        <w:tc>
          <w:tcPr>
            <w:tcW w:w="7465" w:type="dxa"/>
          </w:tcPr>
          <w:p w:rsidR="00912207" w:rsidRPr="003234D7" w:rsidRDefault="00912207" w:rsidP="008632CD">
            <w:pPr>
              <w:spacing w:after="0" w:line="240" w:lineRule="auto"/>
              <w:jc w:val="both"/>
            </w:pPr>
            <w:r w:rsidRPr="007B254B">
              <w:t>Atpažįsta bei pavadina savo jausmus ir įvardija situacijas, kuriose jie kilo.</w:t>
            </w:r>
          </w:p>
        </w:tc>
        <w:tc>
          <w:tcPr>
            <w:tcW w:w="7393" w:type="dxa"/>
            <w:gridSpan w:val="3"/>
          </w:tcPr>
          <w:p w:rsidR="00912207" w:rsidRPr="00445F4C" w:rsidRDefault="00912207" w:rsidP="008632CD">
            <w:pPr>
              <w:spacing w:after="0" w:line="240" w:lineRule="auto"/>
              <w:jc w:val="both"/>
            </w:pPr>
            <w:r w:rsidRPr="007B254B">
              <w:t>Pasiūlyti žaidimų, kuriuose vaikas būtų skatinamas išreikšti savo jausmus: emocijas reikšt</w:t>
            </w:r>
            <w:r>
              <w:t xml:space="preserve">i dainuojant, piešiant, šokant, </w:t>
            </w:r>
            <w:r w:rsidRPr="007B254B">
              <w:t>komentuoti j</w:t>
            </w:r>
            <w:r w:rsidR="003761AC">
              <w:t>ausmų paveikslėlius.</w:t>
            </w:r>
          </w:p>
        </w:tc>
      </w:tr>
      <w:tr w:rsidR="00912207" w:rsidTr="00AC6626">
        <w:tc>
          <w:tcPr>
            <w:tcW w:w="7465" w:type="dxa"/>
          </w:tcPr>
          <w:p w:rsidR="00912207" w:rsidRPr="007B254B" w:rsidRDefault="00912207" w:rsidP="008632CD">
            <w:pPr>
              <w:spacing w:after="0" w:line="240" w:lineRule="auto"/>
              <w:jc w:val="both"/>
            </w:pPr>
            <w:r w:rsidRPr="007B254B">
              <w:t>Vis geriau supranta ne tik kitų jausmus, bet ir situacijas, kuriose jie kyla</w:t>
            </w:r>
            <w:r>
              <w:t>.</w:t>
            </w:r>
          </w:p>
        </w:tc>
        <w:tc>
          <w:tcPr>
            <w:tcW w:w="7393" w:type="dxa"/>
            <w:gridSpan w:val="3"/>
          </w:tcPr>
          <w:p w:rsidR="00912207" w:rsidRPr="007B254B" w:rsidRDefault="00912207" w:rsidP="008632CD">
            <w:pPr>
              <w:spacing w:after="0" w:line="240" w:lineRule="auto"/>
              <w:jc w:val="both"/>
            </w:pPr>
            <w:r>
              <w:t xml:space="preserve">Kalbėtis apie savijautą „Ryto </w:t>
            </w:r>
            <w:r w:rsidRPr="007B254B">
              <w:t>rate“, skaityti „Jausmų knygeles“, žaisti vaidmenų žaidimus, įsijaučiant į kito savijautą</w:t>
            </w:r>
            <w:r w:rsidR="003761AC">
              <w:t>.</w:t>
            </w:r>
          </w:p>
        </w:tc>
      </w:tr>
      <w:tr w:rsidR="00912207" w:rsidTr="00AC6626">
        <w:tc>
          <w:tcPr>
            <w:tcW w:w="7465" w:type="dxa"/>
          </w:tcPr>
          <w:p w:rsidR="00912207" w:rsidRPr="007B254B" w:rsidRDefault="00912207" w:rsidP="008632CD">
            <w:pPr>
              <w:spacing w:after="0" w:line="240" w:lineRule="auto"/>
              <w:jc w:val="both"/>
            </w:pPr>
            <w:r w:rsidRPr="007B254B">
              <w:t xml:space="preserve">Pradeda kalbėtis apie jausmus su kitais – pasako ar </w:t>
            </w:r>
            <w:r>
              <w:t>paklausia, kodėl pyksta, kodėl verkia?</w:t>
            </w:r>
          </w:p>
        </w:tc>
        <w:tc>
          <w:tcPr>
            <w:tcW w:w="7393" w:type="dxa"/>
            <w:gridSpan w:val="3"/>
          </w:tcPr>
          <w:p w:rsidR="00912207" w:rsidRDefault="00912207" w:rsidP="008632CD">
            <w:pPr>
              <w:spacing w:after="0" w:line="240" w:lineRule="auto"/>
              <w:jc w:val="both"/>
            </w:pPr>
            <w:r w:rsidRPr="007B254B">
              <w:t xml:space="preserve">Paskatinti vaikus žodžiais išreikšti įvairius jausmus, kilusius skirtingose situacijose. </w:t>
            </w:r>
          </w:p>
          <w:p w:rsidR="00912207" w:rsidRDefault="00912207" w:rsidP="008632CD">
            <w:pPr>
              <w:spacing w:after="0" w:line="240" w:lineRule="auto"/>
              <w:jc w:val="both"/>
            </w:pPr>
            <w:r w:rsidRPr="007B254B">
              <w:t xml:space="preserve">Tarpininkauti, kai vaikai išreiškia sunkius jausmus. </w:t>
            </w:r>
          </w:p>
          <w:p w:rsidR="00912207" w:rsidRDefault="00912207" w:rsidP="008632CD">
            <w:pPr>
              <w:spacing w:after="0" w:line="240" w:lineRule="auto"/>
              <w:jc w:val="both"/>
            </w:pPr>
            <w:r w:rsidRPr="007B254B">
              <w:t>Skaitant įvairius tekstus kuo ryškiau intonuoti, išryškinant veikėjų veiksmus, poelgius, jų nuotaikas.</w:t>
            </w:r>
          </w:p>
          <w:p w:rsidR="00AC6626" w:rsidRPr="007B254B" w:rsidRDefault="00AC6626" w:rsidP="008632CD">
            <w:pPr>
              <w:spacing w:after="0" w:line="240" w:lineRule="auto"/>
              <w:jc w:val="both"/>
            </w:pPr>
          </w:p>
        </w:tc>
      </w:tr>
      <w:tr w:rsidR="00912207" w:rsidTr="00AC6626">
        <w:tc>
          <w:tcPr>
            <w:tcW w:w="14858" w:type="dxa"/>
            <w:gridSpan w:val="4"/>
          </w:tcPr>
          <w:p w:rsidR="00B946BD" w:rsidRDefault="00B946BD" w:rsidP="00C10679">
            <w:pPr>
              <w:spacing w:after="0" w:line="240" w:lineRule="auto"/>
              <w:jc w:val="center"/>
              <w:rPr>
                <w:b/>
              </w:rPr>
            </w:pPr>
          </w:p>
          <w:p w:rsidR="00912207" w:rsidRPr="008632CD" w:rsidRDefault="00912207" w:rsidP="00C10679">
            <w:pPr>
              <w:spacing w:after="0" w:line="240" w:lineRule="auto"/>
              <w:jc w:val="center"/>
              <w:rPr>
                <w:b/>
              </w:rPr>
            </w:pPr>
            <w:r w:rsidRPr="008632CD">
              <w:rPr>
                <w:b/>
              </w:rPr>
              <w:t xml:space="preserve">5 žingsnis. </w:t>
            </w:r>
            <w:r w:rsidR="00C10679">
              <w:rPr>
                <w:b/>
              </w:rPr>
              <w:t>Savireguliacija ir savikontrolė</w:t>
            </w:r>
          </w:p>
        </w:tc>
      </w:tr>
      <w:tr w:rsidR="00912207" w:rsidTr="00AC6626">
        <w:tc>
          <w:tcPr>
            <w:tcW w:w="7465" w:type="dxa"/>
          </w:tcPr>
          <w:p w:rsidR="00912207" w:rsidRPr="007B254B" w:rsidRDefault="00912207" w:rsidP="008632CD">
            <w:pPr>
              <w:spacing w:after="0" w:line="240" w:lineRule="auto"/>
              <w:jc w:val="both"/>
            </w:pPr>
            <w:r w:rsidRPr="00F30883">
              <w:t>Nusiramina, atsipalaiduoja, klausydamasis ramios muzikos, pabuvęs vienas, kalbėdamasis su kitais.</w:t>
            </w:r>
          </w:p>
        </w:tc>
        <w:tc>
          <w:tcPr>
            <w:tcW w:w="7393" w:type="dxa"/>
            <w:gridSpan w:val="3"/>
          </w:tcPr>
          <w:p w:rsidR="00912207" w:rsidRPr="00543150" w:rsidRDefault="00912207" w:rsidP="008632CD">
            <w:pPr>
              <w:spacing w:after="0" w:line="240" w:lineRule="auto"/>
              <w:jc w:val="both"/>
            </w:pPr>
            <w:r>
              <w:t>Įkurti grupėje ramybės erdves.</w:t>
            </w:r>
          </w:p>
          <w:p w:rsidR="00912207" w:rsidRPr="007B254B" w:rsidRDefault="00912207" w:rsidP="008632CD">
            <w:pPr>
              <w:spacing w:after="0" w:line="240" w:lineRule="auto"/>
              <w:jc w:val="both"/>
            </w:pPr>
            <w:r w:rsidRPr="00543150">
              <w:t>Pasirūpinti, kad būtų žaislų, kurie pa</w:t>
            </w:r>
            <w:r>
              <w:t xml:space="preserve">deda vaikui suvaldyti emocijas. </w:t>
            </w:r>
          </w:p>
        </w:tc>
      </w:tr>
      <w:tr w:rsidR="00912207" w:rsidTr="00AC6626">
        <w:tc>
          <w:tcPr>
            <w:tcW w:w="7465" w:type="dxa"/>
          </w:tcPr>
          <w:p w:rsidR="00912207" w:rsidRDefault="00912207" w:rsidP="008632CD">
            <w:pPr>
              <w:spacing w:after="0" w:line="240" w:lineRule="auto"/>
              <w:jc w:val="both"/>
            </w:pPr>
            <w:r w:rsidRPr="00543150">
              <w:t>Vis dažniau jausmus išreiškia mimika ir žodžiais, o ne veiksmais.</w:t>
            </w:r>
          </w:p>
          <w:p w:rsidR="00912207" w:rsidRPr="00F30883" w:rsidRDefault="00912207" w:rsidP="008632CD">
            <w:pPr>
              <w:spacing w:after="0" w:line="240" w:lineRule="auto"/>
              <w:jc w:val="both"/>
            </w:pPr>
            <w:r w:rsidRPr="00543150">
              <w:t>Ramioje situacijoje sugalvoja kelis konflikto sprendimo būdus, numato jų taikymo pasekmes</w:t>
            </w:r>
            <w:r>
              <w:t>.</w:t>
            </w:r>
          </w:p>
        </w:tc>
        <w:tc>
          <w:tcPr>
            <w:tcW w:w="7393" w:type="dxa"/>
            <w:gridSpan w:val="3"/>
          </w:tcPr>
          <w:p w:rsidR="00912207" w:rsidRDefault="00912207" w:rsidP="008632CD">
            <w:pPr>
              <w:spacing w:after="0" w:line="240" w:lineRule="auto"/>
              <w:jc w:val="both"/>
            </w:pPr>
            <w:r w:rsidRPr="00543150">
              <w:t>Skatinti vaiko pastangas pačiam spręsti problemas ir nesutarimus, ieškoti taikių išei</w:t>
            </w:r>
            <w:r>
              <w:t xml:space="preserve">čių. </w:t>
            </w:r>
          </w:p>
          <w:p w:rsidR="00912207" w:rsidRPr="00543150" w:rsidRDefault="00912207" w:rsidP="008632CD">
            <w:pPr>
              <w:spacing w:after="0" w:line="240" w:lineRule="auto"/>
              <w:jc w:val="both"/>
            </w:pPr>
            <w:r w:rsidRPr="00543150">
              <w:t>Leisti vaikui pačiam spręsti problemas, neskubėti patarinėti, nurodinėti.</w:t>
            </w:r>
          </w:p>
          <w:p w:rsidR="00912207" w:rsidRPr="00543150" w:rsidRDefault="00912207" w:rsidP="008632CD">
            <w:pPr>
              <w:spacing w:after="0" w:line="240" w:lineRule="auto"/>
              <w:jc w:val="both"/>
            </w:pPr>
            <w:r w:rsidRPr="00543150">
              <w:t xml:space="preserve">Pasakoti istorijas arba žaisti žaidimus, kurių veikėjai pozityviai sprendžia konfliktus. </w:t>
            </w:r>
          </w:p>
          <w:p w:rsidR="00912207" w:rsidRPr="00543150" w:rsidRDefault="00912207" w:rsidP="008632CD">
            <w:pPr>
              <w:spacing w:after="0" w:line="240" w:lineRule="auto"/>
              <w:jc w:val="both"/>
            </w:pPr>
            <w:r>
              <w:t xml:space="preserve">Būtinai padėti vaikui, kuriam reikalinga pagalba derybose </w:t>
            </w:r>
            <w:r w:rsidRPr="00543150">
              <w:t>konkrečiose konfliktinėse situacijose</w:t>
            </w:r>
            <w:r w:rsidR="003761AC">
              <w:t>.</w:t>
            </w:r>
          </w:p>
        </w:tc>
      </w:tr>
      <w:tr w:rsidR="00912207" w:rsidTr="00AC6626">
        <w:tc>
          <w:tcPr>
            <w:tcW w:w="7465" w:type="dxa"/>
          </w:tcPr>
          <w:p w:rsidR="00912207" w:rsidRPr="00543150" w:rsidRDefault="00912207" w:rsidP="008632CD">
            <w:pPr>
              <w:spacing w:after="0" w:line="240" w:lineRule="auto"/>
              <w:jc w:val="both"/>
            </w:pPr>
            <w:r w:rsidRPr="00543150">
              <w:t xml:space="preserve">Retkarčiais primenamas laikosi grupėje numatytos tvarkos, susitarimų ir taisyklių. </w:t>
            </w:r>
          </w:p>
          <w:p w:rsidR="00912207" w:rsidRDefault="00912207" w:rsidP="008632CD">
            <w:pPr>
              <w:spacing w:after="0" w:line="240" w:lineRule="auto"/>
              <w:jc w:val="both"/>
            </w:pPr>
            <w:r w:rsidRPr="00543150">
              <w:t>Pats primena kitiems tinkamo elgesio taisykles ir ban</w:t>
            </w:r>
            <w:r>
              <w:t xml:space="preserve">do jų laikytis be </w:t>
            </w:r>
            <w:r w:rsidRPr="00543150">
              <w:t>suaugusiųjų priežiūros.</w:t>
            </w:r>
          </w:p>
          <w:p w:rsidR="00101FFE" w:rsidRPr="00543150" w:rsidRDefault="00101FFE" w:rsidP="008632CD">
            <w:pPr>
              <w:spacing w:after="0" w:line="240" w:lineRule="auto"/>
              <w:jc w:val="both"/>
            </w:pPr>
          </w:p>
        </w:tc>
        <w:tc>
          <w:tcPr>
            <w:tcW w:w="7393" w:type="dxa"/>
            <w:gridSpan w:val="3"/>
          </w:tcPr>
          <w:p w:rsidR="00912207" w:rsidRPr="00543150" w:rsidRDefault="00912207" w:rsidP="008632CD">
            <w:pPr>
              <w:spacing w:after="0" w:line="240" w:lineRule="auto"/>
              <w:jc w:val="both"/>
            </w:pPr>
            <w:r w:rsidRPr="00543150">
              <w:t>Pastebėti vaiko pastangas laikytis tvarkos ir susitarimų, pagirti vaiką, padrąsinti</w:t>
            </w:r>
            <w:r>
              <w:t>.</w:t>
            </w:r>
          </w:p>
        </w:tc>
      </w:tr>
      <w:tr w:rsidR="00912207" w:rsidTr="00AC6626">
        <w:tc>
          <w:tcPr>
            <w:tcW w:w="14858" w:type="dxa"/>
            <w:gridSpan w:val="4"/>
          </w:tcPr>
          <w:p w:rsidR="00B946BD" w:rsidRDefault="00B946BD" w:rsidP="00C10679">
            <w:pPr>
              <w:spacing w:after="0" w:line="240" w:lineRule="auto"/>
              <w:jc w:val="center"/>
              <w:rPr>
                <w:b/>
              </w:rPr>
            </w:pPr>
          </w:p>
          <w:p w:rsidR="00912207" w:rsidRPr="008632CD" w:rsidRDefault="00912207" w:rsidP="00C10679">
            <w:pPr>
              <w:spacing w:after="0" w:line="240" w:lineRule="auto"/>
              <w:jc w:val="center"/>
              <w:rPr>
                <w:b/>
              </w:rPr>
            </w:pPr>
            <w:r w:rsidRPr="008632CD">
              <w:rPr>
                <w:b/>
              </w:rPr>
              <w:t xml:space="preserve">6 žingsnis. </w:t>
            </w:r>
            <w:r w:rsidR="00C10679">
              <w:rPr>
                <w:b/>
              </w:rPr>
              <w:t>Kasdienio gyvenimo įgūdžiai</w:t>
            </w:r>
          </w:p>
        </w:tc>
      </w:tr>
      <w:tr w:rsidR="00912207" w:rsidTr="00AC6626">
        <w:tc>
          <w:tcPr>
            <w:tcW w:w="7465" w:type="dxa"/>
          </w:tcPr>
          <w:p w:rsidR="00912207" w:rsidRDefault="00912207" w:rsidP="008632CD">
            <w:pPr>
              <w:spacing w:after="0" w:line="240" w:lineRule="auto"/>
              <w:jc w:val="both"/>
            </w:pPr>
            <w:r w:rsidRPr="004558E2">
              <w:t>Valgo tvarkingai.</w:t>
            </w:r>
          </w:p>
          <w:p w:rsidR="00912207" w:rsidRDefault="00912207" w:rsidP="008632CD">
            <w:pPr>
              <w:spacing w:after="0" w:line="240" w:lineRule="auto"/>
              <w:jc w:val="both"/>
            </w:pPr>
            <w:r w:rsidRPr="004558E2">
              <w:t xml:space="preserve">Pasako, jog maistas reikalingas, kad augtume, būtume sveiki. </w:t>
            </w:r>
          </w:p>
          <w:p w:rsidR="00912207" w:rsidRDefault="00912207" w:rsidP="008632CD">
            <w:pPr>
              <w:spacing w:after="0" w:line="240" w:lineRule="auto"/>
              <w:jc w:val="both"/>
            </w:pPr>
            <w:r w:rsidRPr="004558E2">
              <w:t xml:space="preserve">Įvardija vieną kitą maisto produktą, kurį valgyti sveika, vieną </w:t>
            </w:r>
            <w:r>
              <w:t xml:space="preserve">kitą – kurio </w:t>
            </w:r>
            <w:r w:rsidRPr="004558E2">
              <w:t xml:space="preserve">vartojimą reikėtų riboti. </w:t>
            </w:r>
          </w:p>
          <w:p w:rsidR="00912207" w:rsidRPr="004558E2" w:rsidRDefault="00912207" w:rsidP="008632CD">
            <w:pPr>
              <w:spacing w:after="0" w:line="240" w:lineRule="auto"/>
              <w:jc w:val="both"/>
            </w:pPr>
            <w:r w:rsidRPr="004558E2">
              <w:t>Savarankiškai serviruoja ir tvarko stalą</w:t>
            </w:r>
            <w:r w:rsidR="003761AC">
              <w:t>.</w:t>
            </w:r>
          </w:p>
          <w:p w:rsidR="00912207" w:rsidRPr="00053905" w:rsidRDefault="00912207" w:rsidP="008632CD">
            <w:pPr>
              <w:spacing w:after="0" w:line="240" w:lineRule="auto"/>
              <w:jc w:val="both"/>
            </w:pPr>
          </w:p>
        </w:tc>
        <w:tc>
          <w:tcPr>
            <w:tcW w:w="7393" w:type="dxa"/>
            <w:gridSpan w:val="3"/>
          </w:tcPr>
          <w:p w:rsidR="00912207" w:rsidRDefault="00912207" w:rsidP="008632CD">
            <w:pPr>
              <w:spacing w:after="0" w:line="240" w:lineRule="auto"/>
              <w:jc w:val="both"/>
            </w:pPr>
            <w:r w:rsidRPr="004558E2">
              <w:t>Paprašyti vai</w:t>
            </w:r>
            <w:r>
              <w:t xml:space="preserve">kų pasakoti, ką jie dažniausiai </w:t>
            </w:r>
            <w:r w:rsidRPr="004558E2">
              <w:t>valgo pu</w:t>
            </w:r>
            <w:r>
              <w:t>sryčiams, pietums ir vakarienei.</w:t>
            </w:r>
          </w:p>
          <w:p w:rsidR="00912207" w:rsidRPr="004558E2" w:rsidRDefault="00912207" w:rsidP="008632CD">
            <w:pPr>
              <w:spacing w:after="0" w:line="240" w:lineRule="auto"/>
              <w:jc w:val="both"/>
            </w:pPr>
            <w:r>
              <w:t>D</w:t>
            </w:r>
            <w:r w:rsidRPr="004558E2">
              <w:t xml:space="preserve">iskutuoti, </w:t>
            </w:r>
            <w:r>
              <w:t>kurie produktai, patiekalai</w:t>
            </w:r>
            <w:r w:rsidRPr="004558E2">
              <w:t xml:space="preserve"> yra naudingiausi jų augimui ir gerai savijautai. </w:t>
            </w:r>
          </w:p>
          <w:p w:rsidR="00912207" w:rsidRDefault="00912207" w:rsidP="008632CD">
            <w:pPr>
              <w:spacing w:after="0" w:line="240" w:lineRule="auto"/>
              <w:jc w:val="both"/>
            </w:pPr>
            <w:r>
              <w:t xml:space="preserve">Vaikams pateikti paveikslėlius </w:t>
            </w:r>
            <w:r w:rsidRPr="004558E2">
              <w:t>su įvairiais maisto produktais ir patiekalais, jais žaidžiant mokytis atskirti naudingą ir bevertį maistą.</w:t>
            </w:r>
          </w:p>
          <w:p w:rsidR="00912207" w:rsidRDefault="00912207" w:rsidP="008632CD">
            <w:pPr>
              <w:spacing w:after="0" w:line="240" w:lineRule="auto"/>
              <w:jc w:val="both"/>
            </w:pPr>
            <w:r w:rsidRPr="004558E2">
              <w:t xml:space="preserve">Organizuoti įvairių kūrybinių darbelių  kūrimą, jais skatinti pasirinkti sveikus produktus ir patiekalus. </w:t>
            </w:r>
          </w:p>
          <w:p w:rsidR="00912207" w:rsidRDefault="00912207" w:rsidP="008632CD">
            <w:pPr>
              <w:spacing w:after="0" w:line="240" w:lineRule="auto"/>
              <w:jc w:val="both"/>
            </w:pPr>
            <w:r w:rsidRPr="004558E2">
              <w:t>Klausytis skaitomų knygelių, vaidinti, žaisti loto, žiūrėti filmukus apie žm</w:t>
            </w:r>
            <w:r>
              <w:t>ogui naudingus maisto produktus.</w:t>
            </w:r>
          </w:p>
          <w:p w:rsidR="00912207" w:rsidRPr="00053905" w:rsidRDefault="00912207" w:rsidP="008632CD">
            <w:pPr>
              <w:spacing w:after="0" w:line="240" w:lineRule="auto"/>
              <w:jc w:val="both"/>
            </w:pPr>
            <w:r w:rsidRPr="004558E2">
              <w:t xml:space="preserve">Žaidžiant su lėlėmis ar kitus žaidimus rūšiuoti maisto </w:t>
            </w:r>
            <w:r>
              <w:t>p</w:t>
            </w:r>
            <w:r w:rsidRPr="004558E2">
              <w:t>roduktus</w:t>
            </w:r>
            <w:r w:rsidR="007475DD">
              <w:t>.</w:t>
            </w:r>
          </w:p>
        </w:tc>
      </w:tr>
      <w:tr w:rsidR="00912207" w:rsidTr="00AC6626">
        <w:tc>
          <w:tcPr>
            <w:tcW w:w="7465" w:type="dxa"/>
          </w:tcPr>
          <w:p w:rsidR="00912207" w:rsidRDefault="00912207" w:rsidP="008632CD">
            <w:pPr>
              <w:spacing w:after="0" w:line="240" w:lineRule="auto"/>
              <w:jc w:val="both"/>
            </w:pPr>
            <w:r w:rsidRPr="004558E2">
              <w:t>Savarankiškai apsirengia ir nusirengia, apsiauna ir nusiauna batus.</w:t>
            </w:r>
          </w:p>
          <w:p w:rsidR="00912207" w:rsidRDefault="00912207" w:rsidP="008632CD">
            <w:pPr>
              <w:spacing w:after="0" w:line="240" w:lineRule="auto"/>
              <w:jc w:val="both"/>
            </w:pPr>
            <w:r w:rsidRPr="004558E2">
              <w:t>Suaugusiųjų padedamas pasirenka drabužius ir avalynę pagal orus.</w:t>
            </w:r>
          </w:p>
          <w:p w:rsidR="00912207" w:rsidRPr="004558E2" w:rsidRDefault="00912207" w:rsidP="008632CD">
            <w:pPr>
              <w:spacing w:after="0" w:line="240" w:lineRule="auto"/>
              <w:jc w:val="both"/>
            </w:pPr>
            <w:r>
              <w:t xml:space="preserve">Priminus </w:t>
            </w:r>
            <w:r w:rsidRPr="004558E2">
              <w:t xml:space="preserve">savarankiškai plaunasi rankas, prausiasi, nusišluosto rankas ir veidą. </w:t>
            </w:r>
          </w:p>
          <w:p w:rsidR="00912207" w:rsidRPr="004558E2" w:rsidRDefault="00912207" w:rsidP="008632CD">
            <w:pPr>
              <w:spacing w:after="0" w:line="240" w:lineRule="auto"/>
              <w:jc w:val="both"/>
            </w:pPr>
            <w:r w:rsidRPr="004558E2">
              <w:t>Dažniausiai savarankiškai tvarkosi žaislus ir veiklos vietą.</w:t>
            </w:r>
          </w:p>
          <w:p w:rsidR="00912207" w:rsidRPr="00053905" w:rsidRDefault="00912207" w:rsidP="008632CD">
            <w:pPr>
              <w:spacing w:after="0" w:line="240" w:lineRule="auto"/>
              <w:jc w:val="both"/>
            </w:pPr>
          </w:p>
        </w:tc>
        <w:tc>
          <w:tcPr>
            <w:tcW w:w="7393" w:type="dxa"/>
            <w:gridSpan w:val="3"/>
          </w:tcPr>
          <w:p w:rsidR="00912207" w:rsidRDefault="00912207" w:rsidP="008632CD">
            <w:pPr>
              <w:spacing w:after="0" w:line="240" w:lineRule="auto"/>
              <w:jc w:val="both"/>
            </w:pPr>
            <w:r w:rsidRPr="004558E2">
              <w:t>Pasiūlyti vaikams apsirengti lengvesniais ar šiltesniais drabužėliais.</w:t>
            </w:r>
          </w:p>
          <w:p w:rsidR="00912207" w:rsidRPr="004558E2" w:rsidRDefault="00912207" w:rsidP="008632CD">
            <w:pPr>
              <w:spacing w:after="0" w:line="240" w:lineRule="auto"/>
              <w:jc w:val="both"/>
            </w:pPr>
            <w:r w:rsidRPr="004558E2">
              <w:t>Sušla</w:t>
            </w:r>
            <w:r>
              <w:t>pusius rūbus, avalynę pasi</w:t>
            </w:r>
            <w:r w:rsidRPr="004558E2">
              <w:t>džiauti.</w:t>
            </w:r>
          </w:p>
          <w:p w:rsidR="00912207" w:rsidRDefault="00912207" w:rsidP="008632CD">
            <w:pPr>
              <w:spacing w:after="0" w:line="240" w:lineRule="auto"/>
              <w:jc w:val="both"/>
            </w:pPr>
            <w:r w:rsidRPr="004558E2">
              <w:t xml:space="preserve">Parūpinti skysto muilo su dozatoriumi, parodyti, kaip ir kiek dozuoti, kad rankos būtų švarios. </w:t>
            </w:r>
          </w:p>
          <w:p w:rsidR="00912207" w:rsidRPr="004558E2" w:rsidRDefault="00912207" w:rsidP="008632CD">
            <w:pPr>
              <w:spacing w:after="0" w:line="240" w:lineRule="auto"/>
              <w:jc w:val="both"/>
            </w:pPr>
            <w:r w:rsidRPr="004558E2">
              <w:t>Priminti, kad reikia taupyti vandenį, paaiškinti, kodėl, pa</w:t>
            </w:r>
            <w:r>
              <w:t xml:space="preserve">siūlyti vandens čiaupą atsukti </w:t>
            </w:r>
            <w:r w:rsidRPr="004558E2">
              <w:t>tiek, kiek reikia, kad muilas nusiplautų.</w:t>
            </w:r>
          </w:p>
          <w:p w:rsidR="00912207" w:rsidRPr="00053905" w:rsidRDefault="00912207" w:rsidP="008632CD">
            <w:pPr>
              <w:spacing w:after="0" w:line="240" w:lineRule="auto"/>
              <w:jc w:val="both"/>
            </w:pPr>
            <w:r>
              <w:t>Auklėtoja</w:t>
            </w:r>
            <w:r w:rsidRPr="004558E2">
              <w:t xml:space="preserve"> kartu su vaikais piešia didelę plaštaką ir ant kiekvieno pirštuko užrašo vaikų mintis, kodėl reikia plautis rankas.</w:t>
            </w:r>
          </w:p>
        </w:tc>
      </w:tr>
      <w:tr w:rsidR="00912207" w:rsidTr="00AC6626">
        <w:tc>
          <w:tcPr>
            <w:tcW w:w="7465" w:type="dxa"/>
          </w:tcPr>
          <w:p w:rsidR="00912207" w:rsidRDefault="00912207" w:rsidP="008632CD">
            <w:pPr>
              <w:spacing w:after="0" w:line="240" w:lineRule="auto"/>
              <w:jc w:val="both"/>
            </w:pPr>
            <w:r w:rsidRPr="008A3252">
              <w:t xml:space="preserve">Savarankiškai ar priminus laikosi susitartų saugaus elgesio taisyklių. </w:t>
            </w:r>
          </w:p>
          <w:p w:rsidR="00912207" w:rsidRDefault="00912207" w:rsidP="008632CD">
            <w:pPr>
              <w:spacing w:after="0" w:line="240" w:lineRule="auto"/>
              <w:jc w:val="both"/>
            </w:pPr>
            <w:r w:rsidRPr="008A3252">
              <w:t>Stebint suaugusiajam saugiai naudojasi veiklai skirtais aštriais įrankiais.</w:t>
            </w:r>
          </w:p>
          <w:p w:rsidR="00912207" w:rsidRPr="008A3252" w:rsidRDefault="00912207" w:rsidP="008632CD">
            <w:pPr>
              <w:spacing w:after="0" w:line="240" w:lineRule="auto"/>
              <w:jc w:val="both"/>
            </w:pPr>
            <w:r w:rsidRPr="008A3252">
              <w:t>Žino, kaip saugiai elgtis gatvėje, kur kreiptis iškilus pavojui, pasiklydus.</w:t>
            </w:r>
          </w:p>
          <w:p w:rsidR="00912207" w:rsidRPr="008A3252" w:rsidRDefault="00912207" w:rsidP="008632CD">
            <w:pPr>
              <w:spacing w:after="0" w:line="240" w:lineRule="auto"/>
              <w:jc w:val="both"/>
            </w:pPr>
            <w:r w:rsidRPr="008A3252">
              <w:t>Priminus stengiasi vaikščioti, stovėti, sėdėti taisyklingai</w:t>
            </w:r>
            <w:r>
              <w:t>.</w:t>
            </w:r>
          </w:p>
          <w:p w:rsidR="00912207" w:rsidRPr="00053905" w:rsidRDefault="00912207" w:rsidP="008632CD">
            <w:pPr>
              <w:spacing w:after="0" w:line="240" w:lineRule="auto"/>
              <w:jc w:val="both"/>
            </w:pPr>
          </w:p>
        </w:tc>
        <w:tc>
          <w:tcPr>
            <w:tcW w:w="7393" w:type="dxa"/>
            <w:gridSpan w:val="3"/>
          </w:tcPr>
          <w:p w:rsidR="00912207" w:rsidRPr="008A3252" w:rsidRDefault="00912207" w:rsidP="008632CD">
            <w:pPr>
              <w:spacing w:after="0" w:line="240" w:lineRule="auto"/>
              <w:jc w:val="both"/>
            </w:pPr>
            <w:r w:rsidRPr="008A3252">
              <w:t xml:space="preserve">Parūpinti priemonių kalimo, </w:t>
            </w:r>
            <w:r>
              <w:t xml:space="preserve">siuvimo, dygsniavimo </w:t>
            </w:r>
            <w:r w:rsidRPr="008A3252">
              <w:t>žaidimams.</w:t>
            </w:r>
          </w:p>
          <w:p w:rsidR="00912207" w:rsidRPr="008A3252" w:rsidRDefault="00912207" w:rsidP="008632CD">
            <w:pPr>
              <w:spacing w:after="0" w:line="240" w:lineRule="auto"/>
              <w:jc w:val="both"/>
            </w:pPr>
            <w:r w:rsidRPr="008A3252">
              <w:t>Apsilankyti su vaikais gaisr</w:t>
            </w:r>
            <w:r>
              <w:t xml:space="preserve">inėje, policijoje, ligoninėje, autoservise, sulčių spaudykloje, siuvimo fabrike, duonos kepyklėlėje. </w:t>
            </w:r>
          </w:p>
          <w:p w:rsidR="00912207" w:rsidRPr="008A3252" w:rsidRDefault="00912207" w:rsidP="008632CD">
            <w:pPr>
              <w:spacing w:after="0" w:line="240" w:lineRule="auto"/>
              <w:jc w:val="both"/>
            </w:pPr>
            <w:r>
              <w:t>Auklėtoja</w:t>
            </w:r>
            <w:r w:rsidRPr="008A3252">
              <w:t xml:space="preserve"> kartu su vaikais „Minčių lietuje“ diskutuoja, aptaria, vertina.</w:t>
            </w:r>
          </w:p>
          <w:p w:rsidR="00912207" w:rsidRDefault="00912207" w:rsidP="008632CD">
            <w:pPr>
              <w:spacing w:after="0" w:line="240" w:lineRule="auto"/>
              <w:jc w:val="both"/>
            </w:pPr>
            <w:r>
              <w:t>Pr</w:t>
            </w:r>
            <w:r w:rsidR="007475DD">
              <w:t>atinti taisyklingos laikysenos.</w:t>
            </w:r>
          </w:p>
          <w:p w:rsidR="00925086" w:rsidRDefault="00925086" w:rsidP="008632CD">
            <w:pPr>
              <w:spacing w:after="0" w:line="240" w:lineRule="auto"/>
              <w:jc w:val="both"/>
            </w:pPr>
          </w:p>
          <w:p w:rsidR="00925086" w:rsidRPr="00053905" w:rsidRDefault="00925086" w:rsidP="008632CD">
            <w:pPr>
              <w:spacing w:after="0" w:line="240" w:lineRule="auto"/>
              <w:jc w:val="both"/>
            </w:pPr>
          </w:p>
        </w:tc>
      </w:tr>
      <w:tr w:rsidR="00912207" w:rsidTr="00AC6626">
        <w:tc>
          <w:tcPr>
            <w:tcW w:w="14858" w:type="dxa"/>
            <w:gridSpan w:val="4"/>
          </w:tcPr>
          <w:p w:rsidR="00B946BD" w:rsidRDefault="00B946BD" w:rsidP="00C10679">
            <w:pPr>
              <w:spacing w:after="0" w:line="240" w:lineRule="auto"/>
              <w:jc w:val="center"/>
              <w:rPr>
                <w:b/>
              </w:rPr>
            </w:pPr>
          </w:p>
          <w:p w:rsidR="00912207" w:rsidRPr="008632CD" w:rsidRDefault="00C10679" w:rsidP="00C10679">
            <w:pPr>
              <w:spacing w:after="0" w:line="240" w:lineRule="auto"/>
              <w:jc w:val="center"/>
              <w:rPr>
                <w:b/>
              </w:rPr>
            </w:pPr>
            <w:r>
              <w:rPr>
                <w:b/>
              </w:rPr>
              <w:t>6 žingsnis. Fizinis aktyvumas</w:t>
            </w:r>
          </w:p>
        </w:tc>
      </w:tr>
      <w:tr w:rsidR="00912207" w:rsidTr="00AC6626">
        <w:tc>
          <w:tcPr>
            <w:tcW w:w="7465" w:type="dxa"/>
          </w:tcPr>
          <w:p w:rsidR="00912207" w:rsidRDefault="00912207" w:rsidP="008632CD">
            <w:pPr>
              <w:spacing w:after="0" w:line="240" w:lineRule="auto"/>
              <w:jc w:val="both"/>
            </w:pPr>
            <w:r w:rsidRPr="00861AF5">
              <w:t>Eina ratu, poroje, prasilenkdamas, gyvatėle, atbulomis, šonu.</w:t>
            </w:r>
          </w:p>
          <w:p w:rsidR="00912207" w:rsidRDefault="00912207" w:rsidP="008632CD">
            <w:pPr>
              <w:spacing w:after="0" w:line="240" w:lineRule="auto"/>
              <w:jc w:val="both"/>
            </w:pPr>
            <w:r w:rsidRPr="00861AF5">
              <w:t>Ištvermingas, bėga ilgesnius atstumus.</w:t>
            </w:r>
          </w:p>
          <w:p w:rsidR="00912207" w:rsidRDefault="00912207" w:rsidP="008632CD">
            <w:pPr>
              <w:spacing w:after="0" w:line="240" w:lineRule="auto"/>
              <w:jc w:val="both"/>
            </w:pPr>
            <w:r w:rsidRPr="00861AF5">
              <w:lastRenderedPageBreak/>
              <w:t>Bėga pristatomuoju ar pakaitiniu žingsniu, aukštai keldamas kelius, bėg</w:t>
            </w:r>
            <w:r>
              <w:t>a suoleliu, įkalnėn, nuokalnėn.</w:t>
            </w:r>
          </w:p>
          <w:p w:rsidR="00912207" w:rsidRDefault="00912207" w:rsidP="008632CD">
            <w:pPr>
              <w:spacing w:after="0" w:line="240" w:lineRule="auto"/>
              <w:jc w:val="both"/>
            </w:pPr>
            <w:r w:rsidRPr="00861AF5">
              <w:t xml:space="preserve">Šokinėja ant vienos kojos judėdamas pirmyn, šoka į tolį, į aukštį. </w:t>
            </w:r>
          </w:p>
          <w:p w:rsidR="00912207" w:rsidRPr="008A3252" w:rsidRDefault="00912207" w:rsidP="008632CD">
            <w:pPr>
              <w:spacing w:after="0" w:line="240" w:lineRule="auto"/>
              <w:jc w:val="both"/>
            </w:pPr>
            <w:r w:rsidRPr="00861AF5">
              <w:t>Važiuoja  dviračiu.</w:t>
            </w:r>
          </w:p>
        </w:tc>
        <w:tc>
          <w:tcPr>
            <w:tcW w:w="7393" w:type="dxa"/>
            <w:gridSpan w:val="3"/>
          </w:tcPr>
          <w:p w:rsidR="00912207" w:rsidRDefault="00912207" w:rsidP="008632CD">
            <w:pPr>
              <w:spacing w:after="0" w:line="240" w:lineRule="auto"/>
              <w:jc w:val="both"/>
            </w:pPr>
            <w:r w:rsidRPr="00861AF5">
              <w:lastRenderedPageBreak/>
              <w:t xml:space="preserve">Organizuoti vaikams įvairias estafetes, kurių metu vaikai galėtų judėti poroje, ratu, sutartinai su kitais vaikais. </w:t>
            </w:r>
          </w:p>
          <w:p w:rsidR="00912207" w:rsidRPr="008A3252" w:rsidRDefault="00912207" w:rsidP="008632CD">
            <w:pPr>
              <w:spacing w:after="0" w:line="240" w:lineRule="auto"/>
              <w:jc w:val="both"/>
            </w:pPr>
            <w:r>
              <w:lastRenderedPageBreak/>
              <w:t>Lauko teritorijoje organizuoti pasivažinėjimus dviračiais.</w:t>
            </w:r>
          </w:p>
        </w:tc>
      </w:tr>
      <w:tr w:rsidR="00912207" w:rsidTr="00AC6626">
        <w:tc>
          <w:tcPr>
            <w:tcW w:w="7465" w:type="dxa"/>
          </w:tcPr>
          <w:p w:rsidR="00912207" w:rsidRDefault="00912207" w:rsidP="008632CD">
            <w:pPr>
              <w:spacing w:after="0" w:line="240" w:lineRule="auto"/>
              <w:jc w:val="both"/>
            </w:pPr>
            <w:r w:rsidRPr="00981F5B">
              <w:lastRenderedPageBreak/>
              <w:t xml:space="preserve">Rankos ir pirštų judesius atlieka vikriau, greičiau, tiksliau, kruopščiau. </w:t>
            </w:r>
          </w:p>
          <w:p w:rsidR="00912207" w:rsidRDefault="00912207" w:rsidP="008632CD">
            <w:pPr>
              <w:spacing w:after="0" w:line="240" w:lineRule="auto"/>
              <w:jc w:val="both"/>
            </w:pPr>
            <w:r w:rsidRPr="00981F5B">
              <w:t xml:space="preserve">Tiksliau valdo pieštuką bei žirkles ką nors piešdamas, kirpdamas. </w:t>
            </w:r>
          </w:p>
          <w:p w:rsidR="00912207" w:rsidRPr="00981F5B" w:rsidRDefault="00912207" w:rsidP="008632CD">
            <w:pPr>
              <w:spacing w:after="0" w:line="240" w:lineRule="auto"/>
              <w:jc w:val="both"/>
            </w:pPr>
            <w:r w:rsidRPr="00981F5B">
              <w:t>Su kamuoliu atlieka sportinių žaidimų elementus, žaidžia komandomis, derindamas veiksmus</w:t>
            </w:r>
            <w:r>
              <w:t>.</w:t>
            </w:r>
          </w:p>
          <w:p w:rsidR="00912207" w:rsidRPr="00053905" w:rsidRDefault="00912207" w:rsidP="008632CD">
            <w:pPr>
              <w:spacing w:after="0" w:line="240" w:lineRule="auto"/>
              <w:jc w:val="both"/>
            </w:pPr>
          </w:p>
        </w:tc>
        <w:tc>
          <w:tcPr>
            <w:tcW w:w="7393" w:type="dxa"/>
            <w:gridSpan w:val="3"/>
          </w:tcPr>
          <w:p w:rsidR="00912207" w:rsidRDefault="00912207" w:rsidP="008632CD">
            <w:pPr>
              <w:spacing w:after="0" w:line="240" w:lineRule="auto"/>
              <w:jc w:val="both"/>
            </w:pPr>
            <w:r w:rsidRPr="006571DA">
              <w:t>Pasiūlyti vaikams įverti siūlą į ad</w:t>
            </w:r>
            <w:r>
              <w:t xml:space="preserve">atą, siuvinėti pagal trafaretą. </w:t>
            </w:r>
          </w:p>
          <w:p w:rsidR="00912207" w:rsidRDefault="00912207" w:rsidP="008632CD">
            <w:pPr>
              <w:spacing w:after="0" w:line="240" w:lineRule="auto"/>
              <w:jc w:val="both"/>
            </w:pPr>
            <w:r w:rsidRPr="006571DA">
              <w:t xml:space="preserve">Parūpinti priemonių, tinkančių konkretiems sportiniams žaidimams (krepšinio, futbolo kamuolius, badmintono rakečių, kėglių, lazdų, salės </w:t>
            </w:r>
            <w:r>
              <w:t>riedulio vartų).</w:t>
            </w:r>
          </w:p>
          <w:p w:rsidR="00101FFE" w:rsidRDefault="00912207" w:rsidP="008632CD">
            <w:pPr>
              <w:spacing w:after="0" w:line="240" w:lineRule="auto"/>
              <w:jc w:val="both"/>
            </w:pPr>
            <w:r w:rsidRPr="006571DA">
              <w:t>Organizuoti sportinius žaidimus, kad vaikai galėtų varžytis tarpusavyje.</w:t>
            </w:r>
          </w:p>
          <w:p w:rsidR="00101FFE" w:rsidRPr="00053905" w:rsidRDefault="00101FFE" w:rsidP="008632CD">
            <w:pPr>
              <w:spacing w:after="0" w:line="240" w:lineRule="auto"/>
              <w:jc w:val="both"/>
            </w:pPr>
          </w:p>
        </w:tc>
      </w:tr>
      <w:tr w:rsidR="00912207" w:rsidTr="00AC6626">
        <w:tc>
          <w:tcPr>
            <w:tcW w:w="14858" w:type="dxa"/>
            <w:gridSpan w:val="4"/>
          </w:tcPr>
          <w:p w:rsidR="00B946BD" w:rsidRDefault="00B946BD" w:rsidP="00C10679">
            <w:pPr>
              <w:spacing w:after="0" w:line="240" w:lineRule="auto"/>
              <w:jc w:val="center"/>
              <w:rPr>
                <w:b/>
              </w:rPr>
            </w:pPr>
          </w:p>
          <w:p w:rsidR="00912207" w:rsidRPr="008632CD" w:rsidRDefault="00912207" w:rsidP="00C10679">
            <w:pPr>
              <w:spacing w:after="0" w:line="240" w:lineRule="auto"/>
              <w:jc w:val="center"/>
              <w:rPr>
                <w:b/>
              </w:rPr>
            </w:pPr>
            <w:r w:rsidRPr="008632CD">
              <w:rPr>
                <w:b/>
              </w:rPr>
              <w:t>6 žingsn</w:t>
            </w:r>
            <w:r w:rsidR="00C10679">
              <w:rPr>
                <w:b/>
              </w:rPr>
              <w:t>is. Emocijų suvokimas ir raiška</w:t>
            </w:r>
          </w:p>
        </w:tc>
      </w:tr>
      <w:tr w:rsidR="00912207" w:rsidTr="00AC6626">
        <w:tc>
          <w:tcPr>
            <w:tcW w:w="7465" w:type="dxa"/>
          </w:tcPr>
          <w:p w:rsidR="00912207" w:rsidRPr="00053905" w:rsidRDefault="00912207" w:rsidP="008632CD">
            <w:pPr>
              <w:spacing w:after="0" w:line="240" w:lineRule="auto"/>
              <w:jc w:val="both"/>
            </w:pPr>
            <w:r w:rsidRPr="007522E3">
              <w:t>Apibūdina savo jausmus, pakomentuoja juos sukėlusias situacijas bei priežastis</w:t>
            </w:r>
            <w:r>
              <w:t>.</w:t>
            </w:r>
          </w:p>
        </w:tc>
        <w:tc>
          <w:tcPr>
            <w:tcW w:w="7393" w:type="dxa"/>
            <w:gridSpan w:val="3"/>
          </w:tcPr>
          <w:p w:rsidR="00912207" w:rsidRPr="007522E3" w:rsidRDefault="00912207" w:rsidP="008632CD">
            <w:pPr>
              <w:spacing w:after="0" w:line="240" w:lineRule="auto"/>
              <w:jc w:val="both"/>
            </w:pPr>
            <w:r w:rsidRPr="007522E3">
              <w:t xml:space="preserve">Kalbėtis apie tai, kada buvo linksmas, kada – liūdnas ar piktas. </w:t>
            </w:r>
          </w:p>
          <w:p w:rsidR="00912207" w:rsidRPr="00053905" w:rsidRDefault="00912207" w:rsidP="008632CD">
            <w:pPr>
              <w:spacing w:after="0" w:line="240" w:lineRule="auto"/>
              <w:jc w:val="both"/>
            </w:pPr>
            <w:r w:rsidRPr="007522E3">
              <w:t>Paskatinti samprotauti, kas pradžiugino, kas nuliūdino ar papiktino, kodėl?</w:t>
            </w:r>
          </w:p>
        </w:tc>
      </w:tr>
      <w:tr w:rsidR="00912207" w:rsidTr="00AC6626">
        <w:tc>
          <w:tcPr>
            <w:tcW w:w="7465" w:type="dxa"/>
          </w:tcPr>
          <w:p w:rsidR="00912207" w:rsidRPr="00053905" w:rsidRDefault="00912207" w:rsidP="008632CD">
            <w:pPr>
              <w:spacing w:after="0" w:line="240" w:lineRule="auto"/>
              <w:jc w:val="both"/>
            </w:pPr>
            <w:r w:rsidRPr="007522E3">
              <w:t>Pradeda kalbėtis apie tai, kas gali padėti pasijusti geriau, jei esi nusiminęs, piktas</w:t>
            </w:r>
            <w:r>
              <w:t>.</w:t>
            </w:r>
          </w:p>
        </w:tc>
        <w:tc>
          <w:tcPr>
            <w:tcW w:w="7393" w:type="dxa"/>
            <w:gridSpan w:val="3"/>
          </w:tcPr>
          <w:p w:rsidR="00912207" w:rsidRDefault="00912207" w:rsidP="008632CD">
            <w:pPr>
              <w:spacing w:after="0" w:line="240" w:lineRule="auto"/>
              <w:jc w:val="both"/>
            </w:pPr>
            <w:r w:rsidRPr="007522E3">
              <w:t xml:space="preserve">Skatinti vaikus nesivelti į muštynes, pranešti auklėtojai apie konfliktą. </w:t>
            </w:r>
          </w:p>
          <w:p w:rsidR="00912207" w:rsidRPr="00053905" w:rsidRDefault="00912207" w:rsidP="008632CD">
            <w:pPr>
              <w:spacing w:after="0" w:line="240" w:lineRule="auto"/>
              <w:jc w:val="both"/>
            </w:pPr>
            <w:r w:rsidRPr="007522E3">
              <w:t>Aptarti su vaikais, ką galima daryti, kai kas nors erzina kitą, atima žaislus, suduoda</w:t>
            </w:r>
            <w:r>
              <w:t>.</w:t>
            </w:r>
          </w:p>
        </w:tc>
      </w:tr>
      <w:tr w:rsidR="00912207" w:rsidTr="00AC6626">
        <w:tc>
          <w:tcPr>
            <w:tcW w:w="14858" w:type="dxa"/>
            <w:gridSpan w:val="4"/>
          </w:tcPr>
          <w:p w:rsidR="00751A62" w:rsidRDefault="00751A62" w:rsidP="00751A62">
            <w:pPr>
              <w:pStyle w:val="Sraopastraipa"/>
              <w:spacing w:after="0" w:line="240" w:lineRule="auto"/>
              <w:rPr>
                <w:b/>
              </w:rPr>
            </w:pPr>
            <w:r>
              <w:rPr>
                <w:b/>
              </w:rPr>
              <w:t xml:space="preserve">                                                                   </w:t>
            </w:r>
          </w:p>
          <w:p w:rsidR="00751A62" w:rsidRPr="00751A62" w:rsidRDefault="00751A62" w:rsidP="00751A62">
            <w:pPr>
              <w:pStyle w:val="Sraopastraipa"/>
              <w:spacing w:after="0" w:line="240" w:lineRule="auto"/>
              <w:rPr>
                <w:b/>
              </w:rPr>
            </w:pPr>
            <w:r>
              <w:rPr>
                <w:b/>
              </w:rPr>
              <w:t xml:space="preserve">                                                                  6 </w:t>
            </w:r>
            <w:r w:rsidR="00912207" w:rsidRPr="00751A62">
              <w:rPr>
                <w:b/>
              </w:rPr>
              <w:t xml:space="preserve">žingsnis. </w:t>
            </w:r>
            <w:r w:rsidR="00C10679" w:rsidRPr="00751A62">
              <w:rPr>
                <w:b/>
              </w:rPr>
              <w:t>Savireguliacija ir savikontrolė</w:t>
            </w:r>
          </w:p>
        </w:tc>
      </w:tr>
      <w:tr w:rsidR="00912207" w:rsidTr="00AC6626">
        <w:tc>
          <w:tcPr>
            <w:tcW w:w="7465" w:type="dxa"/>
          </w:tcPr>
          <w:p w:rsidR="00912207" w:rsidRPr="00053905" w:rsidRDefault="00912207" w:rsidP="008632CD">
            <w:pPr>
              <w:spacing w:after="0" w:line="240" w:lineRule="auto"/>
              <w:jc w:val="both"/>
            </w:pPr>
            <w:r w:rsidRPr="00543150">
              <w:t>Pats taiko įvairesnius nusiraminimo, atsipalaidavimo būdus</w:t>
            </w:r>
            <w:r>
              <w:t>.</w:t>
            </w:r>
          </w:p>
        </w:tc>
        <w:tc>
          <w:tcPr>
            <w:tcW w:w="7393" w:type="dxa"/>
            <w:gridSpan w:val="3"/>
          </w:tcPr>
          <w:p w:rsidR="00912207" w:rsidRDefault="00912207" w:rsidP="008632CD">
            <w:pPr>
              <w:spacing w:after="0" w:line="240" w:lineRule="auto"/>
              <w:jc w:val="both"/>
            </w:pPr>
            <w:r w:rsidRPr="003B1296">
              <w:t>Padėti vaikui išreikšti savo jausmus bei nusiraminti, jį išklausant, su juo žaidžiant</w:t>
            </w:r>
            <w:r>
              <w:t>.</w:t>
            </w:r>
          </w:p>
          <w:p w:rsidR="00101FFE" w:rsidRPr="00053905" w:rsidRDefault="00101FFE" w:rsidP="008632CD">
            <w:pPr>
              <w:spacing w:after="0" w:line="240" w:lineRule="auto"/>
              <w:jc w:val="both"/>
            </w:pPr>
          </w:p>
        </w:tc>
      </w:tr>
      <w:tr w:rsidR="00912207" w:rsidTr="00AC6626">
        <w:tc>
          <w:tcPr>
            <w:tcW w:w="7465" w:type="dxa"/>
          </w:tcPr>
          <w:p w:rsidR="00912207" w:rsidRDefault="00912207" w:rsidP="008632CD">
            <w:pPr>
              <w:spacing w:after="0" w:line="240" w:lineRule="auto"/>
              <w:jc w:val="both"/>
            </w:pPr>
            <w:r w:rsidRPr="003B1296">
              <w:t xml:space="preserve">Bando susilaikyti nuo netinkamo elgesio jį provokuojančiose situacijose, ieško taikių išeičių, kad neskaudintų kitų. </w:t>
            </w:r>
          </w:p>
          <w:p w:rsidR="00912207" w:rsidRPr="00053905" w:rsidRDefault="00912207" w:rsidP="008632CD">
            <w:pPr>
              <w:spacing w:after="0" w:line="240" w:lineRule="auto"/>
              <w:jc w:val="both"/>
            </w:pPr>
            <w:r w:rsidRPr="003B1296">
              <w:t>Stengiasi suvaldyti savo pyktį, įniršį.</w:t>
            </w:r>
          </w:p>
        </w:tc>
        <w:tc>
          <w:tcPr>
            <w:tcW w:w="7393" w:type="dxa"/>
            <w:gridSpan w:val="3"/>
          </w:tcPr>
          <w:p w:rsidR="00912207" w:rsidRPr="003B1296" w:rsidRDefault="00912207" w:rsidP="008632CD">
            <w:pPr>
              <w:spacing w:after="0" w:line="240" w:lineRule="auto"/>
              <w:jc w:val="both"/>
            </w:pPr>
            <w:r w:rsidRPr="003B1296">
              <w:t xml:space="preserve">Skaityti </w:t>
            </w:r>
            <w:r>
              <w:t>terapines pasakas</w:t>
            </w:r>
            <w:r w:rsidRPr="003B1296">
              <w:t xml:space="preserve"> ir kalbėtis apie tinkamas išeitis konfliktinėse situacijose.</w:t>
            </w:r>
          </w:p>
          <w:p w:rsidR="00912207" w:rsidRDefault="00912207" w:rsidP="008632CD">
            <w:pPr>
              <w:spacing w:after="0" w:line="240" w:lineRule="auto"/>
              <w:jc w:val="both"/>
            </w:pPr>
            <w:r w:rsidRPr="003B1296">
              <w:t>Padėti įvardyti sudėtingus jausmus: nusivylimą, nerimą, pavydą.</w:t>
            </w:r>
          </w:p>
          <w:p w:rsidR="00101FFE" w:rsidRPr="00053905" w:rsidRDefault="00101FFE" w:rsidP="008632CD">
            <w:pPr>
              <w:spacing w:after="0" w:line="240" w:lineRule="auto"/>
              <w:jc w:val="both"/>
            </w:pPr>
          </w:p>
        </w:tc>
      </w:tr>
      <w:tr w:rsidR="00912207" w:rsidTr="00AC6626">
        <w:tc>
          <w:tcPr>
            <w:tcW w:w="7465" w:type="dxa"/>
          </w:tcPr>
          <w:p w:rsidR="00912207" w:rsidRDefault="00912207" w:rsidP="008632CD">
            <w:pPr>
              <w:spacing w:after="0" w:line="240" w:lineRule="auto"/>
              <w:jc w:val="both"/>
            </w:pPr>
            <w:r>
              <w:t>Supranta susitarimų, taisykl</w:t>
            </w:r>
            <w:r w:rsidRPr="003B1296">
              <w:t>ių prasmę bei naudingum</w:t>
            </w:r>
            <w:r>
              <w:t xml:space="preserve">ą ir dažniausiai savarankiškai </w:t>
            </w:r>
            <w:r w:rsidRPr="003B1296">
              <w:t>jų laikosi.</w:t>
            </w:r>
          </w:p>
          <w:p w:rsidR="00912207" w:rsidRPr="003B1296" w:rsidRDefault="00912207" w:rsidP="008632CD">
            <w:pPr>
              <w:spacing w:after="0" w:line="240" w:lineRule="auto"/>
              <w:jc w:val="both"/>
            </w:pPr>
            <w:r w:rsidRPr="003B1296">
              <w:t>Lengvai priima dienos ritmo pasikeitimus</w:t>
            </w:r>
            <w:r>
              <w:t>.</w:t>
            </w:r>
          </w:p>
        </w:tc>
        <w:tc>
          <w:tcPr>
            <w:tcW w:w="7393" w:type="dxa"/>
            <w:gridSpan w:val="3"/>
          </w:tcPr>
          <w:p w:rsidR="00912207" w:rsidRPr="003B1296" w:rsidRDefault="00912207" w:rsidP="008632CD">
            <w:pPr>
              <w:spacing w:after="0" w:line="240" w:lineRule="auto"/>
              <w:jc w:val="both"/>
            </w:pPr>
            <w:r w:rsidRPr="003B1296">
              <w:t>Leisti vaikams žaisti kovos žaidimus, bet stebėti, ar nėra ribų peržengimo ženklų.</w:t>
            </w:r>
          </w:p>
          <w:p w:rsidR="00912207" w:rsidRDefault="00912207" w:rsidP="008632CD">
            <w:pPr>
              <w:spacing w:after="0" w:line="240" w:lineRule="auto"/>
              <w:jc w:val="both"/>
            </w:pPr>
            <w:r w:rsidRPr="003B1296">
              <w:t>Nustatyti ribas, kurias peržengus žaidimai gali tapti pavojingi, aiškintis su vaikais skirtumus tarp kovinių žaidimų ir peštynių tikrovėje.</w:t>
            </w:r>
          </w:p>
          <w:p w:rsidR="00101FFE" w:rsidRPr="00053905" w:rsidRDefault="00101FFE" w:rsidP="008632CD">
            <w:pPr>
              <w:spacing w:after="0" w:line="240" w:lineRule="auto"/>
              <w:jc w:val="both"/>
            </w:pPr>
          </w:p>
        </w:tc>
      </w:tr>
      <w:tr w:rsidR="00912207" w:rsidTr="00AC6626">
        <w:tc>
          <w:tcPr>
            <w:tcW w:w="14858" w:type="dxa"/>
            <w:gridSpan w:val="4"/>
          </w:tcPr>
          <w:p w:rsidR="00912207" w:rsidRPr="008632CD" w:rsidRDefault="00912207" w:rsidP="008632CD">
            <w:pPr>
              <w:spacing w:after="0" w:line="240" w:lineRule="auto"/>
              <w:jc w:val="center"/>
              <w:rPr>
                <w:b/>
              </w:rPr>
            </w:pPr>
          </w:p>
          <w:p w:rsidR="00912207" w:rsidRPr="008632CD" w:rsidRDefault="00912207" w:rsidP="008632CD">
            <w:pPr>
              <w:spacing w:after="0" w:line="240" w:lineRule="auto"/>
              <w:jc w:val="center"/>
              <w:rPr>
                <w:b/>
              </w:rPr>
            </w:pPr>
            <w:r w:rsidRPr="008632CD">
              <w:rPr>
                <w:b/>
              </w:rPr>
              <w:t>KOMUNIKAVIMO KOMPETENCIJA</w:t>
            </w:r>
          </w:p>
          <w:p w:rsidR="00912207" w:rsidRPr="008632CD" w:rsidRDefault="00912207" w:rsidP="008632CD">
            <w:pPr>
              <w:tabs>
                <w:tab w:val="left" w:pos="1701"/>
              </w:tabs>
              <w:spacing w:after="0" w:line="240" w:lineRule="auto"/>
              <w:rPr>
                <w:b/>
              </w:rPr>
            </w:pPr>
          </w:p>
        </w:tc>
      </w:tr>
      <w:tr w:rsidR="007475DD" w:rsidTr="00AC6626">
        <w:tc>
          <w:tcPr>
            <w:tcW w:w="10890" w:type="dxa"/>
            <w:gridSpan w:val="2"/>
          </w:tcPr>
          <w:p w:rsidR="007475DD" w:rsidRPr="008632CD" w:rsidRDefault="0013683C" w:rsidP="0013683C">
            <w:pPr>
              <w:spacing w:after="0" w:line="240" w:lineRule="auto"/>
              <w:jc w:val="center"/>
              <w:rPr>
                <w:b/>
              </w:rPr>
            </w:pPr>
            <w:r w:rsidRPr="008632CD">
              <w:rPr>
                <w:b/>
              </w:rPr>
              <w:t>Ugdymosi pasiekimų sritys</w:t>
            </w:r>
            <w:r>
              <w:rPr>
                <w:b/>
              </w:rPr>
              <w:t xml:space="preserve"> ir esminiai gebėjimai</w:t>
            </w:r>
          </w:p>
        </w:tc>
        <w:tc>
          <w:tcPr>
            <w:tcW w:w="3968" w:type="dxa"/>
            <w:gridSpan w:val="2"/>
          </w:tcPr>
          <w:p w:rsidR="007475DD" w:rsidRPr="008632CD" w:rsidRDefault="0013683C" w:rsidP="0013683C">
            <w:pPr>
              <w:spacing w:after="0" w:line="240" w:lineRule="auto"/>
              <w:jc w:val="center"/>
              <w:rPr>
                <w:b/>
              </w:rPr>
            </w:pPr>
            <w:r w:rsidRPr="008632CD">
              <w:rPr>
                <w:b/>
              </w:rPr>
              <w:t>Vertybinė nuostata</w:t>
            </w:r>
          </w:p>
        </w:tc>
      </w:tr>
      <w:tr w:rsidR="00912207" w:rsidTr="00AC6626">
        <w:tc>
          <w:tcPr>
            <w:tcW w:w="10890" w:type="dxa"/>
            <w:gridSpan w:val="2"/>
          </w:tcPr>
          <w:p w:rsidR="0013683C" w:rsidRPr="00027DC7" w:rsidRDefault="0013683C" w:rsidP="0013683C">
            <w:pPr>
              <w:spacing w:after="0"/>
              <w:jc w:val="both"/>
              <w:rPr>
                <w:lang w:eastAsia="en-US"/>
              </w:rPr>
            </w:pPr>
            <w:r w:rsidRPr="0013683C">
              <w:rPr>
                <w:b/>
              </w:rPr>
              <w:t xml:space="preserve">Sakytinė kalba - </w:t>
            </w:r>
            <w:r w:rsidRPr="00027DC7">
              <w:rPr>
                <w:lang w:eastAsia="en-US"/>
              </w:rPr>
              <w:t>klausosi ir supranta kitų kalbėjimą, kalba su suaugusiaisiais ir vaikais, natūraliai, laisvai išreikšdamas savo išgyvenimus, patirtį, mintis, intuityviai junta kalbos grožį.</w:t>
            </w:r>
          </w:p>
          <w:p w:rsidR="00912207" w:rsidRPr="00027DC7" w:rsidRDefault="0013683C" w:rsidP="0013683C">
            <w:pPr>
              <w:spacing w:after="0"/>
              <w:jc w:val="both"/>
              <w:rPr>
                <w:lang w:eastAsia="en-US"/>
              </w:rPr>
            </w:pPr>
            <w:r w:rsidRPr="0013683C">
              <w:rPr>
                <w:b/>
              </w:rPr>
              <w:t xml:space="preserve">Rašytinė kalba - </w:t>
            </w:r>
            <w:r>
              <w:t>Atpažįsta ir rašinėja raides, žodžius bei kitokius simbolius, pradeda skaitinėti.</w:t>
            </w:r>
          </w:p>
        </w:tc>
        <w:tc>
          <w:tcPr>
            <w:tcW w:w="3968" w:type="dxa"/>
            <w:gridSpan w:val="2"/>
          </w:tcPr>
          <w:p w:rsidR="00912207" w:rsidRPr="004B047B" w:rsidRDefault="0013683C" w:rsidP="00925086">
            <w:pPr>
              <w:spacing w:after="0" w:line="240" w:lineRule="auto"/>
              <w:jc w:val="both"/>
            </w:pPr>
            <w:r>
              <w:t>N</w:t>
            </w:r>
            <w:r w:rsidR="00912207" w:rsidRPr="004B047B">
              <w:t>usiteikęs išklausyti kitą ir išreik</w:t>
            </w:r>
            <w:r w:rsidR="00925086">
              <w:t>šti save bei savo patirtį kalba.</w:t>
            </w:r>
          </w:p>
          <w:p w:rsidR="00912207" w:rsidRPr="007475DD" w:rsidRDefault="00925086" w:rsidP="00925086">
            <w:pPr>
              <w:spacing w:after="0" w:line="240" w:lineRule="auto"/>
              <w:jc w:val="both"/>
            </w:pPr>
            <w:r>
              <w:t>D</w:t>
            </w:r>
            <w:r w:rsidR="00912207" w:rsidRPr="004B047B">
              <w:t>omisi rašytiniais ženklai</w:t>
            </w:r>
            <w:r w:rsidR="007475DD">
              <w:t>s, simboliais, skaitomu tekstu.</w:t>
            </w:r>
          </w:p>
        </w:tc>
      </w:tr>
      <w:tr w:rsidR="00912207" w:rsidTr="00AC6626">
        <w:tc>
          <w:tcPr>
            <w:tcW w:w="14858" w:type="dxa"/>
            <w:gridSpan w:val="4"/>
          </w:tcPr>
          <w:p w:rsidR="00C10679" w:rsidRDefault="00C10679" w:rsidP="00C10679">
            <w:pPr>
              <w:spacing w:after="0" w:line="240" w:lineRule="auto"/>
              <w:jc w:val="center"/>
              <w:rPr>
                <w:b/>
              </w:rPr>
            </w:pPr>
          </w:p>
          <w:p w:rsidR="00912207" w:rsidRPr="008632CD" w:rsidRDefault="00912207" w:rsidP="00C10679">
            <w:pPr>
              <w:spacing w:after="0" w:line="240" w:lineRule="auto"/>
              <w:jc w:val="center"/>
              <w:rPr>
                <w:b/>
              </w:rPr>
            </w:pPr>
            <w:r w:rsidRPr="008632CD">
              <w:rPr>
                <w:b/>
              </w:rPr>
              <w:t>1 žings</w:t>
            </w:r>
            <w:r w:rsidR="00C10679">
              <w:rPr>
                <w:b/>
              </w:rPr>
              <w:t>nis. Sakytinė kalba</w:t>
            </w:r>
          </w:p>
        </w:tc>
      </w:tr>
      <w:tr w:rsidR="00912207" w:rsidTr="00AC6626">
        <w:tc>
          <w:tcPr>
            <w:tcW w:w="7465" w:type="dxa"/>
          </w:tcPr>
          <w:p w:rsidR="00912207" w:rsidRPr="008632CD" w:rsidRDefault="00912207" w:rsidP="008632CD">
            <w:pPr>
              <w:spacing w:after="0" w:line="240" w:lineRule="auto"/>
              <w:jc w:val="both"/>
              <w:rPr>
                <w:b/>
              </w:rPr>
            </w:pPr>
            <w:r w:rsidRPr="008632CD">
              <w:rPr>
                <w:b/>
              </w:rPr>
              <w:t>Klausymas</w:t>
            </w:r>
          </w:p>
          <w:p w:rsidR="00912207" w:rsidRDefault="00912207" w:rsidP="008632CD">
            <w:pPr>
              <w:spacing w:after="0" w:line="240" w:lineRule="auto"/>
              <w:jc w:val="both"/>
            </w:pPr>
            <w:r w:rsidRPr="001061F2">
              <w:t>Įdėmiai klausosi suaugusiojo.</w:t>
            </w:r>
          </w:p>
          <w:p w:rsidR="00912207" w:rsidRPr="00053905" w:rsidRDefault="00912207" w:rsidP="008632CD">
            <w:pPr>
              <w:spacing w:after="0" w:line="240" w:lineRule="auto"/>
              <w:jc w:val="both"/>
            </w:pPr>
            <w:r w:rsidRPr="001061F2">
              <w:t>Skiria griežtą ir malon</w:t>
            </w:r>
            <w:r w:rsidR="007475DD">
              <w:t>ų kalbinančio suaugusiojo toną.</w:t>
            </w:r>
          </w:p>
        </w:tc>
        <w:tc>
          <w:tcPr>
            <w:tcW w:w="7393" w:type="dxa"/>
            <w:gridSpan w:val="3"/>
          </w:tcPr>
          <w:p w:rsidR="00912207" w:rsidRDefault="00912207" w:rsidP="008632CD">
            <w:pPr>
              <w:spacing w:after="0" w:line="240" w:lineRule="auto"/>
              <w:jc w:val="both"/>
            </w:pPr>
            <w:r w:rsidRPr="001061F2">
              <w:t xml:space="preserve">Tiesiog kalbėti su vaiku. </w:t>
            </w:r>
          </w:p>
          <w:p w:rsidR="00912207" w:rsidRPr="00053905" w:rsidRDefault="00912207" w:rsidP="008632CD">
            <w:pPr>
              <w:spacing w:after="0" w:line="240" w:lineRule="auto"/>
              <w:jc w:val="both"/>
            </w:pPr>
            <w:r w:rsidRPr="001061F2">
              <w:t>Kalbėti apie tai, ką tuo metu darote ir matote, kai keičiate sauskelnes, maudote, maitinate ar rengiate, guldote miegoti</w:t>
            </w:r>
            <w:r w:rsidR="007475DD">
              <w:t>.</w:t>
            </w:r>
          </w:p>
        </w:tc>
      </w:tr>
      <w:tr w:rsidR="00912207" w:rsidTr="00AC6626">
        <w:tc>
          <w:tcPr>
            <w:tcW w:w="7465" w:type="dxa"/>
          </w:tcPr>
          <w:p w:rsidR="00912207" w:rsidRDefault="00912207" w:rsidP="008632CD">
            <w:pPr>
              <w:spacing w:after="0" w:line="240" w:lineRule="auto"/>
              <w:jc w:val="both"/>
            </w:pPr>
            <w:r w:rsidRPr="001061F2">
              <w:t xml:space="preserve">Supranta elementarius kalbinančiojo klausimus ir prašymus. </w:t>
            </w:r>
          </w:p>
          <w:p w:rsidR="00912207" w:rsidRPr="001061F2" w:rsidRDefault="00912207" w:rsidP="008632CD">
            <w:pPr>
              <w:spacing w:after="0" w:line="240" w:lineRule="auto"/>
              <w:jc w:val="both"/>
            </w:pPr>
            <w:r w:rsidRPr="001061F2">
              <w:t xml:space="preserve">Atpažįsta artimiausios aplinkos garsus. </w:t>
            </w:r>
          </w:p>
          <w:p w:rsidR="00912207" w:rsidRDefault="00912207" w:rsidP="008632CD">
            <w:pPr>
              <w:spacing w:after="0" w:line="240" w:lineRule="auto"/>
              <w:jc w:val="both"/>
            </w:pPr>
            <w:r w:rsidRPr="001061F2">
              <w:t xml:space="preserve">Džiaugiasi įvairiais garsais ir ritmais. </w:t>
            </w:r>
          </w:p>
          <w:p w:rsidR="00912207" w:rsidRDefault="00912207" w:rsidP="008632CD">
            <w:pPr>
              <w:spacing w:after="0" w:line="240" w:lineRule="auto"/>
              <w:jc w:val="both"/>
            </w:pPr>
            <w:r w:rsidRPr="001061F2">
              <w:t xml:space="preserve">Supranta savo ir artimųjų vardus, artimiausios aplinkos daiktų ir reiškinių pavadinimus. </w:t>
            </w:r>
          </w:p>
          <w:p w:rsidR="00912207" w:rsidRPr="00053905" w:rsidRDefault="00912207" w:rsidP="008632CD">
            <w:pPr>
              <w:spacing w:after="0" w:line="240" w:lineRule="auto"/>
              <w:jc w:val="both"/>
            </w:pPr>
            <w:r w:rsidRPr="001061F2">
              <w:t>Supranta veiksmų pavadinimus, ge</w:t>
            </w:r>
            <w:r>
              <w:t>ba veiksmais atsakyti į klau</w:t>
            </w:r>
            <w:r w:rsidRPr="001061F2">
              <w:t>simus</w:t>
            </w:r>
            <w:r>
              <w:t>.</w:t>
            </w:r>
          </w:p>
        </w:tc>
        <w:tc>
          <w:tcPr>
            <w:tcW w:w="7393" w:type="dxa"/>
            <w:gridSpan w:val="3"/>
          </w:tcPr>
          <w:p w:rsidR="00912207" w:rsidRDefault="00912207" w:rsidP="008632CD">
            <w:pPr>
              <w:spacing w:after="0" w:line="240" w:lineRule="auto"/>
              <w:jc w:val="both"/>
            </w:pPr>
            <w:r w:rsidRPr="00F51B36">
              <w:t xml:space="preserve">Kasdien grupės aplinką papildyti naujais daiktais, žaislais, juos vaikui nuolat įvardijant. </w:t>
            </w:r>
          </w:p>
          <w:p w:rsidR="00912207" w:rsidRPr="00053905" w:rsidRDefault="00912207" w:rsidP="008632CD">
            <w:pPr>
              <w:spacing w:after="0" w:line="240" w:lineRule="auto"/>
              <w:jc w:val="both"/>
            </w:pPr>
            <w:r w:rsidRPr="00F51B36">
              <w:t>Žaidinti, juokinti, kykuoti vai</w:t>
            </w:r>
            <w:r>
              <w:t>ką, sakant trumpus eilėraštukus.</w:t>
            </w:r>
          </w:p>
        </w:tc>
      </w:tr>
      <w:tr w:rsidR="00912207" w:rsidTr="00AC6626">
        <w:tc>
          <w:tcPr>
            <w:tcW w:w="7465" w:type="dxa"/>
          </w:tcPr>
          <w:p w:rsidR="00912207" w:rsidRPr="008632CD" w:rsidRDefault="00912207" w:rsidP="008632CD">
            <w:pPr>
              <w:spacing w:after="0" w:line="240" w:lineRule="auto"/>
              <w:jc w:val="both"/>
              <w:rPr>
                <w:b/>
              </w:rPr>
            </w:pPr>
            <w:r w:rsidRPr="008632CD">
              <w:rPr>
                <w:b/>
              </w:rPr>
              <w:t>Kalbėjimas</w:t>
            </w:r>
          </w:p>
          <w:p w:rsidR="00912207" w:rsidRPr="00053905" w:rsidRDefault="00912207" w:rsidP="008632CD">
            <w:pPr>
              <w:spacing w:after="0" w:line="240" w:lineRule="auto"/>
              <w:jc w:val="both"/>
            </w:pPr>
            <w:r w:rsidRPr="00F51B36">
              <w:t>Komunikavimui vartoja įvairius garsus ir judesius</w:t>
            </w:r>
            <w:r>
              <w:t>.</w:t>
            </w:r>
          </w:p>
        </w:tc>
        <w:tc>
          <w:tcPr>
            <w:tcW w:w="7393" w:type="dxa"/>
            <w:gridSpan w:val="3"/>
          </w:tcPr>
          <w:p w:rsidR="00912207" w:rsidRPr="00F51B36" w:rsidRDefault="00912207" w:rsidP="008632CD">
            <w:pPr>
              <w:spacing w:after="0" w:line="240" w:lineRule="auto"/>
              <w:jc w:val="both"/>
            </w:pPr>
            <w:r w:rsidRPr="00F51B36">
              <w:t>Skatinti vaiką tarti jo čiauškėjimo garsus, garsų junginius, jo netariamus garsus ir garsų junginius.</w:t>
            </w:r>
          </w:p>
          <w:p w:rsidR="00912207" w:rsidRPr="00053905" w:rsidRDefault="00912207" w:rsidP="008632CD">
            <w:pPr>
              <w:spacing w:after="0" w:line="240" w:lineRule="auto"/>
              <w:jc w:val="both"/>
            </w:pPr>
            <w:r w:rsidRPr="00F51B36">
              <w:t>Skatinti vaiką mėgdžioti trumpus žodelius</w:t>
            </w:r>
            <w:r w:rsidR="0013683C">
              <w:t>.</w:t>
            </w:r>
          </w:p>
        </w:tc>
      </w:tr>
      <w:tr w:rsidR="00912207" w:rsidTr="00AC6626">
        <w:tc>
          <w:tcPr>
            <w:tcW w:w="7465" w:type="dxa"/>
          </w:tcPr>
          <w:p w:rsidR="00912207" w:rsidRPr="00F51B36" w:rsidRDefault="00912207" w:rsidP="008632CD">
            <w:pPr>
              <w:spacing w:after="0" w:line="240" w:lineRule="auto"/>
              <w:jc w:val="both"/>
            </w:pPr>
            <w:r w:rsidRPr="00F51B36">
              <w:t>Vartoja kelis trumpus žodelius objektams, veiksmams įvardyti, norams išsakyti, palydėti juos judesiu</w:t>
            </w:r>
            <w:r>
              <w:t>.</w:t>
            </w:r>
          </w:p>
          <w:p w:rsidR="00912207" w:rsidRPr="00053905" w:rsidRDefault="00912207" w:rsidP="008632CD">
            <w:pPr>
              <w:spacing w:after="0" w:line="240" w:lineRule="auto"/>
              <w:jc w:val="both"/>
            </w:pPr>
          </w:p>
        </w:tc>
        <w:tc>
          <w:tcPr>
            <w:tcW w:w="7393" w:type="dxa"/>
            <w:gridSpan w:val="3"/>
          </w:tcPr>
          <w:p w:rsidR="00912207" w:rsidRDefault="00912207" w:rsidP="008632CD">
            <w:pPr>
              <w:spacing w:after="0" w:line="240" w:lineRule="auto"/>
              <w:jc w:val="both"/>
            </w:pPr>
            <w:r>
              <w:t xml:space="preserve">Kalbėtis su vaiku taisyklingai </w:t>
            </w:r>
            <w:r w:rsidRPr="00F51B36">
              <w:t>tariant garsus ir žodžius. Kad susidarytų ryšys tarp daikto ir žodžio, veiksmo, judesio ir žodžio, intonacija pabrėžto žodžio ir daikto ar veiksmo, rodymas turi sutapti labai daug sykių.</w:t>
            </w:r>
          </w:p>
          <w:p w:rsidR="00FB4AA2" w:rsidRPr="00053905" w:rsidRDefault="00FB4AA2" w:rsidP="008632CD">
            <w:pPr>
              <w:spacing w:after="0" w:line="240" w:lineRule="auto"/>
              <w:jc w:val="both"/>
            </w:pPr>
          </w:p>
        </w:tc>
      </w:tr>
      <w:tr w:rsidR="00912207" w:rsidTr="00AC6626">
        <w:tc>
          <w:tcPr>
            <w:tcW w:w="14858" w:type="dxa"/>
            <w:gridSpan w:val="4"/>
          </w:tcPr>
          <w:p w:rsidR="00C10679" w:rsidRDefault="00C10679" w:rsidP="00C10679">
            <w:pPr>
              <w:spacing w:after="0" w:line="240" w:lineRule="auto"/>
              <w:jc w:val="center"/>
              <w:rPr>
                <w:b/>
              </w:rPr>
            </w:pPr>
          </w:p>
          <w:p w:rsidR="00912207" w:rsidRPr="008632CD" w:rsidRDefault="00912207" w:rsidP="00C10679">
            <w:pPr>
              <w:spacing w:after="0" w:line="240" w:lineRule="auto"/>
              <w:jc w:val="center"/>
              <w:rPr>
                <w:b/>
              </w:rPr>
            </w:pPr>
            <w:r w:rsidRPr="008632CD">
              <w:rPr>
                <w:b/>
              </w:rPr>
              <w:t>1 žingsnis. Rašytinė kal</w:t>
            </w:r>
            <w:r w:rsidR="00C10679">
              <w:rPr>
                <w:b/>
              </w:rPr>
              <w:t>ba</w:t>
            </w:r>
          </w:p>
        </w:tc>
      </w:tr>
      <w:tr w:rsidR="00912207" w:rsidTr="00AC6626">
        <w:tc>
          <w:tcPr>
            <w:tcW w:w="7465" w:type="dxa"/>
          </w:tcPr>
          <w:p w:rsidR="00912207" w:rsidRPr="008632CD" w:rsidRDefault="00912207" w:rsidP="008632CD">
            <w:pPr>
              <w:spacing w:after="0" w:line="240" w:lineRule="auto"/>
              <w:jc w:val="both"/>
              <w:rPr>
                <w:b/>
              </w:rPr>
            </w:pPr>
            <w:r w:rsidRPr="008632CD">
              <w:rPr>
                <w:b/>
              </w:rPr>
              <w:t>Skaitymas</w:t>
            </w:r>
          </w:p>
          <w:p w:rsidR="00912207" w:rsidRDefault="00912207" w:rsidP="008632CD">
            <w:pPr>
              <w:spacing w:after="0" w:line="240" w:lineRule="auto"/>
              <w:jc w:val="both"/>
            </w:pPr>
            <w:r w:rsidRPr="00DE6192">
              <w:t xml:space="preserve">Vartinėja, žiūrinėja paveikslėlių knygeles, žiūrinėja paveikslėlius. </w:t>
            </w:r>
          </w:p>
          <w:p w:rsidR="00912207" w:rsidRPr="00F51B36" w:rsidRDefault="00912207" w:rsidP="008632CD">
            <w:pPr>
              <w:spacing w:after="0" w:line="240" w:lineRule="auto"/>
              <w:jc w:val="both"/>
            </w:pPr>
            <w:r w:rsidRPr="00DE6192">
              <w:t>Palankiai reaguoja į knygelių skaitymą (vartymą) kartu su suaugusiaisiais.</w:t>
            </w:r>
          </w:p>
        </w:tc>
        <w:tc>
          <w:tcPr>
            <w:tcW w:w="7393" w:type="dxa"/>
            <w:gridSpan w:val="3"/>
          </w:tcPr>
          <w:p w:rsidR="00912207" w:rsidRPr="00DE6192" w:rsidRDefault="00912207" w:rsidP="008632CD">
            <w:pPr>
              <w:spacing w:after="0" w:line="240" w:lineRule="auto"/>
              <w:jc w:val="both"/>
            </w:pPr>
            <w:r>
              <w:t xml:space="preserve">Sukurti vaikui knygų aplinką, </w:t>
            </w:r>
            <w:r w:rsidRPr="00DE6192">
              <w:t>kad jis galėtų pačiais įvairiausiais būdais pažinti knygutes: vartinėti, čiupinėti, kramtyti, žaisti.</w:t>
            </w:r>
          </w:p>
          <w:p w:rsidR="00912207" w:rsidRDefault="00912207" w:rsidP="008632CD">
            <w:pPr>
              <w:spacing w:after="0" w:line="240" w:lineRule="auto"/>
              <w:jc w:val="both"/>
            </w:pPr>
            <w:r w:rsidRPr="00DE6192">
              <w:t>Pas</w:t>
            </w:r>
            <w:r>
              <w:t xml:space="preserve">isodinus kūdikį ant kelių, </w:t>
            </w:r>
            <w:r w:rsidRPr="00DE6192">
              <w:t xml:space="preserve"> vartyti, žiūrinėti paveikslėlius. </w:t>
            </w:r>
          </w:p>
          <w:p w:rsidR="00FB4AA2" w:rsidRPr="00F51B36" w:rsidRDefault="00912207" w:rsidP="008632CD">
            <w:pPr>
              <w:spacing w:after="0" w:line="240" w:lineRule="auto"/>
              <w:jc w:val="both"/>
            </w:pPr>
            <w:r w:rsidRPr="00DE6192">
              <w:t>Kalbėti vaikui apie tai, ką mato kiekviename puslapyje.</w:t>
            </w:r>
          </w:p>
        </w:tc>
      </w:tr>
      <w:tr w:rsidR="00912207" w:rsidTr="00AC6626">
        <w:tc>
          <w:tcPr>
            <w:tcW w:w="7465" w:type="dxa"/>
          </w:tcPr>
          <w:p w:rsidR="00912207" w:rsidRPr="008632CD" w:rsidRDefault="00912207" w:rsidP="008632CD">
            <w:pPr>
              <w:spacing w:after="0" w:line="240" w:lineRule="auto"/>
              <w:jc w:val="both"/>
              <w:rPr>
                <w:b/>
              </w:rPr>
            </w:pPr>
            <w:r w:rsidRPr="008632CD">
              <w:rPr>
                <w:b/>
              </w:rPr>
              <w:lastRenderedPageBreak/>
              <w:t>Rašymas</w:t>
            </w:r>
          </w:p>
          <w:p w:rsidR="0052389B" w:rsidRPr="00DE6192" w:rsidRDefault="00912207" w:rsidP="008632CD">
            <w:pPr>
              <w:spacing w:after="0" w:line="240" w:lineRule="auto"/>
              <w:jc w:val="both"/>
            </w:pPr>
            <w:r w:rsidRPr="00DE6192">
              <w:t>Stebi rašančiuosius, domisi įvairiomis rašymo priemonėmis, brauko jomis įvairias linijas</w:t>
            </w:r>
            <w:r w:rsidR="0013683C">
              <w:t>.</w:t>
            </w:r>
          </w:p>
        </w:tc>
        <w:tc>
          <w:tcPr>
            <w:tcW w:w="7393" w:type="dxa"/>
            <w:gridSpan w:val="3"/>
          </w:tcPr>
          <w:p w:rsidR="00912207" w:rsidRPr="00DE6192" w:rsidRDefault="00912207" w:rsidP="008632CD">
            <w:pPr>
              <w:spacing w:after="0" w:line="240" w:lineRule="auto"/>
              <w:jc w:val="both"/>
            </w:pPr>
            <w:r w:rsidRPr="00DE6192">
              <w:t>Sudaryti situacijas, kuriose mažylis galėtų matyti, kaip rašote.</w:t>
            </w:r>
          </w:p>
          <w:p w:rsidR="00912207" w:rsidRPr="00DE6192" w:rsidRDefault="00912207" w:rsidP="008632CD">
            <w:pPr>
              <w:spacing w:after="0" w:line="240" w:lineRule="auto"/>
              <w:jc w:val="both"/>
            </w:pPr>
          </w:p>
        </w:tc>
      </w:tr>
      <w:tr w:rsidR="00912207" w:rsidTr="00AC6626">
        <w:tc>
          <w:tcPr>
            <w:tcW w:w="14858" w:type="dxa"/>
            <w:gridSpan w:val="4"/>
          </w:tcPr>
          <w:p w:rsidR="00C10679" w:rsidRDefault="00C10679" w:rsidP="0052389B">
            <w:pPr>
              <w:spacing w:after="0" w:line="240" w:lineRule="auto"/>
              <w:jc w:val="center"/>
              <w:rPr>
                <w:b/>
              </w:rPr>
            </w:pPr>
          </w:p>
          <w:p w:rsidR="00912207" w:rsidRPr="008632CD" w:rsidRDefault="00912207" w:rsidP="0052389B">
            <w:pPr>
              <w:spacing w:after="0" w:line="240" w:lineRule="auto"/>
              <w:jc w:val="center"/>
              <w:rPr>
                <w:b/>
              </w:rPr>
            </w:pPr>
            <w:r w:rsidRPr="008632CD">
              <w:rPr>
                <w:b/>
              </w:rPr>
              <w:t>2 žingsnis. Sakytinė kalba</w:t>
            </w:r>
          </w:p>
        </w:tc>
      </w:tr>
      <w:tr w:rsidR="00912207" w:rsidTr="00AC6626">
        <w:tc>
          <w:tcPr>
            <w:tcW w:w="7465" w:type="dxa"/>
          </w:tcPr>
          <w:p w:rsidR="00912207" w:rsidRPr="008632CD" w:rsidRDefault="00912207" w:rsidP="008632CD">
            <w:pPr>
              <w:spacing w:after="0" w:line="240" w:lineRule="auto"/>
              <w:jc w:val="both"/>
              <w:rPr>
                <w:b/>
              </w:rPr>
            </w:pPr>
            <w:r w:rsidRPr="008632CD">
              <w:rPr>
                <w:b/>
              </w:rPr>
              <w:t>Klausymas.</w:t>
            </w:r>
          </w:p>
          <w:p w:rsidR="00912207" w:rsidRPr="00053905" w:rsidRDefault="00912207" w:rsidP="008632CD">
            <w:pPr>
              <w:spacing w:after="0" w:line="240" w:lineRule="auto"/>
              <w:jc w:val="both"/>
            </w:pPr>
            <w:r w:rsidRPr="00F51B36">
              <w:t>Klausosi ir kalba, mimika, gestais reaguoja į suaug</w:t>
            </w:r>
            <w:r w:rsidR="0013683C">
              <w:t>usiųjų ir vaikų kalbėjimą.</w:t>
            </w:r>
          </w:p>
        </w:tc>
        <w:tc>
          <w:tcPr>
            <w:tcW w:w="7393" w:type="dxa"/>
            <w:gridSpan w:val="3"/>
          </w:tcPr>
          <w:p w:rsidR="00912207" w:rsidRPr="00053905" w:rsidRDefault="00912207" w:rsidP="008632CD">
            <w:pPr>
              <w:spacing w:after="0" w:line="240" w:lineRule="auto"/>
              <w:jc w:val="both"/>
            </w:pPr>
            <w:r w:rsidRPr="00F51B36">
              <w:t>Nuolat kalbėti apie artimiausios aplinkos daiktus, reiškinius, santykius, tą patį dalyką nusakyti kuo įvairesniais žodžiais.</w:t>
            </w:r>
          </w:p>
        </w:tc>
      </w:tr>
      <w:tr w:rsidR="00912207" w:rsidTr="00AC6626">
        <w:tc>
          <w:tcPr>
            <w:tcW w:w="7465" w:type="dxa"/>
          </w:tcPr>
          <w:p w:rsidR="00912207" w:rsidRPr="00F51B36" w:rsidRDefault="00912207" w:rsidP="008632CD">
            <w:pPr>
              <w:spacing w:after="0" w:line="240" w:lineRule="auto"/>
              <w:jc w:val="both"/>
            </w:pPr>
            <w:r w:rsidRPr="00F51B36">
              <w:t>Supranta vaikų ir suaugusiųjų kalbą apie artimiausios aplinkos objektus, su dienotvarke susijusius paaiškinimus, prašymus, paprastus klausimus.</w:t>
            </w:r>
          </w:p>
          <w:p w:rsidR="00912207" w:rsidRDefault="00912207" w:rsidP="008632CD">
            <w:pPr>
              <w:spacing w:after="0" w:line="240" w:lineRule="auto"/>
              <w:jc w:val="both"/>
            </w:pPr>
            <w:r w:rsidRPr="00F51B36">
              <w:t xml:space="preserve">Supranta ir greitai mokosi paprastų naujų žodžių. </w:t>
            </w:r>
          </w:p>
          <w:p w:rsidR="00912207" w:rsidRDefault="00912207" w:rsidP="008632CD">
            <w:pPr>
              <w:spacing w:after="0" w:line="240" w:lineRule="auto"/>
              <w:jc w:val="both"/>
            </w:pPr>
            <w:r w:rsidRPr="00F51B36">
              <w:t>Išklauso ir supranta du vienas po kito išsakomus prašymus, kvietimus</w:t>
            </w:r>
            <w:r>
              <w:t>.</w:t>
            </w:r>
          </w:p>
          <w:p w:rsidR="00912207" w:rsidRDefault="00912207" w:rsidP="008632CD">
            <w:pPr>
              <w:spacing w:after="0" w:line="240" w:lineRule="auto"/>
              <w:jc w:val="both"/>
            </w:pPr>
          </w:p>
          <w:p w:rsidR="00912207" w:rsidRPr="00053905" w:rsidRDefault="00912207" w:rsidP="008632CD">
            <w:pPr>
              <w:spacing w:after="0" w:line="240" w:lineRule="auto"/>
              <w:jc w:val="both"/>
            </w:pPr>
          </w:p>
        </w:tc>
        <w:tc>
          <w:tcPr>
            <w:tcW w:w="7393" w:type="dxa"/>
            <w:gridSpan w:val="3"/>
          </w:tcPr>
          <w:p w:rsidR="00912207" w:rsidRDefault="00912207" w:rsidP="008632CD">
            <w:pPr>
              <w:spacing w:after="0" w:line="240" w:lineRule="auto"/>
              <w:jc w:val="both"/>
            </w:pPr>
            <w:r w:rsidRPr="00ED624F">
              <w:t xml:space="preserve">Taisyklingai vadinti su juo bendraujančius suaugusiuosius, įvardyti kūno dalis, aplinkoje esančius daiktus ir žaislus. </w:t>
            </w:r>
          </w:p>
          <w:p w:rsidR="00912207" w:rsidRDefault="00912207" w:rsidP="008632CD">
            <w:pPr>
              <w:spacing w:after="0" w:line="240" w:lineRule="auto"/>
              <w:jc w:val="both"/>
            </w:pPr>
            <w:r w:rsidRPr="00ED624F">
              <w:t xml:space="preserve">Skatinti vaiko klausinėjimą. </w:t>
            </w:r>
          </w:p>
          <w:p w:rsidR="00912207" w:rsidRDefault="00912207" w:rsidP="008632CD">
            <w:pPr>
              <w:spacing w:after="0" w:line="240" w:lineRule="auto"/>
              <w:jc w:val="both"/>
            </w:pPr>
            <w:r w:rsidRPr="00ED624F">
              <w:t xml:space="preserve">Kalbant su vaiku sudaryti ryšį tarp daikto ir žodžio, veiksmo, judesio ir žodžio. </w:t>
            </w:r>
          </w:p>
          <w:p w:rsidR="00912207" w:rsidRPr="00053905" w:rsidRDefault="00912207" w:rsidP="008632CD">
            <w:pPr>
              <w:spacing w:after="0" w:line="240" w:lineRule="auto"/>
              <w:jc w:val="both"/>
            </w:pPr>
            <w:r w:rsidRPr="00ED624F">
              <w:t>Sutapatinti žodžio tar</w:t>
            </w:r>
            <w:r>
              <w:t>imą su daikto ar veiksmo rodymu</w:t>
            </w:r>
            <w:r w:rsidRPr="00ED624F">
              <w:t>.</w:t>
            </w:r>
          </w:p>
        </w:tc>
      </w:tr>
      <w:tr w:rsidR="00912207" w:rsidTr="00AC6626">
        <w:tc>
          <w:tcPr>
            <w:tcW w:w="7465" w:type="dxa"/>
          </w:tcPr>
          <w:p w:rsidR="00912207" w:rsidRPr="008632CD" w:rsidRDefault="00912207" w:rsidP="008632CD">
            <w:pPr>
              <w:spacing w:after="0" w:line="240" w:lineRule="auto"/>
              <w:jc w:val="both"/>
              <w:rPr>
                <w:b/>
              </w:rPr>
            </w:pPr>
            <w:r w:rsidRPr="008632CD">
              <w:rPr>
                <w:b/>
              </w:rPr>
              <w:t>Kalbėjimas</w:t>
            </w:r>
          </w:p>
          <w:p w:rsidR="00912207" w:rsidRDefault="00912207" w:rsidP="008632CD">
            <w:pPr>
              <w:spacing w:after="0" w:line="240" w:lineRule="auto"/>
              <w:jc w:val="both"/>
            </w:pPr>
            <w:r w:rsidRPr="00033DA8">
              <w:t xml:space="preserve">Noriai dalyvauja pokalbiuose. </w:t>
            </w:r>
          </w:p>
          <w:p w:rsidR="00912207" w:rsidRPr="00053905" w:rsidRDefault="00912207" w:rsidP="008632CD">
            <w:pPr>
              <w:spacing w:after="0" w:line="240" w:lineRule="auto"/>
              <w:jc w:val="both"/>
            </w:pPr>
            <w:r w:rsidRPr="00033DA8">
              <w:t>Mėgdžiojimu, žodelių pakartojimais, veiksmais, mimika ir pantomimika dalyvauja paprastuose žodiniuose žaidimuose</w:t>
            </w:r>
            <w:r w:rsidR="0013683C">
              <w:t>.</w:t>
            </w:r>
          </w:p>
        </w:tc>
        <w:tc>
          <w:tcPr>
            <w:tcW w:w="7393" w:type="dxa"/>
            <w:gridSpan w:val="3"/>
          </w:tcPr>
          <w:p w:rsidR="00912207" w:rsidRDefault="00912207" w:rsidP="008632CD">
            <w:pPr>
              <w:spacing w:after="0" w:line="240" w:lineRule="auto"/>
              <w:jc w:val="both"/>
            </w:pPr>
            <w:r w:rsidRPr="00033DA8">
              <w:t>Palaikyti vaiko norą tarti, kartoti žodžius</w:t>
            </w:r>
            <w:r>
              <w:t>.</w:t>
            </w:r>
          </w:p>
          <w:p w:rsidR="00912207" w:rsidRPr="00033DA8" w:rsidRDefault="00912207" w:rsidP="008632CD">
            <w:pPr>
              <w:spacing w:after="0" w:line="240" w:lineRule="auto"/>
              <w:jc w:val="both"/>
            </w:pPr>
          </w:p>
          <w:p w:rsidR="00912207" w:rsidRPr="00053905" w:rsidRDefault="00912207" w:rsidP="008632CD">
            <w:pPr>
              <w:spacing w:after="0" w:line="240" w:lineRule="auto"/>
              <w:jc w:val="both"/>
            </w:pPr>
          </w:p>
        </w:tc>
      </w:tr>
      <w:tr w:rsidR="00912207" w:rsidTr="00AC6626">
        <w:tc>
          <w:tcPr>
            <w:tcW w:w="7465" w:type="dxa"/>
          </w:tcPr>
          <w:p w:rsidR="00912207" w:rsidRPr="00053905" w:rsidRDefault="00912207" w:rsidP="008632CD">
            <w:pPr>
              <w:spacing w:after="0" w:line="240" w:lineRule="auto"/>
              <w:jc w:val="both"/>
            </w:pPr>
            <w:r w:rsidRPr="00033DA8">
              <w:t>Dviejų trijų žodžių sakiniais kalba apie tai, ką mato ir girdi, kas atsitiko, ko nori</w:t>
            </w:r>
            <w:r>
              <w:t>.</w:t>
            </w:r>
          </w:p>
        </w:tc>
        <w:tc>
          <w:tcPr>
            <w:tcW w:w="7393" w:type="dxa"/>
            <w:gridSpan w:val="3"/>
          </w:tcPr>
          <w:p w:rsidR="00912207" w:rsidRDefault="00912207" w:rsidP="008632CD">
            <w:pPr>
              <w:spacing w:after="0" w:line="240" w:lineRule="auto"/>
              <w:jc w:val="both"/>
            </w:pPr>
            <w:r w:rsidRPr="00705A99">
              <w:t>Pastebėti, kuo vaikas domisi</w:t>
            </w:r>
            <w:r>
              <w:t>, s</w:t>
            </w:r>
            <w:r w:rsidRPr="00705A99">
              <w:t>katinti vaiką kalbėti</w:t>
            </w:r>
            <w:r>
              <w:t>,</w:t>
            </w:r>
            <w:r w:rsidRPr="00705A99">
              <w:t xml:space="preserve"> pasakyti žodžius.</w:t>
            </w:r>
          </w:p>
          <w:p w:rsidR="00912207" w:rsidRPr="00053905" w:rsidRDefault="00912207" w:rsidP="008632CD">
            <w:pPr>
              <w:spacing w:after="0" w:line="240" w:lineRule="auto"/>
              <w:jc w:val="both"/>
            </w:pPr>
          </w:p>
        </w:tc>
      </w:tr>
      <w:tr w:rsidR="00912207" w:rsidTr="00AC6626">
        <w:tc>
          <w:tcPr>
            <w:tcW w:w="7465" w:type="dxa"/>
          </w:tcPr>
          <w:p w:rsidR="00912207" w:rsidRPr="00705A99" w:rsidRDefault="00912207" w:rsidP="008632CD">
            <w:pPr>
              <w:spacing w:after="0" w:line="240" w:lineRule="auto"/>
              <w:jc w:val="both"/>
            </w:pPr>
            <w:r w:rsidRPr="00705A99">
              <w:t>Suaugusiojo padedamas kartoja girdėtus trumpus kūrinėlius</w:t>
            </w:r>
            <w:r>
              <w:t>.</w:t>
            </w:r>
          </w:p>
          <w:p w:rsidR="00912207" w:rsidRPr="00053905" w:rsidRDefault="00912207" w:rsidP="008632CD">
            <w:pPr>
              <w:spacing w:after="0" w:line="240" w:lineRule="auto"/>
              <w:jc w:val="both"/>
            </w:pPr>
          </w:p>
        </w:tc>
        <w:tc>
          <w:tcPr>
            <w:tcW w:w="7393" w:type="dxa"/>
            <w:gridSpan w:val="3"/>
          </w:tcPr>
          <w:p w:rsidR="00912207" w:rsidRDefault="00912207" w:rsidP="008632CD">
            <w:pPr>
              <w:spacing w:after="0" w:line="240" w:lineRule="auto"/>
              <w:jc w:val="both"/>
            </w:pPr>
            <w:r w:rsidRPr="00705A99">
              <w:t xml:space="preserve">Skatinti vaiką kartoti dainelių, eilėraštukų, žaidinimų, pasakėlių tekstų garsus, žodžius, frazes, juos papildant kūno kalba. </w:t>
            </w:r>
          </w:p>
          <w:p w:rsidR="00912207" w:rsidRPr="00053905" w:rsidRDefault="00912207" w:rsidP="008632CD">
            <w:pPr>
              <w:spacing w:after="0" w:line="240" w:lineRule="auto"/>
              <w:jc w:val="both"/>
            </w:pPr>
            <w:r w:rsidRPr="00705A99">
              <w:t>Žaisti su vaiku žaidimus, kurių metu vaikui reikėtų šokinėti, pliaukšėti delnais, šokti.</w:t>
            </w:r>
          </w:p>
        </w:tc>
      </w:tr>
      <w:tr w:rsidR="00912207" w:rsidTr="00AC6626">
        <w:tc>
          <w:tcPr>
            <w:tcW w:w="14858" w:type="dxa"/>
            <w:gridSpan w:val="4"/>
          </w:tcPr>
          <w:p w:rsidR="00C10679" w:rsidRDefault="00C10679" w:rsidP="00B946BD">
            <w:pPr>
              <w:spacing w:after="0" w:line="240" w:lineRule="auto"/>
              <w:rPr>
                <w:b/>
              </w:rPr>
            </w:pPr>
          </w:p>
          <w:p w:rsidR="00912207" w:rsidRPr="008632CD" w:rsidRDefault="00912207" w:rsidP="00C10679">
            <w:pPr>
              <w:spacing w:after="0" w:line="240" w:lineRule="auto"/>
              <w:jc w:val="center"/>
              <w:rPr>
                <w:b/>
              </w:rPr>
            </w:pPr>
            <w:r w:rsidRPr="008632CD">
              <w:rPr>
                <w:b/>
              </w:rPr>
              <w:t>2 žingsnis. Rašytinė kalba</w:t>
            </w:r>
          </w:p>
        </w:tc>
      </w:tr>
      <w:tr w:rsidR="00912207" w:rsidTr="00AC6626">
        <w:tc>
          <w:tcPr>
            <w:tcW w:w="7465" w:type="dxa"/>
          </w:tcPr>
          <w:p w:rsidR="00912207" w:rsidRPr="008632CD" w:rsidRDefault="00912207" w:rsidP="008632CD">
            <w:pPr>
              <w:spacing w:after="0" w:line="240" w:lineRule="auto"/>
              <w:jc w:val="both"/>
              <w:rPr>
                <w:b/>
              </w:rPr>
            </w:pPr>
            <w:r w:rsidRPr="008632CD">
              <w:rPr>
                <w:b/>
              </w:rPr>
              <w:t>Skaitymas</w:t>
            </w:r>
          </w:p>
          <w:p w:rsidR="00912207" w:rsidRDefault="00912207" w:rsidP="008632CD">
            <w:pPr>
              <w:spacing w:after="0" w:line="240" w:lineRule="auto"/>
              <w:jc w:val="both"/>
            </w:pPr>
            <w:r w:rsidRPr="00D412D9">
              <w:t xml:space="preserve">Varto knygeles, žiūrinėja paveikslėlius, piršteliu juos rodo. </w:t>
            </w:r>
          </w:p>
          <w:p w:rsidR="00912207" w:rsidRPr="00D412D9" w:rsidRDefault="00912207" w:rsidP="008632CD">
            <w:pPr>
              <w:spacing w:after="0" w:line="240" w:lineRule="auto"/>
              <w:jc w:val="both"/>
            </w:pPr>
            <w:r w:rsidRPr="00D412D9">
              <w:t xml:space="preserve">Pradeda atpažinti jomėgstamas knygeles, nori, kad jas jam paskaitytų. </w:t>
            </w:r>
          </w:p>
          <w:p w:rsidR="00912207" w:rsidRDefault="00912207" w:rsidP="008632CD">
            <w:pPr>
              <w:spacing w:after="0" w:line="240" w:lineRule="auto"/>
              <w:jc w:val="both"/>
            </w:pPr>
            <w:r>
              <w:t>K</w:t>
            </w:r>
            <w:r w:rsidRPr="00D412D9">
              <w:t>nygelę laiko taisyklingai.</w:t>
            </w:r>
          </w:p>
          <w:p w:rsidR="00912207" w:rsidRDefault="00912207" w:rsidP="008632CD">
            <w:pPr>
              <w:spacing w:after="0" w:line="240" w:lineRule="auto"/>
              <w:jc w:val="both"/>
            </w:pPr>
            <w:r w:rsidRPr="00D412D9">
              <w:t>Reaguoja į skaitomą tekstą.</w:t>
            </w:r>
          </w:p>
          <w:p w:rsidR="00912207" w:rsidRPr="00705A99" w:rsidRDefault="00912207" w:rsidP="008632CD">
            <w:pPr>
              <w:spacing w:after="0" w:line="240" w:lineRule="auto"/>
              <w:jc w:val="both"/>
            </w:pPr>
            <w:r w:rsidRPr="00D412D9">
              <w:t>Kreipia dėmesį į aplinkoje esančias raides, žodžius, simbolius</w:t>
            </w:r>
            <w:r>
              <w:t>.</w:t>
            </w:r>
          </w:p>
        </w:tc>
        <w:tc>
          <w:tcPr>
            <w:tcW w:w="7393" w:type="dxa"/>
            <w:gridSpan w:val="3"/>
          </w:tcPr>
          <w:p w:rsidR="00912207" w:rsidRDefault="00912207" w:rsidP="008632CD">
            <w:pPr>
              <w:spacing w:after="0" w:line="240" w:lineRule="auto"/>
              <w:jc w:val="both"/>
            </w:pPr>
            <w:r w:rsidRPr="00D412D9">
              <w:t xml:space="preserve">Laikant vaiką ant kelių, skaityti knygutę. </w:t>
            </w:r>
          </w:p>
          <w:p w:rsidR="00912207" w:rsidRDefault="00912207" w:rsidP="008632CD">
            <w:pPr>
              <w:spacing w:after="0" w:line="240" w:lineRule="auto"/>
              <w:jc w:val="both"/>
            </w:pPr>
            <w:r w:rsidRPr="00D412D9">
              <w:t>Leisti vaikui pačiam laikyti knygutę, versti lapus.</w:t>
            </w:r>
          </w:p>
          <w:p w:rsidR="00912207" w:rsidRDefault="00912207" w:rsidP="008632CD">
            <w:pPr>
              <w:spacing w:after="0" w:line="240" w:lineRule="auto"/>
              <w:jc w:val="both"/>
            </w:pPr>
            <w:r w:rsidRPr="00D412D9">
              <w:t xml:space="preserve">Rodyti vaikui knygelių paveikslėlius, kalbėti apie juos. </w:t>
            </w:r>
          </w:p>
          <w:p w:rsidR="00912207" w:rsidRPr="00D412D9" w:rsidRDefault="00912207" w:rsidP="008632CD">
            <w:pPr>
              <w:spacing w:after="0" w:line="240" w:lineRule="auto"/>
              <w:jc w:val="both"/>
            </w:pPr>
            <w:r w:rsidRPr="00D412D9">
              <w:t xml:space="preserve">Vartant ir skaitant knygeles skatinti vaikų žodinę ir kūno kalbą. </w:t>
            </w:r>
          </w:p>
          <w:p w:rsidR="00912207" w:rsidRPr="00705A99" w:rsidRDefault="00912207" w:rsidP="008632CD">
            <w:pPr>
              <w:spacing w:after="0" w:line="240" w:lineRule="auto"/>
              <w:jc w:val="both"/>
            </w:pPr>
            <w:r w:rsidRPr="00D412D9">
              <w:t>Skaitomų kūrinėlių tekstą sieti su jo gyvenimu</w:t>
            </w:r>
            <w:r>
              <w:t>.</w:t>
            </w:r>
          </w:p>
        </w:tc>
      </w:tr>
      <w:tr w:rsidR="00912207" w:rsidTr="00AC6626">
        <w:tc>
          <w:tcPr>
            <w:tcW w:w="7465" w:type="dxa"/>
          </w:tcPr>
          <w:p w:rsidR="00912207" w:rsidRPr="008632CD" w:rsidRDefault="00912207" w:rsidP="008632CD">
            <w:pPr>
              <w:spacing w:after="0" w:line="240" w:lineRule="auto"/>
              <w:jc w:val="both"/>
              <w:rPr>
                <w:b/>
              </w:rPr>
            </w:pPr>
            <w:r w:rsidRPr="008632CD">
              <w:rPr>
                <w:b/>
              </w:rPr>
              <w:lastRenderedPageBreak/>
              <w:t>Rašymas</w:t>
            </w:r>
          </w:p>
          <w:p w:rsidR="00912207" w:rsidRPr="00D412D9" w:rsidRDefault="00912207" w:rsidP="008632CD">
            <w:pPr>
              <w:spacing w:after="0" w:line="240" w:lineRule="auto"/>
              <w:jc w:val="both"/>
            </w:pPr>
            <w:r w:rsidRPr="00D412D9">
              <w:t>Įvairiomis rašymo priemonėmis spontaniškai brauko popieriaus lape</w:t>
            </w:r>
            <w:r>
              <w:t>.</w:t>
            </w:r>
          </w:p>
        </w:tc>
        <w:tc>
          <w:tcPr>
            <w:tcW w:w="7393" w:type="dxa"/>
            <w:gridSpan w:val="3"/>
          </w:tcPr>
          <w:p w:rsidR="00912207" w:rsidRPr="00D412D9" w:rsidRDefault="00912207" w:rsidP="008632CD">
            <w:pPr>
              <w:spacing w:after="0" w:line="240" w:lineRule="auto"/>
              <w:jc w:val="both"/>
            </w:pPr>
            <w:r w:rsidRPr="00D412D9">
              <w:t>Papildyti vaiko rašytinę aplinką.</w:t>
            </w:r>
          </w:p>
          <w:p w:rsidR="00912207" w:rsidRPr="00D412D9" w:rsidRDefault="00912207" w:rsidP="008632CD">
            <w:pPr>
              <w:spacing w:after="0" w:line="240" w:lineRule="auto"/>
              <w:jc w:val="both"/>
            </w:pPr>
            <w:r w:rsidRPr="00D412D9">
              <w:t>Parūpinti vaiko rašinėjimam</w:t>
            </w:r>
            <w:r>
              <w:t xml:space="preserve">s </w:t>
            </w:r>
            <w:r w:rsidRPr="00D412D9">
              <w:t>popieriaus ir jo amžiui tinkančių įvairių rašiklių.</w:t>
            </w:r>
          </w:p>
        </w:tc>
      </w:tr>
      <w:tr w:rsidR="00912207" w:rsidTr="00AC6626">
        <w:tc>
          <w:tcPr>
            <w:tcW w:w="14858" w:type="dxa"/>
            <w:gridSpan w:val="4"/>
          </w:tcPr>
          <w:p w:rsidR="00C10679" w:rsidRDefault="00C10679" w:rsidP="00C10679">
            <w:pPr>
              <w:spacing w:after="0" w:line="240" w:lineRule="auto"/>
              <w:jc w:val="center"/>
              <w:rPr>
                <w:b/>
              </w:rPr>
            </w:pPr>
          </w:p>
          <w:p w:rsidR="00912207" w:rsidRPr="008632CD" w:rsidRDefault="00C10679" w:rsidP="00C10679">
            <w:pPr>
              <w:spacing w:after="0" w:line="240" w:lineRule="auto"/>
              <w:jc w:val="center"/>
              <w:rPr>
                <w:b/>
              </w:rPr>
            </w:pPr>
            <w:r>
              <w:rPr>
                <w:b/>
              </w:rPr>
              <w:t>3 žingsnis. Sakytinė kalba</w:t>
            </w:r>
          </w:p>
        </w:tc>
      </w:tr>
      <w:tr w:rsidR="00912207" w:rsidTr="00AC6626">
        <w:tc>
          <w:tcPr>
            <w:tcW w:w="7465" w:type="dxa"/>
          </w:tcPr>
          <w:p w:rsidR="00912207" w:rsidRPr="008632CD" w:rsidRDefault="00912207" w:rsidP="008632CD">
            <w:pPr>
              <w:spacing w:after="0" w:line="240" w:lineRule="auto"/>
              <w:jc w:val="both"/>
              <w:rPr>
                <w:b/>
              </w:rPr>
            </w:pPr>
            <w:r w:rsidRPr="008632CD">
              <w:rPr>
                <w:b/>
              </w:rPr>
              <w:t>Klausymas.</w:t>
            </w:r>
          </w:p>
          <w:p w:rsidR="00912207" w:rsidRPr="00705A99" w:rsidRDefault="00912207" w:rsidP="008632CD">
            <w:pPr>
              <w:spacing w:after="0" w:line="240" w:lineRule="auto"/>
              <w:jc w:val="both"/>
            </w:pPr>
            <w:r>
              <w:t xml:space="preserve">Klausosi skaitomų ir pasakojamų </w:t>
            </w:r>
            <w:r w:rsidRPr="00705A99">
              <w:t>kūrinėlių, naujų žodžių.</w:t>
            </w:r>
          </w:p>
          <w:p w:rsidR="00912207" w:rsidRPr="00705A99" w:rsidRDefault="00912207" w:rsidP="008632CD">
            <w:pPr>
              <w:spacing w:after="0" w:line="240" w:lineRule="auto"/>
              <w:jc w:val="both"/>
            </w:pPr>
            <w:r w:rsidRPr="00705A99">
              <w:t>Išklauso, supranta ir reaguoja į kelis vienas paskui kitą sekančius prašymus, siūlymus, patarimus.</w:t>
            </w:r>
          </w:p>
          <w:p w:rsidR="00912207" w:rsidRPr="00053905" w:rsidRDefault="00912207" w:rsidP="008632CD">
            <w:pPr>
              <w:spacing w:after="0" w:line="240" w:lineRule="auto"/>
              <w:jc w:val="both"/>
            </w:pPr>
          </w:p>
        </w:tc>
        <w:tc>
          <w:tcPr>
            <w:tcW w:w="7393" w:type="dxa"/>
            <w:gridSpan w:val="3"/>
          </w:tcPr>
          <w:p w:rsidR="00912207" w:rsidRPr="00705A99" w:rsidRDefault="00912207" w:rsidP="008632CD">
            <w:pPr>
              <w:spacing w:after="0" w:line="240" w:lineRule="auto"/>
              <w:jc w:val="both"/>
            </w:pPr>
            <w:r w:rsidRPr="00705A99">
              <w:t xml:space="preserve">Skaityti ir pasakoti vaikams apie kitus vaikus, artimiausios aplinkos gyvūnėlius, vaikams skirtų televizijos laidų veikėjus, siejant tai su jo gyvenimiška patirtimi. </w:t>
            </w:r>
          </w:p>
          <w:p w:rsidR="00912207" w:rsidRDefault="00912207" w:rsidP="008632CD">
            <w:pPr>
              <w:spacing w:after="0" w:line="240" w:lineRule="auto"/>
              <w:jc w:val="both"/>
            </w:pPr>
            <w:r w:rsidRPr="00705A99">
              <w:t xml:space="preserve">Skaityti atsižvelgiant į kūrinį – garsiai arba tyliai, greitai arba lėtai, perteikiant teksto emocijas. </w:t>
            </w:r>
          </w:p>
          <w:p w:rsidR="00912207" w:rsidRPr="00705A99" w:rsidRDefault="00912207" w:rsidP="008632CD">
            <w:pPr>
              <w:spacing w:after="0" w:line="240" w:lineRule="auto"/>
              <w:jc w:val="both"/>
            </w:pPr>
            <w:r w:rsidRPr="00705A99">
              <w:t>Kalbėjimą su vaiku nuolat įvairinti naujais žodžiais, nusakančiais artimiausią aplinką.</w:t>
            </w:r>
          </w:p>
          <w:p w:rsidR="00FB4AA2" w:rsidRPr="00053905" w:rsidRDefault="00912207" w:rsidP="008632CD">
            <w:pPr>
              <w:spacing w:after="0" w:line="240" w:lineRule="auto"/>
              <w:jc w:val="both"/>
            </w:pPr>
            <w:r>
              <w:t xml:space="preserve">Mokyti suprasti suaugusiojo </w:t>
            </w:r>
            <w:r w:rsidRPr="00705A99">
              <w:t>prašymus.</w:t>
            </w:r>
          </w:p>
        </w:tc>
      </w:tr>
      <w:tr w:rsidR="00912207" w:rsidTr="00AC6626">
        <w:tc>
          <w:tcPr>
            <w:tcW w:w="7465" w:type="dxa"/>
          </w:tcPr>
          <w:p w:rsidR="00912207" w:rsidRPr="008632CD" w:rsidRDefault="00912207" w:rsidP="008632CD">
            <w:pPr>
              <w:spacing w:after="0" w:line="240" w:lineRule="auto"/>
              <w:jc w:val="both"/>
              <w:rPr>
                <w:b/>
              </w:rPr>
            </w:pPr>
            <w:r w:rsidRPr="008632CD">
              <w:rPr>
                <w:b/>
              </w:rPr>
              <w:t>Kalbėjimas</w:t>
            </w:r>
          </w:p>
          <w:p w:rsidR="00912207" w:rsidRDefault="00912207" w:rsidP="008632CD">
            <w:pPr>
              <w:spacing w:after="0" w:line="240" w:lineRule="auto"/>
              <w:jc w:val="both"/>
            </w:pPr>
            <w:r w:rsidRPr="00705A99">
              <w:t>3–4 žodžių sakiniais kalba ir klausinėja apie save, savo norus, poreikius, išgyvenimus.</w:t>
            </w:r>
          </w:p>
          <w:p w:rsidR="00912207" w:rsidRDefault="00912207" w:rsidP="008632CD">
            <w:pPr>
              <w:spacing w:after="0" w:line="240" w:lineRule="auto"/>
              <w:jc w:val="both"/>
            </w:pPr>
            <w:r w:rsidRPr="00705A99">
              <w:t>Pradeda mėgdžioti suaugusiųjų kalbėseną.</w:t>
            </w:r>
          </w:p>
          <w:p w:rsidR="00912207" w:rsidRPr="00053905" w:rsidRDefault="00912207" w:rsidP="008632CD">
            <w:pPr>
              <w:spacing w:after="0" w:line="240" w:lineRule="auto"/>
              <w:jc w:val="both"/>
            </w:pPr>
            <w:r w:rsidRPr="00705A99">
              <w:t>Sako „ačiū“, „prašau“</w:t>
            </w:r>
            <w:r>
              <w:t>.</w:t>
            </w:r>
          </w:p>
        </w:tc>
        <w:tc>
          <w:tcPr>
            <w:tcW w:w="7393" w:type="dxa"/>
            <w:gridSpan w:val="3"/>
          </w:tcPr>
          <w:p w:rsidR="00912207" w:rsidRPr="00705A99" w:rsidRDefault="00912207" w:rsidP="008632CD">
            <w:pPr>
              <w:spacing w:after="0" w:line="240" w:lineRule="auto"/>
              <w:jc w:val="both"/>
            </w:pPr>
            <w:r w:rsidRPr="00705A99">
              <w:t>Skatinti vaiką nuolat pasakoti apie save, savo norus, rūpesčius, šeimos narius.</w:t>
            </w:r>
          </w:p>
          <w:p w:rsidR="00912207" w:rsidRDefault="00912207" w:rsidP="008632CD">
            <w:pPr>
              <w:spacing w:after="0" w:line="240" w:lineRule="auto"/>
              <w:jc w:val="both"/>
            </w:pPr>
            <w:r>
              <w:t>S</w:t>
            </w:r>
            <w:r w:rsidRPr="00705A99">
              <w:t xml:space="preserve">katinti vaiką nusakyti aplinkos reiškinių savybes, ieškoti įvykių priežasčių ir pasekmių, pasakoti apie tai, kas vyksta ar vyko aplink vaiką. </w:t>
            </w:r>
          </w:p>
          <w:p w:rsidR="00FB4AA2" w:rsidRPr="00053905" w:rsidRDefault="00912207" w:rsidP="008632CD">
            <w:pPr>
              <w:spacing w:after="0" w:line="240" w:lineRule="auto"/>
              <w:jc w:val="both"/>
            </w:pPr>
            <w:r w:rsidRPr="00705A99">
              <w:t>Kalbant skatinti vaiką vartoti mandagumo žodelius.</w:t>
            </w:r>
          </w:p>
        </w:tc>
      </w:tr>
      <w:tr w:rsidR="00912207" w:rsidTr="00AC6626">
        <w:tc>
          <w:tcPr>
            <w:tcW w:w="7465" w:type="dxa"/>
          </w:tcPr>
          <w:p w:rsidR="00912207" w:rsidRDefault="00912207" w:rsidP="008632CD">
            <w:pPr>
              <w:spacing w:after="0" w:line="240" w:lineRule="auto"/>
              <w:jc w:val="both"/>
            </w:pPr>
            <w:r w:rsidRPr="00705A99">
              <w:t>Kalba ir klausinėja apie tai, ką matė ir girdėjo, apie aplinkos objektus, jų savybes, įvykius, net jei jų dabar ir nemato.</w:t>
            </w:r>
          </w:p>
          <w:p w:rsidR="00912207" w:rsidRDefault="00912207" w:rsidP="008632CD">
            <w:pPr>
              <w:spacing w:after="0" w:line="240" w:lineRule="auto"/>
              <w:jc w:val="both"/>
            </w:pPr>
            <w:r w:rsidRPr="00705A99">
              <w:t xml:space="preserve">Domisi laidomis, animaciniais filmais vaikams, kalba apie juos. </w:t>
            </w:r>
          </w:p>
          <w:p w:rsidR="00912207" w:rsidRPr="00053905" w:rsidRDefault="00912207" w:rsidP="008632CD">
            <w:pPr>
              <w:spacing w:after="0" w:line="240" w:lineRule="auto"/>
              <w:jc w:val="both"/>
            </w:pPr>
            <w:r w:rsidRPr="00705A99">
              <w:t>Vienu ar keliais žodžiais atsako į elementarius klausimus</w:t>
            </w:r>
            <w:r>
              <w:t>.</w:t>
            </w:r>
          </w:p>
        </w:tc>
        <w:tc>
          <w:tcPr>
            <w:tcW w:w="7393" w:type="dxa"/>
            <w:gridSpan w:val="3"/>
          </w:tcPr>
          <w:p w:rsidR="00912207" w:rsidRPr="00705A99" w:rsidRDefault="00912207" w:rsidP="008632CD">
            <w:pPr>
              <w:spacing w:after="0" w:line="240" w:lineRule="auto"/>
              <w:jc w:val="both"/>
            </w:pPr>
            <w:r w:rsidRPr="00705A99">
              <w:t>Įvairiose bendravimo situacijose nuolat klausinėti vaiko apie jį patį, apie tai, ką jis veikia, ko nori, ką mėgsta, skatinti apie tai pasakoti.</w:t>
            </w:r>
          </w:p>
          <w:p w:rsidR="00912207" w:rsidRPr="00053905" w:rsidRDefault="00912207" w:rsidP="008632CD">
            <w:pPr>
              <w:spacing w:after="0" w:line="240" w:lineRule="auto"/>
              <w:jc w:val="both"/>
            </w:pPr>
          </w:p>
        </w:tc>
      </w:tr>
      <w:tr w:rsidR="00912207" w:rsidTr="00AC6626">
        <w:tc>
          <w:tcPr>
            <w:tcW w:w="7465" w:type="dxa"/>
          </w:tcPr>
          <w:p w:rsidR="00912207" w:rsidRPr="00053905" w:rsidRDefault="00912207" w:rsidP="008632CD">
            <w:pPr>
              <w:spacing w:after="0" w:line="240" w:lineRule="auto"/>
              <w:jc w:val="both"/>
            </w:pPr>
            <w:r w:rsidRPr="00705A99">
              <w:t>Kalba kelių žodžių sakiniais, žodžius derina pagal giminę, skaičių, linksnį.</w:t>
            </w:r>
          </w:p>
        </w:tc>
        <w:tc>
          <w:tcPr>
            <w:tcW w:w="7393" w:type="dxa"/>
            <w:gridSpan w:val="3"/>
          </w:tcPr>
          <w:p w:rsidR="00912207" w:rsidRDefault="00912207" w:rsidP="008632CD">
            <w:pPr>
              <w:spacing w:after="0" w:line="240" w:lineRule="auto"/>
              <w:jc w:val="both"/>
            </w:pPr>
            <w:r w:rsidRPr="001D0F57">
              <w:t>Skatinti vaiko kalbėjimą, pateikiant taisyklingo kalbėjimo modelius.</w:t>
            </w:r>
          </w:p>
          <w:p w:rsidR="00FB4AA2" w:rsidRPr="00053905" w:rsidRDefault="00FB4AA2" w:rsidP="008632CD">
            <w:pPr>
              <w:spacing w:after="0" w:line="240" w:lineRule="auto"/>
              <w:jc w:val="both"/>
            </w:pPr>
          </w:p>
        </w:tc>
      </w:tr>
      <w:tr w:rsidR="00912207" w:rsidTr="00AC6626">
        <w:tc>
          <w:tcPr>
            <w:tcW w:w="7465" w:type="dxa"/>
          </w:tcPr>
          <w:p w:rsidR="00912207" w:rsidRPr="001D0F57" w:rsidRDefault="00912207" w:rsidP="008632CD">
            <w:pPr>
              <w:spacing w:after="0" w:line="240" w:lineRule="auto"/>
              <w:jc w:val="both"/>
            </w:pPr>
            <w:r w:rsidRPr="001D0F57">
              <w:t>Kartu su suaugusiuoju deklamuoja eilėraštukus, užbaigia žinomas pasakas, eilėraščius.</w:t>
            </w:r>
          </w:p>
          <w:p w:rsidR="00912207" w:rsidRPr="00053905" w:rsidRDefault="00912207" w:rsidP="008632CD">
            <w:pPr>
              <w:spacing w:after="0" w:line="240" w:lineRule="auto"/>
              <w:jc w:val="both"/>
            </w:pPr>
          </w:p>
        </w:tc>
        <w:tc>
          <w:tcPr>
            <w:tcW w:w="7393" w:type="dxa"/>
            <w:gridSpan w:val="3"/>
          </w:tcPr>
          <w:p w:rsidR="00912207" w:rsidRDefault="00912207" w:rsidP="008632CD">
            <w:pPr>
              <w:spacing w:after="0" w:line="240" w:lineRule="auto"/>
              <w:jc w:val="both"/>
            </w:pPr>
            <w:r w:rsidRPr="001D0F57">
              <w:t xml:space="preserve">Deklamuoti eilėraštukus, užbaigti žinomų pasakų, eilėraštukų frazes. </w:t>
            </w:r>
          </w:p>
          <w:p w:rsidR="00912207" w:rsidRDefault="00912207" w:rsidP="008632CD">
            <w:pPr>
              <w:spacing w:after="0" w:line="240" w:lineRule="auto"/>
              <w:jc w:val="both"/>
            </w:pPr>
            <w:r w:rsidRPr="001D0F57">
              <w:t>Kartu su vaiku žiūrint vaikiškus filmukus, skatinti jį pasakoti apie tai, ką matė ir girdėjo žodžiais ir gestais.</w:t>
            </w:r>
          </w:p>
          <w:p w:rsidR="00FB4AA2" w:rsidRPr="00053905" w:rsidRDefault="00912207" w:rsidP="008632CD">
            <w:pPr>
              <w:spacing w:after="0" w:line="240" w:lineRule="auto"/>
              <w:jc w:val="both"/>
            </w:pPr>
            <w:r w:rsidRPr="001D0F57">
              <w:t>Kartoti girdėtus eilėraštukus, dainuoti daineles, žaisti žaidimus.</w:t>
            </w:r>
          </w:p>
        </w:tc>
      </w:tr>
      <w:tr w:rsidR="00912207" w:rsidTr="00AC6626">
        <w:tc>
          <w:tcPr>
            <w:tcW w:w="14858" w:type="dxa"/>
            <w:gridSpan w:val="4"/>
          </w:tcPr>
          <w:p w:rsidR="00C10679" w:rsidRDefault="00C10679" w:rsidP="00C10679">
            <w:pPr>
              <w:spacing w:after="0" w:line="240" w:lineRule="auto"/>
              <w:jc w:val="center"/>
              <w:rPr>
                <w:b/>
              </w:rPr>
            </w:pPr>
          </w:p>
          <w:p w:rsidR="00912207" w:rsidRPr="00C10679" w:rsidRDefault="00C10679" w:rsidP="00C10679">
            <w:pPr>
              <w:spacing w:after="0" w:line="240" w:lineRule="auto"/>
              <w:jc w:val="center"/>
              <w:rPr>
                <w:b/>
              </w:rPr>
            </w:pPr>
            <w:r>
              <w:rPr>
                <w:b/>
              </w:rPr>
              <w:t>3 žingsnis. Rašytinė kalba</w:t>
            </w:r>
          </w:p>
        </w:tc>
      </w:tr>
      <w:tr w:rsidR="00912207" w:rsidTr="00AC6626">
        <w:tc>
          <w:tcPr>
            <w:tcW w:w="7465" w:type="dxa"/>
          </w:tcPr>
          <w:p w:rsidR="00912207" w:rsidRPr="008632CD" w:rsidRDefault="00912207" w:rsidP="008632CD">
            <w:pPr>
              <w:spacing w:after="0" w:line="240" w:lineRule="auto"/>
              <w:jc w:val="both"/>
              <w:rPr>
                <w:b/>
              </w:rPr>
            </w:pPr>
            <w:r w:rsidRPr="008632CD">
              <w:rPr>
                <w:b/>
              </w:rPr>
              <w:t>Skaitymas</w:t>
            </w:r>
          </w:p>
          <w:p w:rsidR="00912207" w:rsidRDefault="00912207" w:rsidP="008632CD">
            <w:pPr>
              <w:spacing w:after="0" w:line="240" w:lineRule="auto"/>
              <w:jc w:val="both"/>
            </w:pPr>
            <w:r w:rsidRPr="00D412D9">
              <w:t>Varto knygeles, dėmesį skirdamas ne tik paveikslėlia</w:t>
            </w:r>
            <w:r>
              <w:t xml:space="preserve">ms, bet ir tekstui, </w:t>
            </w:r>
            <w:r>
              <w:lastRenderedPageBreak/>
              <w:t xml:space="preserve">prašydamas </w:t>
            </w:r>
            <w:r w:rsidRPr="00D412D9">
              <w:t xml:space="preserve">paskaityti. </w:t>
            </w:r>
          </w:p>
          <w:p w:rsidR="00912207" w:rsidRDefault="00912207" w:rsidP="008632CD">
            <w:pPr>
              <w:spacing w:after="0" w:line="240" w:lineRule="auto"/>
              <w:jc w:val="both"/>
            </w:pPr>
            <w:r w:rsidRPr="00D412D9">
              <w:t xml:space="preserve">Geba sieti paveikslėlius su juose vaizduojamais konkrečiais daiktais, juos pavadina. </w:t>
            </w:r>
          </w:p>
          <w:p w:rsidR="00912207" w:rsidRPr="001D0F57" w:rsidRDefault="00912207" w:rsidP="008632CD">
            <w:pPr>
              <w:spacing w:after="0" w:line="240" w:lineRule="auto"/>
              <w:jc w:val="both"/>
            </w:pPr>
            <w:r w:rsidRPr="00D412D9">
              <w:t>Pradeda pažinti aplinkoje esančius simbolius</w:t>
            </w:r>
            <w:r>
              <w:t>.</w:t>
            </w:r>
          </w:p>
        </w:tc>
        <w:tc>
          <w:tcPr>
            <w:tcW w:w="7393" w:type="dxa"/>
            <w:gridSpan w:val="3"/>
          </w:tcPr>
          <w:p w:rsidR="00912207" w:rsidRDefault="00912207" w:rsidP="008632CD">
            <w:pPr>
              <w:spacing w:after="0" w:line="240" w:lineRule="auto"/>
              <w:jc w:val="both"/>
            </w:pPr>
            <w:r w:rsidRPr="00D412D9">
              <w:lastRenderedPageBreak/>
              <w:t xml:space="preserve">Skaityti vaikui kelis kartus per dieną, parinkus trumpus tekstukus, kuriuose kartojasi tie patys žodžiai. </w:t>
            </w:r>
          </w:p>
          <w:p w:rsidR="00912207" w:rsidRPr="00D412D9" w:rsidRDefault="00912207" w:rsidP="008632CD">
            <w:pPr>
              <w:spacing w:after="0" w:line="240" w:lineRule="auto"/>
              <w:jc w:val="both"/>
            </w:pPr>
            <w:r w:rsidRPr="00D412D9">
              <w:lastRenderedPageBreak/>
              <w:t xml:space="preserve">Skaityti normaliai, vengti vaikiškų intonacijų, teatrališkumo. </w:t>
            </w:r>
          </w:p>
          <w:p w:rsidR="00912207" w:rsidRPr="00D412D9" w:rsidRDefault="00912207" w:rsidP="008632CD">
            <w:pPr>
              <w:spacing w:after="0" w:line="240" w:lineRule="auto"/>
              <w:jc w:val="both"/>
            </w:pPr>
            <w:r w:rsidRPr="00D412D9">
              <w:t>Skirtingai perteikti atskirų personažų kalbą.</w:t>
            </w:r>
          </w:p>
          <w:p w:rsidR="00912207" w:rsidRDefault="00912207" w:rsidP="008632CD">
            <w:pPr>
              <w:spacing w:after="0" w:line="240" w:lineRule="auto"/>
              <w:jc w:val="both"/>
            </w:pPr>
            <w:r>
              <w:t>Skatinti vaiką pavadinti kiek</w:t>
            </w:r>
            <w:r w:rsidRPr="00D412D9">
              <w:t>vieną paveikslėlį.</w:t>
            </w:r>
          </w:p>
          <w:p w:rsidR="00912207" w:rsidRDefault="00912207" w:rsidP="008632CD">
            <w:pPr>
              <w:spacing w:after="0" w:line="240" w:lineRule="auto"/>
              <w:jc w:val="both"/>
            </w:pPr>
            <w:r w:rsidRPr="00D412D9">
              <w:t xml:space="preserve">Kalbėti su vaiku apie iliustraciją, kad jis susietų vaizdą su konkrečiu daiktu. </w:t>
            </w:r>
          </w:p>
          <w:p w:rsidR="00912207" w:rsidRPr="00D412D9" w:rsidRDefault="00912207" w:rsidP="008632CD">
            <w:pPr>
              <w:spacing w:after="0" w:line="240" w:lineRule="auto"/>
              <w:jc w:val="both"/>
            </w:pPr>
            <w:r w:rsidRPr="00D412D9">
              <w:t>Skaitymo metu leisti vaikui liesti ar laikyti su tekstu susietus daiktus.</w:t>
            </w:r>
          </w:p>
          <w:p w:rsidR="00FB4AA2" w:rsidRPr="001D0F57" w:rsidRDefault="00912207" w:rsidP="008632CD">
            <w:pPr>
              <w:spacing w:after="0" w:line="240" w:lineRule="auto"/>
              <w:jc w:val="both"/>
            </w:pPr>
            <w:r w:rsidRPr="00D412D9">
              <w:t>Nuolat atkreipti vaikų dėmesį į jų artimoje aplinkoje esančius simbolius, aiškinti jų reikšmę</w:t>
            </w:r>
            <w:r>
              <w:t>.</w:t>
            </w:r>
          </w:p>
        </w:tc>
      </w:tr>
      <w:tr w:rsidR="00912207" w:rsidTr="00AC6626">
        <w:tc>
          <w:tcPr>
            <w:tcW w:w="7465" w:type="dxa"/>
          </w:tcPr>
          <w:p w:rsidR="00912207" w:rsidRPr="008632CD" w:rsidRDefault="00912207" w:rsidP="008632CD">
            <w:pPr>
              <w:spacing w:after="0" w:line="240" w:lineRule="auto"/>
              <w:jc w:val="both"/>
              <w:rPr>
                <w:b/>
              </w:rPr>
            </w:pPr>
            <w:r w:rsidRPr="008632CD">
              <w:rPr>
                <w:b/>
              </w:rPr>
              <w:lastRenderedPageBreak/>
              <w:t>Rašymas.</w:t>
            </w:r>
          </w:p>
          <w:p w:rsidR="00912207" w:rsidRPr="00D412D9" w:rsidRDefault="00912207" w:rsidP="008632CD">
            <w:pPr>
              <w:spacing w:after="0" w:line="240" w:lineRule="auto"/>
              <w:jc w:val="both"/>
            </w:pPr>
            <w:r w:rsidRPr="00D412D9">
              <w:t>Įvairiomi</w:t>
            </w:r>
            <w:r>
              <w:t>s rašymo priemonėmis keverzoja</w:t>
            </w:r>
            <w:r w:rsidRPr="00D412D9">
              <w:t xml:space="preserve"> vertikalias ir horizontalias linijas</w:t>
            </w:r>
            <w:r>
              <w:t>.</w:t>
            </w:r>
          </w:p>
        </w:tc>
        <w:tc>
          <w:tcPr>
            <w:tcW w:w="7393" w:type="dxa"/>
            <w:gridSpan w:val="3"/>
          </w:tcPr>
          <w:p w:rsidR="00912207" w:rsidRDefault="00912207" w:rsidP="008632CD">
            <w:pPr>
              <w:spacing w:after="0" w:line="240" w:lineRule="auto"/>
              <w:jc w:val="both"/>
            </w:pPr>
            <w:r w:rsidRPr="00D412D9">
              <w:t xml:space="preserve">Pozityviai vertinti vaiko keverzones. </w:t>
            </w:r>
          </w:p>
          <w:p w:rsidR="00912207" w:rsidRDefault="00912207" w:rsidP="008632CD">
            <w:pPr>
              <w:spacing w:after="0" w:line="240" w:lineRule="auto"/>
              <w:jc w:val="both"/>
            </w:pPr>
            <w:r w:rsidRPr="00D412D9">
              <w:t xml:space="preserve">Džiaugtis jo pasiekimais. </w:t>
            </w:r>
          </w:p>
          <w:p w:rsidR="00E008BB" w:rsidRPr="00D412D9" w:rsidRDefault="00912207" w:rsidP="008632CD">
            <w:pPr>
              <w:spacing w:after="0" w:line="240" w:lineRule="auto"/>
              <w:jc w:val="both"/>
            </w:pPr>
            <w:r w:rsidRPr="00D412D9">
              <w:t>Nuolat skatinti keverzonėmis reikšti savo mintis</w:t>
            </w:r>
            <w:r w:rsidR="0013683C">
              <w:t>.</w:t>
            </w:r>
          </w:p>
        </w:tc>
      </w:tr>
      <w:tr w:rsidR="00912207" w:rsidTr="00AC6626">
        <w:tc>
          <w:tcPr>
            <w:tcW w:w="14858" w:type="dxa"/>
            <w:gridSpan w:val="4"/>
          </w:tcPr>
          <w:p w:rsidR="00C10679" w:rsidRDefault="00C10679" w:rsidP="00C10679">
            <w:pPr>
              <w:spacing w:after="0" w:line="240" w:lineRule="auto"/>
              <w:jc w:val="center"/>
              <w:rPr>
                <w:b/>
              </w:rPr>
            </w:pPr>
          </w:p>
          <w:p w:rsidR="00912207" w:rsidRPr="008632CD" w:rsidRDefault="00C10679" w:rsidP="00C10679">
            <w:pPr>
              <w:spacing w:after="0" w:line="240" w:lineRule="auto"/>
              <w:jc w:val="center"/>
              <w:rPr>
                <w:b/>
              </w:rPr>
            </w:pPr>
            <w:r>
              <w:rPr>
                <w:b/>
              </w:rPr>
              <w:t>4 žingsnis. Sakytinė kalba</w:t>
            </w:r>
          </w:p>
        </w:tc>
      </w:tr>
      <w:tr w:rsidR="00912207" w:rsidTr="00AC6626">
        <w:tc>
          <w:tcPr>
            <w:tcW w:w="7465" w:type="dxa"/>
          </w:tcPr>
          <w:p w:rsidR="00912207" w:rsidRPr="008632CD" w:rsidRDefault="00912207" w:rsidP="008632CD">
            <w:pPr>
              <w:spacing w:after="0" w:line="240" w:lineRule="auto"/>
              <w:jc w:val="both"/>
              <w:rPr>
                <w:b/>
              </w:rPr>
            </w:pPr>
            <w:r w:rsidRPr="008632CD">
              <w:rPr>
                <w:b/>
              </w:rPr>
              <w:t>Klausymas.</w:t>
            </w:r>
          </w:p>
          <w:p w:rsidR="00912207" w:rsidRPr="00053905" w:rsidRDefault="00912207" w:rsidP="008632CD">
            <w:pPr>
              <w:spacing w:after="0" w:line="240" w:lineRule="auto"/>
              <w:jc w:val="both"/>
            </w:pPr>
            <w:r w:rsidRPr="001D0F57">
              <w:t>Klausosi aplinkinių pokalbių, sekamų, pasakojamų, skaitomų, deklamuojamų kūrinių literatūrine kalba, tarmiškai</w:t>
            </w:r>
            <w:r w:rsidR="0013683C">
              <w:t>.</w:t>
            </w:r>
          </w:p>
        </w:tc>
        <w:tc>
          <w:tcPr>
            <w:tcW w:w="7393" w:type="dxa"/>
            <w:gridSpan w:val="3"/>
          </w:tcPr>
          <w:p w:rsidR="00912207" w:rsidRPr="001D0F57" w:rsidRDefault="00912207" w:rsidP="008632CD">
            <w:pPr>
              <w:spacing w:after="0" w:line="240" w:lineRule="auto"/>
              <w:jc w:val="both"/>
            </w:pPr>
            <w:r w:rsidRPr="001D0F57">
              <w:t>Skaityti vaikui tekstus ne tik literatūrine kalba, bet ir tarmiškai.</w:t>
            </w:r>
          </w:p>
          <w:p w:rsidR="00912207" w:rsidRPr="00053905" w:rsidRDefault="00912207" w:rsidP="008632CD">
            <w:pPr>
              <w:spacing w:after="0" w:line="240" w:lineRule="auto"/>
              <w:jc w:val="both"/>
            </w:pPr>
          </w:p>
        </w:tc>
      </w:tr>
      <w:tr w:rsidR="00912207" w:rsidTr="00AC6626">
        <w:tc>
          <w:tcPr>
            <w:tcW w:w="7465" w:type="dxa"/>
          </w:tcPr>
          <w:p w:rsidR="00912207" w:rsidRDefault="00912207" w:rsidP="008632CD">
            <w:pPr>
              <w:spacing w:after="0" w:line="240" w:lineRule="auto"/>
              <w:jc w:val="both"/>
            </w:pPr>
            <w:r w:rsidRPr="006A4B7C">
              <w:t xml:space="preserve">Pradeda išklausyti, suprasti ir reaguoti į tai, ką jam sako, aiškina suaugusysis ar vaikas. </w:t>
            </w:r>
          </w:p>
          <w:p w:rsidR="00912207" w:rsidRPr="00053905" w:rsidRDefault="00912207" w:rsidP="008632CD">
            <w:pPr>
              <w:spacing w:after="0" w:line="240" w:lineRule="auto"/>
              <w:jc w:val="both"/>
            </w:pPr>
            <w:r w:rsidRPr="006A4B7C">
              <w:t>Stengiasi suprasti kita kalba kalbančių vaikų norus, pasiūlymus</w:t>
            </w:r>
            <w:r w:rsidR="0010211F">
              <w:t>.</w:t>
            </w:r>
          </w:p>
        </w:tc>
        <w:tc>
          <w:tcPr>
            <w:tcW w:w="7393" w:type="dxa"/>
            <w:gridSpan w:val="3"/>
          </w:tcPr>
          <w:p w:rsidR="00912207" w:rsidRPr="006A4B7C" w:rsidRDefault="00912207" w:rsidP="008632CD">
            <w:pPr>
              <w:spacing w:after="0" w:line="240" w:lineRule="auto"/>
              <w:jc w:val="both"/>
            </w:pPr>
            <w:r w:rsidRPr="006A4B7C">
              <w:t>Atkreipti vaiko dėmesį į kita kalba kalbančius aplinkinius</w:t>
            </w:r>
            <w:r>
              <w:t>.</w:t>
            </w:r>
          </w:p>
          <w:p w:rsidR="00912207" w:rsidRPr="00053905" w:rsidRDefault="00912207" w:rsidP="008632CD">
            <w:pPr>
              <w:spacing w:after="0" w:line="240" w:lineRule="auto"/>
              <w:jc w:val="both"/>
            </w:pPr>
          </w:p>
        </w:tc>
      </w:tr>
      <w:tr w:rsidR="00912207" w:rsidTr="00AC6626">
        <w:tc>
          <w:tcPr>
            <w:tcW w:w="7465" w:type="dxa"/>
          </w:tcPr>
          <w:p w:rsidR="00912207" w:rsidRDefault="00912207" w:rsidP="008632CD">
            <w:pPr>
              <w:spacing w:after="0" w:line="240" w:lineRule="auto"/>
              <w:jc w:val="both"/>
            </w:pPr>
            <w:r w:rsidRPr="006A4B7C">
              <w:t>Kalba pats sau, kalba kitam, klausinėja, užkalbina, prašo, pašaukia, kartais laikydamasis elementarių kalbinio etiketo normų.</w:t>
            </w:r>
          </w:p>
          <w:p w:rsidR="00912207" w:rsidRPr="00053905" w:rsidRDefault="00912207" w:rsidP="008632CD">
            <w:pPr>
              <w:spacing w:after="0" w:line="240" w:lineRule="auto"/>
              <w:jc w:val="both"/>
            </w:pPr>
            <w:r w:rsidRPr="006A4B7C">
              <w:t>Žaidžia garsais ir žodžiais, kuria naujus žodžius.</w:t>
            </w:r>
          </w:p>
        </w:tc>
        <w:tc>
          <w:tcPr>
            <w:tcW w:w="7393" w:type="dxa"/>
            <w:gridSpan w:val="3"/>
          </w:tcPr>
          <w:p w:rsidR="00912207" w:rsidRDefault="00912207" w:rsidP="008632CD">
            <w:pPr>
              <w:spacing w:after="0" w:line="240" w:lineRule="auto"/>
              <w:jc w:val="both"/>
            </w:pPr>
            <w:r w:rsidRPr="006A4B7C">
              <w:t xml:space="preserve">Skatinti vaiką įvairiose bendravimo situacijose gyvai kalbėtis su draugais. </w:t>
            </w:r>
          </w:p>
          <w:p w:rsidR="00FB4AA2" w:rsidRPr="006A4B7C" w:rsidRDefault="00912207" w:rsidP="008632CD">
            <w:pPr>
              <w:spacing w:after="0" w:line="240" w:lineRule="auto"/>
              <w:jc w:val="both"/>
            </w:pPr>
            <w:r>
              <w:t xml:space="preserve">Bendraujant, žaidžiant vartoti </w:t>
            </w:r>
            <w:r w:rsidRPr="006A4B7C">
              <w:t>elementarius mandagumo žodžius.</w:t>
            </w:r>
          </w:p>
          <w:p w:rsidR="00912207" w:rsidRPr="00053905" w:rsidRDefault="00912207" w:rsidP="008632CD">
            <w:pPr>
              <w:spacing w:after="0" w:line="240" w:lineRule="auto"/>
              <w:jc w:val="both"/>
            </w:pPr>
          </w:p>
        </w:tc>
      </w:tr>
      <w:tr w:rsidR="00912207" w:rsidTr="00AC6626">
        <w:tc>
          <w:tcPr>
            <w:tcW w:w="7465" w:type="dxa"/>
          </w:tcPr>
          <w:p w:rsidR="00912207" w:rsidRPr="00053905" w:rsidRDefault="00912207" w:rsidP="008632CD">
            <w:pPr>
              <w:spacing w:after="0" w:line="240" w:lineRule="auto"/>
              <w:jc w:val="both"/>
            </w:pPr>
            <w:r w:rsidRPr="006A4B7C">
              <w:t>Kalba, pasakoja apie tai, ką mato ir matė, girdi ir girdėjo, ką sužinojo, suprato, vartodamas elementarius terminus, girdėtus naujus žodžius.</w:t>
            </w:r>
          </w:p>
        </w:tc>
        <w:tc>
          <w:tcPr>
            <w:tcW w:w="7393" w:type="dxa"/>
            <w:gridSpan w:val="3"/>
          </w:tcPr>
          <w:p w:rsidR="00912207" w:rsidRPr="00053905" w:rsidRDefault="00912207" w:rsidP="008632CD">
            <w:pPr>
              <w:spacing w:after="0" w:line="240" w:lineRule="auto"/>
              <w:jc w:val="both"/>
            </w:pPr>
            <w:r w:rsidRPr="006A4B7C">
              <w:t>Skatinti vaiką kalbėti apie dabartinę ir buvusią veiklą, esamus ir buvusius išgyvenimus, vartojant girdėtus naujus žodžius</w:t>
            </w:r>
            <w:r w:rsidR="0010211F">
              <w:t>.</w:t>
            </w:r>
          </w:p>
        </w:tc>
      </w:tr>
      <w:tr w:rsidR="00912207" w:rsidTr="00AC6626">
        <w:tc>
          <w:tcPr>
            <w:tcW w:w="7465" w:type="dxa"/>
          </w:tcPr>
          <w:p w:rsidR="00912207" w:rsidRPr="006A4B7C" w:rsidRDefault="00912207" w:rsidP="008632CD">
            <w:pPr>
              <w:spacing w:after="0" w:line="240" w:lineRule="auto"/>
              <w:jc w:val="both"/>
            </w:pPr>
            <w:r w:rsidRPr="006A4B7C">
              <w:t xml:space="preserve">Kalbėdamas vartoja paprastos konstrukcijos gramatiškai taisyklingus sakinius. </w:t>
            </w:r>
          </w:p>
          <w:p w:rsidR="00912207" w:rsidRDefault="00912207" w:rsidP="008632CD">
            <w:pPr>
              <w:spacing w:after="0" w:line="240" w:lineRule="auto"/>
              <w:jc w:val="both"/>
            </w:pPr>
            <w:r w:rsidRPr="006A4B7C">
              <w:t>Taisyklingai taria daugumą gimtosios kalbos žodžių</w:t>
            </w:r>
            <w:r>
              <w:t>,</w:t>
            </w:r>
            <w:r w:rsidRPr="006A4B7C">
              <w:t xml:space="preserve"> garsų. </w:t>
            </w:r>
          </w:p>
          <w:p w:rsidR="00912207" w:rsidRPr="00053905" w:rsidRDefault="00912207" w:rsidP="008632CD">
            <w:pPr>
              <w:spacing w:after="0" w:line="240" w:lineRule="auto"/>
              <w:jc w:val="both"/>
            </w:pPr>
            <w:r w:rsidRPr="006A4B7C">
              <w:t>Padedant atpažįsta žodyje kelis atskirus garsus.</w:t>
            </w:r>
          </w:p>
        </w:tc>
        <w:tc>
          <w:tcPr>
            <w:tcW w:w="7393" w:type="dxa"/>
            <w:gridSpan w:val="3"/>
          </w:tcPr>
          <w:p w:rsidR="00912207" w:rsidRPr="00053905" w:rsidRDefault="00912207" w:rsidP="008632CD">
            <w:pPr>
              <w:spacing w:after="0" w:line="240" w:lineRule="auto"/>
              <w:jc w:val="both"/>
            </w:pPr>
            <w:r w:rsidRPr="006A4B7C">
              <w:t>Su vaiku kalbėti taisyklingų konstrukcijų sakiniais, taisyklingai tariant gimtosios kalbos garsus, skatinant įvairiuose žodžiuose juos atpažinti</w:t>
            </w:r>
            <w:r>
              <w:t>.</w:t>
            </w:r>
          </w:p>
        </w:tc>
      </w:tr>
      <w:tr w:rsidR="00912207" w:rsidTr="00AC6626">
        <w:tc>
          <w:tcPr>
            <w:tcW w:w="7465" w:type="dxa"/>
          </w:tcPr>
          <w:p w:rsidR="00912207" w:rsidRPr="00053905" w:rsidRDefault="00912207" w:rsidP="008632CD">
            <w:pPr>
              <w:spacing w:after="0" w:line="240" w:lineRule="auto"/>
              <w:jc w:val="both"/>
            </w:pPr>
            <w:r w:rsidRPr="006A4B7C">
              <w:t>Deklamuoja trumpus eilėraščius, atkartoja trumpas pasakas ar apsakymus, pridėdamas savo žodžių, pasakojimą palydėdamas gestais ir mimika</w:t>
            </w:r>
            <w:r>
              <w:t>.</w:t>
            </w:r>
          </w:p>
        </w:tc>
        <w:tc>
          <w:tcPr>
            <w:tcW w:w="7393" w:type="dxa"/>
            <w:gridSpan w:val="3"/>
          </w:tcPr>
          <w:p w:rsidR="00912207" w:rsidRPr="006A4B7C" w:rsidRDefault="00912207" w:rsidP="008632CD">
            <w:pPr>
              <w:spacing w:after="0" w:line="240" w:lineRule="auto"/>
              <w:jc w:val="both"/>
            </w:pPr>
            <w:r>
              <w:t>D</w:t>
            </w:r>
            <w:r w:rsidRPr="006A4B7C">
              <w:t>žiaugtis kiekvienu vaiko žodinės kūrybos bandymu, neprieštarauti, nesišaipyti iš jo.</w:t>
            </w:r>
          </w:p>
          <w:p w:rsidR="00912207" w:rsidRDefault="00912207" w:rsidP="008632CD">
            <w:pPr>
              <w:spacing w:after="0" w:line="240" w:lineRule="auto"/>
              <w:jc w:val="both"/>
            </w:pPr>
            <w:r w:rsidRPr="006A4B7C">
              <w:t>Vaiko kalbos jausmą žadinti emocinga, ekspresyvia ir vaizdinga kalba</w:t>
            </w:r>
            <w:r w:rsidR="0010211F">
              <w:t>.</w:t>
            </w:r>
          </w:p>
          <w:p w:rsidR="00FB4AA2" w:rsidRPr="00053905" w:rsidRDefault="00FB4AA2" w:rsidP="008632CD">
            <w:pPr>
              <w:spacing w:after="0" w:line="240" w:lineRule="auto"/>
              <w:jc w:val="both"/>
            </w:pPr>
          </w:p>
        </w:tc>
      </w:tr>
      <w:tr w:rsidR="00912207" w:rsidTr="00AC6626">
        <w:tc>
          <w:tcPr>
            <w:tcW w:w="14858" w:type="dxa"/>
            <w:gridSpan w:val="4"/>
          </w:tcPr>
          <w:p w:rsidR="00C10679" w:rsidRDefault="00C10679" w:rsidP="00C10679">
            <w:pPr>
              <w:spacing w:after="0" w:line="240" w:lineRule="auto"/>
              <w:jc w:val="center"/>
              <w:rPr>
                <w:b/>
              </w:rPr>
            </w:pPr>
          </w:p>
          <w:p w:rsidR="00912207" w:rsidRPr="00C10679" w:rsidRDefault="00C10679" w:rsidP="00C10679">
            <w:pPr>
              <w:spacing w:after="0" w:line="240" w:lineRule="auto"/>
              <w:jc w:val="center"/>
              <w:rPr>
                <w:b/>
              </w:rPr>
            </w:pPr>
            <w:r>
              <w:rPr>
                <w:b/>
              </w:rPr>
              <w:t>4 žingsnis. Rašytinė kalba</w:t>
            </w:r>
          </w:p>
        </w:tc>
      </w:tr>
      <w:tr w:rsidR="00912207" w:rsidTr="00AC6626">
        <w:tc>
          <w:tcPr>
            <w:tcW w:w="7465" w:type="dxa"/>
          </w:tcPr>
          <w:p w:rsidR="00912207" w:rsidRPr="008632CD" w:rsidRDefault="00912207" w:rsidP="008632CD">
            <w:pPr>
              <w:spacing w:after="0" w:line="240" w:lineRule="auto"/>
              <w:jc w:val="both"/>
              <w:rPr>
                <w:b/>
              </w:rPr>
            </w:pPr>
            <w:r w:rsidRPr="008632CD">
              <w:rPr>
                <w:b/>
              </w:rPr>
              <w:t>Skaitymas</w:t>
            </w:r>
          </w:p>
          <w:p w:rsidR="00912207" w:rsidRDefault="00912207" w:rsidP="008632CD">
            <w:pPr>
              <w:spacing w:after="0" w:line="240" w:lineRule="auto"/>
              <w:jc w:val="both"/>
            </w:pPr>
            <w:r w:rsidRPr="00D412D9">
              <w:t xml:space="preserve">Domisi skaitymu. </w:t>
            </w:r>
          </w:p>
          <w:p w:rsidR="00912207" w:rsidRDefault="00912207" w:rsidP="008632CD">
            <w:pPr>
              <w:spacing w:after="0" w:line="240" w:lineRule="auto"/>
              <w:jc w:val="both"/>
            </w:pPr>
            <w:r w:rsidRPr="00D412D9">
              <w:t xml:space="preserve">„Skaito“ knygelių paveikslėlius, įvardija įvairių objektų ir veikėjų bruožus, veiksmus. </w:t>
            </w:r>
          </w:p>
          <w:p w:rsidR="00912207" w:rsidRDefault="00912207" w:rsidP="008632CD">
            <w:pPr>
              <w:spacing w:after="0" w:line="240" w:lineRule="auto"/>
              <w:jc w:val="both"/>
            </w:pPr>
            <w:r w:rsidRPr="00D412D9">
              <w:t>Atkreipia dėmesį į raides, simbolius (grafinius vaizdus) aplinkoje, pradeda jais manipuliuoti įvairioje veikloje.</w:t>
            </w:r>
          </w:p>
          <w:p w:rsidR="00912207" w:rsidRPr="006A4B7C" w:rsidRDefault="00912207" w:rsidP="008632CD">
            <w:pPr>
              <w:spacing w:after="0" w:line="240" w:lineRule="auto"/>
              <w:jc w:val="both"/>
            </w:pPr>
          </w:p>
        </w:tc>
        <w:tc>
          <w:tcPr>
            <w:tcW w:w="7393" w:type="dxa"/>
            <w:gridSpan w:val="3"/>
          </w:tcPr>
          <w:p w:rsidR="00912207" w:rsidRDefault="00912207" w:rsidP="008632CD">
            <w:pPr>
              <w:spacing w:after="0" w:line="240" w:lineRule="auto"/>
              <w:jc w:val="both"/>
            </w:pPr>
            <w:r w:rsidRPr="00E22FD3">
              <w:t>Įvairioje bendravimo aplinkoje vartyti žurnalą, knygą, bukletą ar skrajutę.</w:t>
            </w:r>
          </w:p>
          <w:p w:rsidR="00912207" w:rsidRPr="00E22FD3" w:rsidRDefault="00912207" w:rsidP="008632CD">
            <w:pPr>
              <w:spacing w:after="0" w:line="240" w:lineRule="auto"/>
              <w:jc w:val="both"/>
            </w:pPr>
            <w:r w:rsidRPr="00E22FD3">
              <w:t>Skatinti vaiką domėtis suaugusiojo skaitomu tekstu suteikiant jam informacijos apie skaitymą.</w:t>
            </w:r>
          </w:p>
          <w:p w:rsidR="00912207" w:rsidRDefault="00912207" w:rsidP="008632CD">
            <w:pPr>
              <w:spacing w:after="0" w:line="240" w:lineRule="auto"/>
              <w:jc w:val="both"/>
            </w:pPr>
            <w:r>
              <w:t xml:space="preserve">Vaikui užduoti klausimus apie </w:t>
            </w:r>
            <w:r w:rsidRPr="00E22FD3">
              <w:t xml:space="preserve">tai, ką „perskaitė.“ </w:t>
            </w:r>
          </w:p>
          <w:p w:rsidR="00912207" w:rsidRDefault="00912207" w:rsidP="008632CD">
            <w:pPr>
              <w:spacing w:after="0" w:line="240" w:lineRule="auto"/>
              <w:jc w:val="both"/>
            </w:pPr>
            <w:r w:rsidRPr="00E22FD3">
              <w:t xml:space="preserve">Atsakymus užrašyti ir jam paskaityti. </w:t>
            </w:r>
          </w:p>
          <w:p w:rsidR="00912207" w:rsidRPr="00E22FD3" w:rsidRDefault="00912207" w:rsidP="008632CD">
            <w:pPr>
              <w:spacing w:after="0" w:line="240" w:lineRule="auto"/>
              <w:jc w:val="both"/>
            </w:pPr>
            <w:r w:rsidRPr="00E22FD3">
              <w:t>Vaiko „perskaitytą“ tekstą pasiūlyti iliustruoti.</w:t>
            </w:r>
          </w:p>
          <w:p w:rsidR="00912207" w:rsidRDefault="00912207" w:rsidP="008632CD">
            <w:pPr>
              <w:spacing w:after="0" w:line="240" w:lineRule="auto"/>
              <w:jc w:val="both"/>
            </w:pPr>
            <w:r w:rsidRPr="00E22FD3">
              <w:t>Žiūrint paveikslėlį skatinti apie jį pasakoti, kas ką daro, ką kalba ir pan</w:t>
            </w:r>
            <w:r>
              <w:t>.</w:t>
            </w:r>
          </w:p>
          <w:p w:rsidR="00FB4AA2" w:rsidRDefault="00FB4AA2" w:rsidP="008632CD">
            <w:pPr>
              <w:spacing w:after="0" w:line="240" w:lineRule="auto"/>
              <w:jc w:val="both"/>
            </w:pPr>
          </w:p>
        </w:tc>
      </w:tr>
      <w:tr w:rsidR="00912207" w:rsidTr="00AC6626">
        <w:tc>
          <w:tcPr>
            <w:tcW w:w="7465" w:type="dxa"/>
          </w:tcPr>
          <w:p w:rsidR="00912207" w:rsidRPr="008632CD" w:rsidRDefault="00912207" w:rsidP="008632CD">
            <w:pPr>
              <w:spacing w:after="0" w:line="240" w:lineRule="auto"/>
              <w:jc w:val="both"/>
              <w:rPr>
                <w:b/>
              </w:rPr>
            </w:pPr>
            <w:r w:rsidRPr="008632CD">
              <w:rPr>
                <w:b/>
              </w:rPr>
              <w:t>Rašymas.</w:t>
            </w:r>
          </w:p>
          <w:p w:rsidR="00912207" w:rsidRDefault="00912207" w:rsidP="008632CD">
            <w:pPr>
              <w:spacing w:after="0" w:line="240" w:lineRule="auto"/>
              <w:jc w:val="both"/>
            </w:pPr>
            <w:r w:rsidRPr="00E22FD3">
              <w:t>Domisi ne tik įvairiomis rašymo priemonėmis, bet ir galimybe rašyti.</w:t>
            </w:r>
          </w:p>
          <w:p w:rsidR="00912207" w:rsidRDefault="00912207" w:rsidP="008632CD">
            <w:pPr>
              <w:spacing w:after="0" w:line="240" w:lineRule="auto"/>
              <w:jc w:val="both"/>
            </w:pPr>
            <w:r w:rsidRPr="00E22FD3">
              <w:t>Kr</w:t>
            </w:r>
            <w:r>
              <w:t>eiva</w:t>
            </w:r>
            <w:r w:rsidRPr="00E22FD3">
              <w:t xml:space="preserve">lionėse ir piešiniuose pasirodo realių raidžių elementai ir raidės. </w:t>
            </w:r>
          </w:p>
          <w:p w:rsidR="00912207" w:rsidRPr="00E22FD3" w:rsidRDefault="00912207" w:rsidP="008632CD">
            <w:pPr>
              <w:spacing w:after="0" w:line="240" w:lineRule="auto"/>
              <w:jc w:val="both"/>
            </w:pPr>
            <w:r w:rsidRPr="00E22FD3">
              <w:t xml:space="preserve">Raidėmis ir simboliais (grafiniais vaizdais) pradeda manipuliuoti įvairioje </w:t>
            </w:r>
          </w:p>
          <w:p w:rsidR="00912207" w:rsidRPr="00E22FD3" w:rsidRDefault="00912207" w:rsidP="008632CD">
            <w:pPr>
              <w:spacing w:after="0" w:line="240" w:lineRule="auto"/>
              <w:jc w:val="both"/>
            </w:pPr>
            <w:r w:rsidRPr="00E22FD3">
              <w:t>veikloje.</w:t>
            </w:r>
          </w:p>
        </w:tc>
        <w:tc>
          <w:tcPr>
            <w:tcW w:w="7393" w:type="dxa"/>
            <w:gridSpan w:val="3"/>
          </w:tcPr>
          <w:p w:rsidR="00912207" w:rsidRPr="00E22FD3" w:rsidRDefault="00912207" w:rsidP="008632CD">
            <w:pPr>
              <w:spacing w:after="0" w:line="240" w:lineRule="auto"/>
              <w:jc w:val="both"/>
            </w:pPr>
            <w:r w:rsidRPr="00E22FD3">
              <w:t>Turtinti vaiko aplinką įvairiais rašikliais, sudaryti galimybę pažinti kompiuterį.</w:t>
            </w:r>
          </w:p>
          <w:p w:rsidR="00912207" w:rsidRPr="00E22FD3" w:rsidRDefault="00912207" w:rsidP="008632CD">
            <w:pPr>
              <w:spacing w:after="0" w:line="240" w:lineRule="auto"/>
              <w:jc w:val="both"/>
            </w:pPr>
            <w:r w:rsidRPr="00E22FD3">
              <w:t>Skatinti keverzonėmis užrašyti savo vardą, pavardę, norus, pasirašinėti po dailės darbeliais</w:t>
            </w:r>
            <w:r>
              <w:t>.</w:t>
            </w:r>
          </w:p>
          <w:p w:rsidR="00912207" w:rsidRDefault="00912207" w:rsidP="008632CD">
            <w:pPr>
              <w:spacing w:after="0" w:line="240" w:lineRule="auto"/>
              <w:jc w:val="both"/>
            </w:pPr>
            <w:r w:rsidRPr="00E22FD3">
              <w:t xml:space="preserve">Verti vardo, pavardės raidžių karolius. </w:t>
            </w:r>
          </w:p>
          <w:p w:rsidR="00FB4AA2" w:rsidRPr="00E22FD3" w:rsidRDefault="00912207" w:rsidP="008632CD">
            <w:pPr>
              <w:spacing w:after="0" w:line="240" w:lineRule="auto"/>
              <w:jc w:val="both"/>
            </w:pPr>
            <w:r w:rsidRPr="00E22FD3">
              <w:t>Ieškoti aplinkoje žodžių, kuriuose yra vaiko vardo raidės.</w:t>
            </w:r>
          </w:p>
        </w:tc>
      </w:tr>
      <w:tr w:rsidR="00912207" w:rsidTr="00AC6626">
        <w:tc>
          <w:tcPr>
            <w:tcW w:w="14858" w:type="dxa"/>
            <w:gridSpan w:val="4"/>
          </w:tcPr>
          <w:p w:rsidR="00C10679" w:rsidRDefault="00C10679" w:rsidP="00C10679">
            <w:pPr>
              <w:spacing w:after="0" w:line="240" w:lineRule="auto"/>
              <w:jc w:val="center"/>
              <w:rPr>
                <w:b/>
              </w:rPr>
            </w:pPr>
          </w:p>
          <w:p w:rsidR="00912207" w:rsidRPr="008632CD" w:rsidRDefault="00C10679" w:rsidP="00C10679">
            <w:pPr>
              <w:spacing w:after="0" w:line="240" w:lineRule="auto"/>
              <w:jc w:val="center"/>
              <w:rPr>
                <w:b/>
              </w:rPr>
            </w:pPr>
            <w:r>
              <w:rPr>
                <w:b/>
              </w:rPr>
              <w:t>5 žingsnis. Sakytinė kalba</w:t>
            </w:r>
          </w:p>
        </w:tc>
      </w:tr>
      <w:tr w:rsidR="00912207" w:rsidTr="00AC6626">
        <w:tc>
          <w:tcPr>
            <w:tcW w:w="7465" w:type="dxa"/>
          </w:tcPr>
          <w:p w:rsidR="00912207" w:rsidRPr="008632CD" w:rsidRDefault="00912207" w:rsidP="008632CD">
            <w:pPr>
              <w:spacing w:after="0" w:line="240" w:lineRule="auto"/>
              <w:jc w:val="both"/>
              <w:rPr>
                <w:b/>
              </w:rPr>
            </w:pPr>
            <w:r w:rsidRPr="008632CD">
              <w:rPr>
                <w:b/>
              </w:rPr>
              <w:t>Klausymas.</w:t>
            </w:r>
          </w:p>
          <w:p w:rsidR="00912207" w:rsidRPr="00053905" w:rsidRDefault="00912207" w:rsidP="008632CD">
            <w:pPr>
              <w:spacing w:after="0" w:line="240" w:lineRule="auto"/>
              <w:jc w:val="both"/>
            </w:pPr>
            <w:r w:rsidRPr="006A4B7C">
              <w:t>Kl</w:t>
            </w:r>
            <w:r>
              <w:t xml:space="preserve">ausosi įvairaus turinio tekstų, įrašų </w:t>
            </w:r>
            <w:r w:rsidRPr="006A4B7C">
              <w:t>apie aplinką, įvairius įvy</w:t>
            </w:r>
            <w:r>
              <w:t>kius, reiškinius klausosi gyvai</w:t>
            </w:r>
            <w:r w:rsidRPr="006A4B7C">
              <w:t>.</w:t>
            </w:r>
          </w:p>
        </w:tc>
        <w:tc>
          <w:tcPr>
            <w:tcW w:w="7393" w:type="dxa"/>
            <w:gridSpan w:val="3"/>
          </w:tcPr>
          <w:p w:rsidR="00912207" w:rsidRDefault="00912207" w:rsidP="008632CD">
            <w:pPr>
              <w:spacing w:after="0" w:line="240" w:lineRule="auto"/>
              <w:jc w:val="both"/>
            </w:pPr>
            <w:r w:rsidRPr="006A4B7C">
              <w:t xml:space="preserve">Sudaryti galimybes vaikui susipažinti su įvairių žanrų tekstais. </w:t>
            </w:r>
          </w:p>
          <w:p w:rsidR="00912207" w:rsidRPr="006A4B7C" w:rsidRDefault="00912207" w:rsidP="008632CD">
            <w:pPr>
              <w:spacing w:after="0" w:line="240" w:lineRule="auto"/>
              <w:jc w:val="both"/>
            </w:pPr>
            <w:r w:rsidRPr="006A4B7C">
              <w:t>Padėti vaikui pajausti tekstų stilistinę įvairovę</w:t>
            </w:r>
            <w:r>
              <w:t>.</w:t>
            </w:r>
          </w:p>
          <w:p w:rsidR="00912207" w:rsidRPr="00053905" w:rsidRDefault="00912207" w:rsidP="008632CD">
            <w:pPr>
              <w:spacing w:after="0" w:line="240" w:lineRule="auto"/>
              <w:jc w:val="both"/>
            </w:pPr>
          </w:p>
        </w:tc>
      </w:tr>
      <w:tr w:rsidR="00912207" w:rsidTr="00AC6626">
        <w:tc>
          <w:tcPr>
            <w:tcW w:w="7465" w:type="dxa"/>
          </w:tcPr>
          <w:p w:rsidR="00912207" w:rsidRDefault="00912207" w:rsidP="008632CD">
            <w:pPr>
              <w:spacing w:after="0" w:line="240" w:lineRule="auto"/>
              <w:jc w:val="both"/>
            </w:pPr>
            <w:r w:rsidRPr="00C476F9">
              <w:t xml:space="preserve">Supranta sudėtingesnio turinio tekstus. </w:t>
            </w:r>
          </w:p>
          <w:p w:rsidR="00912207" w:rsidRPr="00053905" w:rsidRDefault="00912207" w:rsidP="008632CD">
            <w:pPr>
              <w:spacing w:after="0" w:line="240" w:lineRule="auto"/>
              <w:jc w:val="both"/>
            </w:pPr>
            <w:r w:rsidRPr="00C476F9">
              <w:t>Supranta, kad į jį kreipiamasi ar kalbama ne gimtąja kalba</w:t>
            </w:r>
            <w:r w:rsidR="0010211F">
              <w:t>.</w:t>
            </w:r>
          </w:p>
        </w:tc>
        <w:tc>
          <w:tcPr>
            <w:tcW w:w="7393" w:type="dxa"/>
            <w:gridSpan w:val="3"/>
          </w:tcPr>
          <w:p w:rsidR="00912207" w:rsidRPr="00053905" w:rsidRDefault="00912207" w:rsidP="008632CD">
            <w:pPr>
              <w:spacing w:after="0" w:line="240" w:lineRule="auto"/>
              <w:jc w:val="both"/>
            </w:pPr>
            <w:r w:rsidRPr="00C476F9">
              <w:t>Skaityti įvairių žanrų tekstus (pvz., skelbimus, reklamines skrajutes, įvairių enciklopedijų tekstus, autorines pasakas ir pan.).</w:t>
            </w:r>
          </w:p>
        </w:tc>
      </w:tr>
      <w:tr w:rsidR="00912207" w:rsidTr="00AC6626">
        <w:tc>
          <w:tcPr>
            <w:tcW w:w="7465" w:type="dxa"/>
          </w:tcPr>
          <w:p w:rsidR="00912207" w:rsidRPr="008632CD" w:rsidRDefault="00912207" w:rsidP="008632CD">
            <w:pPr>
              <w:spacing w:after="0" w:line="240" w:lineRule="auto"/>
              <w:jc w:val="both"/>
              <w:rPr>
                <w:b/>
              </w:rPr>
            </w:pPr>
            <w:r w:rsidRPr="008632CD">
              <w:rPr>
                <w:b/>
              </w:rPr>
              <w:t>Kalbėjimas</w:t>
            </w:r>
          </w:p>
          <w:p w:rsidR="00912207" w:rsidRDefault="00912207" w:rsidP="008632CD">
            <w:pPr>
              <w:spacing w:after="0" w:line="240" w:lineRule="auto"/>
              <w:jc w:val="both"/>
            </w:pPr>
            <w:r w:rsidRPr="00C476F9">
              <w:t>Natūraliai kitiems kalba apie tai, ką žino, veikia, ko nori, tikisi, nesupratus paaiškina, pakartoja.</w:t>
            </w:r>
          </w:p>
          <w:p w:rsidR="00912207" w:rsidRDefault="00912207" w:rsidP="008632CD">
            <w:pPr>
              <w:spacing w:after="0" w:line="240" w:lineRule="auto"/>
              <w:jc w:val="both"/>
            </w:pPr>
          </w:p>
          <w:p w:rsidR="00912207" w:rsidRPr="00053905" w:rsidRDefault="00912207" w:rsidP="008632CD">
            <w:pPr>
              <w:spacing w:after="0" w:line="240" w:lineRule="auto"/>
              <w:jc w:val="both"/>
            </w:pPr>
            <w:r w:rsidRPr="00C476F9">
              <w:t>Kalbėdamas žiūri į akis.</w:t>
            </w:r>
          </w:p>
        </w:tc>
        <w:tc>
          <w:tcPr>
            <w:tcW w:w="7393" w:type="dxa"/>
            <w:gridSpan w:val="3"/>
          </w:tcPr>
          <w:p w:rsidR="00912207" w:rsidRDefault="00912207" w:rsidP="008632CD">
            <w:pPr>
              <w:spacing w:after="0" w:line="240" w:lineRule="auto"/>
              <w:jc w:val="both"/>
            </w:pPr>
            <w:r w:rsidRPr="009031E0">
              <w:t xml:space="preserve">Palaikyti kiekvieno vaiko kalbėjimą, rodant susidomėjimą tuo, ką jis kalba, užduodant vaikui atvirus klausimus. </w:t>
            </w:r>
          </w:p>
          <w:p w:rsidR="00912207" w:rsidRDefault="00912207" w:rsidP="008632CD">
            <w:pPr>
              <w:spacing w:after="0" w:line="240" w:lineRule="auto"/>
              <w:jc w:val="both"/>
            </w:pPr>
            <w:r w:rsidRPr="009031E0">
              <w:t>Skatinti vaiką kalbėti apie savo nor</w:t>
            </w:r>
            <w:r>
              <w:t xml:space="preserve">us, išgyventus </w:t>
            </w:r>
            <w:r w:rsidRPr="009031E0">
              <w:t>įspūdžius, vidinį pasaulį.</w:t>
            </w:r>
          </w:p>
          <w:p w:rsidR="00912207" w:rsidRDefault="00912207" w:rsidP="008632CD">
            <w:pPr>
              <w:spacing w:after="0" w:line="240" w:lineRule="auto"/>
              <w:jc w:val="both"/>
            </w:pPr>
            <w:r w:rsidRPr="009031E0">
              <w:t xml:space="preserve">Plečiant jo žodyną, turtinti jį įvairiais techniniais terminais. </w:t>
            </w:r>
          </w:p>
          <w:p w:rsidR="00912207" w:rsidRDefault="00912207" w:rsidP="008632CD">
            <w:pPr>
              <w:spacing w:after="0" w:line="240" w:lineRule="auto"/>
              <w:jc w:val="both"/>
            </w:pPr>
            <w:r w:rsidRPr="009031E0">
              <w:t>Sužinojus naują žodį, skatinti išsakyti savo įspūdžius</w:t>
            </w:r>
            <w:r w:rsidR="0010211F">
              <w:t>.</w:t>
            </w:r>
          </w:p>
          <w:p w:rsidR="00FB4AA2" w:rsidRPr="00053905" w:rsidRDefault="00FB4AA2" w:rsidP="008632CD">
            <w:pPr>
              <w:spacing w:after="0" w:line="240" w:lineRule="auto"/>
              <w:jc w:val="both"/>
            </w:pPr>
          </w:p>
        </w:tc>
      </w:tr>
      <w:tr w:rsidR="00912207" w:rsidTr="00AC6626">
        <w:tc>
          <w:tcPr>
            <w:tcW w:w="7465" w:type="dxa"/>
          </w:tcPr>
          <w:p w:rsidR="00912207" w:rsidRDefault="00912207" w:rsidP="008632CD">
            <w:pPr>
              <w:spacing w:after="0" w:line="240" w:lineRule="auto"/>
              <w:jc w:val="both"/>
            </w:pPr>
            <w:r w:rsidRPr="009031E0">
              <w:t xml:space="preserve">Kalba, pasakoja apie tai, kas buvo nutikę, įvykę, tai siedami su žmonėmis, tautos gyvenimu, gamtos reiškiniais. </w:t>
            </w:r>
          </w:p>
          <w:p w:rsidR="00912207" w:rsidRDefault="00912207" w:rsidP="008632CD">
            <w:pPr>
              <w:spacing w:after="0" w:line="240" w:lineRule="auto"/>
              <w:jc w:val="both"/>
            </w:pPr>
            <w:r w:rsidRPr="009031E0">
              <w:lastRenderedPageBreak/>
              <w:t xml:space="preserve">Vartoja įvairią techniką, transporto priemones bei prietaisus įvardijančius žodžius. </w:t>
            </w:r>
          </w:p>
          <w:p w:rsidR="00912207" w:rsidRPr="009031E0" w:rsidRDefault="00912207" w:rsidP="008632CD">
            <w:pPr>
              <w:spacing w:after="0" w:line="240" w:lineRule="auto"/>
              <w:jc w:val="both"/>
            </w:pPr>
            <w:r w:rsidRPr="009031E0">
              <w:t xml:space="preserve">Pasakoja, kalbasi apie matytus animacinius filmus, televizijos laidas, žaistus kompiuterinius žaidimus. </w:t>
            </w:r>
          </w:p>
          <w:p w:rsidR="00912207" w:rsidRPr="00053905" w:rsidRDefault="00912207" w:rsidP="008632CD">
            <w:pPr>
              <w:spacing w:after="0" w:line="240" w:lineRule="auto"/>
              <w:jc w:val="both"/>
            </w:pPr>
            <w:r w:rsidRPr="009031E0">
              <w:t>Bando susikalbėti su kitakalbiu vaiku, pakartodamas jo kalbos vieną kitą žodį</w:t>
            </w:r>
            <w:r w:rsidR="0010211F">
              <w:t>.</w:t>
            </w:r>
          </w:p>
        </w:tc>
        <w:tc>
          <w:tcPr>
            <w:tcW w:w="7393" w:type="dxa"/>
            <w:gridSpan w:val="3"/>
          </w:tcPr>
          <w:p w:rsidR="00912207" w:rsidRDefault="00912207" w:rsidP="008632CD">
            <w:pPr>
              <w:spacing w:after="0" w:line="240" w:lineRule="auto"/>
              <w:jc w:val="both"/>
            </w:pPr>
            <w:r w:rsidRPr="009031E0">
              <w:lastRenderedPageBreak/>
              <w:t xml:space="preserve">Skatinti vaiką kalbėti apie nutikimą, patirtį prisimenant kuo daugiau įvykio aplinkybių, detalių, pateikiant vaikui įvairių klausimų, padedančių </w:t>
            </w:r>
            <w:r w:rsidRPr="009031E0">
              <w:lastRenderedPageBreak/>
              <w:t>įvairinti kalbėjimą: kur tai nutiko, ką ten girdėjai, ką tada jautei ir kt.</w:t>
            </w:r>
          </w:p>
          <w:p w:rsidR="00912207" w:rsidRPr="009031E0" w:rsidRDefault="00912207" w:rsidP="008632CD">
            <w:pPr>
              <w:spacing w:after="0" w:line="240" w:lineRule="auto"/>
              <w:jc w:val="both"/>
            </w:pPr>
            <w:r w:rsidRPr="009031E0">
              <w:t>Būti dėmesingu pasakojimo klausytoju.</w:t>
            </w:r>
          </w:p>
          <w:p w:rsidR="00912207" w:rsidRPr="00053905" w:rsidRDefault="00912207" w:rsidP="008632CD">
            <w:pPr>
              <w:spacing w:after="0" w:line="240" w:lineRule="auto"/>
              <w:jc w:val="both"/>
            </w:pPr>
          </w:p>
        </w:tc>
      </w:tr>
      <w:tr w:rsidR="00912207" w:rsidTr="00AC6626">
        <w:tc>
          <w:tcPr>
            <w:tcW w:w="7465" w:type="dxa"/>
          </w:tcPr>
          <w:p w:rsidR="00912207" w:rsidRDefault="00912207" w:rsidP="008632CD">
            <w:pPr>
              <w:spacing w:after="0" w:line="240" w:lineRule="auto"/>
              <w:jc w:val="both"/>
            </w:pPr>
            <w:r w:rsidRPr="009031E0">
              <w:lastRenderedPageBreak/>
              <w:t xml:space="preserve">Laisvai kalba sudėtiniais sakiniais, žodžius į sakinius jungia laikydamasis perprastų kalbos taisyklių. </w:t>
            </w:r>
          </w:p>
          <w:p w:rsidR="00912207" w:rsidRDefault="00912207" w:rsidP="008632CD">
            <w:pPr>
              <w:spacing w:after="0" w:line="240" w:lineRule="auto"/>
              <w:jc w:val="both"/>
            </w:pPr>
            <w:r w:rsidRPr="009031E0">
              <w:t>Vartoja daugumą kalbos dalių (daiktavardžius, veiksmažodžius</w:t>
            </w:r>
            <w:r>
              <w:t xml:space="preserve">, </w:t>
            </w:r>
            <w:r w:rsidRPr="009031E0">
              <w:t>būdvardžius, prieveiksmius, prielinksnius ir kt.)</w:t>
            </w:r>
            <w:r>
              <w:t>.</w:t>
            </w:r>
          </w:p>
          <w:p w:rsidR="00912207" w:rsidRPr="00053905" w:rsidRDefault="00912207" w:rsidP="008632CD">
            <w:pPr>
              <w:spacing w:after="0" w:line="240" w:lineRule="auto"/>
              <w:jc w:val="both"/>
            </w:pPr>
            <w:r w:rsidRPr="009031E0">
              <w:t>Išgirsta pirmą ir paskutinį garsą jo paties, tėvų, draugų vardažodžiuose, trumpuose žodžiuose.</w:t>
            </w:r>
          </w:p>
        </w:tc>
        <w:tc>
          <w:tcPr>
            <w:tcW w:w="7393" w:type="dxa"/>
            <w:gridSpan w:val="3"/>
          </w:tcPr>
          <w:p w:rsidR="00912207" w:rsidRPr="009031E0" w:rsidRDefault="00912207" w:rsidP="008632CD">
            <w:pPr>
              <w:spacing w:after="0" w:line="240" w:lineRule="auto"/>
              <w:jc w:val="both"/>
            </w:pPr>
            <w:r w:rsidRPr="009031E0">
              <w:t>Kalbant su vaiku vartoti įvairias kalbos dalis (dalyvius, veiksmažodžių laikų įvairovę, įvairius būdvardžių laipsnius, ištiktukus, jaustukus ir pan.)</w:t>
            </w:r>
            <w:r>
              <w:t>.</w:t>
            </w:r>
          </w:p>
          <w:p w:rsidR="00912207" w:rsidRPr="009031E0" w:rsidRDefault="00912207" w:rsidP="008632CD">
            <w:pPr>
              <w:spacing w:after="0" w:line="240" w:lineRule="auto"/>
              <w:jc w:val="both"/>
            </w:pPr>
            <w:r w:rsidRPr="009031E0">
              <w:t xml:space="preserve">Skatinti vaiką išgirsti pirmą </w:t>
            </w:r>
            <w:r>
              <w:t xml:space="preserve">ir paskutinį garsą įvairiuose </w:t>
            </w:r>
            <w:r w:rsidRPr="009031E0">
              <w:t xml:space="preserve">žodžiuose. </w:t>
            </w:r>
          </w:p>
          <w:p w:rsidR="00912207" w:rsidRDefault="00912207" w:rsidP="008632CD">
            <w:pPr>
              <w:spacing w:after="0" w:line="240" w:lineRule="auto"/>
              <w:jc w:val="both"/>
            </w:pPr>
            <w:r w:rsidRPr="009031E0">
              <w:t xml:space="preserve">Su atpažintu garsu sugalvoti naujų žodžių. </w:t>
            </w:r>
          </w:p>
          <w:p w:rsidR="00912207" w:rsidRDefault="00912207" w:rsidP="008632CD">
            <w:pPr>
              <w:spacing w:after="0" w:line="240" w:lineRule="auto"/>
              <w:jc w:val="both"/>
            </w:pPr>
            <w:r w:rsidRPr="009031E0">
              <w:t xml:space="preserve">Žaisti žodžiais </w:t>
            </w:r>
            <w:r>
              <w:t xml:space="preserve">juos </w:t>
            </w:r>
            <w:r w:rsidRPr="009031E0">
              <w:t>trumpinant, įvairiai jungiant</w:t>
            </w:r>
            <w:r>
              <w:t>.</w:t>
            </w:r>
          </w:p>
          <w:p w:rsidR="00912207" w:rsidRPr="00053905" w:rsidRDefault="00912207" w:rsidP="008632CD">
            <w:pPr>
              <w:spacing w:after="0" w:line="240" w:lineRule="auto"/>
              <w:jc w:val="both"/>
            </w:pPr>
          </w:p>
        </w:tc>
      </w:tr>
      <w:tr w:rsidR="00912207" w:rsidTr="00AC6626">
        <w:tc>
          <w:tcPr>
            <w:tcW w:w="7465" w:type="dxa"/>
          </w:tcPr>
          <w:p w:rsidR="00912207" w:rsidRDefault="00912207" w:rsidP="008632CD">
            <w:pPr>
              <w:spacing w:after="0" w:line="240" w:lineRule="auto"/>
            </w:pPr>
            <w:r w:rsidRPr="009031E0">
              <w:t>Seka girdėtas ir savo sukurtas pasakas, kuria įvairias istorijas, eilėraš</w:t>
            </w:r>
            <w:r>
              <w:t>čius</w:t>
            </w:r>
            <w:r w:rsidRPr="009031E0">
              <w:t>, inscenizuoja.</w:t>
            </w:r>
          </w:p>
          <w:p w:rsidR="00912207" w:rsidRPr="00053905" w:rsidRDefault="00912207" w:rsidP="008632CD">
            <w:pPr>
              <w:spacing w:after="0" w:line="240" w:lineRule="auto"/>
              <w:jc w:val="both"/>
            </w:pPr>
            <w:r w:rsidRPr="009031E0">
              <w:t>Deklamuoja ska</w:t>
            </w:r>
            <w:r w:rsidR="00C10679">
              <w:t>itomų pasakų eiliuotus intarpus.</w:t>
            </w:r>
          </w:p>
        </w:tc>
        <w:tc>
          <w:tcPr>
            <w:tcW w:w="7393" w:type="dxa"/>
            <w:gridSpan w:val="3"/>
          </w:tcPr>
          <w:p w:rsidR="00912207" w:rsidRPr="009031E0" w:rsidRDefault="00912207" w:rsidP="008632CD">
            <w:pPr>
              <w:spacing w:after="0" w:line="240" w:lineRule="auto"/>
              <w:jc w:val="both"/>
            </w:pPr>
            <w:r w:rsidRPr="009031E0">
              <w:t xml:space="preserve">Žaisti klausimų-atsakymų rimavimo reikalaujančius </w:t>
            </w:r>
            <w:r>
              <w:t>žaidimus.</w:t>
            </w:r>
          </w:p>
          <w:p w:rsidR="00912207" w:rsidRDefault="00912207" w:rsidP="008632CD">
            <w:pPr>
              <w:spacing w:after="0" w:line="240" w:lineRule="auto"/>
              <w:jc w:val="both"/>
            </w:pPr>
            <w:r w:rsidRPr="009031E0">
              <w:t>Skaitant kūrinėlius, nutylėti frazę ar žodį, skatinant vaiką juos pasakyti.</w:t>
            </w:r>
          </w:p>
          <w:p w:rsidR="00FB4AA2" w:rsidRPr="00053905" w:rsidRDefault="00912207" w:rsidP="008632CD">
            <w:pPr>
              <w:spacing w:after="0" w:line="240" w:lineRule="auto"/>
              <w:jc w:val="both"/>
            </w:pPr>
            <w:r w:rsidRPr="009031E0">
              <w:t xml:space="preserve">Įvairiai inicijuoti eilėraščių, istorijų, pasakų </w:t>
            </w:r>
            <w:r w:rsidR="00C10679">
              <w:t>kūrimą.</w:t>
            </w:r>
          </w:p>
        </w:tc>
      </w:tr>
      <w:tr w:rsidR="00912207" w:rsidTr="00AC6626">
        <w:tc>
          <w:tcPr>
            <w:tcW w:w="14858" w:type="dxa"/>
            <w:gridSpan w:val="4"/>
          </w:tcPr>
          <w:p w:rsidR="00C10679" w:rsidRDefault="00C10679" w:rsidP="00C10679">
            <w:pPr>
              <w:spacing w:after="0" w:line="240" w:lineRule="auto"/>
              <w:jc w:val="center"/>
              <w:rPr>
                <w:b/>
              </w:rPr>
            </w:pPr>
          </w:p>
          <w:p w:rsidR="00912207" w:rsidRPr="00C10679" w:rsidRDefault="00C10679" w:rsidP="00C10679">
            <w:pPr>
              <w:spacing w:after="0" w:line="240" w:lineRule="auto"/>
              <w:jc w:val="center"/>
              <w:rPr>
                <w:b/>
              </w:rPr>
            </w:pPr>
            <w:r>
              <w:rPr>
                <w:b/>
              </w:rPr>
              <w:t>5 žingsnis. Rašytinė kalba</w:t>
            </w:r>
          </w:p>
        </w:tc>
      </w:tr>
      <w:tr w:rsidR="00912207" w:rsidTr="00AC6626">
        <w:tc>
          <w:tcPr>
            <w:tcW w:w="7465" w:type="dxa"/>
          </w:tcPr>
          <w:p w:rsidR="00912207" w:rsidRPr="008632CD" w:rsidRDefault="00912207" w:rsidP="008632CD">
            <w:pPr>
              <w:spacing w:after="0" w:line="240" w:lineRule="auto"/>
              <w:jc w:val="both"/>
              <w:rPr>
                <w:b/>
              </w:rPr>
            </w:pPr>
            <w:r w:rsidRPr="008632CD">
              <w:rPr>
                <w:b/>
              </w:rPr>
              <w:t>Skaitymas</w:t>
            </w:r>
          </w:p>
          <w:p w:rsidR="00912207" w:rsidRPr="00E22FD3" w:rsidRDefault="00912207" w:rsidP="008632CD">
            <w:pPr>
              <w:spacing w:after="0" w:line="240" w:lineRule="auto"/>
              <w:jc w:val="both"/>
            </w:pPr>
            <w:r w:rsidRPr="00E22FD3">
              <w:t xml:space="preserve">Domisi abėcėlės raidėmis. </w:t>
            </w:r>
          </w:p>
          <w:p w:rsidR="00912207" w:rsidRDefault="00912207" w:rsidP="008632CD">
            <w:pPr>
              <w:spacing w:after="0" w:line="240" w:lineRule="auto"/>
              <w:jc w:val="both"/>
            </w:pPr>
            <w:r w:rsidRPr="00E22FD3">
              <w:t xml:space="preserve">Pastebi žodžius, prasidedančius ta pačia raide. </w:t>
            </w:r>
          </w:p>
          <w:p w:rsidR="00912207" w:rsidRDefault="00912207" w:rsidP="008632CD">
            <w:pPr>
              <w:spacing w:after="0" w:line="240" w:lineRule="auto"/>
              <w:jc w:val="both"/>
            </w:pPr>
            <w:r w:rsidRPr="00E22FD3">
              <w:t xml:space="preserve">Supranta, kad kai kurios raidės turi savo pavadinimą ir specifinę grafinę raišką. </w:t>
            </w:r>
          </w:p>
          <w:p w:rsidR="00912207" w:rsidRPr="00BC1D38" w:rsidRDefault="00912207" w:rsidP="008632CD">
            <w:pPr>
              <w:spacing w:after="0" w:line="240" w:lineRule="auto"/>
              <w:jc w:val="both"/>
            </w:pPr>
            <w:r w:rsidRPr="00E22FD3">
              <w:t>Supranta</w:t>
            </w:r>
            <w:r w:rsidRPr="00BC1D38">
              <w:t>aplinkoje matomų kai kurių spausdintų žodžių prasmę.</w:t>
            </w:r>
          </w:p>
          <w:p w:rsidR="00912207" w:rsidRPr="00E22FD3" w:rsidRDefault="00912207" w:rsidP="008632CD">
            <w:pPr>
              <w:spacing w:after="0" w:line="240" w:lineRule="auto"/>
              <w:jc w:val="both"/>
            </w:pPr>
          </w:p>
          <w:p w:rsidR="00912207" w:rsidRPr="009031E0" w:rsidRDefault="00912207" w:rsidP="008632CD">
            <w:pPr>
              <w:spacing w:after="0" w:line="240" w:lineRule="auto"/>
              <w:jc w:val="both"/>
            </w:pPr>
          </w:p>
        </w:tc>
        <w:tc>
          <w:tcPr>
            <w:tcW w:w="7393" w:type="dxa"/>
            <w:gridSpan w:val="3"/>
          </w:tcPr>
          <w:p w:rsidR="00912207" w:rsidRDefault="00912207" w:rsidP="008632CD">
            <w:pPr>
              <w:spacing w:after="0" w:line="240" w:lineRule="auto"/>
              <w:jc w:val="both"/>
            </w:pPr>
            <w:r w:rsidRPr="00BC1D38">
              <w:t xml:space="preserve">Grupėje kurti kuo įvairesnę raidžių aplinką. </w:t>
            </w:r>
          </w:p>
          <w:p w:rsidR="00912207" w:rsidRPr="00BC1D38" w:rsidRDefault="00912207" w:rsidP="008632CD">
            <w:pPr>
              <w:spacing w:after="0" w:line="240" w:lineRule="auto"/>
              <w:jc w:val="both"/>
            </w:pPr>
            <w:r w:rsidRPr="00BC1D38">
              <w:t xml:space="preserve">Skaityti tekstukus, kuriuose žaidžiama su kalbos garsais, kurie atspindi vaiko pažįstamas raides. </w:t>
            </w:r>
          </w:p>
          <w:p w:rsidR="00912207" w:rsidRDefault="00912207" w:rsidP="008632CD">
            <w:pPr>
              <w:spacing w:after="0" w:line="240" w:lineRule="auto"/>
              <w:jc w:val="both"/>
            </w:pPr>
            <w:r w:rsidRPr="00BC1D38">
              <w:t>Raidėms sugalvoti smagius</w:t>
            </w:r>
            <w:r>
              <w:t xml:space="preserve"> pavadinimus: A – stogelis, H – </w:t>
            </w:r>
            <w:r w:rsidRPr="00BC1D38">
              <w:t xml:space="preserve">kopėtėlės, sudarant žodinius vaizdinius. </w:t>
            </w:r>
          </w:p>
          <w:p w:rsidR="00912207" w:rsidRPr="00BC1D38" w:rsidRDefault="00912207" w:rsidP="008632CD">
            <w:pPr>
              <w:spacing w:after="0" w:line="240" w:lineRule="auto"/>
              <w:jc w:val="both"/>
            </w:pPr>
            <w:r w:rsidRPr="00BC1D38">
              <w:t>Skatinti vaiką apie raides,</w:t>
            </w:r>
            <w:r>
              <w:t xml:space="preserve"> jų charakterį kurti istorijas, </w:t>
            </w:r>
            <w:r w:rsidRPr="00BC1D38">
              <w:t>pasakas.</w:t>
            </w:r>
          </w:p>
          <w:p w:rsidR="00912207" w:rsidRPr="009031E0" w:rsidRDefault="00912207" w:rsidP="008632CD">
            <w:pPr>
              <w:spacing w:after="0" w:line="240" w:lineRule="auto"/>
              <w:jc w:val="both"/>
            </w:pPr>
            <w:r w:rsidRPr="00BC1D38">
              <w:t>Nuolat kreipti vaiko dėmesį į aplinkoje esančius užrašus, simbolius, reklaminius užrašus ir pan</w:t>
            </w:r>
            <w:r w:rsidR="0010211F">
              <w:t>.</w:t>
            </w:r>
          </w:p>
        </w:tc>
      </w:tr>
      <w:tr w:rsidR="00912207" w:rsidTr="00AC6626">
        <w:tc>
          <w:tcPr>
            <w:tcW w:w="7465" w:type="dxa"/>
          </w:tcPr>
          <w:p w:rsidR="00912207" w:rsidRPr="00BC1D38" w:rsidRDefault="00912207" w:rsidP="008632CD">
            <w:pPr>
              <w:spacing w:after="0" w:line="240" w:lineRule="auto"/>
              <w:jc w:val="both"/>
            </w:pPr>
            <w:r w:rsidRPr="00BC1D38">
              <w:t xml:space="preserve">Sugalvoja pavadinimus paveikslėliams, knygelėms. </w:t>
            </w:r>
          </w:p>
          <w:p w:rsidR="00912207" w:rsidRPr="00BC1D38" w:rsidRDefault="00912207" w:rsidP="008632CD">
            <w:pPr>
              <w:spacing w:after="0" w:line="240" w:lineRule="auto"/>
              <w:jc w:val="both"/>
            </w:pPr>
            <w:r w:rsidRPr="00BC1D38">
              <w:t>Įvardija specifinius skaitomo teksto veikėjų bruožus</w:t>
            </w:r>
            <w:r>
              <w:t>.</w:t>
            </w:r>
          </w:p>
          <w:p w:rsidR="00912207" w:rsidRPr="00BC1D38" w:rsidRDefault="00912207" w:rsidP="008632CD">
            <w:pPr>
              <w:spacing w:after="0" w:line="240" w:lineRule="auto"/>
              <w:jc w:val="both"/>
            </w:pPr>
          </w:p>
          <w:p w:rsidR="00912207" w:rsidRPr="008632CD" w:rsidRDefault="00912207" w:rsidP="008632CD">
            <w:pPr>
              <w:spacing w:after="0" w:line="240" w:lineRule="auto"/>
              <w:jc w:val="both"/>
              <w:rPr>
                <w:b/>
              </w:rPr>
            </w:pPr>
          </w:p>
        </w:tc>
        <w:tc>
          <w:tcPr>
            <w:tcW w:w="7393" w:type="dxa"/>
            <w:gridSpan w:val="3"/>
          </w:tcPr>
          <w:p w:rsidR="00912207" w:rsidRPr="00BC1D38" w:rsidRDefault="00912207" w:rsidP="008632CD">
            <w:pPr>
              <w:spacing w:after="0" w:line="240" w:lineRule="auto"/>
              <w:jc w:val="both"/>
            </w:pPr>
            <w:r w:rsidRPr="00BC1D38">
              <w:t>Skatinti vaiką pavadinti savo sukurtas knygeles, nupieštus piešinius, atliktus darbelius.</w:t>
            </w:r>
          </w:p>
          <w:p w:rsidR="00912207" w:rsidRPr="00BC1D38" w:rsidRDefault="00912207" w:rsidP="008632CD">
            <w:pPr>
              <w:spacing w:after="0" w:line="240" w:lineRule="auto"/>
              <w:jc w:val="both"/>
            </w:pPr>
            <w:r w:rsidRPr="00BC1D38">
              <w:t>Skatinti nusakyti veikėjų, daiktų, veiksmų savybes būdvardžiais, veiksmažodžiais, jaustukais, ištiktukais, dalyviais, prieveiksmiais.</w:t>
            </w:r>
          </w:p>
          <w:p w:rsidR="00912207" w:rsidRDefault="00912207" w:rsidP="008632CD">
            <w:pPr>
              <w:spacing w:after="0" w:line="240" w:lineRule="auto"/>
              <w:jc w:val="both"/>
            </w:pPr>
            <w:r w:rsidRPr="00BC1D38">
              <w:t xml:space="preserve">Skatinti vaikus kurti rankų darbo knygeles su paslaptingomis durelėmis, langeliais, </w:t>
            </w:r>
            <w:r>
              <w:t>uždengtais paveikslėliais ir kt.</w:t>
            </w:r>
          </w:p>
          <w:p w:rsidR="00912207" w:rsidRDefault="00912207" w:rsidP="008632CD">
            <w:pPr>
              <w:spacing w:after="0" w:line="240" w:lineRule="auto"/>
              <w:jc w:val="both"/>
            </w:pPr>
            <w:r w:rsidRPr="00BC1D38">
              <w:t xml:space="preserve">Padėti pajusti vaikams ryšį tarp vaizdo ir žodžio „skaitant“ iliustracijas. </w:t>
            </w:r>
          </w:p>
          <w:p w:rsidR="00FB4AA2" w:rsidRPr="00BC1D38" w:rsidRDefault="00912207" w:rsidP="008632CD">
            <w:pPr>
              <w:spacing w:after="0" w:line="240" w:lineRule="auto"/>
              <w:jc w:val="both"/>
            </w:pPr>
            <w:r>
              <w:lastRenderedPageBreak/>
              <w:t xml:space="preserve">Skatinti vaiką sugalvoti rankų </w:t>
            </w:r>
            <w:r w:rsidRPr="00BC1D38">
              <w:t>darbo knygelėms pavadinimus, tekstukus.</w:t>
            </w:r>
          </w:p>
        </w:tc>
      </w:tr>
      <w:tr w:rsidR="00912207" w:rsidTr="00AC6626">
        <w:tc>
          <w:tcPr>
            <w:tcW w:w="7465" w:type="dxa"/>
          </w:tcPr>
          <w:p w:rsidR="00912207" w:rsidRPr="00BC1D38" w:rsidRDefault="00912207" w:rsidP="008632CD">
            <w:pPr>
              <w:spacing w:after="0" w:line="240" w:lineRule="auto"/>
              <w:jc w:val="both"/>
            </w:pPr>
            <w:r w:rsidRPr="008632CD">
              <w:rPr>
                <w:b/>
              </w:rPr>
              <w:lastRenderedPageBreak/>
              <w:t>Rašymas</w:t>
            </w:r>
          </w:p>
          <w:p w:rsidR="00912207" w:rsidRPr="00BC1D38" w:rsidRDefault="00912207" w:rsidP="008632CD">
            <w:pPr>
              <w:spacing w:after="0" w:line="240" w:lineRule="auto"/>
              <w:jc w:val="both"/>
            </w:pPr>
            <w:r w:rsidRPr="00BC1D38">
              <w:t>Domisi ir supranta skirtingų spaudinių funkcijas (kalendorius, valgiaraštis, reklama, bukletas ir pan.)</w:t>
            </w:r>
            <w:r>
              <w:t>.</w:t>
            </w:r>
          </w:p>
        </w:tc>
        <w:tc>
          <w:tcPr>
            <w:tcW w:w="7393" w:type="dxa"/>
            <w:gridSpan w:val="3"/>
          </w:tcPr>
          <w:p w:rsidR="00912207" w:rsidRDefault="00912207" w:rsidP="008632CD">
            <w:pPr>
              <w:spacing w:after="0" w:line="240" w:lineRule="auto"/>
              <w:jc w:val="both"/>
            </w:pPr>
            <w:r>
              <w:t xml:space="preserve">Praturtinant vaiko aplinką </w:t>
            </w:r>
            <w:r w:rsidRPr="00BC1D38">
              <w:t>skirtingo turinio spaudiniais, skatinti savarankiškai kurti reklamas, orų prognozes</w:t>
            </w:r>
            <w:r>
              <w:t>,  suvestines,</w:t>
            </w:r>
            <w:r w:rsidRPr="00BC1D38">
              <w:t xml:space="preserve"> dienotvarkę</w:t>
            </w:r>
            <w:r>
              <w:t>,</w:t>
            </w:r>
            <w:r w:rsidRPr="00BC1D38">
              <w:t xml:space="preserve"> kvietimus,</w:t>
            </w:r>
            <w:r>
              <w:t xml:space="preserve"> reklamas, </w:t>
            </w:r>
            <w:r w:rsidRPr="00BC1D38">
              <w:t>skelbimus, sveikini</w:t>
            </w:r>
            <w:r w:rsidR="0010211F">
              <w:t>mus.</w:t>
            </w:r>
          </w:p>
          <w:p w:rsidR="00FB4AA2" w:rsidRPr="00BC1D38" w:rsidRDefault="00FB4AA2" w:rsidP="008632CD">
            <w:pPr>
              <w:spacing w:after="0" w:line="240" w:lineRule="auto"/>
              <w:jc w:val="both"/>
            </w:pPr>
          </w:p>
        </w:tc>
      </w:tr>
      <w:tr w:rsidR="00912207" w:rsidTr="00AC6626">
        <w:tc>
          <w:tcPr>
            <w:tcW w:w="7465" w:type="dxa"/>
          </w:tcPr>
          <w:p w:rsidR="00912207" w:rsidRDefault="00912207" w:rsidP="008632CD">
            <w:pPr>
              <w:spacing w:after="0" w:line="240" w:lineRule="auto"/>
              <w:jc w:val="both"/>
            </w:pPr>
            <w:r w:rsidRPr="009A29D3">
              <w:t xml:space="preserve">Kopijuoja raides, paprastus žodžius. </w:t>
            </w:r>
          </w:p>
          <w:p w:rsidR="00912207" w:rsidRDefault="00912207" w:rsidP="008632CD">
            <w:pPr>
              <w:spacing w:after="0" w:line="240" w:lineRule="auto"/>
              <w:jc w:val="both"/>
            </w:pPr>
            <w:r w:rsidRPr="009A29D3">
              <w:t>„Iliustruoja“ pasakas, pasakojimus, istorijas, filmukus, iliustracijose parašydamas nukopijuotas raides, žodžius.</w:t>
            </w:r>
          </w:p>
          <w:p w:rsidR="00912207" w:rsidRDefault="00912207" w:rsidP="008632CD">
            <w:pPr>
              <w:spacing w:after="0" w:line="240" w:lineRule="auto"/>
              <w:jc w:val="both"/>
            </w:pPr>
            <w:r w:rsidRPr="009A29D3">
              <w:t xml:space="preserve">Kuria ir gamina rankų darbo knygeles su elementariais nukopijuotais sakiniais, žodžiais, raidėmis. </w:t>
            </w:r>
          </w:p>
          <w:p w:rsidR="00912207" w:rsidRDefault="00912207" w:rsidP="008632CD">
            <w:pPr>
              <w:spacing w:after="0" w:line="240" w:lineRule="auto"/>
              <w:jc w:val="both"/>
            </w:pPr>
            <w:r w:rsidRPr="009A29D3">
              <w:t xml:space="preserve">Braižo ir aiškina planus, schemas, grafikus. </w:t>
            </w:r>
          </w:p>
          <w:p w:rsidR="00912207" w:rsidRPr="009A29D3" w:rsidRDefault="00912207" w:rsidP="008632CD">
            <w:pPr>
              <w:spacing w:after="0" w:line="240" w:lineRule="auto"/>
              <w:jc w:val="both"/>
            </w:pPr>
            <w:r w:rsidRPr="009A29D3">
              <w:t xml:space="preserve">Bando rašyti raides, pradėdamas savo vardo raidėmis. </w:t>
            </w:r>
          </w:p>
        </w:tc>
        <w:tc>
          <w:tcPr>
            <w:tcW w:w="7393" w:type="dxa"/>
            <w:gridSpan w:val="3"/>
          </w:tcPr>
          <w:p w:rsidR="00912207" w:rsidRDefault="00912207" w:rsidP="008632CD">
            <w:pPr>
              <w:spacing w:after="0" w:line="240" w:lineRule="auto"/>
              <w:jc w:val="both"/>
            </w:pPr>
            <w:r>
              <w:t>Skatinti vaiką įvairioje veik</w:t>
            </w:r>
            <w:r w:rsidRPr="009A29D3">
              <w:t xml:space="preserve">oje kopijuoti atskiras raides, žodžius. </w:t>
            </w:r>
          </w:p>
          <w:p w:rsidR="00912207" w:rsidRPr="009A29D3" w:rsidRDefault="00912207" w:rsidP="008632CD">
            <w:pPr>
              <w:spacing w:after="0" w:line="240" w:lineRule="auto"/>
              <w:jc w:val="both"/>
            </w:pPr>
            <w:r w:rsidRPr="009A29D3">
              <w:t>Skatinti rašyti savo vardą įvairiais rašikliais, kompiuteriu.</w:t>
            </w:r>
          </w:p>
          <w:p w:rsidR="00912207" w:rsidRPr="009A29D3" w:rsidRDefault="00912207" w:rsidP="008632CD">
            <w:pPr>
              <w:spacing w:after="0" w:line="240" w:lineRule="auto"/>
              <w:jc w:val="both"/>
            </w:pPr>
            <w:r w:rsidRPr="009A29D3">
              <w:t>Skatinti vaiką savo veikloje skaitytas pasakas atvaizduoti įvairiomis schemomis, grafikais, juos komentuoti.</w:t>
            </w:r>
          </w:p>
          <w:p w:rsidR="00912207" w:rsidRDefault="00912207" w:rsidP="008632CD">
            <w:pPr>
              <w:spacing w:after="0" w:line="240" w:lineRule="auto"/>
              <w:jc w:val="both"/>
            </w:pPr>
            <w:r w:rsidRPr="009A29D3">
              <w:t>Skatinti vaiką pasirašyti savo piešinius, darbelius pirmąja vardo raide, visu vardu</w:t>
            </w:r>
            <w:r>
              <w:t>.</w:t>
            </w:r>
          </w:p>
          <w:p w:rsidR="00FB4AA2" w:rsidRPr="00BC1D38" w:rsidRDefault="00FB4AA2" w:rsidP="008632CD">
            <w:pPr>
              <w:spacing w:after="0" w:line="240" w:lineRule="auto"/>
              <w:jc w:val="both"/>
            </w:pPr>
          </w:p>
        </w:tc>
      </w:tr>
      <w:tr w:rsidR="00912207" w:rsidTr="00AC6626">
        <w:tc>
          <w:tcPr>
            <w:tcW w:w="14858" w:type="dxa"/>
            <w:gridSpan w:val="4"/>
          </w:tcPr>
          <w:p w:rsidR="00C10679" w:rsidRDefault="00C10679" w:rsidP="00C10679">
            <w:pPr>
              <w:spacing w:after="0" w:line="240" w:lineRule="auto"/>
              <w:jc w:val="center"/>
              <w:rPr>
                <w:b/>
              </w:rPr>
            </w:pPr>
          </w:p>
          <w:p w:rsidR="00912207" w:rsidRPr="00C10679" w:rsidRDefault="00C10679" w:rsidP="00C10679">
            <w:pPr>
              <w:spacing w:after="0" w:line="240" w:lineRule="auto"/>
              <w:jc w:val="center"/>
              <w:rPr>
                <w:b/>
              </w:rPr>
            </w:pPr>
            <w:r>
              <w:rPr>
                <w:b/>
              </w:rPr>
              <w:t>6 žingsnis. Sakytinė kalba</w:t>
            </w:r>
          </w:p>
        </w:tc>
      </w:tr>
      <w:tr w:rsidR="00912207" w:rsidTr="00AC6626">
        <w:tc>
          <w:tcPr>
            <w:tcW w:w="7465" w:type="dxa"/>
          </w:tcPr>
          <w:p w:rsidR="00912207" w:rsidRDefault="00912207" w:rsidP="008632CD">
            <w:pPr>
              <w:spacing w:after="0" w:line="240" w:lineRule="auto"/>
              <w:jc w:val="both"/>
            </w:pPr>
            <w:r w:rsidRPr="008632CD">
              <w:rPr>
                <w:b/>
              </w:rPr>
              <w:t>Klausymas</w:t>
            </w:r>
            <w:r>
              <w:t>.</w:t>
            </w:r>
          </w:p>
          <w:p w:rsidR="00912207" w:rsidRPr="009A29D3" w:rsidRDefault="00912207" w:rsidP="008632CD">
            <w:pPr>
              <w:spacing w:after="0" w:line="240" w:lineRule="auto"/>
              <w:jc w:val="both"/>
            </w:pPr>
            <w:r w:rsidRPr="00080F10">
              <w:t>Klausosi draugų ir savo kalbos įrašų, įvairių stilių tekstų, mįslių, erzinimų, pajuokavimų bendrine kalba ir tarme</w:t>
            </w:r>
            <w:r>
              <w:t>.</w:t>
            </w:r>
          </w:p>
        </w:tc>
        <w:tc>
          <w:tcPr>
            <w:tcW w:w="7393" w:type="dxa"/>
            <w:gridSpan w:val="3"/>
          </w:tcPr>
          <w:p w:rsidR="00912207" w:rsidRDefault="00912207" w:rsidP="008632CD">
            <w:pPr>
              <w:spacing w:after="0" w:line="240" w:lineRule="auto"/>
              <w:jc w:val="both"/>
            </w:pPr>
            <w:r w:rsidRPr="00080F10">
              <w:t>Ugdymo veikloje klausytis įvairios stilistikos tekstų.</w:t>
            </w:r>
          </w:p>
        </w:tc>
      </w:tr>
      <w:tr w:rsidR="00912207" w:rsidTr="00AC6626">
        <w:tc>
          <w:tcPr>
            <w:tcW w:w="7465" w:type="dxa"/>
          </w:tcPr>
          <w:p w:rsidR="00912207" w:rsidRDefault="00912207" w:rsidP="008632CD">
            <w:pPr>
              <w:spacing w:after="0" w:line="240" w:lineRule="auto"/>
              <w:jc w:val="both"/>
            </w:pPr>
            <w:r w:rsidRPr="00080F10">
              <w:t xml:space="preserve">Supranta knygelės, pasakojimo, pokalbio turinį, įvykių eigą. </w:t>
            </w:r>
          </w:p>
          <w:p w:rsidR="00912207" w:rsidRDefault="00912207" w:rsidP="008632CD">
            <w:pPr>
              <w:spacing w:after="0" w:line="240" w:lineRule="auto"/>
              <w:jc w:val="both"/>
            </w:pPr>
            <w:r w:rsidRPr="00080F10">
              <w:t xml:space="preserve">Supranta pajuokavimus, dviprasmybes, frazeologizmus, perkeltinę žodžių prasmę. </w:t>
            </w:r>
          </w:p>
          <w:p w:rsidR="00912207" w:rsidRPr="009A29D3" w:rsidRDefault="00912207" w:rsidP="008632CD">
            <w:pPr>
              <w:spacing w:after="0" w:line="240" w:lineRule="auto"/>
              <w:jc w:val="both"/>
            </w:pPr>
            <w:r w:rsidRPr="00080F10">
              <w:t>Supranta artimiausioje aplinkoje vartojamus kitos kalbos žodžius</w:t>
            </w:r>
            <w:r>
              <w:t>.</w:t>
            </w:r>
          </w:p>
        </w:tc>
        <w:tc>
          <w:tcPr>
            <w:tcW w:w="7393" w:type="dxa"/>
            <w:gridSpan w:val="3"/>
          </w:tcPr>
          <w:p w:rsidR="00912207" w:rsidRDefault="00912207" w:rsidP="008632CD">
            <w:pPr>
              <w:spacing w:after="0" w:line="240" w:lineRule="auto"/>
              <w:jc w:val="both"/>
            </w:pPr>
            <w:r w:rsidRPr="00080F10">
              <w:t xml:space="preserve">Padedant vaikui suvokti pasakojimo turinį, išskirti ir aptarti su vaiku pasakojimo eigą. </w:t>
            </w:r>
          </w:p>
          <w:p w:rsidR="00FB4AA2" w:rsidRDefault="00912207" w:rsidP="008632CD">
            <w:pPr>
              <w:spacing w:after="0" w:line="240" w:lineRule="auto"/>
              <w:jc w:val="both"/>
            </w:pPr>
            <w:r w:rsidRPr="00080F10">
              <w:t>Žaisti žaidimus, susijusius su pasakojimo tekstu, jį iliustruoti, inscenizuoti</w:t>
            </w:r>
            <w:r w:rsidR="0010211F">
              <w:t>.</w:t>
            </w:r>
          </w:p>
        </w:tc>
      </w:tr>
      <w:tr w:rsidR="00912207" w:rsidTr="00AC6626">
        <w:tc>
          <w:tcPr>
            <w:tcW w:w="7465" w:type="dxa"/>
          </w:tcPr>
          <w:p w:rsidR="00912207" w:rsidRPr="008632CD" w:rsidRDefault="00912207" w:rsidP="008632CD">
            <w:pPr>
              <w:spacing w:after="0" w:line="240" w:lineRule="auto"/>
              <w:jc w:val="both"/>
              <w:rPr>
                <w:b/>
              </w:rPr>
            </w:pPr>
            <w:r w:rsidRPr="008632CD">
              <w:rPr>
                <w:b/>
              </w:rPr>
              <w:t>Kalbėjimas.</w:t>
            </w:r>
          </w:p>
          <w:p w:rsidR="00912207" w:rsidRDefault="00912207" w:rsidP="008632CD">
            <w:pPr>
              <w:spacing w:after="0" w:line="240" w:lineRule="auto"/>
              <w:jc w:val="both"/>
            </w:pPr>
            <w:r w:rsidRPr="00080F10">
              <w:t>Kalba natūraliai, atsižvelgdamas į bendravimo situaciją, išsakydamas savo patirtį, norus, svajones, svarstymus, kalba apie problemų sprendimą, vartoja ma</w:t>
            </w:r>
            <w:r>
              <w:t>ndagumo bei vaizdingus žodžius technologinius terminus.</w:t>
            </w:r>
          </w:p>
          <w:p w:rsidR="00912207" w:rsidRDefault="00912207" w:rsidP="008632CD">
            <w:pPr>
              <w:spacing w:after="0" w:line="240" w:lineRule="auto"/>
              <w:jc w:val="both"/>
            </w:pPr>
            <w:r w:rsidRPr="00080F10">
              <w:t>Bando susikalbėti su kitakalbiu vaiku, suaugusiuoju.</w:t>
            </w:r>
          </w:p>
          <w:p w:rsidR="00912207" w:rsidRDefault="00912207" w:rsidP="008632CD">
            <w:pPr>
              <w:spacing w:after="0" w:line="240" w:lineRule="auto"/>
              <w:jc w:val="both"/>
            </w:pPr>
            <w:r w:rsidRPr="00080F10">
              <w:t xml:space="preserve">Garsiai svarsto savo planuojamos veiklos eigą, praneša apie tai draugui, grupelei draugų, visai grupei. </w:t>
            </w:r>
          </w:p>
          <w:p w:rsidR="00912207" w:rsidRPr="00080F10" w:rsidRDefault="00912207" w:rsidP="008632CD">
            <w:pPr>
              <w:spacing w:after="0" w:line="240" w:lineRule="auto"/>
              <w:jc w:val="both"/>
            </w:pPr>
            <w:r w:rsidRPr="00080F10">
              <w:t>Klausinėja apie tai, kas išgirsta, matyta, sugalvota, pajausta</w:t>
            </w:r>
            <w:r w:rsidR="0010211F">
              <w:t>.</w:t>
            </w:r>
          </w:p>
        </w:tc>
        <w:tc>
          <w:tcPr>
            <w:tcW w:w="7393" w:type="dxa"/>
            <w:gridSpan w:val="3"/>
          </w:tcPr>
          <w:p w:rsidR="00912207" w:rsidRDefault="00912207" w:rsidP="008632CD">
            <w:pPr>
              <w:spacing w:after="0" w:line="240" w:lineRule="auto"/>
              <w:jc w:val="both"/>
            </w:pPr>
            <w:r w:rsidRPr="00080F10">
              <w:t xml:space="preserve">Sudaryti kuo daugiau ir įvairesnių bendravimo situacijų, kurios inicijuotų turiningus vaikų pokalbius apie jiems įdomius daiktus, poelgius, reiškinius, nutikimus, vartojant jiems mažiau girdimus, sudėtingesnės sandaros žodžius. </w:t>
            </w:r>
          </w:p>
          <w:p w:rsidR="00912207" w:rsidRDefault="00912207" w:rsidP="008632CD">
            <w:pPr>
              <w:spacing w:after="0" w:line="240" w:lineRule="auto"/>
              <w:jc w:val="both"/>
            </w:pPr>
            <w:r w:rsidRPr="00080F10">
              <w:t xml:space="preserve">Skatinti vaikus klausinėti apie tai, kas jiems įdomu, negirdėta, diskutuoti apie tai tarpusavyje ir su auklėtoja. </w:t>
            </w:r>
          </w:p>
          <w:p w:rsidR="00912207" w:rsidRPr="00080F10" w:rsidRDefault="00912207" w:rsidP="008632CD">
            <w:pPr>
              <w:spacing w:after="0" w:line="240" w:lineRule="auto"/>
              <w:jc w:val="both"/>
            </w:pPr>
            <w:r w:rsidRPr="00080F10">
              <w:t>Pratinti vaiką reikiamą informaciją perduoti kitiems.</w:t>
            </w:r>
          </w:p>
        </w:tc>
      </w:tr>
      <w:tr w:rsidR="00912207" w:rsidTr="00AC6626">
        <w:tc>
          <w:tcPr>
            <w:tcW w:w="7465" w:type="dxa"/>
          </w:tcPr>
          <w:p w:rsidR="00912207" w:rsidRPr="00080F10" w:rsidRDefault="00912207" w:rsidP="008632CD">
            <w:pPr>
              <w:spacing w:after="0" w:line="240" w:lineRule="auto"/>
              <w:jc w:val="both"/>
            </w:pPr>
            <w:r w:rsidRPr="00080F10">
              <w:t>Pasakoja, kalba apie aplinką, gamtos reiškinius, techniką, įvardydamas įvairias detales, savybes, būsenas, vartodamas naujai išgirstus sudėtingesnės sandaros žodžius.</w:t>
            </w:r>
          </w:p>
        </w:tc>
        <w:tc>
          <w:tcPr>
            <w:tcW w:w="7393" w:type="dxa"/>
            <w:gridSpan w:val="3"/>
          </w:tcPr>
          <w:p w:rsidR="00FB4AA2" w:rsidRPr="00080F10" w:rsidRDefault="00912207" w:rsidP="008632CD">
            <w:pPr>
              <w:spacing w:after="0" w:line="240" w:lineRule="auto"/>
              <w:jc w:val="both"/>
            </w:pPr>
            <w:r w:rsidRPr="00080F10">
              <w:t>Pasakoti vaikams apie jiems nepažįstamą patirtį, skatinant juos kurti pasakojimus apie nekasdienius, fantastinius nuotykius, personažus, vartojant išgalvotus žodžius, kalbą.</w:t>
            </w:r>
          </w:p>
        </w:tc>
      </w:tr>
      <w:tr w:rsidR="00912207" w:rsidTr="00AC6626">
        <w:tc>
          <w:tcPr>
            <w:tcW w:w="7465" w:type="dxa"/>
          </w:tcPr>
          <w:p w:rsidR="00912207" w:rsidRDefault="00912207" w:rsidP="008632CD">
            <w:pPr>
              <w:spacing w:after="0" w:line="240" w:lineRule="auto"/>
              <w:jc w:val="both"/>
            </w:pPr>
            <w:r w:rsidRPr="00080F10">
              <w:lastRenderedPageBreak/>
              <w:t xml:space="preserve">Kalba taisyklingais sudėtingais sakiniais, vartoja pagrindines kalbos dalis. </w:t>
            </w:r>
          </w:p>
          <w:p w:rsidR="00912207" w:rsidRDefault="00912207" w:rsidP="008632CD">
            <w:pPr>
              <w:spacing w:after="0" w:line="240" w:lineRule="auto"/>
              <w:jc w:val="both"/>
            </w:pPr>
            <w:r w:rsidRPr="00080F10">
              <w:t xml:space="preserve">Išgirsta žodžius, kurie panašiai skamba, bet turi skirtingą reikšmę. </w:t>
            </w:r>
          </w:p>
          <w:p w:rsidR="00912207" w:rsidRDefault="00912207" w:rsidP="008632CD">
            <w:pPr>
              <w:spacing w:after="0" w:line="240" w:lineRule="auto"/>
              <w:jc w:val="both"/>
            </w:pPr>
            <w:r w:rsidRPr="00080F10">
              <w:t xml:space="preserve">Išgirsta pirmą, paskutinį ir žodžio viduryje esančius garsus. </w:t>
            </w:r>
          </w:p>
          <w:p w:rsidR="00912207" w:rsidRPr="00080F10" w:rsidRDefault="00912207" w:rsidP="008632CD">
            <w:pPr>
              <w:spacing w:after="0" w:line="240" w:lineRule="auto"/>
              <w:jc w:val="both"/>
            </w:pPr>
            <w:r w:rsidRPr="00080F10">
              <w:t>Skiria gimtosios kalbos žodžius nuo išgirstų kitos kalbos žodžių.</w:t>
            </w:r>
          </w:p>
        </w:tc>
        <w:tc>
          <w:tcPr>
            <w:tcW w:w="7393" w:type="dxa"/>
            <w:gridSpan w:val="3"/>
          </w:tcPr>
          <w:p w:rsidR="00912207" w:rsidRDefault="00912207" w:rsidP="008632CD">
            <w:pPr>
              <w:spacing w:after="0" w:line="240" w:lineRule="auto"/>
              <w:jc w:val="both"/>
            </w:pPr>
            <w:r w:rsidRPr="00080F10">
              <w:t>Žaisti įvairius garsų keitimo žodžiuose žaidimus (pvz., „kur – mur, mė – bė, zė – žė“ ir kt.), dainuoti ritmines daineles, ieškoti aplinkoje daiktų, kurių pavadinimai prasideda</w:t>
            </w:r>
            <w:r>
              <w:t xml:space="preserve"> arba baigiasi nurodytu garsu. </w:t>
            </w:r>
            <w:r w:rsidRPr="00080F10">
              <w:tab/>
            </w:r>
          </w:p>
          <w:p w:rsidR="00912207" w:rsidRDefault="00912207" w:rsidP="008632CD">
            <w:pPr>
              <w:spacing w:after="0" w:line="240" w:lineRule="auto"/>
              <w:jc w:val="both"/>
            </w:pPr>
            <w:r w:rsidRPr="00080F10">
              <w:t>Išmėginti kalbinės raiškos priemones kuriant dialogus, inscenizuojant, vaidinant</w:t>
            </w:r>
            <w:r w:rsidR="00FB4AA2">
              <w:t>.</w:t>
            </w:r>
          </w:p>
          <w:p w:rsidR="00FB4AA2" w:rsidRPr="00080F10" w:rsidRDefault="00FB4AA2" w:rsidP="008632CD">
            <w:pPr>
              <w:spacing w:after="0" w:line="240" w:lineRule="auto"/>
              <w:jc w:val="both"/>
            </w:pPr>
          </w:p>
        </w:tc>
      </w:tr>
      <w:tr w:rsidR="00912207" w:rsidTr="00AC6626">
        <w:tc>
          <w:tcPr>
            <w:tcW w:w="7465" w:type="dxa"/>
          </w:tcPr>
          <w:p w:rsidR="00912207" w:rsidRDefault="00912207" w:rsidP="008632CD">
            <w:pPr>
              <w:spacing w:after="0" w:line="240" w:lineRule="auto"/>
              <w:jc w:val="both"/>
            </w:pPr>
            <w:r w:rsidRPr="00080F10">
              <w:t>Komen</w:t>
            </w:r>
            <w:r>
              <w:t xml:space="preserve">tuoja meno kūrinius, atpasakoja </w:t>
            </w:r>
            <w:r w:rsidRPr="00080F10">
              <w:t xml:space="preserve">pasakas, padavimus, apsakymus, matytus ir girdėtus per įvairias skaitmenines laikmenas (TV, DVD, CD). </w:t>
            </w:r>
          </w:p>
          <w:p w:rsidR="00912207" w:rsidRDefault="00912207" w:rsidP="008632CD">
            <w:pPr>
              <w:spacing w:after="0" w:line="240" w:lineRule="auto"/>
              <w:jc w:val="both"/>
            </w:pPr>
            <w:r w:rsidRPr="00080F10">
              <w:t xml:space="preserve">Kuria ir pasakoja įvairius tekstus, mįsles, humoristines istorijas, deklamuoja savo sukurtus kūrinėlius, žaidžia prasmingais ir beprasmiais žodžiais, bando juokauti, kalba „ateivių“ kalbomis, „užsienio“ kalbomis. </w:t>
            </w:r>
          </w:p>
          <w:p w:rsidR="0052389B" w:rsidRPr="00080F10" w:rsidRDefault="00912207" w:rsidP="008632CD">
            <w:pPr>
              <w:spacing w:after="0" w:line="240" w:lineRule="auto"/>
              <w:jc w:val="both"/>
            </w:pPr>
            <w:r w:rsidRPr="00080F10">
              <w:t>Keičia balso stiprumą, kalbėjimo tempą, intonacijas ir kt</w:t>
            </w:r>
            <w:r w:rsidR="0010211F">
              <w:t>.</w:t>
            </w:r>
          </w:p>
        </w:tc>
        <w:tc>
          <w:tcPr>
            <w:tcW w:w="7393" w:type="dxa"/>
            <w:gridSpan w:val="3"/>
          </w:tcPr>
          <w:p w:rsidR="00912207" w:rsidRDefault="00912207" w:rsidP="008632CD">
            <w:pPr>
              <w:spacing w:after="0" w:line="240" w:lineRule="auto"/>
              <w:jc w:val="both"/>
            </w:pPr>
            <w:r w:rsidRPr="00080F10">
              <w:t>Inicijuoti įvairius vaikų žodžių žaidimus, pasakojimų būdus: spontaniškus, atkuriamuosius, kūr</w:t>
            </w:r>
            <w:r>
              <w:t>ybinius, fantastinius, ir kt.</w:t>
            </w:r>
          </w:p>
          <w:p w:rsidR="00912207" w:rsidRPr="00080F10" w:rsidRDefault="00912207" w:rsidP="008632CD">
            <w:pPr>
              <w:spacing w:after="0" w:line="240" w:lineRule="auto"/>
              <w:jc w:val="both"/>
            </w:pPr>
            <w:r w:rsidRPr="00080F10">
              <w:t>Išmėginti kalbinės raiškos priemones, kuriant dialogus, inscenizuojant, vaidinant</w:t>
            </w:r>
            <w:r>
              <w:t>.</w:t>
            </w:r>
          </w:p>
        </w:tc>
      </w:tr>
      <w:tr w:rsidR="00912207" w:rsidTr="00AC6626">
        <w:tc>
          <w:tcPr>
            <w:tcW w:w="14858" w:type="dxa"/>
            <w:gridSpan w:val="4"/>
          </w:tcPr>
          <w:p w:rsidR="00C10679" w:rsidRDefault="00C10679" w:rsidP="00C10679">
            <w:pPr>
              <w:spacing w:after="0" w:line="240" w:lineRule="auto"/>
              <w:jc w:val="center"/>
              <w:rPr>
                <w:b/>
              </w:rPr>
            </w:pPr>
          </w:p>
          <w:p w:rsidR="00912207" w:rsidRPr="00C10679" w:rsidRDefault="00C10679" w:rsidP="00C10679">
            <w:pPr>
              <w:spacing w:after="0" w:line="240" w:lineRule="auto"/>
              <w:jc w:val="center"/>
              <w:rPr>
                <w:b/>
              </w:rPr>
            </w:pPr>
            <w:r>
              <w:rPr>
                <w:b/>
              </w:rPr>
              <w:t>6 žingsnis. Rašytinė kalba</w:t>
            </w:r>
          </w:p>
        </w:tc>
      </w:tr>
      <w:tr w:rsidR="00912207" w:rsidTr="00AC6626">
        <w:tc>
          <w:tcPr>
            <w:tcW w:w="7465" w:type="dxa"/>
          </w:tcPr>
          <w:p w:rsidR="00912207" w:rsidRPr="008632CD" w:rsidRDefault="00912207" w:rsidP="008632CD">
            <w:pPr>
              <w:spacing w:after="0" w:line="240" w:lineRule="auto"/>
              <w:jc w:val="both"/>
              <w:rPr>
                <w:b/>
              </w:rPr>
            </w:pPr>
            <w:r w:rsidRPr="008632CD">
              <w:rPr>
                <w:b/>
              </w:rPr>
              <w:t>Skaitymas.</w:t>
            </w:r>
          </w:p>
          <w:p w:rsidR="00912207" w:rsidRDefault="00912207" w:rsidP="008632CD">
            <w:pPr>
              <w:spacing w:after="0" w:line="240" w:lineRule="auto"/>
              <w:jc w:val="both"/>
            </w:pPr>
            <w:r w:rsidRPr="009A29D3">
              <w:t xml:space="preserve">Domisi knygomis, įvairiais rašytiniais tekstais, supranta nesudėtingą jų siužetą, klausinėja. </w:t>
            </w:r>
          </w:p>
          <w:p w:rsidR="00912207" w:rsidRPr="009A29D3" w:rsidRDefault="00912207" w:rsidP="008632CD">
            <w:pPr>
              <w:spacing w:after="0" w:line="240" w:lineRule="auto"/>
              <w:jc w:val="both"/>
            </w:pPr>
            <w:r w:rsidRPr="009A29D3">
              <w:t xml:space="preserve">Pradeda suprasti ryšį tarp knygos teksto, iliustracijų ir asmeninės patirties. </w:t>
            </w:r>
          </w:p>
          <w:p w:rsidR="00912207" w:rsidRDefault="00912207" w:rsidP="008632CD">
            <w:pPr>
              <w:spacing w:after="0" w:line="240" w:lineRule="auto"/>
              <w:jc w:val="both"/>
            </w:pPr>
            <w:r w:rsidRPr="009A29D3">
              <w:t xml:space="preserve">Žino keliolika abėcėlės raidžių. </w:t>
            </w:r>
          </w:p>
          <w:p w:rsidR="00912207" w:rsidRDefault="00912207" w:rsidP="008632CD">
            <w:pPr>
              <w:spacing w:after="0" w:line="240" w:lineRule="auto"/>
              <w:jc w:val="both"/>
            </w:pPr>
            <w:r w:rsidRPr="009A29D3">
              <w:t>Supranta, kad garsas siejamas su raide, o raidės sudaro žodį.</w:t>
            </w:r>
          </w:p>
          <w:p w:rsidR="00912207" w:rsidRDefault="00912207" w:rsidP="008632CD">
            <w:pPr>
              <w:spacing w:after="0" w:line="240" w:lineRule="auto"/>
              <w:jc w:val="both"/>
            </w:pPr>
            <w:r w:rsidRPr="009A29D3">
              <w:t xml:space="preserve">Pradeda skirti žodžius sudarančius garsus, skiemenis. </w:t>
            </w:r>
          </w:p>
          <w:p w:rsidR="00912207" w:rsidRPr="009A29D3" w:rsidRDefault="00912207" w:rsidP="008632CD">
            <w:pPr>
              <w:spacing w:after="0" w:line="240" w:lineRule="auto"/>
              <w:jc w:val="both"/>
            </w:pPr>
            <w:r w:rsidRPr="009A29D3">
              <w:t>Pažįsta parašytą žodį kaip atskirų raidžių jungin</w:t>
            </w:r>
            <w:r>
              <w:t>į.</w:t>
            </w:r>
          </w:p>
          <w:p w:rsidR="00912207" w:rsidRPr="00053905" w:rsidRDefault="00912207" w:rsidP="008632CD">
            <w:pPr>
              <w:spacing w:after="0" w:line="240" w:lineRule="auto"/>
              <w:jc w:val="both"/>
            </w:pPr>
          </w:p>
        </w:tc>
        <w:tc>
          <w:tcPr>
            <w:tcW w:w="7393" w:type="dxa"/>
            <w:gridSpan w:val="3"/>
          </w:tcPr>
          <w:p w:rsidR="00912207" w:rsidRPr="009A29D3" w:rsidRDefault="00912207" w:rsidP="008632CD">
            <w:pPr>
              <w:spacing w:after="0" w:line="240" w:lineRule="auto"/>
              <w:jc w:val="both"/>
            </w:pPr>
            <w:r w:rsidRPr="009A29D3">
              <w:t>Grupės knygų kampelį nuolat papildyti įvairių žanrų knygomis, rašytiniais tekstais.</w:t>
            </w:r>
          </w:p>
          <w:p w:rsidR="00912207" w:rsidRPr="009A29D3" w:rsidRDefault="00912207" w:rsidP="008632CD">
            <w:pPr>
              <w:spacing w:after="0" w:line="240" w:lineRule="auto"/>
              <w:jc w:val="both"/>
            </w:pPr>
            <w:r w:rsidRPr="009A29D3">
              <w:t>Kartu su vaiku kasdien skaityti knygas.</w:t>
            </w:r>
          </w:p>
          <w:p w:rsidR="00912207" w:rsidRDefault="00912207" w:rsidP="008632CD">
            <w:pPr>
              <w:spacing w:after="0" w:line="240" w:lineRule="auto"/>
              <w:jc w:val="both"/>
            </w:pPr>
            <w:r w:rsidRPr="009A29D3">
              <w:t xml:space="preserve">Pakalbėti apie skaitomo </w:t>
            </w:r>
            <w:r>
              <w:t>t</w:t>
            </w:r>
            <w:r w:rsidRPr="009A29D3">
              <w:t xml:space="preserve">eksto veiksmą, kokie įvykiai aprašyti. </w:t>
            </w:r>
          </w:p>
          <w:p w:rsidR="00912207" w:rsidRPr="009A29D3" w:rsidRDefault="00912207" w:rsidP="008632CD">
            <w:pPr>
              <w:spacing w:after="0" w:line="240" w:lineRule="auto"/>
              <w:jc w:val="both"/>
            </w:pPr>
            <w:r w:rsidRPr="009A29D3">
              <w:t xml:space="preserve">Susieti perskaitytą tekstą su vaiko patirtimi. </w:t>
            </w:r>
          </w:p>
          <w:p w:rsidR="00912207" w:rsidRDefault="00912207" w:rsidP="008632CD">
            <w:pPr>
              <w:spacing w:after="0" w:line="240" w:lineRule="auto"/>
              <w:jc w:val="both"/>
            </w:pPr>
            <w:r w:rsidRPr="009A29D3">
              <w:t>Organizuoti vaiko vardo raidžių dieną.</w:t>
            </w:r>
          </w:p>
          <w:p w:rsidR="00912207" w:rsidRPr="009A29D3" w:rsidRDefault="00912207" w:rsidP="008632CD">
            <w:pPr>
              <w:spacing w:after="0" w:line="240" w:lineRule="auto"/>
              <w:jc w:val="both"/>
            </w:pPr>
            <w:r w:rsidRPr="009A29D3">
              <w:t>Skaitant knygeles, atkreipti vaiko dėmesį į atskiras raides, žodžius, teksto dėstymą įvairaus žanro knygose.</w:t>
            </w:r>
          </w:p>
          <w:p w:rsidR="00912207" w:rsidRDefault="00912207" w:rsidP="008632CD">
            <w:pPr>
              <w:spacing w:after="0" w:line="240" w:lineRule="auto"/>
              <w:jc w:val="both"/>
            </w:pPr>
            <w:r w:rsidRPr="009A29D3">
              <w:t xml:space="preserve">Sudaryti vaiko vardo, jo artimųjų vardų raidžių abėcėles </w:t>
            </w:r>
            <w:r>
              <w:t xml:space="preserve">(t. y., asmeninį vaiko raidžių </w:t>
            </w:r>
            <w:r w:rsidRPr="009A29D3">
              <w:t>žodynėlį)</w:t>
            </w:r>
            <w:r w:rsidR="0010211F">
              <w:t>.</w:t>
            </w:r>
          </w:p>
          <w:p w:rsidR="00FB4AA2" w:rsidRPr="00053905" w:rsidRDefault="00FB4AA2" w:rsidP="008632CD">
            <w:pPr>
              <w:spacing w:after="0" w:line="240" w:lineRule="auto"/>
              <w:jc w:val="both"/>
            </w:pPr>
          </w:p>
        </w:tc>
      </w:tr>
      <w:tr w:rsidR="00912207" w:rsidTr="00AC6626">
        <w:tc>
          <w:tcPr>
            <w:tcW w:w="7465" w:type="dxa"/>
          </w:tcPr>
          <w:p w:rsidR="00912207" w:rsidRPr="00053905" w:rsidRDefault="00912207" w:rsidP="008632CD">
            <w:pPr>
              <w:spacing w:after="0" w:line="240" w:lineRule="auto"/>
              <w:jc w:val="both"/>
            </w:pPr>
            <w:r w:rsidRPr="009A29D3">
              <w:t>Gali perskaityti užrašus, k</w:t>
            </w:r>
            <w:r>
              <w:t>uriuos mato gatvėse, pavyzdžiui:</w:t>
            </w:r>
            <w:r w:rsidRPr="009A29D3">
              <w:t xml:space="preserve"> parduotuvių, kirpyklų, kavinių pavadinimus.</w:t>
            </w:r>
          </w:p>
        </w:tc>
        <w:tc>
          <w:tcPr>
            <w:tcW w:w="7393" w:type="dxa"/>
            <w:gridSpan w:val="3"/>
          </w:tcPr>
          <w:p w:rsidR="00912207" w:rsidRPr="009A29D3" w:rsidRDefault="00912207" w:rsidP="008632CD">
            <w:pPr>
              <w:spacing w:after="0" w:line="240" w:lineRule="auto"/>
              <w:jc w:val="both"/>
            </w:pPr>
            <w:r w:rsidRPr="009A29D3">
              <w:t xml:space="preserve">Skatinti vaiką atpažinti artimiausioje aplinkoje esančius </w:t>
            </w:r>
          </w:p>
          <w:p w:rsidR="00912207" w:rsidRDefault="00912207" w:rsidP="008632CD">
            <w:pPr>
              <w:spacing w:after="0" w:line="240" w:lineRule="auto"/>
              <w:jc w:val="both"/>
            </w:pPr>
            <w:r w:rsidRPr="009A29D3">
              <w:t>įvairius simbolinius ženklus, skaitinėti įvairias trumpas iškabas.</w:t>
            </w:r>
          </w:p>
          <w:p w:rsidR="00FB4AA2" w:rsidRPr="00053905" w:rsidRDefault="00FB4AA2" w:rsidP="008632CD">
            <w:pPr>
              <w:spacing w:after="0" w:line="240" w:lineRule="auto"/>
              <w:jc w:val="both"/>
            </w:pPr>
          </w:p>
        </w:tc>
      </w:tr>
      <w:tr w:rsidR="00912207" w:rsidTr="00C10679">
        <w:trPr>
          <w:trHeight w:val="60"/>
        </w:trPr>
        <w:tc>
          <w:tcPr>
            <w:tcW w:w="7465" w:type="dxa"/>
          </w:tcPr>
          <w:p w:rsidR="00912207" w:rsidRDefault="00912207" w:rsidP="008632CD">
            <w:pPr>
              <w:spacing w:after="0" w:line="240" w:lineRule="auto"/>
              <w:jc w:val="both"/>
            </w:pPr>
            <w:r w:rsidRPr="008632CD">
              <w:rPr>
                <w:b/>
              </w:rPr>
              <w:t>Rašymas</w:t>
            </w:r>
          </w:p>
          <w:p w:rsidR="00912207" w:rsidRDefault="00912207" w:rsidP="008632CD">
            <w:pPr>
              <w:spacing w:after="0" w:line="240" w:lineRule="auto"/>
              <w:jc w:val="both"/>
            </w:pPr>
            <w:r w:rsidRPr="003735C7">
              <w:t xml:space="preserve">Spausdintomis raidėmis rašo savo vardą, kopijuoja aplinkoje matomus žodžius. </w:t>
            </w:r>
          </w:p>
          <w:p w:rsidR="00912207" w:rsidRDefault="00912207" w:rsidP="008632CD">
            <w:pPr>
              <w:spacing w:after="0" w:line="240" w:lineRule="auto"/>
              <w:jc w:val="both"/>
            </w:pPr>
            <w:r w:rsidRPr="003735C7">
              <w:t>Piešiniuose užrašo atskirų objektų pavadinimus.</w:t>
            </w:r>
          </w:p>
          <w:p w:rsidR="00912207" w:rsidRDefault="00912207" w:rsidP="008632CD">
            <w:pPr>
              <w:spacing w:after="0" w:line="240" w:lineRule="auto"/>
              <w:jc w:val="both"/>
            </w:pPr>
            <w:r w:rsidRPr="003735C7">
              <w:lastRenderedPageBreak/>
              <w:t xml:space="preserve">Įvairiais simboliais bando perteikti informaciją. </w:t>
            </w:r>
          </w:p>
          <w:p w:rsidR="00912207" w:rsidRPr="009A29D3" w:rsidRDefault="00912207" w:rsidP="008632CD">
            <w:pPr>
              <w:spacing w:after="0" w:line="240" w:lineRule="auto"/>
              <w:jc w:val="both"/>
            </w:pPr>
            <w:r w:rsidRPr="003735C7">
              <w:t>Supranta rašymo tikslus.</w:t>
            </w:r>
          </w:p>
        </w:tc>
        <w:tc>
          <w:tcPr>
            <w:tcW w:w="7393" w:type="dxa"/>
            <w:gridSpan w:val="3"/>
          </w:tcPr>
          <w:p w:rsidR="00912207" w:rsidRDefault="00912207" w:rsidP="008632CD">
            <w:pPr>
              <w:spacing w:after="0" w:line="240" w:lineRule="auto"/>
              <w:jc w:val="both"/>
            </w:pPr>
            <w:r w:rsidRPr="003735C7">
              <w:lastRenderedPageBreak/>
              <w:t xml:space="preserve">Skatinti vaiką kuo dažniau kurti žodinius laiškus, telegramas, pranešimus, žinutes. </w:t>
            </w:r>
          </w:p>
          <w:p w:rsidR="00912207" w:rsidRDefault="00912207" w:rsidP="008632CD">
            <w:pPr>
              <w:spacing w:after="0" w:line="240" w:lineRule="auto"/>
              <w:jc w:val="both"/>
            </w:pPr>
            <w:r w:rsidRPr="003735C7">
              <w:t>Sukurtą tekstą pasiūlyti perteikti įvairiais simboliais</w:t>
            </w:r>
            <w:r>
              <w:t>.</w:t>
            </w:r>
          </w:p>
          <w:p w:rsidR="00912207" w:rsidRDefault="00912207" w:rsidP="008632CD">
            <w:pPr>
              <w:spacing w:after="0" w:line="240" w:lineRule="auto"/>
              <w:jc w:val="both"/>
            </w:pPr>
            <w:r w:rsidRPr="003735C7">
              <w:t xml:space="preserve">Skatinti vaiką kopijuoti reikiamus žodžius, raides, simbolius nuo </w:t>
            </w:r>
            <w:r w:rsidRPr="003735C7">
              <w:lastRenderedPageBreak/>
              <w:t>pavyzdžių įvairiuose raidynuose, knygose, bukletuose, skrajutėse, žurnal</w:t>
            </w:r>
            <w:r>
              <w:t xml:space="preserve">uose, laikraščiuose, iškabose. </w:t>
            </w:r>
            <w:r w:rsidRPr="003735C7">
              <w:tab/>
            </w:r>
          </w:p>
          <w:p w:rsidR="00912207" w:rsidRDefault="00912207" w:rsidP="008632CD">
            <w:pPr>
              <w:spacing w:after="0" w:line="240" w:lineRule="auto"/>
              <w:jc w:val="both"/>
            </w:pPr>
            <w:r w:rsidRPr="003735C7">
              <w:t xml:space="preserve">Skatinti vaiką įvairiais simboliais perteikti informaciją apie save, kitus, aplinką. </w:t>
            </w:r>
          </w:p>
          <w:p w:rsidR="00912207" w:rsidRDefault="00912207" w:rsidP="008632CD">
            <w:pPr>
              <w:spacing w:after="0" w:line="240" w:lineRule="auto"/>
              <w:jc w:val="both"/>
            </w:pPr>
            <w:r w:rsidRPr="003735C7">
              <w:t>Pasiūlyti veiklos, kurioje vaikui kiltų poreikis užrašyti įvairių o</w:t>
            </w:r>
            <w:r>
              <w:t xml:space="preserve">bjektų pavadinimus, simbolius. </w:t>
            </w:r>
          </w:p>
          <w:p w:rsidR="00925086" w:rsidRPr="009A29D3" w:rsidRDefault="00912207" w:rsidP="008632CD">
            <w:pPr>
              <w:spacing w:after="0" w:line="240" w:lineRule="auto"/>
              <w:jc w:val="both"/>
            </w:pPr>
            <w:r w:rsidRPr="003735C7">
              <w:t>Pasiūlyti vaikams atskiras raides, žodžius, simbolius ar šiaip įdomią informaciją perrašyti ar savarankiškai užrašyti kompiuteriu</w:t>
            </w:r>
            <w:r w:rsidR="0010211F">
              <w:t>.</w:t>
            </w:r>
          </w:p>
        </w:tc>
      </w:tr>
      <w:tr w:rsidR="00912207" w:rsidTr="00AC6626">
        <w:tc>
          <w:tcPr>
            <w:tcW w:w="14858" w:type="dxa"/>
            <w:gridSpan w:val="4"/>
          </w:tcPr>
          <w:p w:rsidR="00912207" w:rsidRDefault="00B946BD" w:rsidP="001A72BC">
            <w:pPr>
              <w:spacing w:after="0" w:line="240" w:lineRule="auto"/>
              <w:rPr>
                <w:b/>
              </w:rPr>
            </w:pPr>
            <w:r>
              <w:rPr>
                <w:b/>
              </w:rPr>
              <w:lastRenderedPageBreak/>
              <w:t xml:space="preserve">                                                                                   </w:t>
            </w:r>
            <w:r w:rsidR="00912207" w:rsidRPr="008632CD">
              <w:rPr>
                <w:b/>
              </w:rPr>
              <w:t>PAŽINIMO KOMPETENCIJA</w:t>
            </w:r>
          </w:p>
          <w:p w:rsidR="00E008BB" w:rsidRPr="001A72BC" w:rsidRDefault="00E008BB" w:rsidP="001A72BC">
            <w:pPr>
              <w:spacing w:after="0" w:line="240" w:lineRule="auto"/>
              <w:rPr>
                <w:b/>
              </w:rPr>
            </w:pPr>
          </w:p>
        </w:tc>
      </w:tr>
      <w:tr w:rsidR="0010211F" w:rsidTr="00FB4AA2">
        <w:trPr>
          <w:trHeight w:val="521"/>
        </w:trPr>
        <w:tc>
          <w:tcPr>
            <w:tcW w:w="10890" w:type="dxa"/>
            <w:gridSpan w:val="2"/>
          </w:tcPr>
          <w:p w:rsidR="00AC6626" w:rsidRPr="008632CD" w:rsidRDefault="0010211F" w:rsidP="001A72BC">
            <w:pPr>
              <w:spacing w:after="0" w:line="240" w:lineRule="auto"/>
              <w:jc w:val="center"/>
              <w:rPr>
                <w:b/>
              </w:rPr>
            </w:pPr>
            <w:r w:rsidRPr="008632CD">
              <w:rPr>
                <w:b/>
              </w:rPr>
              <w:t>Ugdymosi pasiekimų sritys</w:t>
            </w:r>
            <w:r w:rsidR="00C10679">
              <w:rPr>
                <w:b/>
              </w:rPr>
              <w:t xml:space="preserve"> ir esminiai gebėjimai</w:t>
            </w:r>
          </w:p>
        </w:tc>
        <w:tc>
          <w:tcPr>
            <w:tcW w:w="3968" w:type="dxa"/>
            <w:gridSpan w:val="2"/>
          </w:tcPr>
          <w:p w:rsidR="0010211F" w:rsidRPr="008632CD" w:rsidRDefault="0010211F" w:rsidP="0010211F">
            <w:pPr>
              <w:spacing w:after="0" w:line="240" w:lineRule="auto"/>
              <w:jc w:val="center"/>
              <w:rPr>
                <w:b/>
              </w:rPr>
            </w:pPr>
            <w:r w:rsidRPr="008632CD">
              <w:rPr>
                <w:b/>
              </w:rPr>
              <w:t>Vertybinė nuostata</w:t>
            </w:r>
          </w:p>
        </w:tc>
      </w:tr>
      <w:tr w:rsidR="00912207" w:rsidTr="00751A62">
        <w:trPr>
          <w:trHeight w:val="4994"/>
        </w:trPr>
        <w:tc>
          <w:tcPr>
            <w:tcW w:w="10890" w:type="dxa"/>
            <w:gridSpan w:val="2"/>
          </w:tcPr>
          <w:p w:rsidR="0010211F" w:rsidRPr="00AC6626" w:rsidRDefault="0010211F" w:rsidP="00C13C15">
            <w:pPr>
              <w:spacing w:after="0"/>
              <w:jc w:val="both"/>
              <w:rPr>
                <w:lang w:eastAsia="en-US"/>
              </w:rPr>
            </w:pPr>
            <w:r w:rsidRPr="00AC6626">
              <w:rPr>
                <w:b/>
              </w:rPr>
              <w:t>Aplinkos pažinimas</w:t>
            </w:r>
            <w:r w:rsidRPr="00AC6626">
              <w:t xml:space="preserve"> -</w:t>
            </w:r>
            <w:r w:rsidRPr="00AC6626">
              <w:rPr>
                <w:lang w:eastAsia="en-US"/>
              </w:rPr>
              <w:t>vardija ir bando paaiškinti socialinius bei gamtos reiškinius, apibūdinti save, savo gyvenamąją vietą, šeimą, kaimynus, gyvosios ir negyvosios gamtos obj</w:t>
            </w:r>
            <w:r w:rsidR="00F714BD" w:rsidRPr="00AC6626">
              <w:rPr>
                <w:lang w:eastAsia="en-US"/>
              </w:rPr>
              <w:t>ektus, domisi tech</w:t>
            </w:r>
            <w:r w:rsidRPr="00AC6626">
              <w:rPr>
                <w:lang w:eastAsia="en-US"/>
              </w:rPr>
              <w:t>nika ir noriai mokosi ja naudotis</w:t>
            </w:r>
            <w:r w:rsidRPr="00AC6626">
              <w:rPr>
                <w:rFonts w:ascii="Arial" w:hAnsi="Arial" w:cs="Arial"/>
                <w:sz w:val="29"/>
                <w:szCs w:val="29"/>
                <w:lang w:eastAsia="en-US"/>
              </w:rPr>
              <w:t>.</w:t>
            </w:r>
          </w:p>
          <w:p w:rsidR="00F714BD" w:rsidRPr="00AC6626" w:rsidRDefault="0010211F" w:rsidP="00C13C15">
            <w:pPr>
              <w:spacing w:after="0"/>
              <w:jc w:val="both"/>
              <w:rPr>
                <w:lang w:val="en-US" w:eastAsia="en-US"/>
              </w:rPr>
            </w:pPr>
            <w:r w:rsidRPr="00AC6626">
              <w:rPr>
                <w:b/>
              </w:rPr>
              <w:t>S</w:t>
            </w:r>
            <w:r w:rsidR="00912207" w:rsidRPr="00AC6626">
              <w:rPr>
                <w:b/>
              </w:rPr>
              <w:t>kaičiavi</w:t>
            </w:r>
            <w:r w:rsidR="00F714BD" w:rsidRPr="00AC6626">
              <w:rPr>
                <w:b/>
              </w:rPr>
              <w:t>mas ir matavimas</w:t>
            </w:r>
            <w:r w:rsidR="00F714BD" w:rsidRPr="00AC6626">
              <w:t xml:space="preserve"> (forma, erdvė) - </w:t>
            </w:r>
            <w:r w:rsidR="00F714BD" w:rsidRPr="00AC6626">
              <w:rPr>
                <w:lang w:eastAsia="en-US"/>
              </w:rPr>
              <w:t xml:space="preserve">geba skaičiuoti daiktus, palyginti daiktų grupes pagal kiekį, naudoti skaitmenis, apibūdinti daikto vietą eilėje, sudaryti sekas. Geba grupuoti daiktus pagal spalvą, formą, dydį. Jaučia dydžių skirtumus, daikto vietą ir padėtį erdvėje. </w:t>
            </w:r>
            <w:r w:rsidR="00F714BD" w:rsidRPr="00AC6626">
              <w:rPr>
                <w:lang w:val="en-US" w:eastAsia="en-US"/>
              </w:rPr>
              <w:t>Supranta</w:t>
            </w:r>
            <w:r w:rsidR="00BF17C8" w:rsidRPr="00AC6626">
              <w:rPr>
                <w:lang w:val="en-US" w:eastAsia="en-US"/>
              </w:rPr>
              <w:t xml:space="preserve"> </w:t>
            </w:r>
            <w:r w:rsidR="00F714BD" w:rsidRPr="00AC6626">
              <w:rPr>
                <w:lang w:val="en-US" w:eastAsia="en-US"/>
              </w:rPr>
              <w:t>ir</w:t>
            </w:r>
            <w:r w:rsidR="00BF17C8" w:rsidRPr="00AC6626">
              <w:rPr>
                <w:lang w:val="en-US" w:eastAsia="en-US"/>
              </w:rPr>
              <w:t xml:space="preserve"> </w:t>
            </w:r>
            <w:r w:rsidR="00F714BD" w:rsidRPr="00AC6626">
              <w:rPr>
                <w:lang w:val="en-US" w:eastAsia="en-US"/>
              </w:rPr>
              <w:t>vartoja</w:t>
            </w:r>
            <w:r w:rsidR="00BF17C8" w:rsidRPr="00AC6626">
              <w:rPr>
                <w:lang w:val="en-US" w:eastAsia="en-US"/>
              </w:rPr>
              <w:t xml:space="preserve"> </w:t>
            </w:r>
            <w:r w:rsidR="00F714BD" w:rsidRPr="00AC6626">
              <w:rPr>
                <w:lang w:val="en-US" w:eastAsia="en-US"/>
              </w:rPr>
              <w:t>žodžius, kuriais</w:t>
            </w:r>
            <w:r w:rsidR="00BF17C8" w:rsidRPr="00AC6626">
              <w:rPr>
                <w:lang w:val="en-US" w:eastAsia="en-US"/>
              </w:rPr>
              <w:t xml:space="preserve"> </w:t>
            </w:r>
            <w:r w:rsidR="00F714BD" w:rsidRPr="00AC6626">
              <w:rPr>
                <w:lang w:val="en-US" w:eastAsia="en-US"/>
              </w:rPr>
              <w:t>apibūdinamas</w:t>
            </w:r>
            <w:r w:rsidR="00BF17C8" w:rsidRPr="00AC6626">
              <w:rPr>
                <w:lang w:val="en-US" w:eastAsia="en-US"/>
              </w:rPr>
              <w:t xml:space="preserve"> </w:t>
            </w:r>
            <w:r w:rsidR="00F714BD" w:rsidRPr="00AC6626">
              <w:rPr>
                <w:lang w:val="en-US" w:eastAsia="en-US"/>
              </w:rPr>
              <w:t>atstumas, ilgis, masė, tūris, laikas. Pradeda</w:t>
            </w:r>
            <w:r w:rsidR="00BF17C8" w:rsidRPr="00AC6626">
              <w:rPr>
                <w:lang w:val="en-US" w:eastAsia="en-US"/>
              </w:rPr>
              <w:t xml:space="preserve"> </w:t>
            </w:r>
            <w:r w:rsidR="00F714BD" w:rsidRPr="00AC6626">
              <w:rPr>
                <w:lang w:val="en-US" w:eastAsia="en-US"/>
              </w:rPr>
              <w:t>suvokti</w:t>
            </w:r>
            <w:r w:rsidR="00BF17C8" w:rsidRPr="00AC6626">
              <w:rPr>
                <w:lang w:val="en-US" w:eastAsia="en-US"/>
              </w:rPr>
              <w:t xml:space="preserve"> </w:t>
            </w:r>
            <w:r w:rsidR="00F714BD" w:rsidRPr="00AC6626">
              <w:rPr>
                <w:lang w:val="en-US" w:eastAsia="en-US"/>
              </w:rPr>
              <w:t>laiko</w:t>
            </w:r>
            <w:r w:rsidR="00BF17C8" w:rsidRPr="00AC6626">
              <w:rPr>
                <w:lang w:val="en-US" w:eastAsia="en-US"/>
              </w:rPr>
              <w:t xml:space="preserve"> </w:t>
            </w:r>
            <w:r w:rsidR="00F714BD" w:rsidRPr="00AC6626">
              <w:rPr>
                <w:lang w:val="en-US" w:eastAsia="en-US"/>
              </w:rPr>
              <w:t>tėkmę</w:t>
            </w:r>
            <w:r w:rsidR="00BF17C8" w:rsidRPr="00AC6626">
              <w:rPr>
                <w:lang w:val="en-US" w:eastAsia="en-US"/>
              </w:rPr>
              <w:t xml:space="preserve"> </w:t>
            </w:r>
            <w:r w:rsidR="00F714BD" w:rsidRPr="00AC6626">
              <w:rPr>
                <w:lang w:val="en-US" w:eastAsia="en-US"/>
              </w:rPr>
              <w:t>ir</w:t>
            </w:r>
            <w:r w:rsidR="00BF17C8" w:rsidRPr="00AC6626">
              <w:rPr>
                <w:lang w:val="en-US" w:eastAsia="en-US"/>
              </w:rPr>
              <w:t xml:space="preserve"> </w:t>
            </w:r>
            <w:r w:rsidR="00F714BD" w:rsidRPr="00AC6626">
              <w:rPr>
                <w:lang w:val="en-US" w:eastAsia="en-US"/>
              </w:rPr>
              <w:t>trukmę.</w:t>
            </w:r>
          </w:p>
          <w:p w:rsidR="00F714BD" w:rsidRPr="00AC6626" w:rsidRDefault="0010211F" w:rsidP="00C13C15">
            <w:pPr>
              <w:spacing w:after="0"/>
              <w:jc w:val="both"/>
              <w:rPr>
                <w:lang w:val="en-US" w:eastAsia="en-US"/>
              </w:rPr>
            </w:pPr>
            <w:r w:rsidRPr="00AC6626">
              <w:rPr>
                <w:b/>
              </w:rPr>
              <w:t>T</w:t>
            </w:r>
            <w:r w:rsidR="00F714BD" w:rsidRPr="00AC6626">
              <w:rPr>
                <w:b/>
              </w:rPr>
              <w:t>yrinėjimas</w:t>
            </w:r>
            <w:r w:rsidR="00F714BD" w:rsidRPr="00AC6626">
              <w:t xml:space="preserve"> </w:t>
            </w:r>
            <w:r w:rsidR="00BF17C8" w:rsidRPr="00AC6626">
              <w:t>–</w:t>
            </w:r>
            <w:r w:rsidR="00F714BD" w:rsidRPr="00AC6626">
              <w:t xml:space="preserve"> </w:t>
            </w:r>
            <w:r w:rsidR="00F714BD" w:rsidRPr="00AC6626">
              <w:rPr>
                <w:lang w:val="en-US" w:eastAsia="en-US"/>
              </w:rPr>
              <w:t>aktyviai</w:t>
            </w:r>
            <w:r w:rsidR="00BF17C8" w:rsidRPr="00AC6626">
              <w:rPr>
                <w:lang w:val="en-US" w:eastAsia="en-US"/>
              </w:rPr>
              <w:t xml:space="preserve"> </w:t>
            </w:r>
            <w:r w:rsidR="00F714BD" w:rsidRPr="00AC6626">
              <w:rPr>
                <w:lang w:val="en-US" w:eastAsia="en-US"/>
              </w:rPr>
              <w:t>tyrinėja save, socialinę, kultūrinę</w:t>
            </w:r>
            <w:r w:rsidR="00BF17C8" w:rsidRPr="00AC6626">
              <w:rPr>
                <w:lang w:val="en-US" w:eastAsia="en-US"/>
              </w:rPr>
              <w:t xml:space="preserve"> </w:t>
            </w:r>
            <w:r w:rsidR="00F714BD" w:rsidRPr="00AC6626">
              <w:rPr>
                <w:lang w:val="en-US" w:eastAsia="en-US"/>
              </w:rPr>
              <w:t>ir</w:t>
            </w:r>
            <w:r w:rsidR="00BF17C8" w:rsidRPr="00AC6626">
              <w:rPr>
                <w:lang w:val="en-US" w:eastAsia="en-US"/>
              </w:rPr>
              <w:t xml:space="preserve"> </w:t>
            </w:r>
            <w:r w:rsidR="00F714BD" w:rsidRPr="00AC6626">
              <w:rPr>
                <w:lang w:val="en-US" w:eastAsia="en-US"/>
              </w:rPr>
              <w:t>gamtinę</w:t>
            </w:r>
            <w:r w:rsidR="00BF17C8" w:rsidRPr="00AC6626">
              <w:rPr>
                <w:lang w:val="en-US" w:eastAsia="en-US"/>
              </w:rPr>
              <w:t xml:space="preserve"> </w:t>
            </w:r>
            <w:r w:rsidR="00F714BD" w:rsidRPr="00AC6626">
              <w:rPr>
                <w:lang w:val="en-US" w:eastAsia="en-US"/>
              </w:rPr>
              <w:t>aplinką, įvaldo</w:t>
            </w:r>
            <w:r w:rsidR="00BF17C8" w:rsidRPr="00AC6626">
              <w:rPr>
                <w:lang w:val="en-US" w:eastAsia="en-US"/>
              </w:rPr>
              <w:t xml:space="preserve"> </w:t>
            </w:r>
            <w:r w:rsidR="00F714BD" w:rsidRPr="00AC6626">
              <w:rPr>
                <w:lang w:val="en-US" w:eastAsia="en-US"/>
              </w:rPr>
              <w:t>tyrinėjimo</w:t>
            </w:r>
            <w:r w:rsidR="00BF17C8" w:rsidRPr="00AC6626">
              <w:rPr>
                <w:lang w:val="en-US" w:eastAsia="en-US"/>
              </w:rPr>
              <w:t xml:space="preserve"> </w:t>
            </w:r>
            <w:r w:rsidR="00F714BD" w:rsidRPr="00AC6626">
              <w:rPr>
                <w:lang w:val="en-US" w:eastAsia="en-US"/>
              </w:rPr>
              <w:t>būdus (stebėjimą, bandymą, klausinėjimą), mąsto</w:t>
            </w:r>
            <w:r w:rsidR="00BF17C8" w:rsidRPr="00AC6626">
              <w:rPr>
                <w:lang w:val="en-US" w:eastAsia="en-US"/>
              </w:rPr>
              <w:t xml:space="preserve"> </w:t>
            </w:r>
            <w:r w:rsidR="00F714BD" w:rsidRPr="00AC6626">
              <w:rPr>
                <w:lang w:val="en-US" w:eastAsia="en-US"/>
              </w:rPr>
              <w:t>ir</w:t>
            </w:r>
            <w:r w:rsidR="00BF17C8" w:rsidRPr="00AC6626">
              <w:rPr>
                <w:lang w:val="en-US" w:eastAsia="en-US"/>
              </w:rPr>
              <w:t xml:space="preserve"> </w:t>
            </w:r>
            <w:r w:rsidR="00F714BD" w:rsidRPr="00AC6626">
              <w:rPr>
                <w:lang w:val="en-US" w:eastAsia="en-US"/>
              </w:rPr>
              <w:t>samprotauja</w:t>
            </w:r>
            <w:r w:rsidR="00BF17C8" w:rsidRPr="00AC6626">
              <w:rPr>
                <w:lang w:val="en-US" w:eastAsia="en-US"/>
              </w:rPr>
              <w:t xml:space="preserve"> </w:t>
            </w:r>
            <w:r w:rsidR="00F714BD" w:rsidRPr="00AC6626">
              <w:rPr>
                <w:lang w:val="en-US" w:eastAsia="en-US"/>
              </w:rPr>
              <w:t>apie tai, ką</w:t>
            </w:r>
            <w:r w:rsidR="00BF17C8" w:rsidRPr="00AC6626">
              <w:rPr>
                <w:lang w:val="en-US" w:eastAsia="en-US"/>
              </w:rPr>
              <w:t xml:space="preserve"> </w:t>
            </w:r>
            <w:r w:rsidR="00F714BD" w:rsidRPr="00AC6626">
              <w:rPr>
                <w:lang w:val="en-US" w:eastAsia="en-US"/>
              </w:rPr>
              <w:t>pastebėjo, atrado, pajuto, patyrė.</w:t>
            </w:r>
          </w:p>
          <w:p w:rsidR="00976525" w:rsidRPr="00AC6626" w:rsidRDefault="0010211F" w:rsidP="00C13C15">
            <w:pPr>
              <w:spacing w:after="0"/>
              <w:jc w:val="both"/>
              <w:rPr>
                <w:lang w:val="en-US" w:eastAsia="en-US"/>
              </w:rPr>
            </w:pPr>
            <w:r w:rsidRPr="00AC6626">
              <w:rPr>
                <w:b/>
              </w:rPr>
              <w:t>Mokėjimas mokytis</w:t>
            </w:r>
            <w:r w:rsidRPr="00AC6626">
              <w:t xml:space="preserve"> </w:t>
            </w:r>
            <w:r w:rsidR="00F714BD" w:rsidRPr="00AC6626">
              <w:t>–</w:t>
            </w:r>
            <w:r w:rsidR="00976525" w:rsidRPr="00AC6626">
              <w:rPr>
                <w:lang w:val="en-US" w:eastAsia="en-US"/>
              </w:rPr>
              <w:t>mokosi</w:t>
            </w:r>
            <w:r w:rsidR="00BF17C8" w:rsidRPr="00AC6626">
              <w:rPr>
                <w:lang w:val="en-US" w:eastAsia="en-US"/>
              </w:rPr>
              <w:t xml:space="preserve"> </w:t>
            </w:r>
            <w:r w:rsidR="00976525" w:rsidRPr="00AC6626">
              <w:rPr>
                <w:lang w:val="en-US" w:eastAsia="en-US"/>
              </w:rPr>
              <w:t>žaisdamas, stebėdamas</w:t>
            </w:r>
            <w:r w:rsidR="00BF17C8" w:rsidRPr="00AC6626">
              <w:rPr>
                <w:lang w:val="en-US" w:eastAsia="en-US"/>
              </w:rPr>
              <w:t xml:space="preserve"> </w:t>
            </w:r>
            <w:r w:rsidR="00976525" w:rsidRPr="00AC6626">
              <w:rPr>
                <w:lang w:val="en-US" w:eastAsia="en-US"/>
              </w:rPr>
              <w:t>kitus</w:t>
            </w:r>
            <w:r w:rsidR="00BF17C8" w:rsidRPr="00AC6626">
              <w:rPr>
                <w:lang w:val="en-US" w:eastAsia="en-US"/>
              </w:rPr>
              <w:t xml:space="preserve"> </w:t>
            </w:r>
            <w:r w:rsidR="00976525" w:rsidRPr="00AC6626">
              <w:rPr>
                <w:lang w:val="en-US" w:eastAsia="en-US"/>
              </w:rPr>
              <w:t>vaikus</w:t>
            </w:r>
            <w:r w:rsidR="00BF17C8" w:rsidRPr="00AC6626">
              <w:rPr>
                <w:lang w:val="en-US" w:eastAsia="en-US"/>
              </w:rPr>
              <w:t xml:space="preserve">  </w:t>
            </w:r>
            <w:r w:rsidR="00976525" w:rsidRPr="00AC6626">
              <w:rPr>
                <w:lang w:val="en-US" w:eastAsia="en-US"/>
              </w:rPr>
              <w:t>ir</w:t>
            </w:r>
            <w:r w:rsidR="00BF17C8" w:rsidRPr="00AC6626">
              <w:rPr>
                <w:lang w:val="en-US" w:eastAsia="en-US"/>
              </w:rPr>
              <w:t xml:space="preserve"> </w:t>
            </w:r>
            <w:r w:rsidR="00976525" w:rsidRPr="00AC6626">
              <w:rPr>
                <w:lang w:val="en-US" w:eastAsia="en-US"/>
              </w:rPr>
              <w:t>suaugusiuosius, klausinėdamas, ieškodamas</w:t>
            </w:r>
            <w:r w:rsidR="00BF17C8" w:rsidRPr="00AC6626">
              <w:rPr>
                <w:lang w:val="en-US" w:eastAsia="en-US"/>
              </w:rPr>
              <w:t xml:space="preserve"> </w:t>
            </w:r>
            <w:r w:rsidR="00976525" w:rsidRPr="00AC6626">
              <w:rPr>
                <w:lang w:val="en-US" w:eastAsia="en-US"/>
              </w:rPr>
              <w:t>informacijos, išbandydamas, spręsdamas</w:t>
            </w:r>
            <w:r w:rsidR="00BF17C8" w:rsidRPr="00AC6626">
              <w:rPr>
                <w:lang w:val="en-US" w:eastAsia="en-US"/>
              </w:rPr>
              <w:t xml:space="preserve"> </w:t>
            </w:r>
            <w:r w:rsidR="00976525" w:rsidRPr="00AC6626">
              <w:rPr>
                <w:lang w:val="en-US" w:eastAsia="en-US"/>
              </w:rPr>
              <w:t>problemas, kurdamas, įvaldo kai kuriuos</w:t>
            </w:r>
            <w:r w:rsidR="00BF17C8" w:rsidRPr="00AC6626">
              <w:rPr>
                <w:lang w:val="en-US" w:eastAsia="en-US"/>
              </w:rPr>
              <w:t xml:space="preserve"> </w:t>
            </w:r>
            <w:r w:rsidR="00976525" w:rsidRPr="00AC6626">
              <w:rPr>
                <w:lang w:val="en-US" w:eastAsia="en-US"/>
              </w:rPr>
              <w:t>mokymosi</w:t>
            </w:r>
            <w:r w:rsidR="00BF17C8" w:rsidRPr="00AC6626">
              <w:rPr>
                <w:lang w:val="en-US" w:eastAsia="en-US"/>
              </w:rPr>
              <w:t xml:space="preserve"> </w:t>
            </w:r>
            <w:r w:rsidR="00976525" w:rsidRPr="00AC6626">
              <w:rPr>
                <w:lang w:val="en-US" w:eastAsia="en-US"/>
              </w:rPr>
              <w:t>būdus, pradeda</w:t>
            </w:r>
            <w:r w:rsidR="00BF17C8" w:rsidRPr="00AC6626">
              <w:rPr>
                <w:lang w:val="en-US" w:eastAsia="en-US"/>
              </w:rPr>
              <w:t xml:space="preserve"> </w:t>
            </w:r>
            <w:r w:rsidR="00976525" w:rsidRPr="00AC6626">
              <w:rPr>
                <w:lang w:val="en-US" w:eastAsia="en-US"/>
              </w:rPr>
              <w:t>suprasti</w:t>
            </w:r>
            <w:r w:rsidR="00BF17C8" w:rsidRPr="00AC6626">
              <w:rPr>
                <w:lang w:val="en-US" w:eastAsia="en-US"/>
              </w:rPr>
              <w:t xml:space="preserve"> </w:t>
            </w:r>
            <w:r w:rsidR="00976525" w:rsidRPr="00AC6626">
              <w:rPr>
                <w:lang w:val="en-US" w:eastAsia="en-US"/>
              </w:rPr>
              <w:t>mokymosi</w:t>
            </w:r>
            <w:r w:rsidR="00BF17C8" w:rsidRPr="00AC6626">
              <w:rPr>
                <w:lang w:val="en-US" w:eastAsia="en-US"/>
              </w:rPr>
              <w:t xml:space="preserve"> </w:t>
            </w:r>
            <w:r w:rsidR="00976525" w:rsidRPr="00AC6626">
              <w:rPr>
                <w:lang w:val="en-US" w:eastAsia="en-US"/>
              </w:rPr>
              <w:t>procesą.</w:t>
            </w:r>
          </w:p>
          <w:p w:rsidR="00E008BB" w:rsidRPr="00751A62" w:rsidRDefault="0010211F" w:rsidP="00751A62">
            <w:pPr>
              <w:spacing w:after="0"/>
              <w:jc w:val="both"/>
              <w:rPr>
                <w:lang w:val="en-US" w:eastAsia="en-US"/>
              </w:rPr>
            </w:pPr>
            <w:r w:rsidRPr="00AC6626">
              <w:rPr>
                <w:b/>
              </w:rPr>
              <w:t>Iniciatyvumas ir atkaklumas</w:t>
            </w:r>
            <w:r w:rsidRPr="00AC6626">
              <w:t xml:space="preserve"> </w:t>
            </w:r>
            <w:r w:rsidR="00BF17C8" w:rsidRPr="00AC6626">
              <w:t>–</w:t>
            </w:r>
            <w:r w:rsidRPr="00AC6626">
              <w:t xml:space="preserve"> </w:t>
            </w:r>
            <w:r w:rsidR="00F714BD" w:rsidRPr="00AC6626">
              <w:rPr>
                <w:lang w:val="en-US" w:eastAsia="en-US"/>
              </w:rPr>
              <w:t>savo</w:t>
            </w:r>
            <w:r w:rsidR="00BF17C8" w:rsidRPr="00AC6626">
              <w:rPr>
                <w:lang w:val="en-US" w:eastAsia="en-US"/>
              </w:rPr>
              <w:t xml:space="preserve"> </w:t>
            </w:r>
            <w:r w:rsidR="00F714BD" w:rsidRPr="00AC6626">
              <w:rPr>
                <w:lang w:val="en-US" w:eastAsia="en-US"/>
              </w:rPr>
              <w:t>iniciatyva</w:t>
            </w:r>
            <w:r w:rsidR="00BF17C8" w:rsidRPr="00AC6626">
              <w:rPr>
                <w:lang w:val="en-US" w:eastAsia="en-US"/>
              </w:rPr>
              <w:t xml:space="preserve"> </w:t>
            </w:r>
            <w:r w:rsidR="00F714BD" w:rsidRPr="00AC6626">
              <w:rPr>
                <w:lang w:val="en-US" w:eastAsia="en-US"/>
              </w:rPr>
              <w:t>pagal</w:t>
            </w:r>
            <w:r w:rsidR="00BF17C8" w:rsidRPr="00AC6626">
              <w:rPr>
                <w:lang w:val="en-US" w:eastAsia="en-US"/>
              </w:rPr>
              <w:t xml:space="preserve"> </w:t>
            </w:r>
            <w:r w:rsidR="00F714BD" w:rsidRPr="00AC6626">
              <w:rPr>
                <w:lang w:val="en-US" w:eastAsia="en-US"/>
              </w:rPr>
              <w:t>pomėgius</w:t>
            </w:r>
            <w:r w:rsidR="00BF17C8" w:rsidRPr="00AC6626">
              <w:rPr>
                <w:lang w:val="en-US" w:eastAsia="en-US"/>
              </w:rPr>
              <w:t xml:space="preserve"> </w:t>
            </w:r>
            <w:r w:rsidR="00F714BD" w:rsidRPr="00AC6626">
              <w:rPr>
                <w:lang w:val="en-US" w:eastAsia="en-US"/>
              </w:rPr>
              <w:t>pasirenkaveiklą, ilgam</w:t>
            </w:r>
            <w:r w:rsidR="00BF17C8" w:rsidRPr="00AC6626">
              <w:rPr>
                <w:lang w:val="en-US" w:eastAsia="en-US"/>
              </w:rPr>
              <w:t xml:space="preserve"> </w:t>
            </w:r>
            <w:r w:rsidR="00F714BD" w:rsidRPr="00AC6626">
              <w:rPr>
                <w:lang w:val="en-US" w:eastAsia="en-US"/>
              </w:rPr>
              <w:t>įsitraukia</w:t>
            </w:r>
            <w:r w:rsidR="00BF17C8" w:rsidRPr="00AC6626">
              <w:rPr>
                <w:lang w:val="en-US" w:eastAsia="en-US"/>
              </w:rPr>
              <w:t xml:space="preserve"> </w:t>
            </w:r>
            <w:r w:rsidR="00F714BD" w:rsidRPr="00AC6626">
              <w:rPr>
                <w:lang w:val="en-US" w:eastAsia="en-US"/>
              </w:rPr>
              <w:t>ir</w:t>
            </w:r>
            <w:r w:rsidR="00BF17C8" w:rsidRPr="00AC6626">
              <w:rPr>
                <w:lang w:val="en-US" w:eastAsia="en-US"/>
              </w:rPr>
              <w:t xml:space="preserve"> </w:t>
            </w:r>
            <w:r w:rsidR="00F714BD" w:rsidRPr="00AC6626">
              <w:rPr>
                <w:lang w:val="en-US" w:eastAsia="en-US"/>
              </w:rPr>
              <w:t>ją</w:t>
            </w:r>
            <w:r w:rsidR="00BF17C8" w:rsidRPr="00AC6626">
              <w:rPr>
                <w:lang w:val="en-US" w:eastAsia="en-US"/>
              </w:rPr>
              <w:t xml:space="preserve"> </w:t>
            </w:r>
            <w:r w:rsidR="00F714BD" w:rsidRPr="00AC6626">
              <w:rPr>
                <w:lang w:val="en-US" w:eastAsia="en-US"/>
              </w:rPr>
              <w:t>plėtoja, geba</w:t>
            </w:r>
            <w:r w:rsidR="00BF17C8" w:rsidRPr="00AC6626">
              <w:rPr>
                <w:lang w:val="en-US" w:eastAsia="en-US"/>
              </w:rPr>
              <w:t xml:space="preserve"> </w:t>
            </w:r>
            <w:r w:rsidR="00F714BD" w:rsidRPr="00AC6626">
              <w:rPr>
                <w:lang w:val="en-US" w:eastAsia="en-US"/>
              </w:rPr>
              <w:t>pratęsti</w:t>
            </w:r>
            <w:r w:rsidR="00BF17C8" w:rsidRPr="00AC6626">
              <w:rPr>
                <w:lang w:val="en-US" w:eastAsia="en-US"/>
              </w:rPr>
              <w:t xml:space="preserve"> </w:t>
            </w:r>
            <w:r w:rsidR="00F714BD" w:rsidRPr="00AC6626">
              <w:rPr>
                <w:lang w:val="en-US" w:eastAsia="en-US"/>
              </w:rPr>
              <w:t>veiklą</w:t>
            </w:r>
            <w:r w:rsidR="00BF17C8" w:rsidRPr="00AC6626">
              <w:rPr>
                <w:lang w:val="en-US" w:eastAsia="en-US"/>
              </w:rPr>
              <w:t xml:space="preserve"> </w:t>
            </w:r>
            <w:r w:rsidR="00F714BD" w:rsidRPr="00AC6626">
              <w:rPr>
                <w:lang w:val="en-US" w:eastAsia="en-US"/>
              </w:rPr>
              <w:t>po tam tikro</w:t>
            </w:r>
            <w:r w:rsidR="00BF17C8" w:rsidRPr="00AC6626">
              <w:rPr>
                <w:lang w:val="en-US" w:eastAsia="en-US"/>
              </w:rPr>
              <w:t xml:space="preserve"> </w:t>
            </w:r>
            <w:r w:rsidR="00F714BD" w:rsidRPr="00AC6626">
              <w:rPr>
                <w:lang w:val="en-US" w:eastAsia="en-US"/>
              </w:rPr>
              <w:t>laiko</w:t>
            </w:r>
            <w:r w:rsidR="00BF17C8" w:rsidRPr="00AC6626">
              <w:rPr>
                <w:lang w:val="en-US" w:eastAsia="en-US"/>
              </w:rPr>
              <w:t xml:space="preserve"> </w:t>
            </w:r>
            <w:r w:rsidR="00F714BD" w:rsidRPr="00AC6626">
              <w:rPr>
                <w:lang w:val="en-US" w:eastAsia="en-US"/>
              </w:rPr>
              <w:t>tarpo, kreipiasi į suaugusįjį</w:t>
            </w:r>
            <w:r w:rsidR="00BF17C8" w:rsidRPr="00AC6626">
              <w:rPr>
                <w:lang w:val="en-US" w:eastAsia="en-US"/>
              </w:rPr>
              <w:t xml:space="preserve"> </w:t>
            </w:r>
            <w:r w:rsidR="00F714BD" w:rsidRPr="00AC6626">
              <w:rPr>
                <w:lang w:val="en-US" w:eastAsia="en-US"/>
              </w:rPr>
              <w:t>pagalbos, kai pats nepajėgia</w:t>
            </w:r>
            <w:r w:rsidR="00BF17C8" w:rsidRPr="00AC6626">
              <w:rPr>
                <w:lang w:val="en-US" w:eastAsia="en-US"/>
              </w:rPr>
              <w:t xml:space="preserve"> </w:t>
            </w:r>
            <w:r w:rsidR="00F714BD" w:rsidRPr="00AC6626">
              <w:rPr>
                <w:lang w:val="en-US" w:eastAsia="en-US"/>
              </w:rPr>
              <w:t>susidoroti</w:t>
            </w:r>
            <w:r w:rsidR="00BF17C8" w:rsidRPr="00AC6626">
              <w:rPr>
                <w:lang w:val="en-US" w:eastAsia="en-US"/>
              </w:rPr>
              <w:t xml:space="preserve"> </w:t>
            </w:r>
            <w:r w:rsidR="00F714BD" w:rsidRPr="00AC6626">
              <w:rPr>
                <w:lang w:val="en-US" w:eastAsia="en-US"/>
              </w:rPr>
              <w:t>su</w:t>
            </w:r>
            <w:r w:rsidR="00BF17C8" w:rsidRPr="00AC6626">
              <w:rPr>
                <w:lang w:val="en-US" w:eastAsia="en-US"/>
              </w:rPr>
              <w:t xml:space="preserve"> </w:t>
            </w:r>
            <w:r w:rsidR="00F714BD" w:rsidRPr="00AC6626">
              <w:rPr>
                <w:lang w:val="en-US" w:eastAsia="en-US"/>
              </w:rPr>
              <w:t>kilusiais</w:t>
            </w:r>
            <w:r w:rsidR="00BF17C8" w:rsidRPr="00AC6626">
              <w:rPr>
                <w:lang w:val="en-US" w:eastAsia="en-US"/>
              </w:rPr>
              <w:t xml:space="preserve"> </w:t>
            </w:r>
            <w:r w:rsidR="00751A62">
              <w:rPr>
                <w:lang w:val="en-US" w:eastAsia="en-US"/>
              </w:rPr>
              <w:t>sunkumais.</w:t>
            </w:r>
          </w:p>
        </w:tc>
        <w:tc>
          <w:tcPr>
            <w:tcW w:w="3968" w:type="dxa"/>
            <w:gridSpan w:val="2"/>
          </w:tcPr>
          <w:p w:rsidR="00912207" w:rsidRPr="00BC6526" w:rsidRDefault="00F714BD" w:rsidP="00925086">
            <w:pPr>
              <w:spacing w:after="0"/>
              <w:jc w:val="both"/>
            </w:pPr>
            <w:r>
              <w:t>N</w:t>
            </w:r>
            <w:r w:rsidR="00912207" w:rsidRPr="00BC6526">
              <w:t>ori pažinti bei suprasti save ir aplinkinį pasaulį, džia</w:t>
            </w:r>
            <w:r w:rsidR="00925086">
              <w:t>ugiasi  sužinojęs ką nors nauja.</w:t>
            </w:r>
          </w:p>
          <w:p w:rsidR="00912207" w:rsidRDefault="00925086" w:rsidP="00925086">
            <w:pPr>
              <w:spacing w:after="0"/>
            </w:pPr>
            <w:r>
              <w:t>N</w:t>
            </w:r>
            <w:r w:rsidR="0080473B">
              <w:t xml:space="preserve">usiteikęs pažinti pasaulį </w:t>
            </w:r>
            <w:r>
              <w:t>skaičiuodamas ir matuodamas.</w:t>
            </w:r>
          </w:p>
          <w:p w:rsidR="00925086" w:rsidRDefault="00925086" w:rsidP="00925086">
            <w:pPr>
              <w:spacing w:after="0"/>
            </w:pPr>
          </w:p>
          <w:p w:rsidR="00925086" w:rsidRDefault="00925086" w:rsidP="00925086">
            <w:pPr>
              <w:spacing w:after="0"/>
            </w:pPr>
          </w:p>
          <w:p w:rsidR="00925086" w:rsidRDefault="00925086" w:rsidP="00925086">
            <w:pPr>
              <w:spacing w:after="0"/>
            </w:pPr>
            <w:r>
              <w:t xml:space="preserve">Smalsus, domisi viskuo, kas vyksta </w:t>
            </w:r>
            <w:r w:rsidRPr="00BC6526">
              <w:t>aplinkui, n</w:t>
            </w:r>
            <w:r>
              <w:t>oriai bando,  samprotauja.</w:t>
            </w:r>
          </w:p>
          <w:p w:rsidR="00925086" w:rsidRDefault="00925086" w:rsidP="00925086">
            <w:pPr>
              <w:spacing w:after="0"/>
              <w:jc w:val="both"/>
            </w:pPr>
            <w:r>
              <w:t>N</w:t>
            </w:r>
            <w:r w:rsidRPr="00BC6526">
              <w:t>oriai mok</w:t>
            </w:r>
            <w:r>
              <w:t>osi, džiaugiasi tuo, ko išmoko.</w:t>
            </w:r>
          </w:p>
          <w:p w:rsidR="00925086" w:rsidRDefault="00925086" w:rsidP="00925086">
            <w:pPr>
              <w:spacing w:after="0"/>
              <w:jc w:val="both"/>
            </w:pPr>
          </w:p>
          <w:p w:rsidR="00925086" w:rsidRPr="00BC6526" w:rsidRDefault="00925086" w:rsidP="00BF17C8">
            <w:pPr>
              <w:spacing w:after="0"/>
              <w:jc w:val="both"/>
            </w:pPr>
            <w:r>
              <w:t>D</w:t>
            </w:r>
            <w:r w:rsidRPr="00BC6526">
              <w:t>idžiuojasi savimi i</w:t>
            </w:r>
            <w:r>
              <w:t>r didėjančiais savo gebėjimais.</w:t>
            </w:r>
          </w:p>
          <w:p w:rsidR="00925086" w:rsidRDefault="00925086" w:rsidP="00925086">
            <w:pPr>
              <w:spacing w:after="0"/>
              <w:ind w:left="72" w:hanging="2127"/>
            </w:pPr>
          </w:p>
          <w:p w:rsidR="00925086" w:rsidRDefault="00925086" w:rsidP="00925086">
            <w:pPr>
              <w:spacing w:after="0"/>
              <w:ind w:left="72" w:hanging="2127"/>
            </w:pPr>
          </w:p>
          <w:p w:rsidR="00925086" w:rsidRDefault="00925086" w:rsidP="00BF17C8">
            <w:pPr>
              <w:tabs>
                <w:tab w:val="left" w:pos="1302"/>
              </w:tabs>
              <w:spacing w:after="0"/>
            </w:pPr>
          </w:p>
          <w:p w:rsidR="0080473B" w:rsidRDefault="00751A62" w:rsidP="00751A62">
            <w:pPr>
              <w:tabs>
                <w:tab w:val="center" w:pos="848"/>
              </w:tabs>
              <w:spacing w:after="0"/>
              <w:ind w:left="72" w:hanging="2127"/>
            </w:pPr>
            <w:r>
              <w:t>kuo,</w:t>
            </w:r>
          </w:p>
        </w:tc>
      </w:tr>
      <w:tr w:rsidR="00912207" w:rsidTr="00AC6626">
        <w:tc>
          <w:tcPr>
            <w:tcW w:w="14858" w:type="dxa"/>
            <w:gridSpan w:val="4"/>
          </w:tcPr>
          <w:p w:rsidR="00E008BB" w:rsidRDefault="00E008BB" w:rsidP="00BF17C8">
            <w:pPr>
              <w:spacing w:after="0" w:line="240" w:lineRule="auto"/>
              <w:jc w:val="center"/>
              <w:rPr>
                <w:b/>
              </w:rPr>
            </w:pPr>
          </w:p>
          <w:p w:rsidR="00912207" w:rsidRPr="008632CD" w:rsidRDefault="00BF17C8" w:rsidP="00BF17C8">
            <w:pPr>
              <w:spacing w:after="0" w:line="240" w:lineRule="auto"/>
              <w:jc w:val="center"/>
              <w:rPr>
                <w:b/>
              </w:rPr>
            </w:pPr>
            <w:r>
              <w:rPr>
                <w:b/>
              </w:rPr>
              <w:t>1 žingsnis. Aplinkos pažinimas</w:t>
            </w:r>
          </w:p>
        </w:tc>
      </w:tr>
      <w:tr w:rsidR="00912207" w:rsidTr="00AC6626">
        <w:tc>
          <w:tcPr>
            <w:tcW w:w="7465" w:type="dxa"/>
          </w:tcPr>
          <w:p w:rsidR="00912207" w:rsidRPr="00053905" w:rsidRDefault="00912207" w:rsidP="008632CD">
            <w:pPr>
              <w:spacing w:after="0" w:line="240" w:lineRule="auto"/>
              <w:jc w:val="both"/>
            </w:pPr>
            <w:r w:rsidRPr="00425FDD">
              <w:t>Domisi aplinka, sutelkia dėmesį į arti esančius veidus, daiktus.</w:t>
            </w:r>
          </w:p>
        </w:tc>
        <w:tc>
          <w:tcPr>
            <w:tcW w:w="7393" w:type="dxa"/>
            <w:gridSpan w:val="3"/>
          </w:tcPr>
          <w:p w:rsidR="00912207" w:rsidRPr="00425FDD" w:rsidRDefault="00912207" w:rsidP="008632CD">
            <w:pPr>
              <w:spacing w:after="0" w:line="240" w:lineRule="auto"/>
              <w:jc w:val="both"/>
            </w:pPr>
            <w:r w:rsidRPr="00425FDD">
              <w:t>Aplinkoje turėti žaislų, spalvotų, kontrastingo dizaino daiktų, su kuriais kūdikiai gali pradėti susipažinti, atpažinti, išbandyti.</w:t>
            </w:r>
          </w:p>
          <w:p w:rsidR="00912207" w:rsidRPr="00053905" w:rsidRDefault="00912207" w:rsidP="008632CD">
            <w:pPr>
              <w:spacing w:after="0" w:line="240" w:lineRule="auto"/>
              <w:jc w:val="both"/>
            </w:pPr>
            <w:r w:rsidRPr="00425FDD">
              <w:t>Vaikui rodyti jo atvaizdą veidrodyje.</w:t>
            </w:r>
          </w:p>
        </w:tc>
      </w:tr>
      <w:tr w:rsidR="00912207" w:rsidTr="00AC6626">
        <w:tc>
          <w:tcPr>
            <w:tcW w:w="7465" w:type="dxa"/>
          </w:tcPr>
          <w:p w:rsidR="00912207" w:rsidRPr="00053905" w:rsidRDefault="00912207" w:rsidP="008632CD">
            <w:pPr>
              <w:spacing w:after="0" w:line="240" w:lineRule="auto"/>
              <w:jc w:val="both"/>
            </w:pPr>
            <w:r w:rsidRPr="00425FDD">
              <w:t>Reaguoja į skirtingus vaizdus, paviršius, kvapus, garsus, skonius.</w:t>
            </w:r>
          </w:p>
        </w:tc>
        <w:tc>
          <w:tcPr>
            <w:tcW w:w="7393" w:type="dxa"/>
            <w:gridSpan w:val="3"/>
          </w:tcPr>
          <w:p w:rsidR="00912207" w:rsidRPr="00053905" w:rsidRDefault="00912207" w:rsidP="008632CD">
            <w:pPr>
              <w:spacing w:after="0" w:line="240" w:lineRule="auto"/>
              <w:jc w:val="both"/>
            </w:pPr>
            <w:r w:rsidRPr="00425FDD">
              <w:t>Vaikui padėti pamatyti daiktus iš skirtingų perspektyvų, tyrinėti juos visais pojūčiais (matyti spalvas, liesti skirtingus paviršius, girdėti skleidžiamą garsą)</w:t>
            </w:r>
            <w:r w:rsidR="00976525">
              <w:t>.</w:t>
            </w:r>
          </w:p>
        </w:tc>
      </w:tr>
      <w:tr w:rsidR="00912207" w:rsidTr="00AC6626">
        <w:tc>
          <w:tcPr>
            <w:tcW w:w="7465" w:type="dxa"/>
          </w:tcPr>
          <w:p w:rsidR="00912207" w:rsidRPr="00053905" w:rsidRDefault="00912207" w:rsidP="008632CD">
            <w:pPr>
              <w:spacing w:after="0" w:line="240" w:lineRule="auto"/>
              <w:jc w:val="both"/>
            </w:pPr>
            <w:r w:rsidRPr="0046644F">
              <w:t>Atp</w:t>
            </w:r>
            <w:r>
              <w:t xml:space="preserve">ažįsta artimus žmones, žaislus, </w:t>
            </w:r>
            <w:r w:rsidRPr="0046644F">
              <w:t>daiktus.</w:t>
            </w:r>
          </w:p>
        </w:tc>
        <w:tc>
          <w:tcPr>
            <w:tcW w:w="7393" w:type="dxa"/>
            <w:gridSpan w:val="3"/>
          </w:tcPr>
          <w:p w:rsidR="00912207" w:rsidRDefault="00912207" w:rsidP="008632CD">
            <w:pPr>
              <w:spacing w:after="0" w:line="240" w:lineRule="auto"/>
              <w:jc w:val="both"/>
            </w:pPr>
            <w:r w:rsidRPr="0046644F">
              <w:t>L</w:t>
            </w:r>
            <w:r>
              <w:t xml:space="preserve">iesti vaiką, švelniai, saugiai </w:t>
            </w:r>
            <w:r w:rsidRPr="0046644F">
              <w:t xml:space="preserve">imti ant rankų. </w:t>
            </w:r>
          </w:p>
          <w:p w:rsidR="00912207" w:rsidRPr="00053905" w:rsidRDefault="00912207" w:rsidP="008632CD">
            <w:pPr>
              <w:spacing w:after="0" w:line="240" w:lineRule="auto"/>
              <w:jc w:val="both"/>
            </w:pPr>
            <w:r w:rsidRPr="0046644F">
              <w:t xml:space="preserve">Parodyti, kad </w:t>
            </w:r>
            <w:r>
              <w:t xml:space="preserve">dalijatės su kūdikiu malonumu ir </w:t>
            </w:r>
            <w:r w:rsidRPr="0046644F">
              <w:t>atradimais.</w:t>
            </w:r>
          </w:p>
        </w:tc>
      </w:tr>
      <w:tr w:rsidR="00912207" w:rsidTr="00AC6626">
        <w:tc>
          <w:tcPr>
            <w:tcW w:w="14858" w:type="dxa"/>
            <w:gridSpan w:val="4"/>
          </w:tcPr>
          <w:p w:rsidR="00912207" w:rsidRPr="008632CD" w:rsidRDefault="00912207" w:rsidP="008632CD">
            <w:pPr>
              <w:spacing w:after="0" w:line="240" w:lineRule="auto"/>
              <w:jc w:val="center"/>
              <w:rPr>
                <w:b/>
              </w:rPr>
            </w:pPr>
            <w:r w:rsidRPr="008632CD">
              <w:rPr>
                <w:b/>
              </w:rPr>
              <w:t>1 žingsnis. Skaičiavimas ir matavimas (forma, erdvė)</w:t>
            </w:r>
          </w:p>
          <w:p w:rsidR="00912207" w:rsidRDefault="00912207" w:rsidP="008632CD">
            <w:pPr>
              <w:spacing w:after="0" w:line="240" w:lineRule="auto"/>
              <w:jc w:val="both"/>
            </w:pPr>
          </w:p>
        </w:tc>
      </w:tr>
      <w:tr w:rsidR="00912207" w:rsidTr="00AC6626">
        <w:tc>
          <w:tcPr>
            <w:tcW w:w="7465" w:type="dxa"/>
          </w:tcPr>
          <w:p w:rsidR="00912207" w:rsidRPr="008632CD" w:rsidRDefault="00912207" w:rsidP="008632CD">
            <w:pPr>
              <w:spacing w:after="0" w:line="240" w:lineRule="auto"/>
              <w:jc w:val="both"/>
              <w:rPr>
                <w:b/>
              </w:rPr>
            </w:pPr>
            <w:r w:rsidRPr="008632CD">
              <w:rPr>
                <w:b/>
              </w:rPr>
              <w:t>Skaičiavimas</w:t>
            </w:r>
          </w:p>
          <w:p w:rsidR="00912207" w:rsidRPr="0046644F" w:rsidRDefault="00912207" w:rsidP="008632CD">
            <w:pPr>
              <w:spacing w:after="0" w:line="240" w:lineRule="auto"/>
              <w:jc w:val="both"/>
            </w:pPr>
            <w:r w:rsidRPr="00D25EAD">
              <w:t>Gestais, mimika parodo, jog suvo</w:t>
            </w:r>
            <w:r>
              <w:t>kia, ką reiškia yra (nėra),</w:t>
            </w:r>
            <w:r w:rsidRPr="00D25EAD">
              <w:t xml:space="preserve"> taip (ne).</w:t>
            </w:r>
          </w:p>
        </w:tc>
        <w:tc>
          <w:tcPr>
            <w:tcW w:w="7393" w:type="dxa"/>
            <w:gridSpan w:val="3"/>
          </w:tcPr>
          <w:p w:rsidR="00912207" w:rsidRDefault="00912207" w:rsidP="008632CD">
            <w:pPr>
              <w:spacing w:after="0" w:line="240" w:lineRule="auto"/>
              <w:jc w:val="both"/>
            </w:pPr>
            <w:r w:rsidRPr="00D25EAD">
              <w:t xml:space="preserve">Žaisti tą patį žaidimą su tuo pačiu žaislu. </w:t>
            </w:r>
          </w:p>
          <w:p w:rsidR="00912207" w:rsidRPr="0046644F" w:rsidRDefault="00912207" w:rsidP="008632CD">
            <w:pPr>
              <w:spacing w:after="0" w:line="240" w:lineRule="auto"/>
              <w:jc w:val="both"/>
            </w:pPr>
            <w:r w:rsidRPr="00D25EAD">
              <w:t>Žaidimo metu kalbinti vaiką, vartojant žodžius „yra“, „nėra“, „dar“, „taip“, „ne“ bei juos palydint atitinkamais gestais, mimika</w:t>
            </w:r>
            <w:r w:rsidR="00976525">
              <w:t>.</w:t>
            </w:r>
          </w:p>
        </w:tc>
      </w:tr>
      <w:tr w:rsidR="00912207" w:rsidTr="00AC6626">
        <w:tc>
          <w:tcPr>
            <w:tcW w:w="7465" w:type="dxa"/>
          </w:tcPr>
          <w:p w:rsidR="00912207" w:rsidRPr="008632CD" w:rsidRDefault="00912207" w:rsidP="008632CD">
            <w:pPr>
              <w:spacing w:after="0" w:line="240" w:lineRule="auto"/>
              <w:jc w:val="both"/>
              <w:rPr>
                <w:b/>
              </w:rPr>
            </w:pPr>
            <w:r w:rsidRPr="008632CD">
              <w:rPr>
                <w:b/>
              </w:rPr>
              <w:t>Matavimas</w:t>
            </w:r>
          </w:p>
          <w:p w:rsidR="00912207" w:rsidRDefault="00912207" w:rsidP="008632CD">
            <w:pPr>
              <w:spacing w:after="0" w:line="240" w:lineRule="auto"/>
              <w:jc w:val="both"/>
            </w:pPr>
            <w:r w:rsidRPr="00D25EAD">
              <w:t xml:space="preserve">Susidomi, kai parodomas kitokios formos, dydžio, spalvos daiktas: siekia jį paimti, tyrinėja. </w:t>
            </w:r>
          </w:p>
          <w:p w:rsidR="00912207" w:rsidRPr="00D25EAD" w:rsidRDefault="00912207" w:rsidP="008632CD">
            <w:pPr>
              <w:spacing w:after="0" w:line="240" w:lineRule="auto"/>
              <w:jc w:val="both"/>
            </w:pPr>
            <w:r w:rsidRPr="00D25EAD">
              <w:t>Atkreipia dėmesį į judančius, artėjančius daiktus, daug kartų kartoja matytus veiksmus su daiktais</w:t>
            </w:r>
            <w:r w:rsidRPr="008632CD">
              <w:rPr>
                <w:b/>
              </w:rPr>
              <w:t>.</w:t>
            </w:r>
          </w:p>
        </w:tc>
        <w:tc>
          <w:tcPr>
            <w:tcW w:w="7393" w:type="dxa"/>
            <w:gridSpan w:val="3"/>
          </w:tcPr>
          <w:p w:rsidR="00912207" w:rsidRPr="00D25EAD" w:rsidRDefault="00912207" w:rsidP="008632CD">
            <w:pPr>
              <w:spacing w:after="0" w:line="240" w:lineRule="auto"/>
              <w:jc w:val="both"/>
            </w:pPr>
            <w:r w:rsidRPr="00D25EAD">
              <w:t>Žaisti tuos pačius žaidimus su skirtingų spalvų, dydžių, formų daiktais: priartinti – nutolinti, paslėpti – parodyti, sugretinti.</w:t>
            </w:r>
          </w:p>
          <w:p w:rsidR="00912207" w:rsidRDefault="00912207" w:rsidP="008632CD">
            <w:pPr>
              <w:spacing w:after="0" w:line="240" w:lineRule="auto"/>
              <w:jc w:val="both"/>
            </w:pPr>
            <w:r w:rsidRPr="00D25EAD">
              <w:t>Įvardijant daikto spalvą, dydį, formą, daryti pauzes, vis pakartoti žodžius, jei norime, kad vaikas juos įsidėmėtų</w:t>
            </w:r>
            <w:r>
              <w:t>.</w:t>
            </w:r>
          </w:p>
          <w:p w:rsidR="00912207" w:rsidRPr="00D25EAD" w:rsidRDefault="00912207" w:rsidP="008632CD">
            <w:pPr>
              <w:spacing w:after="0" w:line="240" w:lineRule="auto"/>
              <w:jc w:val="both"/>
            </w:pPr>
          </w:p>
        </w:tc>
      </w:tr>
      <w:tr w:rsidR="00912207" w:rsidTr="00AC6626">
        <w:tc>
          <w:tcPr>
            <w:tcW w:w="14858" w:type="dxa"/>
            <w:gridSpan w:val="4"/>
          </w:tcPr>
          <w:p w:rsidR="00912207" w:rsidRPr="008632CD" w:rsidRDefault="00912207" w:rsidP="008632CD">
            <w:pPr>
              <w:spacing w:after="0" w:line="240" w:lineRule="auto"/>
              <w:jc w:val="center"/>
              <w:rPr>
                <w:b/>
              </w:rPr>
            </w:pPr>
            <w:r w:rsidRPr="008632CD">
              <w:rPr>
                <w:b/>
              </w:rPr>
              <w:t>1 žingsnis. Tyrinėjimas</w:t>
            </w:r>
          </w:p>
          <w:p w:rsidR="00912207" w:rsidRDefault="00912207" w:rsidP="008632CD">
            <w:pPr>
              <w:spacing w:after="0" w:line="240" w:lineRule="auto"/>
              <w:jc w:val="both"/>
            </w:pPr>
          </w:p>
        </w:tc>
      </w:tr>
      <w:tr w:rsidR="00912207" w:rsidTr="00AC6626">
        <w:tc>
          <w:tcPr>
            <w:tcW w:w="7465" w:type="dxa"/>
          </w:tcPr>
          <w:p w:rsidR="00912207" w:rsidRDefault="00912207" w:rsidP="008632CD">
            <w:pPr>
              <w:spacing w:after="0" w:line="240" w:lineRule="auto"/>
              <w:jc w:val="both"/>
            </w:pPr>
            <w:r w:rsidRPr="00C24085">
              <w:t>Stengiasi pamatyti, išgirsti, paliesti, paimti, parag</w:t>
            </w:r>
            <w:r>
              <w:t xml:space="preserve">auti žaislus ir kitus daiktus. </w:t>
            </w:r>
          </w:p>
          <w:p w:rsidR="00912207" w:rsidRPr="00C24085" w:rsidRDefault="00912207" w:rsidP="008632CD">
            <w:pPr>
              <w:spacing w:after="0" w:line="240" w:lineRule="auto"/>
              <w:jc w:val="both"/>
            </w:pPr>
            <w:r w:rsidRPr="00C24085">
              <w:t>Reaguoja į tai, kas vyksta aplinkui, bando dalyvauti (mimika, judesiais, garsais</w:t>
            </w:r>
            <w:r>
              <w:t>).</w:t>
            </w:r>
          </w:p>
        </w:tc>
        <w:tc>
          <w:tcPr>
            <w:tcW w:w="7393" w:type="dxa"/>
            <w:gridSpan w:val="3"/>
          </w:tcPr>
          <w:p w:rsidR="00912207" w:rsidRDefault="00912207" w:rsidP="008632CD">
            <w:pPr>
              <w:spacing w:after="0" w:line="240" w:lineRule="auto"/>
              <w:jc w:val="both"/>
            </w:pPr>
            <w:r w:rsidRPr="00C24085">
              <w:t xml:space="preserve">Visa, kas yra artimiausioje aplinkoje, laikyti žaidimo priemonėmis. </w:t>
            </w:r>
          </w:p>
          <w:p w:rsidR="00912207" w:rsidRDefault="00912207" w:rsidP="008632CD">
            <w:pPr>
              <w:spacing w:after="0" w:line="240" w:lineRule="auto"/>
              <w:jc w:val="both"/>
            </w:pPr>
            <w:r w:rsidRPr="00C24085">
              <w:t xml:space="preserve">Kūdikiui sudaryti galimybes žaisti su žaislais arba tam tinkamais daiktais, judėti, liesti daiktus, išlaikyti pusiausvyrą, stengtis pajudėti daikto </w:t>
            </w:r>
            <w:r>
              <w:t xml:space="preserve">link, jį pasiekti,  paragauti. </w:t>
            </w:r>
          </w:p>
          <w:p w:rsidR="00912207" w:rsidRDefault="00912207" w:rsidP="008632CD">
            <w:pPr>
              <w:spacing w:after="0" w:line="240" w:lineRule="auto"/>
              <w:jc w:val="both"/>
            </w:pPr>
            <w:r w:rsidRPr="00C24085">
              <w:t>Vaikus paguldyti ar pasodinti taip, kad jie galėtų plačiai matyti aplinkui – stebėti kitus vaikus ir su jais bendrauti.</w:t>
            </w:r>
          </w:p>
          <w:p w:rsidR="00912207" w:rsidRDefault="00912207" w:rsidP="008632CD">
            <w:pPr>
              <w:spacing w:after="0" w:line="240" w:lineRule="auto"/>
              <w:jc w:val="both"/>
            </w:pPr>
            <w:r w:rsidRPr="00C24085">
              <w:t>Sudaryti sąlygas patirti skirtingas žaidimo erdves, tokias, kaip lygios grindys, kilimas, žolė, smėlis, minkšti ir kieti pa</w:t>
            </w:r>
            <w:r>
              <w:t>viršiai, erdvės viduje ir lauke.</w:t>
            </w:r>
          </w:p>
          <w:p w:rsidR="00912207" w:rsidRDefault="00912207" w:rsidP="008632CD">
            <w:pPr>
              <w:spacing w:after="0" w:line="240" w:lineRule="auto"/>
              <w:jc w:val="both"/>
            </w:pPr>
            <w:r>
              <w:t>P</w:t>
            </w:r>
            <w:r w:rsidRPr="00C24085">
              <w:t>ajusti įvairius pojūčius – šviežio oro, įvairių paviršių, kvapų</w:t>
            </w:r>
            <w:r>
              <w:t xml:space="preserve">, temperatūrų </w:t>
            </w:r>
            <w:r>
              <w:lastRenderedPageBreak/>
              <w:t xml:space="preserve">skirtumo, garsų. </w:t>
            </w:r>
          </w:p>
          <w:p w:rsidR="00FB4AA2" w:rsidRPr="00D25EAD" w:rsidRDefault="00912207" w:rsidP="008632CD">
            <w:pPr>
              <w:spacing w:after="0" w:line="240" w:lineRule="auto"/>
              <w:jc w:val="both"/>
            </w:pPr>
            <w:r w:rsidRPr="00C24085">
              <w:t>Vaikams pajusti ir tyrinėti duoti įvairių medžiagų, formų, skatinti žaisti su savo kojų pirštais, liesti savo ir pažįstamų žmonių veidą, plaukus, rankų pirštus, kartoti tai kelis kartus.</w:t>
            </w:r>
          </w:p>
        </w:tc>
      </w:tr>
      <w:tr w:rsidR="00912207" w:rsidTr="00AC6626">
        <w:tc>
          <w:tcPr>
            <w:tcW w:w="14858" w:type="dxa"/>
            <w:gridSpan w:val="4"/>
          </w:tcPr>
          <w:p w:rsidR="00912207" w:rsidRPr="008632CD" w:rsidRDefault="00912207" w:rsidP="008632CD">
            <w:pPr>
              <w:spacing w:after="0" w:line="240" w:lineRule="auto"/>
              <w:jc w:val="center"/>
              <w:rPr>
                <w:b/>
              </w:rPr>
            </w:pPr>
            <w:r w:rsidRPr="008632CD">
              <w:rPr>
                <w:b/>
              </w:rPr>
              <w:lastRenderedPageBreak/>
              <w:t>1 žingsnis. Mokėjimas mokytis</w:t>
            </w:r>
          </w:p>
          <w:p w:rsidR="00912207" w:rsidRDefault="00912207" w:rsidP="008632CD">
            <w:pPr>
              <w:spacing w:after="0" w:line="240" w:lineRule="auto"/>
              <w:jc w:val="both"/>
            </w:pPr>
          </w:p>
        </w:tc>
      </w:tr>
      <w:tr w:rsidR="00912207" w:rsidTr="00AC6626">
        <w:tc>
          <w:tcPr>
            <w:tcW w:w="7465" w:type="dxa"/>
          </w:tcPr>
          <w:p w:rsidR="00912207" w:rsidRDefault="00912207" w:rsidP="008632CD">
            <w:pPr>
              <w:spacing w:after="0" w:line="240" w:lineRule="auto"/>
              <w:jc w:val="both"/>
            </w:pPr>
            <w:r w:rsidRPr="00250BE4">
              <w:t>Reaguoja į kalbi</w:t>
            </w:r>
            <w:r>
              <w:t>nimą, mimiką, žaislus, daiktus.</w:t>
            </w:r>
          </w:p>
          <w:p w:rsidR="00912207" w:rsidRDefault="00912207" w:rsidP="008632CD">
            <w:pPr>
              <w:spacing w:after="0" w:line="240" w:lineRule="auto"/>
              <w:jc w:val="both"/>
            </w:pPr>
            <w:r w:rsidRPr="00250BE4">
              <w:t xml:space="preserve">Stebi ką nors ir susitapatina su juo, mėgdžioja, siekia išgauti tą patį rezultatą. </w:t>
            </w:r>
          </w:p>
          <w:p w:rsidR="00912207" w:rsidRPr="00250BE4" w:rsidRDefault="00912207" w:rsidP="008632CD">
            <w:pPr>
              <w:spacing w:after="0" w:line="240" w:lineRule="auto"/>
              <w:jc w:val="both"/>
            </w:pPr>
            <w:r w:rsidRPr="00250BE4">
              <w:t>Pradeda tyrinėti žaislus ir daiktus visais pojūčiais.</w:t>
            </w:r>
          </w:p>
        </w:tc>
        <w:tc>
          <w:tcPr>
            <w:tcW w:w="7393" w:type="dxa"/>
            <w:gridSpan w:val="3"/>
          </w:tcPr>
          <w:p w:rsidR="00912207" w:rsidRDefault="00912207" w:rsidP="008632CD">
            <w:pPr>
              <w:spacing w:after="0" w:line="240" w:lineRule="auto"/>
              <w:jc w:val="both"/>
            </w:pPr>
            <w:r w:rsidRPr="00250BE4">
              <w:t>Palaikyti priežiūros tvarką kuri sudaro galimybe</w:t>
            </w:r>
            <w:r>
              <w:t xml:space="preserve">s žaidybinei sąveikai. </w:t>
            </w:r>
          </w:p>
          <w:p w:rsidR="00912207" w:rsidRDefault="00912207" w:rsidP="008632CD">
            <w:pPr>
              <w:spacing w:after="0" w:line="240" w:lineRule="auto"/>
              <w:jc w:val="both"/>
            </w:pPr>
            <w:r w:rsidRPr="00250BE4">
              <w:t xml:space="preserve">Kalbinti kūdikį, rodyti jam įdomius žaislus ar daiktus, sudaryti galimybę judėti, praktikuotis, džiaugtis, </w:t>
            </w:r>
            <w:r>
              <w:t xml:space="preserve">kai kas nors pavyksta,  girti. </w:t>
            </w:r>
          </w:p>
          <w:p w:rsidR="00912207" w:rsidRDefault="00912207" w:rsidP="008632CD">
            <w:pPr>
              <w:spacing w:after="0" w:line="240" w:lineRule="auto"/>
              <w:jc w:val="both"/>
            </w:pPr>
            <w:r w:rsidRPr="00250BE4">
              <w:t>Maitinant, maudant, žaidžiant su kūdikiu kalbėtis su juo, rodyti ir įva</w:t>
            </w:r>
            <w:r>
              <w:t xml:space="preserve">rdyti daiktus, veiksmus su žaislais. </w:t>
            </w:r>
          </w:p>
          <w:p w:rsidR="00912207" w:rsidRPr="00D25EAD" w:rsidRDefault="00912207" w:rsidP="008632CD">
            <w:pPr>
              <w:spacing w:after="0" w:line="240" w:lineRule="auto"/>
              <w:jc w:val="both"/>
            </w:pPr>
            <w:r w:rsidRPr="00250BE4">
              <w:t>Parūpinti žaislų, kuri</w:t>
            </w:r>
            <w:r>
              <w:t>e skatina tyrinėti visais pojū</w:t>
            </w:r>
            <w:r w:rsidRPr="00250BE4">
              <w:t>čiais.</w:t>
            </w:r>
          </w:p>
        </w:tc>
      </w:tr>
      <w:tr w:rsidR="00912207" w:rsidTr="00AC6626">
        <w:tc>
          <w:tcPr>
            <w:tcW w:w="14858" w:type="dxa"/>
            <w:gridSpan w:val="4"/>
          </w:tcPr>
          <w:p w:rsidR="00912207" w:rsidRPr="008632CD" w:rsidRDefault="00912207" w:rsidP="008632CD">
            <w:pPr>
              <w:spacing w:after="0" w:line="240" w:lineRule="auto"/>
              <w:jc w:val="center"/>
              <w:rPr>
                <w:b/>
              </w:rPr>
            </w:pPr>
            <w:r w:rsidRPr="008632CD">
              <w:rPr>
                <w:b/>
              </w:rPr>
              <w:t>1 žingsnis. Iniciatyvumas ir atkaklumas</w:t>
            </w:r>
          </w:p>
          <w:p w:rsidR="00912207" w:rsidRDefault="00912207" w:rsidP="008632CD">
            <w:pPr>
              <w:spacing w:after="0" w:line="240" w:lineRule="auto"/>
              <w:jc w:val="both"/>
            </w:pPr>
          </w:p>
        </w:tc>
      </w:tr>
      <w:tr w:rsidR="00912207" w:rsidTr="00AC6626">
        <w:tc>
          <w:tcPr>
            <w:tcW w:w="7465" w:type="dxa"/>
          </w:tcPr>
          <w:p w:rsidR="00912207" w:rsidRDefault="00912207" w:rsidP="008632CD">
            <w:pPr>
              <w:spacing w:after="0" w:line="240" w:lineRule="auto"/>
              <w:jc w:val="both"/>
            </w:pPr>
            <w:r w:rsidRPr="00C161A8">
              <w:t xml:space="preserve">Pats juda </w:t>
            </w:r>
            <w:r>
              <w:t>link</w:t>
            </w:r>
            <w:r w:rsidRPr="00C161A8">
              <w:t xml:space="preserve"> jį</w:t>
            </w:r>
            <w:r>
              <w:t xml:space="preserve"> sudominusių žaislų, daiktų</w:t>
            </w:r>
            <w:r w:rsidRPr="00C161A8">
              <w:t xml:space="preserve">. </w:t>
            </w:r>
          </w:p>
          <w:p w:rsidR="00912207" w:rsidRPr="00250BE4" w:rsidRDefault="00912207" w:rsidP="008632CD">
            <w:pPr>
              <w:spacing w:after="0" w:line="240" w:lineRule="auto"/>
              <w:jc w:val="both"/>
            </w:pPr>
            <w:r w:rsidRPr="00C161A8">
              <w:t>Trumpam sutelkia žvilgsnį, seka judantį daiktą akimis, klausosi, atlieka tikslingus judesius, veiksmus su daiktais.</w:t>
            </w:r>
          </w:p>
        </w:tc>
        <w:tc>
          <w:tcPr>
            <w:tcW w:w="7393" w:type="dxa"/>
            <w:gridSpan w:val="3"/>
          </w:tcPr>
          <w:p w:rsidR="00912207" w:rsidRDefault="00912207" w:rsidP="008632CD">
            <w:pPr>
              <w:spacing w:after="0" w:line="240" w:lineRule="auto"/>
              <w:jc w:val="both"/>
            </w:pPr>
            <w:r w:rsidRPr="00C161A8">
              <w:t>Pastebėti vaiko rodomą iniciatyvą ir ją palaikyti.</w:t>
            </w:r>
          </w:p>
          <w:p w:rsidR="00912207" w:rsidRPr="00250BE4" w:rsidRDefault="00912207" w:rsidP="008632CD">
            <w:pPr>
              <w:spacing w:after="0" w:line="240" w:lineRule="auto"/>
              <w:jc w:val="both"/>
            </w:pPr>
            <w:r w:rsidRPr="00C161A8">
              <w:t>Stebėti ir pasidžiaugti vaiko daug kartų kartojamais veiksmais, rodančiais jo atkaklumą.</w:t>
            </w:r>
          </w:p>
        </w:tc>
      </w:tr>
      <w:tr w:rsidR="00912207" w:rsidTr="00AC6626">
        <w:tc>
          <w:tcPr>
            <w:tcW w:w="7465" w:type="dxa"/>
          </w:tcPr>
          <w:p w:rsidR="00912207" w:rsidRPr="00C161A8" w:rsidRDefault="00912207" w:rsidP="008632CD">
            <w:pPr>
              <w:spacing w:after="0" w:line="240" w:lineRule="auto"/>
              <w:jc w:val="both"/>
            </w:pPr>
            <w:r w:rsidRPr="00C94A9A">
              <w:t>Šypsodamasis, žvelgdamas į akis, čiauškėdamas, duodamas žaislą kitam skatina su juo žaisti; išreikšdamas norus parodo „taip“ arba „ne“.</w:t>
            </w:r>
          </w:p>
        </w:tc>
        <w:tc>
          <w:tcPr>
            <w:tcW w:w="7393" w:type="dxa"/>
            <w:gridSpan w:val="3"/>
          </w:tcPr>
          <w:p w:rsidR="00912207" w:rsidRDefault="00912207" w:rsidP="008632CD">
            <w:pPr>
              <w:spacing w:after="0" w:line="240" w:lineRule="auto"/>
              <w:jc w:val="both"/>
            </w:pPr>
            <w:r w:rsidRPr="00C94A9A">
              <w:t xml:space="preserve">Priimti vaiko siūlomus žaidimus. </w:t>
            </w:r>
          </w:p>
          <w:p w:rsidR="00912207" w:rsidRDefault="00912207" w:rsidP="008632CD">
            <w:pPr>
              <w:spacing w:after="0" w:line="240" w:lineRule="auto"/>
              <w:jc w:val="both"/>
            </w:pPr>
            <w:r w:rsidRPr="00C94A9A">
              <w:t>Žaisti žaidinimus s</w:t>
            </w:r>
            <w:r>
              <w:t xml:space="preserve">u vaiku tol, kol jis to nori. </w:t>
            </w:r>
          </w:p>
          <w:p w:rsidR="00912207" w:rsidRPr="00C161A8" w:rsidRDefault="00912207" w:rsidP="008632CD">
            <w:pPr>
              <w:spacing w:after="0" w:line="240" w:lineRule="auto"/>
              <w:jc w:val="both"/>
            </w:pPr>
            <w:r w:rsidRPr="00C94A9A">
              <w:t>Siūlyti žaisti smulkiajai motorikai skirtus žaidimus, reikalaujančius dėmesio</w:t>
            </w:r>
            <w:r w:rsidR="00976525">
              <w:t>.</w:t>
            </w:r>
          </w:p>
        </w:tc>
      </w:tr>
      <w:tr w:rsidR="00912207" w:rsidTr="00AC6626">
        <w:tc>
          <w:tcPr>
            <w:tcW w:w="14858" w:type="dxa"/>
            <w:gridSpan w:val="4"/>
          </w:tcPr>
          <w:p w:rsidR="00912207" w:rsidRPr="008632CD" w:rsidRDefault="00912207" w:rsidP="008632CD">
            <w:pPr>
              <w:spacing w:after="0" w:line="240" w:lineRule="auto"/>
              <w:jc w:val="center"/>
              <w:rPr>
                <w:b/>
              </w:rPr>
            </w:pPr>
            <w:r w:rsidRPr="008632CD">
              <w:rPr>
                <w:b/>
              </w:rPr>
              <w:t>2 žingsnis. Aplinkos pažinimas</w:t>
            </w:r>
          </w:p>
          <w:p w:rsidR="00912207" w:rsidRPr="008632CD" w:rsidRDefault="00912207" w:rsidP="008632CD">
            <w:pPr>
              <w:spacing w:after="0" w:line="240" w:lineRule="auto"/>
              <w:jc w:val="center"/>
              <w:rPr>
                <w:b/>
              </w:rPr>
            </w:pPr>
          </w:p>
        </w:tc>
      </w:tr>
      <w:tr w:rsidR="00912207" w:rsidTr="00AC6626">
        <w:tc>
          <w:tcPr>
            <w:tcW w:w="7465" w:type="dxa"/>
          </w:tcPr>
          <w:p w:rsidR="00912207" w:rsidRPr="0046644F" w:rsidRDefault="00912207" w:rsidP="008632CD">
            <w:pPr>
              <w:spacing w:after="0" w:line="240" w:lineRule="auto"/>
              <w:jc w:val="both"/>
            </w:pPr>
            <w:r w:rsidRPr="0046644F">
              <w:t>Stebi ir atpažįsta artimiausią savo aplinką, orientuojasi joje.</w:t>
            </w:r>
          </w:p>
          <w:p w:rsidR="00912207" w:rsidRPr="0046644F" w:rsidRDefault="00912207" w:rsidP="008632CD">
            <w:pPr>
              <w:spacing w:after="0" w:line="240" w:lineRule="auto"/>
              <w:jc w:val="both"/>
            </w:pPr>
            <w:r w:rsidRPr="0046644F">
              <w:t xml:space="preserve">Pažįsta ir pavadina kai kuriuos gyvūnus, žmones, daiktus, jų atvaizdus. </w:t>
            </w:r>
          </w:p>
          <w:p w:rsidR="00912207" w:rsidRPr="00053905" w:rsidRDefault="00912207" w:rsidP="008632CD">
            <w:pPr>
              <w:spacing w:after="0" w:line="240" w:lineRule="auto"/>
              <w:jc w:val="both"/>
            </w:pPr>
            <w:r w:rsidRPr="0046644F">
              <w:t>Žino kai kurių daiktų paskirtį ir jais naudojasi (šukos, šaukštas, nosinaitė)</w:t>
            </w:r>
            <w:r>
              <w:t>.</w:t>
            </w:r>
          </w:p>
        </w:tc>
        <w:tc>
          <w:tcPr>
            <w:tcW w:w="7393" w:type="dxa"/>
            <w:gridSpan w:val="3"/>
          </w:tcPr>
          <w:p w:rsidR="00912207" w:rsidRDefault="00912207" w:rsidP="008632CD">
            <w:pPr>
              <w:spacing w:after="0" w:line="240" w:lineRule="auto"/>
              <w:jc w:val="both"/>
            </w:pPr>
            <w:r w:rsidRPr="0046644F">
              <w:t xml:space="preserve">Skatinti vaikus išbandyti daiktus kaip įrankius, juos pavadinti. </w:t>
            </w:r>
          </w:p>
          <w:p w:rsidR="00912207" w:rsidRPr="0046644F" w:rsidRDefault="00912207" w:rsidP="008632CD">
            <w:pPr>
              <w:spacing w:after="0" w:line="240" w:lineRule="auto"/>
              <w:jc w:val="both"/>
            </w:pPr>
            <w:r w:rsidRPr="0046644F">
              <w:t>Parodyti, kaip tai daryti, įvardyti, kas daroma, taip mokant pavadinti veiksmą.</w:t>
            </w:r>
          </w:p>
          <w:p w:rsidR="00912207" w:rsidRPr="0046644F" w:rsidRDefault="00912207" w:rsidP="008632CD">
            <w:pPr>
              <w:spacing w:after="0" w:line="240" w:lineRule="auto"/>
              <w:jc w:val="both"/>
            </w:pPr>
            <w:r w:rsidRPr="0046644F">
              <w:t xml:space="preserve">Skatinti vaikus ir jiems padėti pavadinti įvairius daiktus, galvoti ir kalbėti apie tai, ką jie daro su žaislais ar daiktais. </w:t>
            </w:r>
          </w:p>
          <w:p w:rsidR="00912207" w:rsidRPr="0046644F" w:rsidRDefault="00912207" w:rsidP="008632CD">
            <w:pPr>
              <w:spacing w:after="0" w:line="240" w:lineRule="auto"/>
              <w:jc w:val="both"/>
            </w:pPr>
            <w:r w:rsidRPr="0046644F">
              <w:t>Inicijuoti klausimus apie tai, kodėl kas nors vyksta, atsitinka, ir atsakyti į juos.</w:t>
            </w:r>
          </w:p>
          <w:p w:rsidR="00912207" w:rsidRPr="0046644F" w:rsidRDefault="00912207" w:rsidP="008632CD">
            <w:pPr>
              <w:spacing w:after="0" w:line="240" w:lineRule="auto"/>
              <w:jc w:val="both"/>
            </w:pPr>
            <w:r w:rsidRPr="0046644F">
              <w:t>Sudaryti galimybę tyrinėti, kaip dviejų ir trijų dimensijų daiktai tinka vienas prie kito, pvz., dėlionės, kaladėlės.</w:t>
            </w:r>
          </w:p>
          <w:p w:rsidR="00912207" w:rsidRDefault="00912207" w:rsidP="008632CD">
            <w:pPr>
              <w:spacing w:after="0" w:line="240" w:lineRule="auto"/>
              <w:jc w:val="both"/>
            </w:pPr>
            <w:r>
              <w:lastRenderedPageBreak/>
              <w:t xml:space="preserve">Suteikti progą dalyvauti </w:t>
            </w:r>
            <w:r w:rsidRPr="0046644F">
              <w:t xml:space="preserve">prižiūrint tam tinkamus augalus, gyvūnėlius. </w:t>
            </w:r>
          </w:p>
          <w:p w:rsidR="00FB4AA2" w:rsidRPr="00053905" w:rsidRDefault="00912207" w:rsidP="008632CD">
            <w:pPr>
              <w:spacing w:after="0" w:line="240" w:lineRule="auto"/>
              <w:jc w:val="both"/>
            </w:pPr>
            <w:r w:rsidRPr="0046644F">
              <w:t>Pratinami plautis rankas, naudotis dantų šepetuku ir pan.</w:t>
            </w:r>
          </w:p>
        </w:tc>
      </w:tr>
      <w:tr w:rsidR="00912207" w:rsidTr="00AC6626">
        <w:tc>
          <w:tcPr>
            <w:tcW w:w="14858" w:type="dxa"/>
            <w:gridSpan w:val="4"/>
          </w:tcPr>
          <w:p w:rsidR="00912207" w:rsidRPr="008632CD" w:rsidRDefault="00912207" w:rsidP="008632CD">
            <w:pPr>
              <w:spacing w:after="0" w:line="240" w:lineRule="auto"/>
              <w:jc w:val="center"/>
              <w:rPr>
                <w:b/>
              </w:rPr>
            </w:pPr>
            <w:r w:rsidRPr="008632CD">
              <w:rPr>
                <w:b/>
              </w:rPr>
              <w:lastRenderedPageBreak/>
              <w:t>2 žingsnis. Skaičiavimas ir matavimas (forma, erdvė)</w:t>
            </w:r>
          </w:p>
          <w:p w:rsidR="00912207" w:rsidRDefault="00912207" w:rsidP="008632CD">
            <w:pPr>
              <w:spacing w:after="0" w:line="240" w:lineRule="auto"/>
              <w:jc w:val="both"/>
            </w:pPr>
          </w:p>
        </w:tc>
      </w:tr>
      <w:tr w:rsidR="00912207" w:rsidTr="00AC6626">
        <w:tc>
          <w:tcPr>
            <w:tcW w:w="7465" w:type="dxa"/>
          </w:tcPr>
          <w:p w:rsidR="00912207" w:rsidRPr="008632CD" w:rsidRDefault="00912207" w:rsidP="008632CD">
            <w:pPr>
              <w:spacing w:after="0" w:line="240" w:lineRule="auto"/>
              <w:jc w:val="both"/>
              <w:rPr>
                <w:b/>
              </w:rPr>
            </w:pPr>
            <w:r w:rsidRPr="008632CD">
              <w:rPr>
                <w:b/>
              </w:rPr>
              <w:t>Skaičiavimas</w:t>
            </w:r>
          </w:p>
          <w:p w:rsidR="00912207" w:rsidRPr="0046644F" w:rsidRDefault="00912207" w:rsidP="008632CD">
            <w:pPr>
              <w:spacing w:after="0" w:line="240" w:lineRule="auto"/>
              <w:jc w:val="both"/>
            </w:pPr>
            <w:r w:rsidRPr="00D25EAD">
              <w:t>Supranta, ką reiškia vienas, dar vienas, du, daug</w:t>
            </w:r>
            <w:r>
              <w:t>.</w:t>
            </w:r>
          </w:p>
        </w:tc>
        <w:tc>
          <w:tcPr>
            <w:tcW w:w="7393" w:type="dxa"/>
            <w:gridSpan w:val="3"/>
          </w:tcPr>
          <w:p w:rsidR="00912207" w:rsidRPr="0046644F" w:rsidRDefault="00912207" w:rsidP="008632CD">
            <w:pPr>
              <w:spacing w:after="0" w:line="240" w:lineRule="auto"/>
              <w:jc w:val="both"/>
            </w:pPr>
            <w:r w:rsidRPr="00D25EAD">
              <w:t>Klausytis ir teatralizuoti žaidinimus, daineles, skaičiuo</w:t>
            </w:r>
            <w:r>
              <w:t xml:space="preserve">tes, pasakėles, </w:t>
            </w:r>
            <w:r w:rsidRPr="00D25EAD">
              <w:t>eilėraštukus ar žaisti žaidimus, kuriuose kas nors skaičiuojama, kartojama, randama dar ir dar... (pvz., eilėraštukai „Mano batai buvo du“, „Du gaideliai“, kopūsto lapų lupimas po vieną)</w:t>
            </w:r>
            <w:r w:rsidR="00976525">
              <w:t>.</w:t>
            </w:r>
          </w:p>
        </w:tc>
      </w:tr>
      <w:tr w:rsidR="00912207" w:rsidTr="00AC6626">
        <w:tc>
          <w:tcPr>
            <w:tcW w:w="7465" w:type="dxa"/>
          </w:tcPr>
          <w:p w:rsidR="00912207" w:rsidRPr="008632CD" w:rsidRDefault="00912207" w:rsidP="008632CD">
            <w:pPr>
              <w:spacing w:after="0" w:line="240" w:lineRule="auto"/>
              <w:jc w:val="both"/>
              <w:rPr>
                <w:b/>
              </w:rPr>
            </w:pPr>
            <w:r w:rsidRPr="008632CD">
              <w:rPr>
                <w:b/>
              </w:rPr>
              <w:t>Matavimas</w:t>
            </w:r>
          </w:p>
          <w:p w:rsidR="00912207" w:rsidRDefault="00912207" w:rsidP="008632CD">
            <w:pPr>
              <w:spacing w:after="0" w:line="240" w:lineRule="auto"/>
              <w:jc w:val="both"/>
            </w:pPr>
            <w:r w:rsidRPr="00D25EAD">
              <w:t xml:space="preserve">Žaisdamas stengiasi rasti reikiamos formos, dydžio ar spalvos daiktą. </w:t>
            </w:r>
          </w:p>
          <w:p w:rsidR="00912207" w:rsidRDefault="00912207" w:rsidP="008632CD">
            <w:pPr>
              <w:spacing w:after="0" w:line="240" w:lineRule="auto"/>
              <w:jc w:val="both"/>
            </w:pPr>
            <w:r w:rsidRPr="00D25EAD">
              <w:t xml:space="preserve">Nuotraukoje, piešinyje atpažįsta anksčiau matytą daiktą. </w:t>
            </w:r>
          </w:p>
          <w:p w:rsidR="00912207" w:rsidRPr="00D25EAD" w:rsidRDefault="00912207" w:rsidP="008632CD">
            <w:pPr>
              <w:spacing w:after="0" w:line="240" w:lineRule="auto"/>
              <w:jc w:val="both"/>
            </w:pPr>
            <w:r w:rsidRPr="00D25EAD">
              <w:t>Supranta vis daugiau žodžių, kuriais nusakoma daikto forma, dydis, spalva, judėjimas erdvėje</w:t>
            </w:r>
            <w:r>
              <w:t>.</w:t>
            </w:r>
          </w:p>
        </w:tc>
        <w:tc>
          <w:tcPr>
            <w:tcW w:w="7393" w:type="dxa"/>
            <w:gridSpan w:val="3"/>
          </w:tcPr>
          <w:p w:rsidR="00912207" w:rsidRDefault="00912207" w:rsidP="008632CD">
            <w:pPr>
              <w:spacing w:after="0" w:line="240" w:lineRule="auto"/>
              <w:jc w:val="both"/>
            </w:pPr>
            <w:r w:rsidRPr="00D25EAD">
              <w:t xml:space="preserve">Sukurti aplinką, kurioje vaikas galėtų vartyti tas pačias knygeles kietais viršeliais, nevaržomai ardyti ir surinkti daiktus, tyrinėti jų dydžių </w:t>
            </w:r>
            <w:r>
              <w:t xml:space="preserve">santykius, </w:t>
            </w:r>
            <w:r w:rsidRPr="00D25EAD">
              <w:t xml:space="preserve">eksperimentuoti su spalvomis, dydžiais ir formomis, įvairiai judėti. </w:t>
            </w:r>
          </w:p>
          <w:p w:rsidR="00912207" w:rsidRDefault="00912207" w:rsidP="008632CD">
            <w:pPr>
              <w:spacing w:after="0" w:line="240" w:lineRule="auto"/>
              <w:jc w:val="both"/>
            </w:pPr>
            <w:r w:rsidRPr="00D25EAD">
              <w:t xml:space="preserve">Domėtis, ką veikia vaikas, jį kalbinti. </w:t>
            </w:r>
          </w:p>
          <w:p w:rsidR="00912207" w:rsidRPr="00D25EAD" w:rsidRDefault="00912207" w:rsidP="008632CD">
            <w:pPr>
              <w:spacing w:after="0" w:line="240" w:lineRule="auto"/>
              <w:jc w:val="both"/>
            </w:pPr>
            <w:r>
              <w:t xml:space="preserve">Darant </w:t>
            </w:r>
            <w:r w:rsidRPr="00D25EAD">
              <w:t>pauzes, pakartojant žodžius, judesius, skatinti vaiką juos įsidėmėti</w:t>
            </w:r>
            <w:r>
              <w:t>.</w:t>
            </w:r>
          </w:p>
        </w:tc>
      </w:tr>
      <w:tr w:rsidR="00912207" w:rsidTr="00AC6626">
        <w:tc>
          <w:tcPr>
            <w:tcW w:w="14858" w:type="dxa"/>
            <w:gridSpan w:val="4"/>
          </w:tcPr>
          <w:p w:rsidR="00912207" w:rsidRPr="008632CD" w:rsidRDefault="00912207" w:rsidP="008632CD">
            <w:pPr>
              <w:spacing w:after="0" w:line="240" w:lineRule="auto"/>
              <w:jc w:val="center"/>
              <w:rPr>
                <w:b/>
              </w:rPr>
            </w:pPr>
            <w:r w:rsidRPr="008632CD">
              <w:rPr>
                <w:b/>
              </w:rPr>
              <w:t>2 žingsnis. Tyrinėjimas</w:t>
            </w:r>
          </w:p>
          <w:p w:rsidR="00912207" w:rsidRDefault="00912207" w:rsidP="008632CD">
            <w:pPr>
              <w:spacing w:after="0" w:line="240" w:lineRule="auto"/>
              <w:jc w:val="both"/>
            </w:pPr>
          </w:p>
        </w:tc>
      </w:tr>
      <w:tr w:rsidR="00912207" w:rsidTr="00AC6626">
        <w:tc>
          <w:tcPr>
            <w:tcW w:w="7465" w:type="dxa"/>
          </w:tcPr>
          <w:p w:rsidR="00912207" w:rsidRDefault="00912207" w:rsidP="008632CD">
            <w:pPr>
              <w:spacing w:after="0" w:line="240" w:lineRule="auto"/>
              <w:jc w:val="both"/>
            </w:pPr>
            <w:r w:rsidRPr="00C24085">
              <w:t>Stengiasi išbandyti žaislus ar daiktus, stebi, kas vyksta aplinkui, rod</w:t>
            </w:r>
            <w:r>
              <w:t xml:space="preserve">o kitiems, ką pavyko padaryti. </w:t>
            </w:r>
            <w:r w:rsidRPr="00C24085">
              <w:tab/>
            </w:r>
          </w:p>
          <w:p w:rsidR="00912207" w:rsidRDefault="00912207" w:rsidP="008632CD">
            <w:pPr>
              <w:spacing w:after="0" w:line="240" w:lineRule="auto"/>
              <w:jc w:val="both"/>
            </w:pPr>
            <w:r w:rsidRPr="00C24085">
              <w:t xml:space="preserve">Mėgsta žaisti slėpynių. </w:t>
            </w:r>
          </w:p>
          <w:p w:rsidR="00912207" w:rsidRPr="00C24085" w:rsidRDefault="00912207" w:rsidP="008632CD">
            <w:pPr>
              <w:spacing w:after="0" w:line="240" w:lineRule="auto"/>
              <w:jc w:val="both"/>
            </w:pPr>
            <w:r w:rsidRPr="00C24085">
              <w:t>Patikusį veiksmą prašo pakartoti daug kartų.</w:t>
            </w:r>
          </w:p>
        </w:tc>
        <w:tc>
          <w:tcPr>
            <w:tcW w:w="7393" w:type="dxa"/>
            <w:gridSpan w:val="3"/>
          </w:tcPr>
          <w:p w:rsidR="00912207" w:rsidRDefault="00912207" w:rsidP="008632CD">
            <w:pPr>
              <w:spacing w:after="0" w:line="240" w:lineRule="auto"/>
              <w:jc w:val="both"/>
            </w:pPr>
            <w:r w:rsidRPr="00C24085">
              <w:t>Vaikams sudaryti sąlygas aktyviai tyrinėti aplinką, suaugusieji paded</w:t>
            </w:r>
            <w:r>
              <w:t xml:space="preserve">a, bet netrukdo, nepertraukia. </w:t>
            </w:r>
          </w:p>
          <w:p w:rsidR="00912207" w:rsidRDefault="00912207" w:rsidP="008632CD">
            <w:pPr>
              <w:spacing w:after="0" w:line="240" w:lineRule="auto"/>
              <w:jc w:val="both"/>
            </w:pPr>
            <w:r w:rsidRPr="00C24085">
              <w:t>Duoti įvairių tinkamų žaisti daiktų ir žaislų, kurie skatina atlikti tiek stambiuosiu</w:t>
            </w:r>
            <w:r>
              <w:t xml:space="preserve">s, tiek smulkiuosius judesius. </w:t>
            </w:r>
          </w:p>
          <w:p w:rsidR="00912207" w:rsidRDefault="00912207" w:rsidP="008632CD">
            <w:pPr>
              <w:spacing w:after="0" w:line="240" w:lineRule="auto"/>
              <w:jc w:val="both"/>
            </w:pPr>
            <w:r w:rsidRPr="00C24085">
              <w:t xml:space="preserve">Jiems sudaryti sąlygas naudoti ir vystyti įvairius gebėjimus, </w:t>
            </w:r>
            <w:r>
              <w:t xml:space="preserve">priimti sprendimus. </w:t>
            </w:r>
          </w:p>
          <w:p w:rsidR="00912207" w:rsidRPr="00D25EAD" w:rsidRDefault="00912207" w:rsidP="008632CD">
            <w:pPr>
              <w:spacing w:after="0" w:line="240" w:lineRule="auto"/>
              <w:jc w:val="both"/>
            </w:pPr>
            <w:r w:rsidRPr="00C24085">
              <w:t>Jau nuo mažumės mokyti atpažinti spalvas, simetriją ir formas, atkreipti dėmesį, kurios tinka viena prie kitos, yra giminingos.</w:t>
            </w:r>
          </w:p>
        </w:tc>
      </w:tr>
      <w:tr w:rsidR="00912207" w:rsidTr="00AC6626">
        <w:tc>
          <w:tcPr>
            <w:tcW w:w="14858" w:type="dxa"/>
            <w:gridSpan w:val="4"/>
          </w:tcPr>
          <w:p w:rsidR="00912207" w:rsidRPr="008632CD" w:rsidRDefault="00912207" w:rsidP="008632CD">
            <w:pPr>
              <w:spacing w:after="0" w:line="240" w:lineRule="auto"/>
              <w:jc w:val="center"/>
              <w:rPr>
                <w:b/>
              </w:rPr>
            </w:pPr>
            <w:r w:rsidRPr="008632CD">
              <w:rPr>
                <w:b/>
              </w:rPr>
              <w:t>2 žingsnis. Mokėjimas mokytis</w:t>
            </w:r>
          </w:p>
          <w:p w:rsidR="00912207" w:rsidRDefault="00912207" w:rsidP="008632CD">
            <w:pPr>
              <w:spacing w:after="0" w:line="240" w:lineRule="auto"/>
              <w:jc w:val="both"/>
            </w:pPr>
          </w:p>
        </w:tc>
      </w:tr>
      <w:tr w:rsidR="00912207" w:rsidTr="00AC6626">
        <w:tc>
          <w:tcPr>
            <w:tcW w:w="7465" w:type="dxa"/>
          </w:tcPr>
          <w:p w:rsidR="00912207" w:rsidRPr="00250BE4" w:rsidRDefault="00912207" w:rsidP="008632CD">
            <w:pPr>
              <w:spacing w:after="0" w:line="240" w:lineRule="auto"/>
              <w:jc w:val="both"/>
            </w:pPr>
            <w:r>
              <w:t>A</w:t>
            </w:r>
            <w:r w:rsidRPr="00250BE4">
              <w:t>ktyviai domisi aplinkos daiktais – juda, norėdamas paimti, pasiekti, išbandyti žaislus ar daiktus.</w:t>
            </w:r>
          </w:p>
        </w:tc>
        <w:tc>
          <w:tcPr>
            <w:tcW w:w="7393" w:type="dxa"/>
            <w:gridSpan w:val="3"/>
          </w:tcPr>
          <w:p w:rsidR="00912207" w:rsidRDefault="00912207" w:rsidP="008632CD">
            <w:pPr>
              <w:spacing w:after="0" w:line="240" w:lineRule="auto"/>
              <w:jc w:val="both"/>
            </w:pPr>
            <w:r w:rsidRPr="00250BE4">
              <w:t>Pripažinti, kad viskas, kas vyksta, gali būti naudinga žaidimui ir</w:t>
            </w:r>
            <w:r>
              <w:t xml:space="preserve"> mokymuisi.    </w:t>
            </w:r>
          </w:p>
          <w:p w:rsidR="00912207" w:rsidRPr="00D25EAD" w:rsidRDefault="00912207" w:rsidP="008632CD">
            <w:pPr>
              <w:spacing w:after="0" w:line="240" w:lineRule="auto"/>
              <w:jc w:val="both"/>
            </w:pPr>
            <w:r w:rsidRPr="00250BE4">
              <w:t>Pastebėti vaikų ketinimus, juos įvardyti</w:t>
            </w:r>
            <w:r w:rsidR="0052389B">
              <w:t>.</w:t>
            </w:r>
          </w:p>
        </w:tc>
      </w:tr>
      <w:tr w:rsidR="00912207" w:rsidTr="00AC6626">
        <w:tc>
          <w:tcPr>
            <w:tcW w:w="7465" w:type="dxa"/>
          </w:tcPr>
          <w:p w:rsidR="00912207" w:rsidRPr="00250BE4" w:rsidRDefault="00912207" w:rsidP="008632CD">
            <w:pPr>
              <w:spacing w:after="0" w:line="240" w:lineRule="auto"/>
              <w:jc w:val="both"/>
            </w:pPr>
            <w:r w:rsidRPr="00250BE4">
              <w:t>Stebi, mėgdžioja, klausia.</w:t>
            </w:r>
          </w:p>
        </w:tc>
        <w:tc>
          <w:tcPr>
            <w:tcW w:w="7393" w:type="dxa"/>
            <w:gridSpan w:val="3"/>
          </w:tcPr>
          <w:p w:rsidR="00912207" w:rsidRDefault="00912207" w:rsidP="008632CD">
            <w:pPr>
              <w:spacing w:after="0" w:line="240" w:lineRule="auto"/>
              <w:jc w:val="both"/>
            </w:pPr>
            <w:r>
              <w:t xml:space="preserve">Duoti tokių žaislų, kurie skatintų stumti, traukti, imti, čiupinėti pirštais, kišti į burną, kuriais galima įvairiais būdais manipuliuoti, esant minimaliai suaugusiojo pagalbai. </w:t>
            </w:r>
          </w:p>
          <w:p w:rsidR="00912207" w:rsidRDefault="00912207" w:rsidP="008632CD">
            <w:pPr>
              <w:spacing w:after="0" w:line="240" w:lineRule="auto"/>
              <w:jc w:val="both"/>
            </w:pPr>
            <w:r>
              <w:lastRenderedPageBreak/>
              <w:t xml:space="preserve">Leisti vaikams žaisti ir mokytis individualiu tempu. </w:t>
            </w:r>
          </w:p>
          <w:p w:rsidR="00912207" w:rsidRDefault="00912207" w:rsidP="008632CD">
            <w:pPr>
              <w:spacing w:after="0" w:line="240" w:lineRule="auto"/>
              <w:jc w:val="both"/>
            </w:pPr>
            <w:r>
              <w:t xml:space="preserve">Į vaiko individualias pastangas, smalsumą ir tyrinėjimus žiūrėti pozityviai, išklausyti vaikus, skatinti, džiaugtis tuo, ko jie išmoko, jų mažais atradimais. </w:t>
            </w:r>
          </w:p>
          <w:p w:rsidR="00912207" w:rsidRDefault="00912207" w:rsidP="008632CD">
            <w:pPr>
              <w:spacing w:after="0" w:line="240" w:lineRule="auto"/>
              <w:jc w:val="both"/>
            </w:pPr>
            <w:r>
              <w:t>Žaislus ar žaidimui tinkamus daiktus parinkti taip, kad būtų ir tokių, su kuriais lengva veikti, ir tokių, kurie keltų iššūkius ir ga</w:t>
            </w:r>
            <w:r w:rsidR="0052389B">
              <w:t>lėtų būti įvairiai panaudojami.</w:t>
            </w:r>
          </w:p>
          <w:p w:rsidR="00BF17C8" w:rsidRPr="00250BE4" w:rsidRDefault="00BF17C8" w:rsidP="008632CD">
            <w:pPr>
              <w:spacing w:after="0" w:line="240" w:lineRule="auto"/>
              <w:jc w:val="both"/>
            </w:pPr>
          </w:p>
        </w:tc>
      </w:tr>
      <w:tr w:rsidR="00912207" w:rsidTr="00AC6626">
        <w:tc>
          <w:tcPr>
            <w:tcW w:w="14858" w:type="dxa"/>
            <w:gridSpan w:val="4"/>
          </w:tcPr>
          <w:p w:rsidR="00912207" w:rsidRPr="008632CD" w:rsidRDefault="00912207" w:rsidP="008632CD">
            <w:pPr>
              <w:spacing w:after="0" w:line="240" w:lineRule="auto"/>
              <w:jc w:val="center"/>
              <w:rPr>
                <w:b/>
              </w:rPr>
            </w:pPr>
            <w:r w:rsidRPr="008632CD">
              <w:rPr>
                <w:b/>
              </w:rPr>
              <w:lastRenderedPageBreak/>
              <w:t>2 žingsnis. Iniciatyvumas ir atkaklumas</w:t>
            </w:r>
          </w:p>
          <w:p w:rsidR="00912207" w:rsidRDefault="00912207" w:rsidP="008632CD">
            <w:pPr>
              <w:spacing w:after="0" w:line="240" w:lineRule="auto"/>
              <w:jc w:val="both"/>
            </w:pPr>
          </w:p>
        </w:tc>
      </w:tr>
      <w:tr w:rsidR="00912207" w:rsidTr="00AC6626">
        <w:tc>
          <w:tcPr>
            <w:tcW w:w="7465" w:type="dxa"/>
          </w:tcPr>
          <w:p w:rsidR="00912207" w:rsidRDefault="00912207" w:rsidP="008632CD">
            <w:pPr>
              <w:spacing w:after="0" w:line="240" w:lineRule="auto"/>
              <w:jc w:val="both"/>
            </w:pPr>
            <w:r w:rsidRPr="00C94A9A">
              <w:t>Pats pasirenka daiktus,</w:t>
            </w:r>
            <w:r>
              <w:t xml:space="preserve"> j</w:t>
            </w:r>
            <w:r w:rsidRPr="00C94A9A">
              <w:t>udesį, veiksmą ar garsą gali pakartoti tu</w:t>
            </w:r>
            <w:r>
              <w:t>oj pat, po kelių valandų, dienų.</w:t>
            </w:r>
          </w:p>
          <w:p w:rsidR="00912207" w:rsidRPr="00250BE4" w:rsidRDefault="00912207" w:rsidP="008632CD">
            <w:pPr>
              <w:spacing w:after="0" w:line="240" w:lineRule="auto"/>
              <w:jc w:val="both"/>
            </w:pPr>
            <w:r w:rsidRPr="00C94A9A">
              <w:t>Trumpam atitraukus dėmesį vėl sugrįžta prie ankstesnės veiklos.</w:t>
            </w:r>
          </w:p>
        </w:tc>
        <w:tc>
          <w:tcPr>
            <w:tcW w:w="7393" w:type="dxa"/>
            <w:gridSpan w:val="3"/>
          </w:tcPr>
          <w:p w:rsidR="00912207" w:rsidRDefault="00912207" w:rsidP="008632CD">
            <w:pPr>
              <w:spacing w:after="0" w:line="240" w:lineRule="auto"/>
              <w:jc w:val="both"/>
            </w:pPr>
            <w:r w:rsidRPr="00C94A9A">
              <w:t>Pabūti greta vaik</w:t>
            </w:r>
            <w:r>
              <w:t>o, kai jis mokosi naujų veiksmų, skatinti tęsti bandymus,  n</w:t>
            </w:r>
            <w:r w:rsidRPr="00C94A9A">
              <w:t>eskubėti padėti</w:t>
            </w:r>
            <w:r>
              <w:t>.</w:t>
            </w:r>
          </w:p>
        </w:tc>
      </w:tr>
      <w:tr w:rsidR="00912207" w:rsidTr="00AC6626">
        <w:tc>
          <w:tcPr>
            <w:tcW w:w="7465" w:type="dxa"/>
          </w:tcPr>
          <w:p w:rsidR="00912207" w:rsidRPr="00250BE4" w:rsidRDefault="00912207" w:rsidP="008632CD">
            <w:pPr>
              <w:spacing w:after="0" w:line="240" w:lineRule="auto"/>
              <w:jc w:val="both"/>
            </w:pPr>
            <w:r w:rsidRPr="00C94A9A">
              <w:t>Pats noriai mokosi iš tų, su kuriais jaučiasi saugus.</w:t>
            </w:r>
          </w:p>
        </w:tc>
        <w:tc>
          <w:tcPr>
            <w:tcW w:w="7393" w:type="dxa"/>
            <w:gridSpan w:val="3"/>
          </w:tcPr>
          <w:p w:rsidR="00912207" w:rsidRDefault="00912207" w:rsidP="008632CD">
            <w:pPr>
              <w:spacing w:after="0" w:line="240" w:lineRule="auto"/>
              <w:jc w:val="both"/>
            </w:pPr>
            <w:r w:rsidRPr="00C94A9A">
              <w:t>Žaisti, ką nors veikti vaikų akivaizdoje, kad mažyliai galėtų stebėti atskirus veiksmus, procesą.</w:t>
            </w:r>
          </w:p>
        </w:tc>
      </w:tr>
      <w:tr w:rsidR="00912207" w:rsidTr="00AC6626">
        <w:tc>
          <w:tcPr>
            <w:tcW w:w="7465" w:type="dxa"/>
          </w:tcPr>
          <w:p w:rsidR="00912207" w:rsidRDefault="00912207" w:rsidP="008632CD">
            <w:pPr>
              <w:spacing w:after="0" w:line="240" w:lineRule="auto"/>
              <w:jc w:val="both"/>
            </w:pPr>
            <w:r w:rsidRPr="00C94A9A">
              <w:t>Veiksmais ir atskirais žodžiais reiškia norus, veda suaugusįjį prie dominančių daiktų.</w:t>
            </w:r>
          </w:p>
          <w:p w:rsidR="00912207" w:rsidRPr="00C94A9A" w:rsidRDefault="00912207" w:rsidP="008632CD">
            <w:pPr>
              <w:spacing w:after="0" w:line="240" w:lineRule="auto"/>
              <w:jc w:val="both"/>
            </w:pPr>
            <w:r w:rsidRPr="00C94A9A">
              <w:t>Protestuoja, reiškia nepasitenkinimą, negalėdamas įveikti kliūties.</w:t>
            </w:r>
          </w:p>
        </w:tc>
        <w:tc>
          <w:tcPr>
            <w:tcW w:w="7393" w:type="dxa"/>
            <w:gridSpan w:val="3"/>
          </w:tcPr>
          <w:p w:rsidR="00912207" w:rsidRDefault="00912207" w:rsidP="008632CD">
            <w:pPr>
              <w:spacing w:after="0" w:line="240" w:lineRule="auto"/>
              <w:jc w:val="both"/>
            </w:pPr>
            <w:r w:rsidRPr="00C94A9A">
              <w:t>Kantriai padėti vaikui mokytis, kai jis rodo iniciaty</w:t>
            </w:r>
            <w:r>
              <w:t xml:space="preserve">vą, domisi naujais veiksmais. </w:t>
            </w:r>
          </w:p>
          <w:p w:rsidR="00912207" w:rsidRDefault="00912207" w:rsidP="008632CD">
            <w:pPr>
              <w:spacing w:after="0" w:line="240" w:lineRule="auto"/>
              <w:jc w:val="both"/>
            </w:pPr>
            <w:r w:rsidRPr="00C94A9A">
              <w:t>Padėti vaikui įveikti kliūtis, jei po daugelio bandymų jam nepavyksta atlikti norimo veiksmo.</w:t>
            </w:r>
          </w:p>
          <w:p w:rsidR="00C02112" w:rsidRPr="00C94A9A" w:rsidRDefault="00C02112" w:rsidP="008632CD">
            <w:pPr>
              <w:spacing w:after="0" w:line="240" w:lineRule="auto"/>
              <w:jc w:val="both"/>
            </w:pPr>
          </w:p>
        </w:tc>
      </w:tr>
      <w:tr w:rsidR="00912207" w:rsidTr="00AC6626">
        <w:tc>
          <w:tcPr>
            <w:tcW w:w="14858" w:type="dxa"/>
            <w:gridSpan w:val="4"/>
          </w:tcPr>
          <w:p w:rsidR="00912207" w:rsidRPr="008632CD" w:rsidRDefault="00912207" w:rsidP="00976525">
            <w:pPr>
              <w:spacing w:after="0" w:line="240" w:lineRule="auto"/>
              <w:jc w:val="center"/>
              <w:rPr>
                <w:b/>
              </w:rPr>
            </w:pPr>
            <w:r w:rsidRPr="008632CD">
              <w:rPr>
                <w:b/>
              </w:rPr>
              <w:t>3 žingsnis. Aplinkos pažinimas</w:t>
            </w:r>
          </w:p>
        </w:tc>
      </w:tr>
      <w:tr w:rsidR="00912207" w:rsidTr="00AC6626">
        <w:tc>
          <w:tcPr>
            <w:tcW w:w="7465" w:type="dxa"/>
          </w:tcPr>
          <w:p w:rsidR="00912207" w:rsidRPr="0046644F" w:rsidRDefault="00912207" w:rsidP="008632CD">
            <w:pPr>
              <w:spacing w:after="0" w:line="240" w:lineRule="auto"/>
              <w:jc w:val="both"/>
            </w:pPr>
            <w:r w:rsidRPr="0046644F">
              <w:t>Atpažįsta ir pavadina vis daugiau artimiausioje aplinkoje esančių augalų</w:t>
            </w:r>
            <w:r>
              <w:t>,</w:t>
            </w:r>
            <w:r w:rsidRPr="0046644F">
              <w:t xml:space="preserve"> gyvūnų, daiktų, domisi jais.</w:t>
            </w:r>
          </w:p>
          <w:p w:rsidR="00912207" w:rsidRPr="0046644F" w:rsidRDefault="00912207" w:rsidP="008632CD">
            <w:pPr>
              <w:spacing w:after="0" w:line="240" w:lineRule="auto"/>
              <w:jc w:val="both"/>
            </w:pPr>
            <w:r w:rsidRPr="0046644F">
              <w:t>Skiria atskirus gamtos reiškinius.</w:t>
            </w:r>
          </w:p>
          <w:p w:rsidR="00912207" w:rsidRPr="0046644F" w:rsidRDefault="00912207" w:rsidP="008632CD">
            <w:pPr>
              <w:spacing w:after="0" w:line="240" w:lineRule="auto"/>
              <w:jc w:val="both"/>
            </w:pPr>
            <w:r w:rsidRPr="0046644F">
              <w:t>Orientuojasi savo grupės, darželio, namų aplinkoje.</w:t>
            </w:r>
          </w:p>
          <w:p w:rsidR="00912207" w:rsidRPr="0046644F" w:rsidRDefault="00912207" w:rsidP="008632CD">
            <w:pPr>
              <w:spacing w:after="0" w:line="240" w:lineRule="auto"/>
              <w:jc w:val="both"/>
            </w:pPr>
            <w:r w:rsidRPr="0046644F">
              <w:t>Pasako savo ir savo šeimos narių vardus.</w:t>
            </w:r>
          </w:p>
          <w:p w:rsidR="00912207" w:rsidRPr="00053905" w:rsidRDefault="00912207" w:rsidP="008632CD">
            <w:pPr>
              <w:spacing w:after="0" w:line="240" w:lineRule="auto"/>
              <w:jc w:val="both"/>
            </w:pPr>
            <w:r w:rsidRPr="0046644F">
              <w:t>Dalyvauja prižiūrint augalus ar gyvūnus.</w:t>
            </w:r>
          </w:p>
        </w:tc>
        <w:tc>
          <w:tcPr>
            <w:tcW w:w="7393" w:type="dxa"/>
            <w:gridSpan w:val="3"/>
          </w:tcPr>
          <w:p w:rsidR="00912207" w:rsidRDefault="00912207" w:rsidP="008632CD">
            <w:pPr>
              <w:spacing w:after="0" w:line="240" w:lineRule="auto"/>
              <w:jc w:val="both"/>
            </w:pPr>
            <w:r w:rsidRPr="0046644F">
              <w:t>Skatinti vaikus stebėti ir pavadinti augalus ir gyvūnus,</w:t>
            </w:r>
            <w:r>
              <w:t xml:space="preserve">  esančius artimiausioje </w:t>
            </w:r>
            <w:r w:rsidRPr="0046644F">
              <w:t>aplinkoje, patalpose ir išėjus į lauką, rodyti paveikslėlius skatinant apie juos kalbėti.</w:t>
            </w:r>
          </w:p>
          <w:p w:rsidR="00912207" w:rsidRDefault="00912207" w:rsidP="008632CD">
            <w:pPr>
              <w:spacing w:after="0" w:line="240" w:lineRule="auto"/>
              <w:jc w:val="both"/>
            </w:pPr>
            <w:r w:rsidRPr="0046644F">
              <w:t>Sudaryti galimybę prisidėti prižiūrint kambarinį augalą, naminį gyvūnėlį.</w:t>
            </w:r>
          </w:p>
          <w:p w:rsidR="00912207" w:rsidRDefault="00912207" w:rsidP="008632CD">
            <w:pPr>
              <w:spacing w:after="0" w:line="240" w:lineRule="auto"/>
              <w:jc w:val="both"/>
            </w:pPr>
            <w:r w:rsidRPr="0046644F">
              <w:t>Skatinti kalbėti apie tai, ką gyvūnėlis ėda, kokius vaikus veda, ko reikia augalui, kad jis augtų ir pan.</w:t>
            </w:r>
          </w:p>
          <w:p w:rsidR="00912207" w:rsidRPr="0046644F" w:rsidRDefault="00912207" w:rsidP="008632CD">
            <w:pPr>
              <w:spacing w:after="0" w:line="240" w:lineRule="auto"/>
              <w:jc w:val="both"/>
            </w:pPr>
            <w:r w:rsidRPr="0046644F">
              <w:t>Padėti vaikams, tačiau netrukdyti išsakyti savo supratimą.</w:t>
            </w:r>
          </w:p>
          <w:p w:rsidR="00912207" w:rsidRPr="0046644F" w:rsidRDefault="00912207" w:rsidP="008632CD">
            <w:pPr>
              <w:spacing w:after="0" w:line="240" w:lineRule="auto"/>
              <w:jc w:val="both"/>
            </w:pPr>
            <w:r w:rsidRPr="0046644F">
              <w:t xml:space="preserve">Mokyti savo kūno dalių </w:t>
            </w:r>
            <w:r>
              <w:t xml:space="preserve">pavadinimų, aptarti jų paskirtį </w:t>
            </w:r>
            <w:r w:rsidRPr="0046644F">
              <w:t>ir priežiūrą.</w:t>
            </w:r>
          </w:p>
          <w:p w:rsidR="00912207" w:rsidRDefault="00912207" w:rsidP="008632CD">
            <w:pPr>
              <w:spacing w:after="0" w:line="240" w:lineRule="auto"/>
              <w:jc w:val="both"/>
            </w:pPr>
            <w:r w:rsidRPr="0046644F">
              <w:t>Rodyti kiekvienam vaikui, kad juo rūpinamasi, bendrauti su kiekvieno vaiko artimaisiais.</w:t>
            </w:r>
          </w:p>
          <w:p w:rsidR="00C02112" w:rsidRPr="00053905" w:rsidRDefault="00C02112" w:rsidP="008632CD">
            <w:pPr>
              <w:spacing w:after="0" w:line="240" w:lineRule="auto"/>
              <w:jc w:val="both"/>
            </w:pPr>
          </w:p>
        </w:tc>
      </w:tr>
      <w:tr w:rsidR="00912207" w:rsidTr="00AC6626">
        <w:tc>
          <w:tcPr>
            <w:tcW w:w="14858" w:type="dxa"/>
            <w:gridSpan w:val="4"/>
          </w:tcPr>
          <w:p w:rsidR="00912207" w:rsidRPr="008632CD" w:rsidRDefault="00912207" w:rsidP="008632CD">
            <w:pPr>
              <w:spacing w:after="0" w:line="240" w:lineRule="auto"/>
              <w:jc w:val="center"/>
              <w:rPr>
                <w:b/>
              </w:rPr>
            </w:pPr>
            <w:r w:rsidRPr="008632CD">
              <w:rPr>
                <w:b/>
              </w:rPr>
              <w:lastRenderedPageBreak/>
              <w:t>3 žingsnis. Skaičiavimas ir matavimas (forma, erdvė)</w:t>
            </w:r>
          </w:p>
          <w:p w:rsidR="00912207" w:rsidRDefault="00912207" w:rsidP="008632CD">
            <w:pPr>
              <w:spacing w:after="0" w:line="240" w:lineRule="auto"/>
              <w:jc w:val="both"/>
            </w:pPr>
          </w:p>
        </w:tc>
      </w:tr>
      <w:tr w:rsidR="00912207" w:rsidTr="00AC6626">
        <w:tc>
          <w:tcPr>
            <w:tcW w:w="7465" w:type="dxa"/>
          </w:tcPr>
          <w:p w:rsidR="00912207" w:rsidRPr="008632CD" w:rsidRDefault="00912207" w:rsidP="008632CD">
            <w:pPr>
              <w:spacing w:after="0" w:line="240" w:lineRule="auto"/>
              <w:jc w:val="both"/>
              <w:rPr>
                <w:b/>
              </w:rPr>
            </w:pPr>
            <w:r w:rsidRPr="008632CD">
              <w:rPr>
                <w:b/>
              </w:rPr>
              <w:t>Skaičiavimas</w:t>
            </w:r>
          </w:p>
          <w:p w:rsidR="00912207" w:rsidRDefault="00912207" w:rsidP="008632CD">
            <w:pPr>
              <w:spacing w:after="0" w:line="240" w:lineRule="auto"/>
              <w:jc w:val="both"/>
            </w:pPr>
            <w:r w:rsidRPr="00353FE5">
              <w:t>Skiria žodžius: mažai  ir daug.</w:t>
            </w:r>
          </w:p>
          <w:p w:rsidR="00912207" w:rsidRPr="0046644F" w:rsidRDefault="00912207" w:rsidP="008632CD">
            <w:pPr>
              <w:spacing w:after="0" w:line="240" w:lineRule="auto"/>
              <w:jc w:val="both"/>
            </w:pPr>
            <w:r w:rsidRPr="00353FE5">
              <w:t>Paprašytas duoda kitiems po vieną žaislą, daiktą.</w:t>
            </w:r>
          </w:p>
        </w:tc>
        <w:tc>
          <w:tcPr>
            <w:tcW w:w="7393" w:type="dxa"/>
            <w:gridSpan w:val="3"/>
          </w:tcPr>
          <w:p w:rsidR="00912207" w:rsidRPr="00353FE5" w:rsidRDefault="00912207" w:rsidP="008632CD">
            <w:pPr>
              <w:spacing w:after="0" w:line="240" w:lineRule="auto"/>
              <w:jc w:val="both"/>
            </w:pPr>
            <w:r w:rsidRPr="00353FE5">
              <w:t xml:space="preserve">Duoti vienodo dydžio ir formos daiktų ir mokyti paimti vieną (du) daiktus, padalyti daiktus po vieną sudėlioti juos į dvi, tris krūveles. </w:t>
            </w:r>
          </w:p>
          <w:p w:rsidR="00912207" w:rsidRPr="00475BB9" w:rsidRDefault="00912207" w:rsidP="008632CD">
            <w:pPr>
              <w:spacing w:after="0" w:line="240" w:lineRule="auto"/>
              <w:jc w:val="both"/>
            </w:pPr>
            <w:r w:rsidRPr="00353FE5">
              <w:t>Klausti, kurioje iš dviejų grupių yra vienas daiktas ir kur jų yra daug ir pan</w:t>
            </w:r>
            <w:r w:rsidR="0094334F">
              <w:t>.</w:t>
            </w:r>
          </w:p>
        </w:tc>
      </w:tr>
      <w:tr w:rsidR="00912207" w:rsidTr="00AC6626">
        <w:tc>
          <w:tcPr>
            <w:tcW w:w="7465" w:type="dxa"/>
          </w:tcPr>
          <w:p w:rsidR="00912207" w:rsidRPr="00353FE5" w:rsidRDefault="00912207" w:rsidP="008632CD">
            <w:pPr>
              <w:spacing w:after="0" w:line="240" w:lineRule="auto"/>
              <w:jc w:val="both"/>
            </w:pPr>
            <w:r w:rsidRPr="00353FE5">
              <w:t>Geba išrikiuoti daiktus į vieną eilę</w:t>
            </w:r>
            <w:r>
              <w:t>.</w:t>
            </w:r>
          </w:p>
        </w:tc>
        <w:tc>
          <w:tcPr>
            <w:tcW w:w="7393" w:type="dxa"/>
            <w:gridSpan w:val="3"/>
          </w:tcPr>
          <w:p w:rsidR="00912207" w:rsidRPr="00353FE5" w:rsidRDefault="00912207" w:rsidP="008632CD">
            <w:pPr>
              <w:spacing w:after="0" w:line="240" w:lineRule="auto"/>
              <w:jc w:val="both"/>
            </w:pPr>
            <w:r w:rsidRPr="00353FE5">
              <w:t>Teatralizuoti daineles, pasakas, žaisti žaidimus, kuriuose kas nors paeiliui daroma, rikiuojama (pvz., pasaka „Ropė“, lietuvių liaudies daina „Išėjo tėvelis į mišką“).</w:t>
            </w:r>
          </w:p>
        </w:tc>
      </w:tr>
      <w:tr w:rsidR="00912207" w:rsidTr="00AC6626">
        <w:tc>
          <w:tcPr>
            <w:tcW w:w="7465" w:type="dxa"/>
          </w:tcPr>
          <w:p w:rsidR="00912207" w:rsidRPr="008632CD" w:rsidRDefault="00912207" w:rsidP="008632CD">
            <w:pPr>
              <w:spacing w:after="0" w:line="240" w:lineRule="auto"/>
              <w:jc w:val="both"/>
              <w:rPr>
                <w:b/>
              </w:rPr>
            </w:pPr>
            <w:r w:rsidRPr="008632CD">
              <w:rPr>
                <w:b/>
              </w:rPr>
              <w:t>Matavimas</w:t>
            </w:r>
          </w:p>
          <w:p w:rsidR="00912207" w:rsidRDefault="00912207" w:rsidP="008632CD">
            <w:pPr>
              <w:spacing w:after="0" w:line="240" w:lineRule="auto"/>
              <w:jc w:val="both"/>
            </w:pPr>
            <w:r w:rsidRPr="00353FE5">
              <w:t xml:space="preserve">Tapatina daiktus pagal formą, dydį. </w:t>
            </w:r>
          </w:p>
          <w:p w:rsidR="00912207" w:rsidRPr="00353FE5" w:rsidRDefault="00912207" w:rsidP="008632CD">
            <w:pPr>
              <w:spacing w:after="0" w:line="240" w:lineRule="auto"/>
              <w:jc w:val="both"/>
            </w:pPr>
            <w:r w:rsidRPr="00353FE5">
              <w:t>Suranda tokios pat spalvos daiktus</w:t>
            </w:r>
            <w:r>
              <w:t>.</w:t>
            </w:r>
          </w:p>
        </w:tc>
        <w:tc>
          <w:tcPr>
            <w:tcW w:w="7393" w:type="dxa"/>
            <w:gridSpan w:val="3"/>
          </w:tcPr>
          <w:p w:rsidR="00912207" w:rsidRDefault="00912207" w:rsidP="008632CD">
            <w:pPr>
              <w:spacing w:after="0" w:line="240" w:lineRule="auto"/>
              <w:jc w:val="both"/>
            </w:pPr>
            <w:r w:rsidRPr="00353FE5">
              <w:t xml:space="preserve">Vartyti knygeles, kuriose pavaizduoti objektai leidžia samprotauti apie dydžius, </w:t>
            </w:r>
            <w:r>
              <w:t>f</w:t>
            </w:r>
            <w:r w:rsidRPr="00353FE5">
              <w:t>ormas, spalvas.</w:t>
            </w:r>
          </w:p>
          <w:p w:rsidR="00912207" w:rsidRDefault="00912207" w:rsidP="008632CD">
            <w:pPr>
              <w:spacing w:after="0" w:line="240" w:lineRule="auto"/>
              <w:jc w:val="both"/>
            </w:pPr>
            <w:r w:rsidRPr="00353FE5">
              <w:t xml:space="preserve">Skatinti vaiką pakartoti paveikslėliuose pavaizduotų objektų dydį, formą, spalvą nusakančius žodžius. </w:t>
            </w:r>
          </w:p>
          <w:p w:rsidR="00912207" w:rsidRPr="00353FE5" w:rsidRDefault="00912207" w:rsidP="008632CD">
            <w:pPr>
              <w:spacing w:after="0" w:line="240" w:lineRule="auto"/>
              <w:jc w:val="both"/>
            </w:pPr>
            <w:r w:rsidRPr="00353FE5">
              <w:t>Sudaryti galimybes rūšiuoti daiktus.</w:t>
            </w:r>
          </w:p>
        </w:tc>
      </w:tr>
      <w:tr w:rsidR="00912207" w:rsidTr="00AC6626">
        <w:tc>
          <w:tcPr>
            <w:tcW w:w="7465" w:type="dxa"/>
          </w:tcPr>
          <w:p w:rsidR="00912207" w:rsidRPr="00353FE5" w:rsidRDefault="00912207" w:rsidP="008632CD">
            <w:pPr>
              <w:spacing w:after="0" w:line="240" w:lineRule="auto"/>
              <w:jc w:val="both"/>
            </w:pPr>
            <w:r w:rsidRPr="00353FE5">
              <w:t>Supranta ir pradeda vartoti daiktų palyginimui skirtus žodžius: didelis – mažas, ilgas – trumpas, sunkus – lengvas, storas – plonas, toks pat, ne toks, kitoks, vienodi – skirtingi ir pan.</w:t>
            </w:r>
          </w:p>
        </w:tc>
        <w:tc>
          <w:tcPr>
            <w:tcW w:w="7393" w:type="dxa"/>
            <w:gridSpan w:val="3"/>
          </w:tcPr>
          <w:p w:rsidR="00912207" w:rsidRPr="00353FE5" w:rsidRDefault="00912207" w:rsidP="008632CD">
            <w:pPr>
              <w:spacing w:after="0" w:line="240" w:lineRule="auto"/>
              <w:jc w:val="both"/>
            </w:pPr>
            <w:r w:rsidRPr="00353FE5">
              <w:t>Leisti eksperimentuoti su įvairių formų ir dydžių daiktais, kaladėlėmis, kai iš jų norima pastatyti kuo aukštesnį bokštą, nutiesti ilgesnį kelią ir pan.</w:t>
            </w:r>
          </w:p>
          <w:p w:rsidR="00912207" w:rsidRPr="00353FE5" w:rsidRDefault="00912207" w:rsidP="008632CD">
            <w:pPr>
              <w:spacing w:after="0" w:line="240" w:lineRule="auto"/>
              <w:jc w:val="both"/>
            </w:pPr>
          </w:p>
        </w:tc>
      </w:tr>
      <w:tr w:rsidR="00912207" w:rsidTr="00AC6626">
        <w:tc>
          <w:tcPr>
            <w:tcW w:w="14858" w:type="dxa"/>
            <w:gridSpan w:val="4"/>
          </w:tcPr>
          <w:p w:rsidR="00912207" w:rsidRPr="008632CD" w:rsidRDefault="00912207" w:rsidP="008632CD">
            <w:pPr>
              <w:spacing w:after="0" w:line="240" w:lineRule="auto"/>
              <w:jc w:val="center"/>
              <w:rPr>
                <w:b/>
              </w:rPr>
            </w:pPr>
            <w:r w:rsidRPr="008632CD">
              <w:rPr>
                <w:b/>
              </w:rPr>
              <w:t>3 žingsnis. Tyrinėjimas</w:t>
            </w:r>
          </w:p>
          <w:p w:rsidR="00912207" w:rsidRDefault="00912207" w:rsidP="008632CD">
            <w:pPr>
              <w:spacing w:after="0" w:line="240" w:lineRule="auto"/>
              <w:jc w:val="both"/>
            </w:pPr>
          </w:p>
        </w:tc>
      </w:tr>
      <w:tr w:rsidR="00912207" w:rsidTr="00AC6626">
        <w:tc>
          <w:tcPr>
            <w:tcW w:w="7465" w:type="dxa"/>
          </w:tcPr>
          <w:p w:rsidR="00912207" w:rsidRPr="0046644F" w:rsidRDefault="00912207" w:rsidP="008632CD">
            <w:pPr>
              <w:spacing w:after="0" w:line="240" w:lineRule="auto"/>
              <w:jc w:val="both"/>
            </w:pPr>
            <w:r>
              <w:t xml:space="preserve">Atsargiai elgiasi su nepažįstamais daiktais ir medžiagomis, tačiau rodo susidomėjimą, bando aiškintis, kas tai yra, kaip ir kodėl tai veikia, vyksta. </w:t>
            </w:r>
          </w:p>
        </w:tc>
        <w:tc>
          <w:tcPr>
            <w:tcW w:w="7393" w:type="dxa"/>
            <w:gridSpan w:val="3"/>
          </w:tcPr>
          <w:p w:rsidR="00912207" w:rsidRDefault="00912207" w:rsidP="008632CD">
            <w:pPr>
              <w:spacing w:after="0" w:line="240" w:lineRule="auto"/>
              <w:jc w:val="both"/>
            </w:pPr>
            <w:r w:rsidRPr="00CC6CB6">
              <w:t>Skatinti manipuliuoti kiekiais, eiti n</w:t>
            </w:r>
            <w:r>
              <w:t>uo vientiso prie dalių ir atgal.</w:t>
            </w:r>
          </w:p>
          <w:p w:rsidR="00912207" w:rsidRDefault="00912207" w:rsidP="008632CD">
            <w:pPr>
              <w:spacing w:after="0" w:line="240" w:lineRule="auto"/>
              <w:jc w:val="both"/>
            </w:pPr>
            <w:r w:rsidRPr="00CC6CB6">
              <w:t>Sudaryti galimybes surinkti, rūšiuoti ir sudėlioti daiktus kokia nors tvarka, įvairiais būdais žaisti su medžia</w:t>
            </w:r>
            <w:r>
              <w:t>gomis, stiprinti tvarkos jausmą.</w:t>
            </w:r>
          </w:p>
          <w:p w:rsidR="00912207" w:rsidRDefault="00912207" w:rsidP="008632CD">
            <w:pPr>
              <w:spacing w:after="0" w:line="240" w:lineRule="auto"/>
              <w:jc w:val="both"/>
            </w:pPr>
            <w:r w:rsidRPr="00CC6CB6">
              <w:t>Pateikti knygų ir paveikslėlių apie įvairius jų kasdieni</w:t>
            </w:r>
            <w:r>
              <w:t xml:space="preserve">o gyvenimo aspektus. </w:t>
            </w:r>
          </w:p>
          <w:p w:rsidR="00912207" w:rsidRPr="00475BB9" w:rsidRDefault="00912207" w:rsidP="008632CD">
            <w:pPr>
              <w:spacing w:after="0" w:line="240" w:lineRule="auto"/>
              <w:jc w:val="both"/>
            </w:pPr>
            <w:r w:rsidRPr="00CC6CB6">
              <w:t>Skirti laiko mokytis apsirengti ir valgyti, padėti vienas kitam.</w:t>
            </w:r>
          </w:p>
        </w:tc>
      </w:tr>
      <w:tr w:rsidR="00912207" w:rsidTr="00AC6626">
        <w:tc>
          <w:tcPr>
            <w:tcW w:w="14858" w:type="dxa"/>
            <w:gridSpan w:val="4"/>
          </w:tcPr>
          <w:p w:rsidR="00912207" w:rsidRPr="008632CD" w:rsidRDefault="00912207" w:rsidP="008632CD">
            <w:pPr>
              <w:spacing w:after="0" w:line="240" w:lineRule="auto"/>
              <w:jc w:val="center"/>
              <w:rPr>
                <w:b/>
              </w:rPr>
            </w:pPr>
            <w:r w:rsidRPr="008632CD">
              <w:rPr>
                <w:b/>
              </w:rPr>
              <w:t>3 žingsnis. Mokėjimas mokytis</w:t>
            </w:r>
          </w:p>
          <w:p w:rsidR="00912207" w:rsidRDefault="00912207" w:rsidP="008632CD">
            <w:pPr>
              <w:spacing w:after="0" w:line="240" w:lineRule="auto"/>
              <w:jc w:val="both"/>
            </w:pPr>
          </w:p>
        </w:tc>
      </w:tr>
      <w:tr w:rsidR="00912207" w:rsidTr="00AC6626">
        <w:tc>
          <w:tcPr>
            <w:tcW w:w="7465" w:type="dxa"/>
          </w:tcPr>
          <w:p w:rsidR="00912207" w:rsidRDefault="00912207" w:rsidP="008632CD">
            <w:pPr>
              <w:spacing w:after="0" w:line="240" w:lineRule="auto"/>
              <w:jc w:val="both"/>
            </w:pPr>
            <w:r w:rsidRPr="00250BE4">
              <w:t>Veikia spontaniškai ir tikėdamasis tam tikro rezultato.</w:t>
            </w:r>
          </w:p>
        </w:tc>
        <w:tc>
          <w:tcPr>
            <w:tcW w:w="7393" w:type="dxa"/>
            <w:gridSpan w:val="3"/>
          </w:tcPr>
          <w:p w:rsidR="0052389B" w:rsidRPr="00CC6CB6" w:rsidRDefault="00912207" w:rsidP="008632CD">
            <w:pPr>
              <w:spacing w:after="0" w:line="240" w:lineRule="auto"/>
              <w:jc w:val="both"/>
            </w:pPr>
            <w:r w:rsidRPr="00250BE4">
              <w:t>Atkreipti dėmesį į vaiko ketinimus, norą ką nors išbandyti, pažinti, ir kurti sąlygas vaikui mokytis.</w:t>
            </w:r>
          </w:p>
        </w:tc>
      </w:tr>
      <w:tr w:rsidR="00912207" w:rsidTr="00AC6626">
        <w:tc>
          <w:tcPr>
            <w:tcW w:w="7465" w:type="dxa"/>
          </w:tcPr>
          <w:p w:rsidR="00912207" w:rsidRDefault="00912207" w:rsidP="008632CD">
            <w:pPr>
              <w:spacing w:after="0" w:line="240" w:lineRule="auto"/>
              <w:jc w:val="both"/>
            </w:pPr>
            <w:r w:rsidRPr="00250BE4">
              <w:t xml:space="preserve">Klausia, kaip kas nors vyksta, kaip veikia, atidžiai stebi, bando. </w:t>
            </w:r>
          </w:p>
          <w:p w:rsidR="00912207" w:rsidRPr="00250BE4" w:rsidRDefault="00912207" w:rsidP="008632CD">
            <w:pPr>
              <w:spacing w:after="0" w:line="240" w:lineRule="auto"/>
              <w:jc w:val="both"/>
            </w:pPr>
            <w:r w:rsidRPr="00250BE4">
              <w:t>Modeliuoja veiksmus ir siužetinio žaidimo epizodus.</w:t>
            </w:r>
          </w:p>
        </w:tc>
        <w:tc>
          <w:tcPr>
            <w:tcW w:w="7393" w:type="dxa"/>
            <w:gridSpan w:val="3"/>
          </w:tcPr>
          <w:p w:rsidR="00912207" w:rsidRDefault="00912207" w:rsidP="008632CD">
            <w:pPr>
              <w:spacing w:after="0" w:line="240" w:lineRule="auto"/>
              <w:jc w:val="both"/>
            </w:pPr>
            <w:r>
              <w:t xml:space="preserve">Vaikams padėti suprasti savo galimybes ir apribojimus, sudaryti visas sąlygas tobulinti savo gebėjimus individualiu tempu. </w:t>
            </w:r>
          </w:p>
          <w:p w:rsidR="00912207" w:rsidRDefault="00912207" w:rsidP="008632CD">
            <w:pPr>
              <w:spacing w:after="0" w:line="240" w:lineRule="auto"/>
              <w:jc w:val="both"/>
            </w:pPr>
            <w:r w:rsidRPr="00250BE4">
              <w:t>Leisti vaikams patiems pajusti ir nuspręsti, k</w:t>
            </w:r>
            <w:r>
              <w:t xml:space="preserve">ada jiems reikalinga pagalba. </w:t>
            </w:r>
          </w:p>
          <w:p w:rsidR="00912207" w:rsidRDefault="00912207" w:rsidP="008632CD">
            <w:pPr>
              <w:spacing w:after="0" w:line="240" w:lineRule="auto"/>
              <w:jc w:val="both"/>
            </w:pPr>
            <w:r w:rsidRPr="00250BE4">
              <w:lastRenderedPageBreak/>
              <w:t xml:space="preserve">Vaikus drąsinti inicijuoti žaidimus. </w:t>
            </w:r>
          </w:p>
          <w:p w:rsidR="00912207" w:rsidRPr="00250BE4" w:rsidRDefault="00912207" w:rsidP="008632CD">
            <w:pPr>
              <w:spacing w:after="0" w:line="240" w:lineRule="auto"/>
              <w:jc w:val="both"/>
            </w:pPr>
            <w:r>
              <w:t xml:space="preserve">Kurti prasmingą, </w:t>
            </w:r>
            <w:r w:rsidRPr="00250BE4">
              <w:t>tikrovišką žaidimo ir darbo kontekstą. Pvz., šluota šluojamas takelis, o šlapia šluoste valoma siena</w:t>
            </w:r>
            <w:r w:rsidR="0094334F">
              <w:t>.</w:t>
            </w:r>
          </w:p>
        </w:tc>
      </w:tr>
      <w:tr w:rsidR="00912207" w:rsidTr="00AC6626">
        <w:tc>
          <w:tcPr>
            <w:tcW w:w="7465" w:type="dxa"/>
          </w:tcPr>
          <w:p w:rsidR="00912207" w:rsidRDefault="00912207" w:rsidP="008632CD">
            <w:pPr>
              <w:spacing w:after="0" w:line="240" w:lineRule="auto"/>
              <w:jc w:val="both"/>
            </w:pPr>
            <w:r w:rsidRPr="009A487F">
              <w:lastRenderedPageBreak/>
              <w:t>Džiaugiasi tuo, ką išmoko</w:t>
            </w:r>
            <w:r>
              <w:t>.</w:t>
            </w:r>
          </w:p>
        </w:tc>
        <w:tc>
          <w:tcPr>
            <w:tcW w:w="7393" w:type="dxa"/>
            <w:gridSpan w:val="3"/>
          </w:tcPr>
          <w:p w:rsidR="00E008BB" w:rsidRPr="009A487F" w:rsidRDefault="00912207" w:rsidP="008632CD">
            <w:pPr>
              <w:spacing w:after="0" w:line="240" w:lineRule="auto"/>
              <w:jc w:val="both"/>
            </w:pPr>
            <w:r>
              <w:t>Kartu su vaiku pasidžiaugti tais dalykais, kurių jis jau išmoko: užsisegti sag</w:t>
            </w:r>
            <w:r w:rsidR="0094334F">
              <w:t>as, bėgioti, sudėlioti dėlionę.</w:t>
            </w:r>
          </w:p>
        </w:tc>
      </w:tr>
      <w:tr w:rsidR="00912207" w:rsidTr="00AC6626">
        <w:tc>
          <w:tcPr>
            <w:tcW w:w="14858" w:type="dxa"/>
            <w:gridSpan w:val="4"/>
          </w:tcPr>
          <w:p w:rsidR="00E008BB" w:rsidRDefault="00E008BB" w:rsidP="008632CD">
            <w:pPr>
              <w:spacing w:after="0" w:line="240" w:lineRule="auto"/>
              <w:jc w:val="center"/>
              <w:rPr>
                <w:b/>
              </w:rPr>
            </w:pPr>
          </w:p>
          <w:p w:rsidR="00912207" w:rsidRDefault="00912207" w:rsidP="008632CD">
            <w:pPr>
              <w:spacing w:after="0" w:line="240" w:lineRule="auto"/>
              <w:jc w:val="center"/>
              <w:rPr>
                <w:b/>
              </w:rPr>
            </w:pPr>
            <w:r w:rsidRPr="008632CD">
              <w:rPr>
                <w:b/>
              </w:rPr>
              <w:t>3 žingsnis. Iniciatyvumas ir atkaklumas</w:t>
            </w:r>
          </w:p>
          <w:p w:rsidR="00912207" w:rsidRDefault="00912207" w:rsidP="008632CD">
            <w:pPr>
              <w:spacing w:after="0" w:line="240" w:lineRule="auto"/>
              <w:jc w:val="both"/>
            </w:pPr>
          </w:p>
        </w:tc>
      </w:tr>
      <w:tr w:rsidR="00912207" w:rsidTr="00AC6626">
        <w:tc>
          <w:tcPr>
            <w:tcW w:w="7465" w:type="dxa"/>
          </w:tcPr>
          <w:p w:rsidR="00912207" w:rsidRPr="009A487F" w:rsidRDefault="00912207" w:rsidP="008632CD">
            <w:pPr>
              <w:spacing w:after="0" w:line="240" w:lineRule="auto"/>
              <w:jc w:val="both"/>
            </w:pPr>
            <w:r>
              <w:t>Nuolat energingai žaidžia, ką nors veikia, laisvai juda erdvėje, pats keičia veiklą.</w:t>
            </w:r>
          </w:p>
        </w:tc>
        <w:tc>
          <w:tcPr>
            <w:tcW w:w="7393" w:type="dxa"/>
            <w:gridSpan w:val="3"/>
          </w:tcPr>
          <w:p w:rsidR="00912207" w:rsidRDefault="00912207" w:rsidP="008632CD">
            <w:pPr>
              <w:spacing w:after="0" w:line="240" w:lineRule="auto"/>
              <w:jc w:val="both"/>
            </w:pPr>
            <w:r w:rsidRPr="00C94A9A">
              <w:t xml:space="preserve">Pasirūpinti saugia aplinka grupėje, lauke. </w:t>
            </w:r>
          </w:p>
          <w:p w:rsidR="00912207" w:rsidRDefault="00912207" w:rsidP="008632CD">
            <w:pPr>
              <w:spacing w:after="0" w:line="240" w:lineRule="auto"/>
              <w:jc w:val="both"/>
            </w:pPr>
            <w:r w:rsidRPr="00C94A9A">
              <w:t xml:space="preserve">Auklėtojui pačiam žaisti įvairius sensorinius žaidimus vaikų akivaizdoje, kad jie galėtų jį stebėti ir mėgdžioti, taip mokydamiesi naujų veiksmų. </w:t>
            </w:r>
          </w:p>
          <w:p w:rsidR="00912207" w:rsidRDefault="00912207" w:rsidP="008632CD">
            <w:pPr>
              <w:spacing w:after="0" w:line="240" w:lineRule="auto"/>
              <w:jc w:val="both"/>
            </w:pPr>
            <w:r w:rsidRPr="00C94A9A">
              <w:t>Skatinti vaikus pastatyti bok</w:t>
            </w:r>
            <w:r>
              <w:t xml:space="preserve">štelį, baigti sudėti dėlionę.   </w:t>
            </w:r>
          </w:p>
          <w:p w:rsidR="00912207" w:rsidRDefault="00912207" w:rsidP="008632CD">
            <w:pPr>
              <w:spacing w:after="0" w:line="240" w:lineRule="auto"/>
              <w:jc w:val="both"/>
            </w:pPr>
            <w:r w:rsidRPr="00C94A9A">
              <w:t>Siūlyti vaiko poreikius atitinkančių priemonių  veiklai.</w:t>
            </w:r>
          </w:p>
        </w:tc>
      </w:tr>
      <w:tr w:rsidR="00912207" w:rsidTr="00AC6626">
        <w:tc>
          <w:tcPr>
            <w:tcW w:w="7465" w:type="dxa"/>
          </w:tcPr>
          <w:p w:rsidR="00912207" w:rsidRPr="009A487F" w:rsidRDefault="00912207" w:rsidP="008632CD">
            <w:pPr>
              <w:spacing w:after="0" w:line="240" w:lineRule="auto"/>
              <w:jc w:val="both"/>
            </w:pPr>
            <w:r w:rsidRPr="00C94A9A">
              <w:t>Mėgsta išbandyti suaugusiojo pasiūlytus naujus žaislus, žaidimus, neįprastą veiklą.</w:t>
            </w:r>
          </w:p>
        </w:tc>
        <w:tc>
          <w:tcPr>
            <w:tcW w:w="7393" w:type="dxa"/>
            <w:gridSpan w:val="3"/>
          </w:tcPr>
          <w:p w:rsidR="00912207" w:rsidRDefault="00912207" w:rsidP="008632CD">
            <w:pPr>
              <w:spacing w:after="0" w:line="240" w:lineRule="auto"/>
              <w:jc w:val="both"/>
            </w:pPr>
            <w:r w:rsidRPr="00C94A9A">
              <w:t>Nuolat praturtinti grupę kuo nors nauju, pas</w:t>
            </w:r>
            <w:r>
              <w:t xml:space="preserve">iūlyti vaikams naujų žaidimų. </w:t>
            </w:r>
          </w:p>
          <w:p w:rsidR="00912207" w:rsidRDefault="00912207" w:rsidP="008632CD">
            <w:pPr>
              <w:spacing w:after="0" w:line="240" w:lineRule="auto"/>
              <w:jc w:val="both"/>
            </w:pPr>
          </w:p>
        </w:tc>
      </w:tr>
      <w:tr w:rsidR="00912207" w:rsidTr="00AC6626">
        <w:tc>
          <w:tcPr>
            <w:tcW w:w="7465" w:type="dxa"/>
          </w:tcPr>
          <w:p w:rsidR="00912207" w:rsidRPr="00C94A9A" w:rsidRDefault="00912207" w:rsidP="008632CD">
            <w:pPr>
              <w:spacing w:after="0" w:line="240" w:lineRule="auto"/>
              <w:jc w:val="both"/>
            </w:pPr>
            <w:r w:rsidRPr="00C94A9A">
              <w:t>Ekspresyviai reiškia savo norus, sako „ne“.</w:t>
            </w:r>
          </w:p>
        </w:tc>
        <w:tc>
          <w:tcPr>
            <w:tcW w:w="7393" w:type="dxa"/>
            <w:gridSpan w:val="3"/>
          </w:tcPr>
          <w:p w:rsidR="00912207" w:rsidRPr="00C94A9A" w:rsidRDefault="00912207" w:rsidP="008632CD">
            <w:pPr>
              <w:spacing w:after="0" w:line="240" w:lineRule="auto"/>
              <w:jc w:val="both"/>
            </w:pPr>
            <w:r w:rsidRPr="00C94A9A">
              <w:t>Kai tik įmanoma, palaikyti vaiko norus, patraukliai pasiūlyti jiems pakeisti neigiamą nuomonę.</w:t>
            </w:r>
          </w:p>
        </w:tc>
      </w:tr>
      <w:tr w:rsidR="00912207" w:rsidTr="00AC6626">
        <w:tc>
          <w:tcPr>
            <w:tcW w:w="14858" w:type="dxa"/>
            <w:gridSpan w:val="4"/>
          </w:tcPr>
          <w:p w:rsidR="00912207" w:rsidRPr="008632CD" w:rsidRDefault="00912207" w:rsidP="008632CD">
            <w:pPr>
              <w:spacing w:after="0" w:line="240" w:lineRule="auto"/>
              <w:jc w:val="center"/>
              <w:rPr>
                <w:b/>
              </w:rPr>
            </w:pPr>
            <w:r w:rsidRPr="008632CD">
              <w:rPr>
                <w:b/>
              </w:rPr>
              <w:t>4 žingsnis. Aplinkos pažinimas</w:t>
            </w:r>
          </w:p>
          <w:p w:rsidR="00912207" w:rsidRPr="008632CD" w:rsidRDefault="00912207" w:rsidP="008632CD">
            <w:pPr>
              <w:spacing w:after="0" w:line="240" w:lineRule="auto"/>
              <w:jc w:val="center"/>
              <w:rPr>
                <w:b/>
              </w:rPr>
            </w:pPr>
          </w:p>
        </w:tc>
      </w:tr>
      <w:tr w:rsidR="00912207" w:rsidTr="00AC6626">
        <w:tc>
          <w:tcPr>
            <w:tcW w:w="7465" w:type="dxa"/>
          </w:tcPr>
          <w:p w:rsidR="00912207" w:rsidRDefault="00912207" w:rsidP="0094334F">
            <w:pPr>
              <w:spacing w:after="0" w:line="240" w:lineRule="auto"/>
              <w:jc w:val="both"/>
            </w:pPr>
            <w:r w:rsidRPr="0046644F">
              <w:t>Pažįsta</w:t>
            </w:r>
            <w:r>
              <w:t xml:space="preserve"> gyvenamosios vietovės objektus.</w:t>
            </w:r>
          </w:p>
          <w:p w:rsidR="00912207" w:rsidRPr="0046644F" w:rsidRDefault="00912207" w:rsidP="0094334F">
            <w:pPr>
              <w:spacing w:after="0" w:line="240" w:lineRule="auto"/>
              <w:jc w:val="both"/>
            </w:pPr>
            <w:r w:rsidRPr="0046644F">
              <w:t>Pasako miesto, gatvės, kurioje gyvena, pavadinimus, savo vardą irpavardę.</w:t>
            </w:r>
          </w:p>
          <w:p w:rsidR="00912207" w:rsidRPr="0046644F" w:rsidRDefault="00912207" w:rsidP="0094334F">
            <w:pPr>
              <w:spacing w:after="0" w:line="240" w:lineRule="auto"/>
              <w:jc w:val="both"/>
            </w:pPr>
            <w:r w:rsidRPr="0046644F">
              <w:t>Pastebi pasikeitimus savo aplinkoje.</w:t>
            </w:r>
          </w:p>
          <w:p w:rsidR="00912207" w:rsidRPr="0046644F" w:rsidRDefault="00912207" w:rsidP="008632CD">
            <w:pPr>
              <w:spacing w:after="0" w:line="240" w:lineRule="auto"/>
              <w:jc w:val="both"/>
            </w:pPr>
            <w:r w:rsidRPr="0046644F">
              <w:t>Pastebi ir nusako aiškiausiai pastebimus gyvūnų ir augalų požymius.</w:t>
            </w:r>
          </w:p>
          <w:p w:rsidR="00912207" w:rsidRPr="00053905" w:rsidRDefault="00912207" w:rsidP="008632CD">
            <w:pPr>
              <w:spacing w:after="0" w:line="240" w:lineRule="auto"/>
              <w:jc w:val="both"/>
            </w:pPr>
            <w:r w:rsidRPr="0046644F">
              <w:t>Atpažįsta gamtoje ar paveiksluose dažniausiai sutinkamus gyvūnus, medžius, gėles, daržoves, grybus</w:t>
            </w:r>
            <w:r>
              <w:t xml:space="preserve">, pasako </w:t>
            </w:r>
            <w:r w:rsidRPr="0046644F">
              <w:t>jų pavadinimus.</w:t>
            </w:r>
          </w:p>
        </w:tc>
        <w:tc>
          <w:tcPr>
            <w:tcW w:w="7393" w:type="dxa"/>
            <w:gridSpan w:val="3"/>
          </w:tcPr>
          <w:p w:rsidR="00912207" w:rsidRPr="00475BB9" w:rsidRDefault="00912207" w:rsidP="008632CD">
            <w:pPr>
              <w:spacing w:after="0" w:line="240" w:lineRule="auto"/>
              <w:jc w:val="both"/>
            </w:pPr>
            <w:r w:rsidRPr="00475BB9">
              <w:t xml:space="preserve">Sudaryti galimybę stebėti augalus ir gyvūnus gamtoje ir namų (ūkio) aplinkoje, žiūrėti paveikslėlius ir klausyti skaitymo apie naminius ir laukinius gyvūnus, patiems dalyvauti juos prižiūrint. </w:t>
            </w:r>
          </w:p>
          <w:p w:rsidR="00912207" w:rsidRPr="00475BB9" w:rsidRDefault="00912207" w:rsidP="008632CD">
            <w:pPr>
              <w:spacing w:after="0" w:line="240" w:lineRule="auto"/>
              <w:jc w:val="both"/>
            </w:pPr>
            <w:r w:rsidRPr="00475BB9">
              <w:t xml:space="preserve">Skatinti vaikus kalbėti apie stebimų gyvūnų ar augalų kūno dalis, išvaizdą, apie tai, ko jiems reikia, kad augtų, kaip juos saugoti, prižiūrėti. </w:t>
            </w:r>
          </w:p>
          <w:p w:rsidR="00912207" w:rsidRPr="00053905" w:rsidRDefault="00912207" w:rsidP="008632CD">
            <w:pPr>
              <w:spacing w:after="0" w:line="240" w:lineRule="auto"/>
              <w:jc w:val="both"/>
            </w:pPr>
            <w:r w:rsidRPr="00475BB9">
              <w:t>Paaiškinti, kad ne visus augalus galima ragauti, yra nuodingų arba dilginančių.</w:t>
            </w:r>
          </w:p>
        </w:tc>
      </w:tr>
      <w:tr w:rsidR="00912207" w:rsidTr="00AC6626">
        <w:tc>
          <w:tcPr>
            <w:tcW w:w="7465" w:type="dxa"/>
          </w:tcPr>
          <w:p w:rsidR="00912207" w:rsidRDefault="00912207" w:rsidP="008632CD">
            <w:pPr>
              <w:spacing w:after="0" w:line="240" w:lineRule="auto"/>
              <w:jc w:val="both"/>
            </w:pPr>
            <w:r w:rsidRPr="0046644F">
              <w:t xml:space="preserve">Pasako metų laikų pavadinimus ir būdingus jiems požymius, </w:t>
            </w:r>
            <w:r>
              <w:t>skiria daugiau gamtos reiškinių.</w:t>
            </w:r>
          </w:p>
          <w:p w:rsidR="00912207" w:rsidRDefault="00912207" w:rsidP="008632CD">
            <w:pPr>
              <w:spacing w:after="0" w:line="240" w:lineRule="auto"/>
              <w:jc w:val="both"/>
            </w:pPr>
          </w:p>
          <w:p w:rsidR="00912207" w:rsidRDefault="00912207" w:rsidP="008632CD">
            <w:pPr>
              <w:spacing w:after="0" w:line="240" w:lineRule="auto"/>
              <w:jc w:val="both"/>
            </w:pPr>
          </w:p>
          <w:p w:rsidR="00912207" w:rsidRDefault="00912207" w:rsidP="008632CD">
            <w:pPr>
              <w:spacing w:after="0" w:line="240" w:lineRule="auto"/>
              <w:jc w:val="both"/>
            </w:pPr>
          </w:p>
          <w:p w:rsidR="00912207" w:rsidRDefault="00912207" w:rsidP="008632CD">
            <w:pPr>
              <w:spacing w:after="0" w:line="240" w:lineRule="auto"/>
              <w:jc w:val="both"/>
            </w:pPr>
          </w:p>
        </w:tc>
        <w:tc>
          <w:tcPr>
            <w:tcW w:w="7393" w:type="dxa"/>
            <w:gridSpan w:val="3"/>
          </w:tcPr>
          <w:p w:rsidR="00912207" w:rsidRDefault="00912207" w:rsidP="008632CD">
            <w:pPr>
              <w:spacing w:after="0" w:line="240" w:lineRule="auto"/>
              <w:jc w:val="both"/>
            </w:pPr>
            <w:r w:rsidRPr="00475BB9">
              <w:t xml:space="preserve">Skatinti stebėti dienos orus, metų laiką ir gamtos pokyčius, kurie tuo metu vyksta. </w:t>
            </w:r>
          </w:p>
          <w:p w:rsidR="00912207" w:rsidRPr="00475BB9" w:rsidRDefault="00912207" w:rsidP="008632CD">
            <w:pPr>
              <w:spacing w:after="0" w:line="240" w:lineRule="auto"/>
              <w:jc w:val="both"/>
            </w:pPr>
            <w:r w:rsidRPr="00475BB9">
              <w:t>Sudaryti galimybę ne tik apie tai kalbėti, bet ir pavaizduoti piešiniu, vaidinimu, dainele, surasti paveikslus knygose ir kt</w:t>
            </w:r>
            <w:r>
              <w:t>.</w:t>
            </w:r>
            <w:r w:rsidRPr="00475BB9">
              <w:t>.</w:t>
            </w:r>
          </w:p>
          <w:p w:rsidR="00912207" w:rsidRDefault="00912207" w:rsidP="008632CD">
            <w:pPr>
              <w:spacing w:after="0" w:line="240" w:lineRule="auto"/>
              <w:jc w:val="both"/>
            </w:pPr>
            <w:r w:rsidRPr="00475BB9">
              <w:t xml:space="preserve">Sudaryti galimybę tyrinėti, kaip daiktai juda ir kaip juos </w:t>
            </w:r>
            <w:r>
              <w:t xml:space="preserve">pajudinti, pvz., pučiant, </w:t>
            </w:r>
            <w:r w:rsidRPr="00475BB9">
              <w:t>traukiant, stumiant, sukant, supant, skandinant</w:t>
            </w:r>
            <w:r w:rsidR="0094334F">
              <w:t>.</w:t>
            </w:r>
          </w:p>
        </w:tc>
      </w:tr>
      <w:tr w:rsidR="00912207" w:rsidTr="00AC6626">
        <w:tc>
          <w:tcPr>
            <w:tcW w:w="14858" w:type="dxa"/>
            <w:gridSpan w:val="4"/>
          </w:tcPr>
          <w:p w:rsidR="00912207" w:rsidRPr="008632CD" w:rsidRDefault="00912207" w:rsidP="008632CD">
            <w:pPr>
              <w:spacing w:after="0" w:line="240" w:lineRule="auto"/>
              <w:jc w:val="center"/>
              <w:rPr>
                <w:b/>
              </w:rPr>
            </w:pPr>
            <w:r w:rsidRPr="008632CD">
              <w:rPr>
                <w:b/>
              </w:rPr>
              <w:lastRenderedPageBreak/>
              <w:t>4 žingsnis. Skaičiavimas ir matavimas (forma, erdvė)</w:t>
            </w:r>
          </w:p>
          <w:p w:rsidR="00912207" w:rsidRDefault="00912207" w:rsidP="008632CD">
            <w:pPr>
              <w:spacing w:after="0" w:line="240" w:lineRule="auto"/>
              <w:jc w:val="both"/>
            </w:pPr>
          </w:p>
        </w:tc>
      </w:tr>
      <w:tr w:rsidR="00912207" w:rsidTr="00AC6626">
        <w:tc>
          <w:tcPr>
            <w:tcW w:w="7465" w:type="dxa"/>
          </w:tcPr>
          <w:p w:rsidR="00912207" w:rsidRPr="008632CD" w:rsidRDefault="00912207" w:rsidP="008632CD">
            <w:pPr>
              <w:spacing w:after="0" w:line="240" w:lineRule="auto"/>
              <w:jc w:val="both"/>
              <w:rPr>
                <w:b/>
              </w:rPr>
            </w:pPr>
            <w:r w:rsidRPr="008632CD">
              <w:rPr>
                <w:b/>
              </w:rPr>
              <w:t>Skaičiavimas</w:t>
            </w:r>
          </w:p>
          <w:p w:rsidR="00912207" w:rsidRPr="00F407C0" w:rsidRDefault="00912207" w:rsidP="008632CD">
            <w:pPr>
              <w:spacing w:after="0" w:line="240" w:lineRule="auto"/>
              <w:jc w:val="both"/>
            </w:pPr>
            <w:r w:rsidRPr="00F407C0">
              <w:t xml:space="preserve">Pradeda skaičiuoti daiktus, palygina dvi daiktų grupes pagal daiktų kiekį grupėje. </w:t>
            </w:r>
          </w:p>
          <w:p w:rsidR="00912207" w:rsidRDefault="00912207" w:rsidP="008632CD">
            <w:pPr>
              <w:spacing w:after="0" w:line="240" w:lineRule="auto"/>
              <w:jc w:val="both"/>
            </w:pPr>
            <w:r w:rsidRPr="00F407C0">
              <w:t xml:space="preserve">Padalina daiktus į grupes po </w:t>
            </w:r>
            <w:r>
              <w:t>lygiai.</w:t>
            </w:r>
          </w:p>
          <w:p w:rsidR="00912207" w:rsidRDefault="00912207" w:rsidP="008632CD">
            <w:pPr>
              <w:spacing w:after="0" w:line="240" w:lineRule="auto"/>
              <w:jc w:val="both"/>
            </w:pPr>
            <w:r w:rsidRPr="00F407C0">
              <w:t>Supranta, kad prie daiktų pridedant po vieną jų skaičius grupėje didėja, o paimant po vieną – mažėja</w:t>
            </w:r>
            <w:r w:rsidR="0094334F">
              <w:t>.</w:t>
            </w:r>
          </w:p>
        </w:tc>
        <w:tc>
          <w:tcPr>
            <w:tcW w:w="7393" w:type="dxa"/>
            <w:gridSpan w:val="3"/>
          </w:tcPr>
          <w:p w:rsidR="00912207" w:rsidRDefault="00912207" w:rsidP="008632CD">
            <w:pPr>
              <w:spacing w:after="0" w:line="240" w:lineRule="auto"/>
              <w:jc w:val="both"/>
            </w:pPr>
            <w:r w:rsidRPr="008F4F40">
              <w:t xml:space="preserve">Naudoti paveikslėlius, kuriuose pavaizduoti 1–3 daiktai ar dvi trys 1–3 daiktų grupės. </w:t>
            </w:r>
          </w:p>
          <w:p w:rsidR="00912207" w:rsidRDefault="00912207" w:rsidP="008632CD">
            <w:pPr>
              <w:spacing w:after="0" w:line="240" w:lineRule="auto"/>
              <w:jc w:val="both"/>
            </w:pPr>
            <w:r w:rsidRPr="008F4F40">
              <w:t>Atkreipti dėmesį</w:t>
            </w:r>
            <w:r>
              <w:t>, koks daiktų skaičius grupėje.</w:t>
            </w:r>
          </w:p>
          <w:p w:rsidR="00912207" w:rsidRPr="008F4F40" w:rsidRDefault="00912207" w:rsidP="008632CD">
            <w:pPr>
              <w:spacing w:after="0" w:line="240" w:lineRule="auto"/>
              <w:jc w:val="both"/>
            </w:pPr>
            <w:r w:rsidRPr="008F4F40">
              <w:t>Žaisti su vaiku domino.</w:t>
            </w:r>
          </w:p>
          <w:p w:rsidR="00912207" w:rsidRPr="00475BB9" w:rsidRDefault="00912207" w:rsidP="008632CD">
            <w:pPr>
              <w:spacing w:after="0" w:line="240" w:lineRule="auto"/>
              <w:jc w:val="both"/>
            </w:pPr>
          </w:p>
        </w:tc>
      </w:tr>
      <w:tr w:rsidR="00912207" w:rsidTr="00AC6626">
        <w:tc>
          <w:tcPr>
            <w:tcW w:w="7465" w:type="dxa"/>
          </w:tcPr>
          <w:p w:rsidR="00912207" w:rsidRDefault="00912207" w:rsidP="008632CD">
            <w:pPr>
              <w:spacing w:after="0" w:line="240" w:lineRule="auto"/>
              <w:jc w:val="both"/>
            </w:pPr>
            <w:r w:rsidRPr="008F4F40">
              <w:t>Pradeda vartoti kelintinius skaitvardžius</w:t>
            </w:r>
            <w:r>
              <w:t>.</w:t>
            </w:r>
          </w:p>
        </w:tc>
        <w:tc>
          <w:tcPr>
            <w:tcW w:w="7393" w:type="dxa"/>
            <w:gridSpan w:val="3"/>
          </w:tcPr>
          <w:p w:rsidR="00912207" w:rsidRPr="00475BB9" w:rsidRDefault="00912207" w:rsidP="008632CD">
            <w:pPr>
              <w:spacing w:after="0" w:line="240" w:lineRule="auto"/>
              <w:jc w:val="both"/>
            </w:pPr>
            <w:r w:rsidRPr="008F4F40">
              <w:t>Teatralizuoti daineles, pasakas, kuriose veikėjai ką nors dalijasi</w:t>
            </w:r>
            <w:r w:rsidR="0094334F">
              <w:t>.</w:t>
            </w:r>
          </w:p>
        </w:tc>
      </w:tr>
      <w:tr w:rsidR="00912207" w:rsidTr="00AC6626">
        <w:tc>
          <w:tcPr>
            <w:tcW w:w="7465" w:type="dxa"/>
          </w:tcPr>
          <w:p w:rsidR="00912207" w:rsidRPr="008632CD" w:rsidRDefault="00912207" w:rsidP="008632CD">
            <w:pPr>
              <w:spacing w:after="0" w:line="240" w:lineRule="auto"/>
              <w:jc w:val="both"/>
              <w:rPr>
                <w:b/>
              </w:rPr>
            </w:pPr>
            <w:r w:rsidRPr="008632CD">
              <w:rPr>
                <w:b/>
              </w:rPr>
              <w:t>Matavimas</w:t>
            </w:r>
          </w:p>
          <w:p w:rsidR="00912207" w:rsidRDefault="00912207" w:rsidP="008632CD">
            <w:pPr>
              <w:spacing w:after="0" w:line="240" w:lineRule="auto"/>
              <w:jc w:val="both"/>
            </w:pPr>
            <w:r w:rsidRPr="008F4F40">
              <w:t>Atpažįsta ir atrenka apskritos (skritulio), keturkam</w:t>
            </w:r>
            <w:r>
              <w:t>pės (keturkampio), kvadratinės (kvadrato) formos</w:t>
            </w:r>
            <w:r w:rsidRPr="008F4F40">
              <w:t xml:space="preserve">, vienodo dydžio ar spalvos daiktus. </w:t>
            </w:r>
          </w:p>
          <w:p w:rsidR="00912207" w:rsidRDefault="00912207" w:rsidP="008632CD">
            <w:pPr>
              <w:spacing w:after="0" w:line="240" w:lineRule="auto"/>
              <w:jc w:val="both"/>
            </w:pPr>
            <w:r>
              <w:t xml:space="preserve">Statydamas, konstruodamas, </w:t>
            </w:r>
            <w:r w:rsidRPr="008F4F40">
              <w:t>komponuodamas, grupuodamas pradeda atsižvelgti į daikto formą, dydį, spalvą</w:t>
            </w:r>
            <w:r>
              <w:t>.</w:t>
            </w:r>
          </w:p>
        </w:tc>
        <w:tc>
          <w:tcPr>
            <w:tcW w:w="7393" w:type="dxa"/>
            <w:gridSpan w:val="3"/>
          </w:tcPr>
          <w:p w:rsidR="00912207" w:rsidRDefault="00912207" w:rsidP="008632CD">
            <w:pPr>
              <w:spacing w:after="0" w:line="240" w:lineRule="auto"/>
              <w:jc w:val="both"/>
            </w:pPr>
            <w:r w:rsidRPr="008F4F40">
              <w:t xml:space="preserve">Mokyti apibūdinti erdvės objektus, nurodant į juos panašius iš kasdienės aplinkos palyginimus kaip: „panašus į Rubiko kubą“, „apvalus kaip kamuolys“, „tokios pat formos kaip skardinė“ ir pan. </w:t>
            </w:r>
          </w:p>
          <w:p w:rsidR="00912207" w:rsidRDefault="00912207" w:rsidP="008632CD">
            <w:pPr>
              <w:spacing w:after="0" w:line="240" w:lineRule="auto"/>
              <w:jc w:val="both"/>
            </w:pPr>
            <w:r w:rsidRPr="008F4F40">
              <w:t>Formuoti supratimą, kad fi</w:t>
            </w:r>
            <w:r>
              <w:t xml:space="preserve">gūros forma nepriklauso nuo jos </w:t>
            </w:r>
            <w:r w:rsidRPr="008F4F40">
              <w:t xml:space="preserve">spalvos ir </w:t>
            </w:r>
            <w:r>
              <w:t>m</w:t>
            </w:r>
            <w:r w:rsidRPr="008F4F40">
              <w:t xml:space="preserve">anipuliuoti daiktais (juos vartyti, padėti šalia, uždėti ant, įdėti į ir pan.), stebėti kitus, kaip jie komponuoja įvairius daiktus, eksperimentuoti. </w:t>
            </w:r>
          </w:p>
          <w:p w:rsidR="00912207" w:rsidRPr="00475BB9" w:rsidRDefault="00912207" w:rsidP="008632CD">
            <w:pPr>
              <w:spacing w:after="0" w:line="240" w:lineRule="auto"/>
              <w:jc w:val="both"/>
            </w:pPr>
            <w:r w:rsidRPr="008F4F40">
              <w:t xml:space="preserve">Pasiūlyti žaisti </w:t>
            </w:r>
            <w:r>
              <w:t xml:space="preserve">su </w:t>
            </w:r>
            <w:r w:rsidRPr="008F4F40">
              <w:t>lego</w:t>
            </w:r>
            <w:r w:rsidR="0094334F">
              <w:t>.</w:t>
            </w:r>
          </w:p>
        </w:tc>
      </w:tr>
      <w:tr w:rsidR="00912207" w:rsidTr="00AC6626">
        <w:tc>
          <w:tcPr>
            <w:tcW w:w="7465" w:type="dxa"/>
          </w:tcPr>
          <w:p w:rsidR="00912207" w:rsidRDefault="00912207" w:rsidP="008632CD">
            <w:pPr>
              <w:spacing w:after="0" w:line="240" w:lineRule="auto"/>
              <w:jc w:val="both"/>
            </w:pPr>
            <w:r w:rsidRPr="008F4F40">
              <w:t xml:space="preserve">Labai skirtingus ir vienodus daiktus palygina pagal ilgį, storį, aukštį, masę ir pan. </w:t>
            </w:r>
          </w:p>
          <w:p w:rsidR="00912207" w:rsidRDefault="00912207" w:rsidP="008632CD">
            <w:pPr>
              <w:spacing w:after="0" w:line="240" w:lineRule="auto"/>
              <w:jc w:val="both"/>
            </w:pPr>
            <w:r w:rsidRPr="008F4F40">
              <w:t xml:space="preserve">Dydžių skirtumams apibūdinti pradeda vartoti žodžius: didesnis – mažesnis, ilgesnis – trumpesnis, storesnis – plonesnis, aukštesnis – žemesnis ir pan. </w:t>
            </w:r>
          </w:p>
          <w:p w:rsidR="00912207" w:rsidRDefault="00912207" w:rsidP="008632CD">
            <w:pPr>
              <w:spacing w:after="0" w:line="240" w:lineRule="auto"/>
              <w:jc w:val="both"/>
            </w:pPr>
            <w:r w:rsidRPr="008F4F40">
              <w:t>Už save didesnius daiktus vadina dideliais, o mažesnius – mažais</w:t>
            </w:r>
            <w:r w:rsidR="0080473B">
              <w:t>.</w:t>
            </w:r>
          </w:p>
        </w:tc>
        <w:tc>
          <w:tcPr>
            <w:tcW w:w="7393" w:type="dxa"/>
            <w:gridSpan w:val="3"/>
          </w:tcPr>
          <w:p w:rsidR="00912207" w:rsidRDefault="00912207" w:rsidP="008632CD">
            <w:pPr>
              <w:spacing w:after="0" w:line="240" w:lineRule="auto"/>
              <w:jc w:val="both"/>
            </w:pPr>
            <w:r>
              <w:t xml:space="preserve">Prašyti palyginti kasdienėje </w:t>
            </w:r>
            <w:r w:rsidRPr="008F4F40">
              <w:t xml:space="preserve">aplinkoje pasitaikančių daiktų ilgį, aukštį, masę, storį, plotį ir t. t., juos dedant vieną prie kito, kilnojant. </w:t>
            </w:r>
          </w:p>
          <w:p w:rsidR="00912207" w:rsidRDefault="00912207" w:rsidP="008632CD">
            <w:pPr>
              <w:spacing w:after="0" w:line="240" w:lineRule="auto"/>
              <w:jc w:val="both"/>
            </w:pPr>
            <w:r w:rsidRPr="008F4F40">
              <w:t>Formuoti supratimą, kad daikto (pvz., virvutės) ilgis, mas</w:t>
            </w:r>
            <w:r>
              <w:t xml:space="preserve">ė nesikeičia, daiktą (virvutę) </w:t>
            </w:r>
            <w:r w:rsidRPr="008F4F40">
              <w:t>suraičius ar sulenkus</w:t>
            </w:r>
            <w:r>
              <w:t>.</w:t>
            </w:r>
          </w:p>
          <w:p w:rsidR="00912207" w:rsidRPr="00475BB9" w:rsidRDefault="00912207" w:rsidP="008632CD">
            <w:pPr>
              <w:spacing w:after="0" w:line="240" w:lineRule="auto"/>
              <w:jc w:val="both"/>
            </w:pPr>
          </w:p>
        </w:tc>
      </w:tr>
      <w:tr w:rsidR="00912207" w:rsidTr="00AC6626">
        <w:tc>
          <w:tcPr>
            <w:tcW w:w="7465" w:type="dxa"/>
          </w:tcPr>
          <w:p w:rsidR="00912207" w:rsidRDefault="00912207" w:rsidP="008632CD">
            <w:pPr>
              <w:spacing w:after="0" w:line="240" w:lineRule="auto"/>
              <w:jc w:val="both"/>
            </w:pPr>
            <w:r w:rsidRPr="00287C6C">
              <w:t>Pradeda skirti dešinę ir kairę savo kūno puses, kūno priekį, nugarą.</w:t>
            </w:r>
          </w:p>
          <w:p w:rsidR="00912207" w:rsidRDefault="00912207" w:rsidP="008632CD">
            <w:pPr>
              <w:spacing w:after="0" w:line="240" w:lineRule="auto"/>
              <w:jc w:val="both"/>
            </w:pPr>
            <w:r w:rsidRPr="00287C6C">
              <w:t>Nurodydamas kryptį (savo kūnoatžvilgiu) vartoja žodžius: pirmyn – atgal, kairėn – dešinėn, aukštyn – žemyn.</w:t>
            </w:r>
          </w:p>
        </w:tc>
        <w:tc>
          <w:tcPr>
            <w:tcW w:w="7393" w:type="dxa"/>
            <w:gridSpan w:val="3"/>
          </w:tcPr>
          <w:p w:rsidR="00912207" w:rsidRPr="00475BB9" w:rsidRDefault="00912207" w:rsidP="008632CD">
            <w:pPr>
              <w:spacing w:after="0" w:line="240" w:lineRule="auto"/>
              <w:jc w:val="both"/>
            </w:pPr>
            <w:r w:rsidRPr="00287C6C">
              <w:t>Žaisti judrius žaidimus, kai reikia pasirinkti teisingą kryptį savo kūno atžvilgiu (pvz., žaidimas „Diena – naktis“, „Šilta – šalta“).</w:t>
            </w:r>
          </w:p>
        </w:tc>
      </w:tr>
      <w:tr w:rsidR="00912207" w:rsidTr="00AC6626">
        <w:tc>
          <w:tcPr>
            <w:tcW w:w="7465" w:type="dxa"/>
          </w:tcPr>
          <w:p w:rsidR="00912207" w:rsidRDefault="00912207" w:rsidP="008632CD">
            <w:pPr>
              <w:spacing w:after="0" w:line="240" w:lineRule="auto"/>
              <w:jc w:val="both"/>
            </w:pPr>
            <w:r w:rsidRPr="00287C6C">
              <w:t xml:space="preserve">Paros dalis sieja su savo gyvenimo ritmu. </w:t>
            </w:r>
          </w:p>
          <w:p w:rsidR="00912207" w:rsidRDefault="00912207" w:rsidP="008632CD">
            <w:pPr>
              <w:spacing w:after="0" w:line="240" w:lineRule="auto"/>
              <w:jc w:val="both"/>
            </w:pPr>
            <w:r w:rsidRPr="00287C6C">
              <w:t>Žino metų laikus ir būdingus jiems po</w:t>
            </w:r>
            <w:r>
              <w:t>ž</w:t>
            </w:r>
            <w:r w:rsidRPr="00287C6C">
              <w:t>ymius</w:t>
            </w:r>
            <w:r>
              <w:t>.</w:t>
            </w:r>
          </w:p>
        </w:tc>
        <w:tc>
          <w:tcPr>
            <w:tcW w:w="7393" w:type="dxa"/>
            <w:gridSpan w:val="3"/>
          </w:tcPr>
          <w:p w:rsidR="00912207" w:rsidRDefault="00912207" w:rsidP="008632CD">
            <w:pPr>
              <w:spacing w:after="0" w:line="240" w:lineRule="auto"/>
              <w:jc w:val="both"/>
            </w:pPr>
            <w:r w:rsidRPr="00287C6C">
              <w:t>Kalbėtis apie tai, ką vaikas kasdien daro ryte, dieną, vakare, naktį.</w:t>
            </w:r>
          </w:p>
          <w:p w:rsidR="00912207" w:rsidRPr="00475BB9" w:rsidRDefault="00912207" w:rsidP="008632CD">
            <w:pPr>
              <w:spacing w:after="0" w:line="240" w:lineRule="auto"/>
              <w:jc w:val="both"/>
            </w:pPr>
            <w:r w:rsidRPr="00287C6C">
              <w:t>Vaikščiojant gamtoje, atkreipti dėmesį į metų laikams būdingus požymius</w:t>
            </w:r>
            <w:r w:rsidR="0094334F">
              <w:t>.</w:t>
            </w:r>
          </w:p>
        </w:tc>
      </w:tr>
      <w:tr w:rsidR="00912207" w:rsidTr="00AC6626">
        <w:tc>
          <w:tcPr>
            <w:tcW w:w="14858" w:type="dxa"/>
            <w:gridSpan w:val="4"/>
          </w:tcPr>
          <w:p w:rsidR="00912207" w:rsidRPr="008632CD" w:rsidRDefault="00912207" w:rsidP="008632CD">
            <w:pPr>
              <w:spacing w:after="0" w:line="240" w:lineRule="auto"/>
              <w:jc w:val="center"/>
              <w:rPr>
                <w:b/>
              </w:rPr>
            </w:pPr>
            <w:r w:rsidRPr="008632CD">
              <w:rPr>
                <w:b/>
              </w:rPr>
              <w:t>4 žingsnis. Tyrinėjimas</w:t>
            </w:r>
          </w:p>
          <w:p w:rsidR="00912207" w:rsidRDefault="00912207" w:rsidP="008632CD">
            <w:pPr>
              <w:spacing w:after="0" w:line="240" w:lineRule="auto"/>
              <w:jc w:val="both"/>
            </w:pPr>
          </w:p>
        </w:tc>
      </w:tr>
      <w:tr w:rsidR="00912207" w:rsidTr="00AC6626">
        <w:tc>
          <w:tcPr>
            <w:tcW w:w="7465" w:type="dxa"/>
          </w:tcPr>
          <w:p w:rsidR="00912207" w:rsidRDefault="00912207" w:rsidP="008632CD">
            <w:pPr>
              <w:spacing w:after="0" w:line="240" w:lineRule="auto"/>
              <w:jc w:val="both"/>
            </w:pPr>
            <w:r w:rsidRPr="00CC6CB6">
              <w:t>Pats pasirenka žaidimui ar kitai veiklai reikalingus daiktus ir medžiagas</w:t>
            </w:r>
            <w:r>
              <w:t xml:space="preserve">, paaiškina, kodėl pasirinko. </w:t>
            </w:r>
          </w:p>
          <w:p w:rsidR="00912207" w:rsidRPr="00287C6C" w:rsidRDefault="00912207" w:rsidP="008632CD">
            <w:pPr>
              <w:spacing w:after="0" w:line="240" w:lineRule="auto"/>
              <w:jc w:val="both"/>
            </w:pPr>
            <w:r w:rsidRPr="00CC6CB6">
              <w:t>Žaisdamas tyrinėja, išbando daiktus bei medžiagas</w:t>
            </w:r>
            <w:r>
              <w:t>.</w:t>
            </w:r>
          </w:p>
        </w:tc>
        <w:tc>
          <w:tcPr>
            <w:tcW w:w="7393" w:type="dxa"/>
            <w:gridSpan w:val="3"/>
          </w:tcPr>
          <w:p w:rsidR="00912207" w:rsidRDefault="00912207" w:rsidP="008632CD">
            <w:pPr>
              <w:spacing w:after="0" w:line="240" w:lineRule="auto"/>
              <w:jc w:val="both"/>
            </w:pPr>
            <w:r w:rsidRPr="00CC6CB6">
              <w:t xml:space="preserve">Ugdymo aplinką kurti taip, kad vaikams būtų prieinamos įvairios medžiagos ir priemonės, kuriomis pasinaudodami galėtų inicijuoti kryptingą iškilusios problemos sprendimo veiklą, patys sugalvoti </w:t>
            </w:r>
            <w:r w:rsidRPr="00CC6CB6">
              <w:lastRenderedPageBreak/>
              <w:t>problemų ir su pasitenkini</w:t>
            </w:r>
            <w:r>
              <w:t xml:space="preserve">mu ieškoti jų sprendimo būdų. </w:t>
            </w:r>
          </w:p>
          <w:p w:rsidR="0080473B" w:rsidRPr="00287C6C" w:rsidRDefault="00912207" w:rsidP="008632CD">
            <w:pPr>
              <w:spacing w:after="0" w:line="240" w:lineRule="auto"/>
              <w:jc w:val="both"/>
            </w:pPr>
            <w:r w:rsidRPr="00CC6CB6">
              <w:t>Skatinti nebijoti bandyti ir klysti ieškant savo iškeltų problemų sprendimų, pasinaudoti ankstesniu patyrimu ir juo remiantis bandyti naujus sprendimo kelius.</w:t>
            </w:r>
          </w:p>
        </w:tc>
      </w:tr>
      <w:tr w:rsidR="00912207" w:rsidTr="00AC6626">
        <w:tc>
          <w:tcPr>
            <w:tcW w:w="14858" w:type="dxa"/>
            <w:gridSpan w:val="4"/>
          </w:tcPr>
          <w:p w:rsidR="00912207" w:rsidRPr="008632CD" w:rsidRDefault="00912207" w:rsidP="008632CD">
            <w:pPr>
              <w:spacing w:after="0" w:line="240" w:lineRule="auto"/>
              <w:jc w:val="center"/>
              <w:rPr>
                <w:b/>
              </w:rPr>
            </w:pPr>
            <w:r w:rsidRPr="008632CD">
              <w:rPr>
                <w:b/>
              </w:rPr>
              <w:lastRenderedPageBreak/>
              <w:t>4 žingsnis. Mokėjimas mokytis</w:t>
            </w:r>
          </w:p>
          <w:p w:rsidR="00912207" w:rsidRDefault="00912207" w:rsidP="008632CD">
            <w:pPr>
              <w:spacing w:after="0" w:line="240" w:lineRule="auto"/>
              <w:jc w:val="both"/>
            </w:pPr>
          </w:p>
        </w:tc>
      </w:tr>
      <w:tr w:rsidR="00912207" w:rsidTr="00AC6626">
        <w:tc>
          <w:tcPr>
            <w:tcW w:w="7465" w:type="dxa"/>
          </w:tcPr>
          <w:p w:rsidR="00912207" w:rsidRPr="00CC6CB6" w:rsidRDefault="00912207" w:rsidP="008632CD">
            <w:pPr>
              <w:spacing w:after="0" w:line="240" w:lineRule="auto"/>
              <w:jc w:val="both"/>
            </w:pPr>
            <w:r w:rsidRPr="00F43B92">
              <w:t>Pasako, parodo, ką nori išmokti.</w:t>
            </w:r>
          </w:p>
        </w:tc>
        <w:tc>
          <w:tcPr>
            <w:tcW w:w="7393" w:type="dxa"/>
            <w:gridSpan w:val="3"/>
          </w:tcPr>
          <w:p w:rsidR="00912207" w:rsidRDefault="00912207" w:rsidP="008632CD">
            <w:pPr>
              <w:spacing w:after="0" w:line="240" w:lineRule="auto"/>
              <w:jc w:val="both"/>
            </w:pPr>
            <w:r w:rsidRPr="00F43B92">
              <w:t xml:space="preserve">Pastebėti situacijas, kuriose vaikas nori ko nors išmokti. </w:t>
            </w:r>
          </w:p>
          <w:p w:rsidR="00912207" w:rsidRPr="00CC6CB6" w:rsidRDefault="00912207" w:rsidP="009C1EE6">
            <w:pPr>
              <w:spacing w:after="0" w:line="240" w:lineRule="auto"/>
            </w:pPr>
            <w:r w:rsidRPr="00F43B92">
              <w:t>Skatinti pasakyti, ko jis nori išmokti, sudaryti sąlygas mokytis to, ko jis nori.</w:t>
            </w:r>
          </w:p>
        </w:tc>
      </w:tr>
      <w:tr w:rsidR="00912207" w:rsidTr="00AC6626">
        <w:tc>
          <w:tcPr>
            <w:tcW w:w="7465" w:type="dxa"/>
          </w:tcPr>
          <w:p w:rsidR="00912207" w:rsidRPr="00F43B92" w:rsidRDefault="00912207" w:rsidP="008632CD">
            <w:pPr>
              <w:spacing w:after="0" w:line="240" w:lineRule="auto"/>
              <w:jc w:val="both"/>
            </w:pPr>
            <w:r w:rsidRPr="00F43B92">
              <w:t>Mėgsta kūrybiškai žaisti, veikti, siūlo žaidimų ir veiklos idėjas, imasi iniciatyvos joms įgyvendinti, pastebi ir komentuoja padarinius</w:t>
            </w:r>
            <w:r>
              <w:t>.</w:t>
            </w:r>
          </w:p>
        </w:tc>
        <w:tc>
          <w:tcPr>
            <w:tcW w:w="7393" w:type="dxa"/>
            <w:gridSpan w:val="3"/>
          </w:tcPr>
          <w:p w:rsidR="00912207" w:rsidRPr="00F43B92" w:rsidRDefault="00912207" w:rsidP="008632CD">
            <w:pPr>
              <w:spacing w:after="0" w:line="240" w:lineRule="auto"/>
              <w:jc w:val="both"/>
            </w:pPr>
            <w:r w:rsidRPr="00F43B92">
              <w:t>Netrukdyti, kai vaikas įsitraukia į žaidimą, ko nors mokosi, tačiau stebėti ir padėti ar padrąsinti, kai vaikas prašo ir kai tai būtina</w:t>
            </w:r>
            <w:r w:rsidR="009C1EE6">
              <w:t>.</w:t>
            </w:r>
          </w:p>
        </w:tc>
      </w:tr>
      <w:tr w:rsidR="00912207" w:rsidTr="00AC6626">
        <w:tc>
          <w:tcPr>
            <w:tcW w:w="7465" w:type="dxa"/>
          </w:tcPr>
          <w:p w:rsidR="00912207" w:rsidRPr="00F43B92" w:rsidRDefault="00912207" w:rsidP="008632CD">
            <w:pPr>
              <w:spacing w:after="0" w:line="240" w:lineRule="auto"/>
              <w:jc w:val="both"/>
            </w:pPr>
            <w:r w:rsidRPr="00F43B92">
              <w:t>Pasako, ką veikė ir ką išmoko</w:t>
            </w:r>
            <w:r w:rsidR="009C1EE6">
              <w:t>.</w:t>
            </w:r>
          </w:p>
        </w:tc>
        <w:tc>
          <w:tcPr>
            <w:tcW w:w="7393" w:type="dxa"/>
            <w:gridSpan w:val="3"/>
          </w:tcPr>
          <w:p w:rsidR="00912207" w:rsidRPr="00F43B92" w:rsidRDefault="00912207" w:rsidP="008632CD">
            <w:pPr>
              <w:spacing w:after="0" w:line="240" w:lineRule="auto"/>
              <w:jc w:val="both"/>
            </w:pPr>
            <w:r w:rsidRPr="00F43B92">
              <w:t>Kalbėtis su vaikais apie tai, ką veikė per dieną ir ko iš jų išmoko.</w:t>
            </w:r>
          </w:p>
        </w:tc>
      </w:tr>
      <w:tr w:rsidR="00912207" w:rsidTr="00AC6626">
        <w:tc>
          <w:tcPr>
            <w:tcW w:w="7465" w:type="dxa"/>
          </w:tcPr>
          <w:p w:rsidR="00912207" w:rsidRDefault="00912207" w:rsidP="008632CD">
            <w:pPr>
              <w:spacing w:after="0" w:line="240" w:lineRule="auto"/>
              <w:jc w:val="both"/>
            </w:pPr>
            <w:r>
              <w:t>Susidūręs su kliūtimi arba nesėkme, bando ką nors daryti kitaip arba laukia suaugusiojo pagalbos.</w:t>
            </w:r>
          </w:p>
          <w:p w:rsidR="00912207" w:rsidRDefault="00912207" w:rsidP="008632CD">
            <w:pPr>
              <w:spacing w:after="0" w:line="240" w:lineRule="auto"/>
              <w:jc w:val="both"/>
            </w:pPr>
            <w:r>
              <w:t xml:space="preserve">Siekia savarankiškumo, bet vis dar laukia suaugusiųjų paskatinimo, padrąsinimo. </w:t>
            </w:r>
          </w:p>
          <w:p w:rsidR="00912207" w:rsidRPr="00F43B92" w:rsidRDefault="00912207" w:rsidP="008632CD">
            <w:pPr>
              <w:spacing w:after="0" w:line="240" w:lineRule="auto"/>
              <w:jc w:val="both"/>
            </w:pPr>
          </w:p>
        </w:tc>
        <w:tc>
          <w:tcPr>
            <w:tcW w:w="7393" w:type="dxa"/>
            <w:gridSpan w:val="3"/>
          </w:tcPr>
          <w:p w:rsidR="00912207" w:rsidRDefault="00912207" w:rsidP="008632CD">
            <w:pPr>
              <w:spacing w:after="0" w:line="240" w:lineRule="auto"/>
              <w:jc w:val="both"/>
            </w:pPr>
            <w:r w:rsidRPr="00BE1085">
              <w:t xml:space="preserve">Palaikyti vaikus, kurie bando iššūkį įveikti savarankiškai, neskubėti teikti pagalbos. </w:t>
            </w:r>
          </w:p>
          <w:p w:rsidR="00912207" w:rsidRDefault="00912207" w:rsidP="008632CD">
            <w:pPr>
              <w:spacing w:after="0" w:line="240" w:lineRule="auto"/>
              <w:jc w:val="both"/>
            </w:pPr>
            <w:r w:rsidRPr="00BE1085">
              <w:t>Vaikams, kurie greit nusimena, meta veiklą, padėti surasti išeitis, sprendimus.</w:t>
            </w:r>
          </w:p>
          <w:p w:rsidR="00912207" w:rsidRDefault="00912207" w:rsidP="008632CD">
            <w:pPr>
              <w:spacing w:after="0" w:line="240" w:lineRule="auto"/>
              <w:jc w:val="both"/>
            </w:pPr>
            <w:r w:rsidRPr="00BE1085">
              <w:t xml:space="preserve">Pastebėti ir palaikyti vaiko iniciatyvą atlikti nesudėtingus darbus: išplauti teptukus, plauti žaislus ir pan. </w:t>
            </w:r>
          </w:p>
          <w:p w:rsidR="009C1EE6" w:rsidRPr="00F43B92" w:rsidRDefault="00912207" w:rsidP="008632CD">
            <w:pPr>
              <w:spacing w:after="0" w:line="240" w:lineRule="auto"/>
              <w:jc w:val="both"/>
            </w:pPr>
            <w:r w:rsidRPr="00BE1085">
              <w:t>Džiaugtis vaiko iniciatyva padėti kitam – ką nors paduoti, paaiškinti ar pagelbėti užsisegti</w:t>
            </w:r>
            <w:r w:rsidR="009C1EE6">
              <w:t>.</w:t>
            </w:r>
          </w:p>
        </w:tc>
      </w:tr>
      <w:tr w:rsidR="00912207" w:rsidTr="00AC6626">
        <w:tc>
          <w:tcPr>
            <w:tcW w:w="14858" w:type="dxa"/>
            <w:gridSpan w:val="4"/>
          </w:tcPr>
          <w:p w:rsidR="00912207" w:rsidRPr="008632CD" w:rsidRDefault="00912207" w:rsidP="008632CD">
            <w:pPr>
              <w:spacing w:after="0" w:line="240" w:lineRule="auto"/>
              <w:jc w:val="center"/>
              <w:rPr>
                <w:b/>
              </w:rPr>
            </w:pPr>
            <w:r w:rsidRPr="008632CD">
              <w:rPr>
                <w:b/>
              </w:rPr>
              <w:t>4 žingsnis. Iniciatyvumas ir atkaklumas</w:t>
            </w:r>
          </w:p>
          <w:p w:rsidR="00912207" w:rsidRDefault="00912207" w:rsidP="008632CD">
            <w:pPr>
              <w:spacing w:after="0" w:line="240" w:lineRule="auto"/>
              <w:jc w:val="both"/>
            </w:pPr>
          </w:p>
        </w:tc>
      </w:tr>
      <w:tr w:rsidR="00912207" w:rsidTr="00AC6626">
        <w:tc>
          <w:tcPr>
            <w:tcW w:w="7465" w:type="dxa"/>
          </w:tcPr>
          <w:p w:rsidR="00912207" w:rsidRPr="00F43B92" w:rsidRDefault="00912207" w:rsidP="008632CD">
            <w:pPr>
              <w:spacing w:after="0" w:line="240" w:lineRule="auto"/>
              <w:jc w:val="both"/>
            </w:pPr>
            <w:r w:rsidRPr="00BE1085">
              <w:t>Dažniausiai pats pasirenka ir kurį laiką kryptingai plėtoja veiklą vienas ir su draugais.</w:t>
            </w:r>
          </w:p>
        </w:tc>
        <w:tc>
          <w:tcPr>
            <w:tcW w:w="7393" w:type="dxa"/>
            <w:gridSpan w:val="3"/>
          </w:tcPr>
          <w:p w:rsidR="00912207" w:rsidRDefault="00912207" w:rsidP="008632CD">
            <w:pPr>
              <w:spacing w:after="0" w:line="240" w:lineRule="auto"/>
              <w:jc w:val="both"/>
            </w:pPr>
            <w:r w:rsidRPr="00BE1085">
              <w:t>Palaikyti vaikų veiklos sumanymus, padėti juos išplėtoti, įgyvendinti</w:t>
            </w:r>
            <w:r>
              <w:t>.</w:t>
            </w:r>
          </w:p>
          <w:p w:rsidR="00912207" w:rsidRPr="00F43B92" w:rsidRDefault="00912207" w:rsidP="008632CD">
            <w:pPr>
              <w:spacing w:after="0" w:line="240" w:lineRule="auto"/>
              <w:jc w:val="both"/>
            </w:pPr>
          </w:p>
        </w:tc>
      </w:tr>
      <w:tr w:rsidR="00912207" w:rsidTr="00AC6626">
        <w:tc>
          <w:tcPr>
            <w:tcW w:w="7465" w:type="dxa"/>
          </w:tcPr>
          <w:p w:rsidR="00912207" w:rsidRDefault="00912207" w:rsidP="008632CD">
            <w:pPr>
              <w:spacing w:after="0" w:line="240" w:lineRule="auto"/>
              <w:jc w:val="both"/>
            </w:pPr>
            <w:r w:rsidRPr="00BE1085">
              <w:t>Kviečiant, sudominant įsitraukia į suaugusiojo pasiūlytą veiklą jam, vaikų grupelei ar visai vaikų grupei.</w:t>
            </w:r>
          </w:p>
          <w:p w:rsidR="00912207" w:rsidRDefault="00912207" w:rsidP="008632CD">
            <w:pPr>
              <w:spacing w:after="0" w:line="240" w:lineRule="auto"/>
              <w:jc w:val="both"/>
            </w:pPr>
            <w:r>
              <w:t>Susidūręs su kliūtimi arba nesėkme, bando ką nors daryti kitaip arba laukia suaugusiojo pagalbos.</w:t>
            </w:r>
          </w:p>
          <w:p w:rsidR="00912207" w:rsidRDefault="00912207" w:rsidP="008632CD">
            <w:pPr>
              <w:spacing w:after="0" w:line="240" w:lineRule="auto"/>
              <w:jc w:val="both"/>
            </w:pPr>
            <w:r>
              <w:t xml:space="preserve">Siekia savarankiškumo, bet vis dar laukia suaugusiųjų paskatinimo, padrąsinimo. </w:t>
            </w:r>
          </w:p>
          <w:p w:rsidR="00912207" w:rsidRPr="00F43B92" w:rsidRDefault="00912207" w:rsidP="008632CD">
            <w:pPr>
              <w:spacing w:after="0" w:line="240" w:lineRule="auto"/>
              <w:jc w:val="both"/>
            </w:pPr>
          </w:p>
        </w:tc>
        <w:tc>
          <w:tcPr>
            <w:tcW w:w="7393" w:type="dxa"/>
            <w:gridSpan w:val="3"/>
          </w:tcPr>
          <w:p w:rsidR="00912207" w:rsidRDefault="00912207" w:rsidP="008632CD">
            <w:pPr>
              <w:spacing w:after="0" w:line="240" w:lineRule="auto"/>
              <w:jc w:val="both"/>
            </w:pPr>
            <w:r w:rsidRPr="00BE1085">
              <w:t>Pasiūlyti vaikams veiklos dviese, grupelėje ar su visa grupe</w:t>
            </w:r>
            <w:r>
              <w:t>.</w:t>
            </w:r>
          </w:p>
          <w:p w:rsidR="00912207" w:rsidRDefault="00912207" w:rsidP="008632CD">
            <w:pPr>
              <w:spacing w:after="0" w:line="240" w:lineRule="auto"/>
              <w:jc w:val="both"/>
            </w:pPr>
            <w:r w:rsidRPr="00811C03">
              <w:t xml:space="preserve">Palaikyti vaikus, kurie bando iššūkį įveikti savarankiškai, neskubėti teikti pagalbos. </w:t>
            </w:r>
          </w:p>
          <w:p w:rsidR="00912207" w:rsidRDefault="00912207" w:rsidP="008632CD">
            <w:pPr>
              <w:spacing w:after="0" w:line="240" w:lineRule="auto"/>
              <w:jc w:val="both"/>
            </w:pPr>
            <w:r w:rsidRPr="00811C03">
              <w:t>Vaikams, kurie greit nusime</w:t>
            </w:r>
            <w:r>
              <w:t xml:space="preserve">na, meta veiklą, padėti surasti </w:t>
            </w:r>
            <w:r w:rsidRPr="00811C03">
              <w:t xml:space="preserve">išeitis, sprendimus. </w:t>
            </w:r>
          </w:p>
          <w:p w:rsidR="00912207" w:rsidRDefault="00912207" w:rsidP="008632CD">
            <w:pPr>
              <w:spacing w:after="0" w:line="240" w:lineRule="auto"/>
              <w:jc w:val="both"/>
            </w:pPr>
            <w:r w:rsidRPr="00811C03">
              <w:t>Pastebėti ir palaikyti vaiko iniciaty</w:t>
            </w:r>
            <w:r>
              <w:t>vą atlikti nesudėtingus darbus.</w:t>
            </w:r>
          </w:p>
          <w:p w:rsidR="00912207" w:rsidRPr="00F43B92" w:rsidRDefault="00912207" w:rsidP="008632CD">
            <w:pPr>
              <w:spacing w:after="0" w:line="240" w:lineRule="auto"/>
              <w:jc w:val="both"/>
            </w:pPr>
            <w:r w:rsidRPr="00811C03">
              <w:t>Džiaugtis vaiko iniciatyva padėti kitam – ką nors paduoti, paaiškinti ar pagelbėti užsisegti.</w:t>
            </w:r>
          </w:p>
        </w:tc>
      </w:tr>
      <w:tr w:rsidR="00912207" w:rsidTr="00AC6626">
        <w:tc>
          <w:tcPr>
            <w:tcW w:w="14858" w:type="dxa"/>
            <w:gridSpan w:val="4"/>
          </w:tcPr>
          <w:p w:rsidR="00912207" w:rsidRPr="008632CD" w:rsidRDefault="00912207" w:rsidP="008632CD">
            <w:pPr>
              <w:spacing w:after="0" w:line="240" w:lineRule="auto"/>
              <w:jc w:val="center"/>
              <w:rPr>
                <w:b/>
              </w:rPr>
            </w:pPr>
            <w:r w:rsidRPr="008632CD">
              <w:rPr>
                <w:b/>
              </w:rPr>
              <w:lastRenderedPageBreak/>
              <w:t>5 žingsnis. Aplinkos pažinimas</w:t>
            </w:r>
          </w:p>
          <w:p w:rsidR="00912207" w:rsidRPr="008632CD" w:rsidRDefault="00912207" w:rsidP="008632CD">
            <w:pPr>
              <w:spacing w:after="0" w:line="240" w:lineRule="auto"/>
              <w:jc w:val="center"/>
              <w:rPr>
                <w:b/>
              </w:rPr>
            </w:pPr>
          </w:p>
        </w:tc>
      </w:tr>
      <w:tr w:rsidR="00912207" w:rsidTr="00AC6626">
        <w:tc>
          <w:tcPr>
            <w:tcW w:w="7465" w:type="dxa"/>
          </w:tcPr>
          <w:p w:rsidR="00912207" w:rsidRDefault="00912207" w:rsidP="008632CD">
            <w:pPr>
              <w:spacing w:after="0" w:line="240" w:lineRule="auto"/>
              <w:jc w:val="both"/>
            </w:pPr>
            <w:r w:rsidRPr="00475BB9">
              <w:t xml:space="preserve">Atpažįsta ir įvardija ne tik naminius, bet ir kai kuriuos laukinius gyvūnus. </w:t>
            </w:r>
          </w:p>
          <w:p w:rsidR="00912207" w:rsidRPr="00475BB9" w:rsidRDefault="00912207" w:rsidP="008632CD">
            <w:pPr>
              <w:spacing w:after="0" w:line="240" w:lineRule="auto"/>
              <w:jc w:val="both"/>
            </w:pPr>
            <w:r w:rsidRPr="00475BB9">
              <w:t>Sampro</w:t>
            </w:r>
            <w:r>
              <w:t>tauja apie naminių ir laukinių gyvūnų gyvenimo skirtu</w:t>
            </w:r>
            <w:r w:rsidRPr="00475BB9">
              <w:t>mus.</w:t>
            </w:r>
          </w:p>
          <w:p w:rsidR="00912207" w:rsidRPr="00475BB9" w:rsidRDefault="00912207" w:rsidP="008632CD">
            <w:pPr>
              <w:spacing w:after="0" w:line="240" w:lineRule="auto"/>
              <w:jc w:val="both"/>
            </w:pPr>
            <w:r w:rsidRPr="00475BB9">
              <w:t>Skiria daržoves, vaisius, uogas, nusako, kaip naudoti maistui.</w:t>
            </w:r>
          </w:p>
          <w:p w:rsidR="00912207" w:rsidRPr="00053905" w:rsidRDefault="00912207" w:rsidP="008632CD">
            <w:pPr>
              <w:spacing w:after="0" w:line="240" w:lineRule="auto"/>
              <w:jc w:val="both"/>
            </w:pPr>
            <w:r w:rsidRPr="00475BB9">
              <w:t>Domisi dangaus kūnais, gamtos rei</w:t>
            </w:r>
            <w:r>
              <w:t>škiniais, kurių negali pamatyti.</w:t>
            </w:r>
          </w:p>
          <w:p w:rsidR="00912207" w:rsidRDefault="00912207" w:rsidP="008632CD">
            <w:pPr>
              <w:spacing w:after="0" w:line="240" w:lineRule="auto"/>
              <w:jc w:val="both"/>
            </w:pPr>
            <w:r w:rsidRPr="00475BB9">
              <w:t>Pasakoja apie savo šeimą, jos buitį, tradicijas.</w:t>
            </w:r>
          </w:p>
          <w:p w:rsidR="00912207" w:rsidRPr="00475BB9" w:rsidRDefault="00912207" w:rsidP="008632CD">
            <w:pPr>
              <w:spacing w:after="0" w:line="240" w:lineRule="auto"/>
              <w:jc w:val="both"/>
            </w:pPr>
            <w:r w:rsidRPr="00475BB9">
              <w:t xml:space="preserve">Moka papasakoti apie savo gimtąjį miestą ar gyvenvietę. </w:t>
            </w:r>
          </w:p>
          <w:p w:rsidR="00912207" w:rsidRDefault="00912207" w:rsidP="008632CD">
            <w:pPr>
              <w:spacing w:after="0" w:line="240" w:lineRule="auto"/>
              <w:jc w:val="both"/>
            </w:pPr>
            <w:r w:rsidRPr="00475BB9">
              <w:t xml:space="preserve">Pasako savo gatvės pavadinimą. </w:t>
            </w:r>
          </w:p>
          <w:p w:rsidR="00912207" w:rsidRPr="00475BB9" w:rsidRDefault="00912207" w:rsidP="008632CD">
            <w:pPr>
              <w:spacing w:after="0" w:line="240" w:lineRule="auto"/>
              <w:jc w:val="both"/>
            </w:pPr>
            <w:r w:rsidRPr="00475BB9">
              <w:t>Įvardija kelis žinomus gimtojo miesto objektus.</w:t>
            </w:r>
          </w:p>
          <w:p w:rsidR="00912207" w:rsidRDefault="00912207" w:rsidP="008632CD">
            <w:pPr>
              <w:spacing w:after="0" w:line="240" w:lineRule="auto"/>
              <w:jc w:val="both"/>
            </w:pPr>
            <w:r w:rsidRPr="00475BB9">
              <w:t xml:space="preserve">Gali savarankiškai nueiti į </w:t>
            </w:r>
            <w:r>
              <w:t>muzikos ir sporto sales.</w:t>
            </w:r>
          </w:p>
          <w:p w:rsidR="00912207" w:rsidRDefault="00912207" w:rsidP="008632CD">
            <w:pPr>
              <w:spacing w:after="0" w:line="240" w:lineRule="auto"/>
              <w:jc w:val="both"/>
            </w:pPr>
            <w:r w:rsidRPr="00475BB9">
              <w:t>Atranda buities prietaisų, skaitmeninių technologijų panaudojimo galimybes, noriai mokosi jais naudotis</w:t>
            </w:r>
            <w:r>
              <w:t>.</w:t>
            </w:r>
          </w:p>
          <w:p w:rsidR="00912207" w:rsidRPr="00053905" w:rsidRDefault="00912207" w:rsidP="008632CD">
            <w:pPr>
              <w:spacing w:after="0" w:line="240" w:lineRule="auto"/>
              <w:jc w:val="both"/>
            </w:pPr>
          </w:p>
        </w:tc>
        <w:tc>
          <w:tcPr>
            <w:tcW w:w="7393" w:type="dxa"/>
            <w:gridSpan w:val="3"/>
          </w:tcPr>
          <w:p w:rsidR="00912207" w:rsidRDefault="00912207" w:rsidP="008632CD">
            <w:pPr>
              <w:spacing w:after="0" w:line="240" w:lineRule="auto"/>
              <w:jc w:val="both"/>
            </w:pPr>
            <w:r w:rsidRPr="00475BB9">
              <w:t xml:space="preserve">Organizuoti vaikų išvykas į gamtą (gyvūnai, augalai, grybai, jų požymiai, poreikiai), muziejus (daiktai ir jų istorija), ūkius (naminių gyvūnų priežiūra, kultūrinių augalų auginimas), tėvų darbovietes (profesijos), skiriant jiems nedideles užduotis, ką turėtų pastebėti, ko paklausti. </w:t>
            </w:r>
          </w:p>
          <w:p w:rsidR="00912207" w:rsidRDefault="00912207" w:rsidP="008632CD">
            <w:pPr>
              <w:spacing w:after="0" w:line="240" w:lineRule="auto"/>
              <w:jc w:val="both"/>
            </w:pPr>
            <w:r w:rsidRPr="00475BB9">
              <w:t>Grįžus padėti vaikams sudėlioti parodėlę grupėje iš rastų įdomiųdaiktų, gamtinės medžiagos (akmenukai, plunksnos</w:t>
            </w:r>
            <w:r>
              <w:t xml:space="preserve">. </w:t>
            </w:r>
            <w:r w:rsidRPr="00475BB9">
              <w:t xml:space="preserve">sėklos, lapai ir t. t.), piešinių, paveiksliukų, bukletukų ir pan. </w:t>
            </w:r>
          </w:p>
          <w:p w:rsidR="00912207" w:rsidRPr="00475BB9" w:rsidRDefault="00912207" w:rsidP="008632CD">
            <w:pPr>
              <w:spacing w:after="0" w:line="240" w:lineRule="auto"/>
              <w:jc w:val="both"/>
            </w:pPr>
            <w:r w:rsidRPr="00475BB9">
              <w:t xml:space="preserve">Parsineštą gamtinę medžiagą galima mokytis grupuoti pagal požymius. </w:t>
            </w:r>
          </w:p>
          <w:p w:rsidR="00912207" w:rsidRPr="00475BB9" w:rsidRDefault="00912207" w:rsidP="008632CD">
            <w:pPr>
              <w:spacing w:after="0" w:line="240" w:lineRule="auto"/>
              <w:jc w:val="both"/>
            </w:pPr>
            <w:r w:rsidRPr="00475BB9">
              <w:t>Vaikams sukurti situacijas aiškintis (ragauti), kaip daržovės, vaisiai, uogos vartojami maistui, kuo jie naudingi, diskutuoti apie tai, kuriuos jie mėgsta ir kurių – nelabai.</w:t>
            </w:r>
          </w:p>
          <w:p w:rsidR="00912207" w:rsidRPr="00475BB9" w:rsidRDefault="00912207" w:rsidP="008632CD">
            <w:pPr>
              <w:spacing w:after="0" w:line="240" w:lineRule="auto"/>
              <w:jc w:val="both"/>
            </w:pPr>
            <w:r w:rsidRPr="00475BB9">
              <w:t>Vaikams suteikti progą išbandyti techniką, kuri padeda tyrinėti judėjimą, pvz., ratai, skridiniai, magnetai, sūpynės.</w:t>
            </w:r>
          </w:p>
          <w:p w:rsidR="00912207" w:rsidRDefault="00912207" w:rsidP="008632CD">
            <w:pPr>
              <w:spacing w:after="0" w:line="240" w:lineRule="auto"/>
              <w:jc w:val="both"/>
            </w:pPr>
            <w:r w:rsidRPr="00475BB9">
              <w:t xml:space="preserve">Skatinti domėtis šeimos tradicijomis ir apie jas kalbėti. </w:t>
            </w:r>
          </w:p>
          <w:p w:rsidR="00912207" w:rsidRDefault="00912207" w:rsidP="008632CD">
            <w:pPr>
              <w:spacing w:after="0" w:line="240" w:lineRule="auto"/>
              <w:jc w:val="both"/>
            </w:pPr>
            <w:r w:rsidRPr="00475BB9">
              <w:t>Parodyti, kad ir darželyje laikomasi tradicijų, švenčiamos šventės</w:t>
            </w:r>
            <w:r>
              <w:t>.</w:t>
            </w:r>
          </w:p>
          <w:p w:rsidR="00912207" w:rsidRPr="00750F83" w:rsidRDefault="00912207" w:rsidP="00BB05C3">
            <w:pPr>
              <w:spacing w:after="0" w:line="240" w:lineRule="auto"/>
              <w:jc w:val="both"/>
            </w:pPr>
            <w:r w:rsidRPr="00475BB9">
              <w:t>Įtraukti į pasiruošimą joms visus vaikus, sudaryti jiems sąlygas dalyvauti, klausytis vaikų idėjų ir padėti jas įgyvendinti, stengtis, kad tai būtų ti</w:t>
            </w:r>
            <w:r>
              <w:t xml:space="preserve">kra šventė, o ne </w:t>
            </w:r>
            <w:r w:rsidRPr="00475BB9">
              <w:t>koncertinis pasirodymas.</w:t>
            </w:r>
          </w:p>
        </w:tc>
      </w:tr>
      <w:tr w:rsidR="00912207" w:rsidTr="00AC6626">
        <w:tc>
          <w:tcPr>
            <w:tcW w:w="14858" w:type="dxa"/>
            <w:gridSpan w:val="4"/>
          </w:tcPr>
          <w:p w:rsidR="00912207" w:rsidRPr="008632CD" w:rsidRDefault="00912207" w:rsidP="008632CD">
            <w:pPr>
              <w:spacing w:after="0" w:line="240" w:lineRule="auto"/>
              <w:jc w:val="center"/>
              <w:rPr>
                <w:b/>
              </w:rPr>
            </w:pPr>
            <w:r w:rsidRPr="008632CD">
              <w:rPr>
                <w:b/>
              </w:rPr>
              <w:t>5 žingsnis. Skaičiavimas ir matavimas (forma, erdvė)</w:t>
            </w:r>
          </w:p>
          <w:p w:rsidR="00912207" w:rsidRDefault="00912207" w:rsidP="008632CD">
            <w:pPr>
              <w:spacing w:after="0" w:line="240" w:lineRule="auto"/>
              <w:jc w:val="both"/>
            </w:pPr>
          </w:p>
        </w:tc>
      </w:tr>
      <w:tr w:rsidR="00912207" w:rsidTr="00AC6626">
        <w:tc>
          <w:tcPr>
            <w:tcW w:w="7465" w:type="dxa"/>
          </w:tcPr>
          <w:p w:rsidR="00912207" w:rsidRPr="008632CD" w:rsidRDefault="00912207" w:rsidP="008632CD">
            <w:pPr>
              <w:spacing w:after="0" w:line="240" w:lineRule="auto"/>
              <w:jc w:val="both"/>
              <w:rPr>
                <w:b/>
              </w:rPr>
            </w:pPr>
            <w:r w:rsidRPr="008632CD">
              <w:rPr>
                <w:b/>
              </w:rPr>
              <w:t>Skaičiavimas</w:t>
            </w:r>
          </w:p>
          <w:p w:rsidR="00912207" w:rsidRPr="00287C6C" w:rsidRDefault="00912207" w:rsidP="008632CD">
            <w:pPr>
              <w:spacing w:after="0" w:line="240" w:lineRule="auto"/>
              <w:jc w:val="both"/>
            </w:pPr>
            <w:r w:rsidRPr="00287C6C">
              <w:t xml:space="preserve">Supranta, kad daiktų skaičius nepriklauso nuo daiktų formos, dydžio ir kitų savybių bei jų padėties erdvėje. </w:t>
            </w:r>
          </w:p>
          <w:p w:rsidR="00912207" w:rsidRDefault="00912207" w:rsidP="008632CD">
            <w:pPr>
              <w:spacing w:after="0" w:line="240" w:lineRule="auto"/>
              <w:jc w:val="both"/>
            </w:pPr>
            <w:r w:rsidRPr="00287C6C">
              <w:t xml:space="preserve">Skaičiuoja bent iki 5. </w:t>
            </w:r>
          </w:p>
          <w:p w:rsidR="00912207" w:rsidRPr="00BB2C03" w:rsidRDefault="00912207" w:rsidP="008632CD">
            <w:pPr>
              <w:spacing w:after="0" w:line="240" w:lineRule="auto"/>
              <w:jc w:val="both"/>
            </w:pPr>
            <w:r w:rsidRPr="00287C6C">
              <w:t>Dėliodamas kelis daiktus, sugeba atsakyti k</w:t>
            </w:r>
            <w:r>
              <w:t xml:space="preserve">lausimus: „Kiek iš viso?“ „Kiek </w:t>
            </w:r>
            <w:r w:rsidRPr="00287C6C">
              <w:t>daugiau?“ „Kiek mažiau?</w:t>
            </w:r>
          </w:p>
        </w:tc>
        <w:tc>
          <w:tcPr>
            <w:tcW w:w="7393" w:type="dxa"/>
            <w:gridSpan w:val="3"/>
          </w:tcPr>
          <w:p w:rsidR="00912207" w:rsidRDefault="00912207" w:rsidP="008632CD">
            <w:pPr>
              <w:spacing w:after="0" w:line="240" w:lineRule="auto"/>
              <w:jc w:val="both"/>
            </w:pPr>
            <w:r>
              <w:t xml:space="preserve">Prieš pradedant žaisti stalo žaidimą, paklausti vaikų, ar visi žaidėjai paėmė reikiamą </w:t>
            </w:r>
            <w:r w:rsidRPr="00287C6C">
              <w:t xml:space="preserve">kortelių skaičių. </w:t>
            </w:r>
          </w:p>
          <w:p w:rsidR="00912207" w:rsidRDefault="00912207" w:rsidP="008632CD">
            <w:pPr>
              <w:spacing w:after="0" w:line="240" w:lineRule="auto"/>
              <w:jc w:val="both"/>
            </w:pPr>
            <w:r w:rsidRPr="00287C6C">
              <w:t>Skatinti vaikus ne veiksmu, o žodžiu pasakyti, kaip turėtų pasielgti ne tokį k</w:t>
            </w:r>
            <w:r>
              <w:t>ortelių skaičių paėmęs žaidėjas.</w:t>
            </w:r>
          </w:p>
          <w:p w:rsidR="00912207" w:rsidRPr="00BB2C03" w:rsidRDefault="00912207" w:rsidP="008632CD">
            <w:pPr>
              <w:spacing w:after="0" w:line="240" w:lineRule="auto"/>
              <w:jc w:val="both"/>
            </w:pPr>
          </w:p>
        </w:tc>
      </w:tr>
      <w:tr w:rsidR="00912207" w:rsidTr="00AC6626">
        <w:tc>
          <w:tcPr>
            <w:tcW w:w="7465" w:type="dxa"/>
          </w:tcPr>
          <w:p w:rsidR="00912207" w:rsidRDefault="00912207" w:rsidP="008632CD">
            <w:pPr>
              <w:spacing w:after="0" w:line="240" w:lineRule="auto"/>
              <w:jc w:val="both"/>
            </w:pPr>
            <w:r w:rsidRPr="00287C6C">
              <w:t xml:space="preserve">Pastebi, kaip sudaryta daiktų (elementų) seka, geba pratęsti ją 1–2 daiktais (elementais). </w:t>
            </w:r>
          </w:p>
          <w:p w:rsidR="00912207" w:rsidRPr="00287C6C" w:rsidRDefault="00912207" w:rsidP="008632CD">
            <w:pPr>
              <w:spacing w:after="0" w:line="240" w:lineRule="auto"/>
              <w:jc w:val="both"/>
            </w:pPr>
            <w:r w:rsidRPr="00287C6C">
              <w:t>Skiria kelintinius skaitvardžius.</w:t>
            </w:r>
          </w:p>
        </w:tc>
        <w:tc>
          <w:tcPr>
            <w:tcW w:w="7393" w:type="dxa"/>
            <w:gridSpan w:val="3"/>
          </w:tcPr>
          <w:p w:rsidR="00912207" w:rsidRDefault="00912207" w:rsidP="008632CD">
            <w:pPr>
              <w:spacing w:after="0" w:line="240" w:lineRule="auto"/>
              <w:jc w:val="both"/>
            </w:pPr>
            <w:r w:rsidRPr="00287C6C">
              <w:t xml:space="preserve">Pasiūlyti vaikui dalyvauti žaidimuose, kuriuose kas nors skaičiuojama, kartojami du trys skirtingi judesių ar garsų elementai, kur vaikas turėtų </w:t>
            </w:r>
            <w:r>
              <w:t xml:space="preserve">keisti savo ar daikto padėtį </w:t>
            </w:r>
            <w:r w:rsidRPr="00287C6C">
              <w:t xml:space="preserve">erdvėje ar daryti ką nors </w:t>
            </w:r>
            <w:r>
              <w:t>tam tikra seka</w:t>
            </w:r>
            <w:r w:rsidRPr="00287C6C">
              <w:t>, kai nutilus muzikai ar suplojus kaskart pasakoma, kai</w:t>
            </w:r>
            <w:r>
              <w:t xml:space="preserve">p kitaip vaikai turi </w:t>
            </w:r>
            <w:r>
              <w:lastRenderedPageBreak/>
              <w:t xml:space="preserve">pasielgti: </w:t>
            </w:r>
            <w:r w:rsidRPr="00287C6C">
              <w:t xml:space="preserve">susigrupuoti – sustoti po du, </w:t>
            </w:r>
            <w:r w:rsidR="00BB05C3">
              <w:t>susėsti į du ratukus, parodyti 4 pirštukus ir pan</w:t>
            </w:r>
            <w:r w:rsidRPr="00287C6C">
              <w:t xml:space="preserve">. </w:t>
            </w:r>
          </w:p>
          <w:p w:rsidR="00912207" w:rsidRPr="00287C6C" w:rsidRDefault="00912207" w:rsidP="008632CD">
            <w:pPr>
              <w:spacing w:after="0" w:line="240" w:lineRule="auto"/>
              <w:jc w:val="both"/>
            </w:pPr>
            <w:r w:rsidRPr="00287C6C">
              <w:t xml:space="preserve">Kalbėtis su vaikais apie tai, kiek veikėjų buvo pasakoje, kokia buvo įvykių pasakoje eilė, ką darė pirmasis, antrasis ir t. t. </w:t>
            </w:r>
            <w:r>
              <w:t>veikėjai.</w:t>
            </w:r>
          </w:p>
        </w:tc>
      </w:tr>
      <w:tr w:rsidR="00912207" w:rsidTr="00AC6626">
        <w:tc>
          <w:tcPr>
            <w:tcW w:w="7465" w:type="dxa"/>
          </w:tcPr>
          <w:p w:rsidR="00912207" w:rsidRPr="008632CD" w:rsidRDefault="00912207" w:rsidP="008632CD">
            <w:pPr>
              <w:spacing w:after="0" w:line="240" w:lineRule="auto"/>
              <w:jc w:val="both"/>
              <w:rPr>
                <w:b/>
              </w:rPr>
            </w:pPr>
            <w:r w:rsidRPr="008632CD">
              <w:rPr>
                <w:b/>
              </w:rPr>
              <w:lastRenderedPageBreak/>
              <w:t>Matavimas</w:t>
            </w:r>
          </w:p>
          <w:p w:rsidR="00912207" w:rsidRDefault="00912207" w:rsidP="008632CD">
            <w:pPr>
              <w:spacing w:after="0" w:line="240" w:lineRule="auto"/>
              <w:jc w:val="both"/>
            </w:pPr>
            <w:r w:rsidRPr="002841A2">
              <w:t xml:space="preserve">Skiria trikampę, stačiakampę formas. </w:t>
            </w:r>
          </w:p>
          <w:p w:rsidR="00912207" w:rsidRDefault="00912207" w:rsidP="008632CD">
            <w:pPr>
              <w:spacing w:after="0" w:line="240" w:lineRule="auto"/>
              <w:jc w:val="both"/>
            </w:pPr>
            <w:r w:rsidRPr="002841A2">
              <w:t xml:space="preserve">Randa mažai besiskiriančius daiktus. </w:t>
            </w:r>
          </w:p>
          <w:p w:rsidR="00912207" w:rsidRDefault="00912207" w:rsidP="008632CD">
            <w:pPr>
              <w:spacing w:after="0" w:line="240" w:lineRule="auto"/>
              <w:jc w:val="both"/>
            </w:pPr>
            <w:r w:rsidRPr="002841A2">
              <w:t>Kalbėdama</w:t>
            </w:r>
            <w:r>
              <w:t xml:space="preserve">s apie spalvą, vartoja žodžius </w:t>
            </w:r>
            <w:r w:rsidRPr="002841A2">
              <w:t xml:space="preserve">„vienos spalvos“, „dvispalvis“. </w:t>
            </w:r>
          </w:p>
          <w:p w:rsidR="00912207" w:rsidRPr="00287C6C" w:rsidRDefault="00912207" w:rsidP="008632CD">
            <w:pPr>
              <w:spacing w:after="0" w:line="240" w:lineRule="auto"/>
              <w:jc w:val="both"/>
            </w:pPr>
            <w:r w:rsidRPr="002841A2">
              <w:t>Grupuoja, komponuoja daiktus, atsižvelgdamas į jų spalvą, formą arba dydį</w:t>
            </w:r>
            <w:r>
              <w:t>.</w:t>
            </w:r>
          </w:p>
        </w:tc>
        <w:tc>
          <w:tcPr>
            <w:tcW w:w="7393" w:type="dxa"/>
            <w:gridSpan w:val="3"/>
          </w:tcPr>
          <w:p w:rsidR="00912207" w:rsidRDefault="00912207" w:rsidP="008632CD">
            <w:pPr>
              <w:spacing w:after="0" w:line="240" w:lineRule="auto"/>
              <w:jc w:val="both"/>
            </w:pPr>
            <w:r w:rsidRPr="002841A2">
              <w:t xml:space="preserve">Žaisti stalo žaidimus. </w:t>
            </w:r>
          </w:p>
          <w:p w:rsidR="00912207" w:rsidRDefault="00912207" w:rsidP="008632CD">
            <w:pPr>
              <w:spacing w:after="0" w:line="240" w:lineRule="auto"/>
              <w:jc w:val="both"/>
            </w:pPr>
            <w:r w:rsidRPr="002841A2">
              <w:t>Karpyti, paišyti, spalvinti trikampius, stačiakampius.</w:t>
            </w:r>
          </w:p>
          <w:p w:rsidR="00912207" w:rsidRDefault="00912207" w:rsidP="008632CD">
            <w:pPr>
              <w:spacing w:after="0" w:line="240" w:lineRule="auto"/>
              <w:jc w:val="both"/>
            </w:pPr>
            <w:r w:rsidRPr="002841A2">
              <w:t>Iš įvai</w:t>
            </w:r>
            <w:r>
              <w:t xml:space="preserve">rių formų detalių ar </w:t>
            </w:r>
            <w:r w:rsidRPr="002841A2">
              <w:t>piešiant (spalvinant) figūras kurti aplikacijas, ornamentus, šventinę atributiką, įvairius daiktus, kuriais galima papuošti aplinką.</w:t>
            </w:r>
          </w:p>
          <w:p w:rsidR="00912207" w:rsidRPr="00287C6C" w:rsidRDefault="00912207" w:rsidP="008632CD">
            <w:pPr>
              <w:spacing w:after="0" w:line="240" w:lineRule="auto"/>
              <w:jc w:val="both"/>
            </w:pPr>
          </w:p>
        </w:tc>
      </w:tr>
      <w:tr w:rsidR="00912207" w:rsidTr="00AC6626">
        <w:tc>
          <w:tcPr>
            <w:tcW w:w="7465" w:type="dxa"/>
          </w:tcPr>
          <w:p w:rsidR="00912207" w:rsidRDefault="00912207" w:rsidP="008632CD">
            <w:pPr>
              <w:spacing w:after="0" w:line="240" w:lineRule="auto"/>
              <w:jc w:val="both"/>
            </w:pPr>
            <w:r w:rsidRPr="002841A2">
              <w:t>Palygindamas daiktų dydžius, naudojasi sąlyginiu matu (trečiu daiktu).</w:t>
            </w:r>
          </w:p>
          <w:p w:rsidR="00912207" w:rsidRPr="002841A2" w:rsidRDefault="00912207" w:rsidP="008632CD">
            <w:pPr>
              <w:spacing w:after="0" w:line="240" w:lineRule="auto"/>
              <w:jc w:val="both"/>
            </w:pPr>
            <w:r w:rsidRPr="002841A2">
              <w:t xml:space="preserve">Kalbėdamas apie atstumą, daiktų ilgį, plotį, aukštį, storį, masę, vartoja žodžius: ilgesnis – trumpesnis, siauresnis – platesnis, aukštesnis – žemesnis, lengvesnis – sunkesnis. </w:t>
            </w:r>
          </w:p>
          <w:p w:rsidR="00912207" w:rsidRPr="002841A2" w:rsidRDefault="00912207" w:rsidP="008632CD">
            <w:pPr>
              <w:spacing w:after="0" w:line="240" w:lineRule="auto"/>
              <w:jc w:val="both"/>
            </w:pPr>
            <w:r w:rsidRPr="002841A2">
              <w:t>Supranta, ką reiškia sudėlioti nuo mažiausio iki didžiausio ir atvirkščiai</w:t>
            </w:r>
            <w:r w:rsidR="00BB05C3">
              <w:t>.</w:t>
            </w:r>
          </w:p>
        </w:tc>
        <w:tc>
          <w:tcPr>
            <w:tcW w:w="7393" w:type="dxa"/>
            <w:gridSpan w:val="3"/>
          </w:tcPr>
          <w:p w:rsidR="00912207" w:rsidRDefault="00912207" w:rsidP="008632CD">
            <w:pPr>
              <w:spacing w:after="0" w:line="240" w:lineRule="auto"/>
              <w:jc w:val="both"/>
            </w:pPr>
            <w:r w:rsidRPr="002841A2">
              <w:t xml:space="preserve">Skatinti vaiką naudoti sąlyginį matą (trečią daiktą) daiktų dydžiams palyginti (pvz., matuoti pėdomis, žingsniais). </w:t>
            </w:r>
          </w:p>
          <w:p w:rsidR="00912207" w:rsidRPr="002841A2" w:rsidRDefault="00912207" w:rsidP="008632CD">
            <w:pPr>
              <w:spacing w:after="0" w:line="240" w:lineRule="auto"/>
              <w:jc w:val="both"/>
            </w:pPr>
            <w:r w:rsidRPr="002841A2">
              <w:t>Kaupti tvermės dėsniui suvokti reikalingą patyrimą (pvz., plastilino gabaliukui suteikti vis kitą formą).</w:t>
            </w:r>
          </w:p>
          <w:p w:rsidR="00912207" w:rsidRPr="002841A2" w:rsidRDefault="00912207" w:rsidP="008632CD">
            <w:pPr>
              <w:spacing w:after="0" w:line="240" w:lineRule="auto"/>
              <w:jc w:val="both"/>
            </w:pPr>
          </w:p>
        </w:tc>
      </w:tr>
      <w:tr w:rsidR="00912207" w:rsidTr="00AC6626">
        <w:tc>
          <w:tcPr>
            <w:tcW w:w="7465" w:type="dxa"/>
          </w:tcPr>
          <w:p w:rsidR="00912207" w:rsidRDefault="00912207" w:rsidP="008632CD">
            <w:pPr>
              <w:spacing w:after="0" w:line="240" w:lineRule="auto"/>
              <w:jc w:val="both"/>
            </w:pPr>
            <w:r w:rsidRPr="002841A2">
              <w:t>Supranta, kad knygos skaitomos iš kairės į dešinę ir iš viršaus į apačią</w:t>
            </w:r>
            <w:r>
              <w:t>.</w:t>
            </w:r>
          </w:p>
          <w:p w:rsidR="00BB05C3" w:rsidRPr="002841A2" w:rsidRDefault="00912207" w:rsidP="008632CD">
            <w:pPr>
              <w:spacing w:after="0" w:line="240" w:lineRule="auto"/>
              <w:jc w:val="both"/>
            </w:pPr>
            <w:r w:rsidRPr="002841A2">
              <w:t>Skiria ir žodžiais išreiškia erdvinius daikto santykius su savimi: priešais mane, už manęs, šalia manęs, mano kairėje ir pan</w:t>
            </w:r>
            <w:r w:rsidR="00BB05C3">
              <w:t>.</w:t>
            </w:r>
          </w:p>
        </w:tc>
        <w:tc>
          <w:tcPr>
            <w:tcW w:w="7393" w:type="dxa"/>
            <w:gridSpan w:val="3"/>
          </w:tcPr>
          <w:p w:rsidR="00912207" w:rsidRDefault="00912207" w:rsidP="008632CD">
            <w:pPr>
              <w:spacing w:after="0" w:line="240" w:lineRule="auto"/>
              <w:jc w:val="both"/>
            </w:pPr>
            <w:r w:rsidRPr="002841A2">
              <w:t xml:space="preserve">Kartu skaityti knygeles, „rašyti“ laiškus. </w:t>
            </w:r>
          </w:p>
          <w:p w:rsidR="00912207" w:rsidRPr="002841A2" w:rsidRDefault="00912207" w:rsidP="008632CD">
            <w:pPr>
              <w:spacing w:after="0" w:line="240" w:lineRule="auto"/>
              <w:jc w:val="both"/>
            </w:pPr>
            <w:r w:rsidRPr="002841A2">
              <w:t>Žaisti judrius žaidimus, kuriuose vaikams tenka vartoti vietą ir padėtį nusakančius įvairius žodžius (pvz., žaidimas „Lobio ieškojimas“)</w:t>
            </w:r>
            <w:r>
              <w:t>.</w:t>
            </w:r>
          </w:p>
        </w:tc>
      </w:tr>
      <w:tr w:rsidR="00912207" w:rsidTr="00AC6626">
        <w:tc>
          <w:tcPr>
            <w:tcW w:w="14858" w:type="dxa"/>
            <w:gridSpan w:val="4"/>
          </w:tcPr>
          <w:p w:rsidR="00912207" w:rsidRPr="008632CD" w:rsidRDefault="00912207" w:rsidP="008632CD">
            <w:pPr>
              <w:spacing w:after="0" w:line="240" w:lineRule="auto"/>
              <w:jc w:val="center"/>
              <w:rPr>
                <w:b/>
              </w:rPr>
            </w:pPr>
            <w:r w:rsidRPr="008632CD">
              <w:rPr>
                <w:b/>
              </w:rPr>
              <w:t>5 žingsnis. Tyrinėjimas</w:t>
            </w:r>
          </w:p>
          <w:p w:rsidR="00912207" w:rsidRDefault="00912207" w:rsidP="008632CD">
            <w:pPr>
              <w:spacing w:after="0" w:line="240" w:lineRule="auto"/>
              <w:jc w:val="both"/>
            </w:pPr>
          </w:p>
        </w:tc>
      </w:tr>
      <w:tr w:rsidR="00912207" w:rsidTr="00AC6626">
        <w:tc>
          <w:tcPr>
            <w:tcW w:w="7465" w:type="dxa"/>
          </w:tcPr>
          <w:p w:rsidR="00912207" w:rsidRDefault="00912207" w:rsidP="008632CD">
            <w:pPr>
              <w:spacing w:after="0" w:line="240" w:lineRule="auto"/>
              <w:jc w:val="both"/>
            </w:pPr>
            <w:r w:rsidRPr="00CC6CB6">
              <w:t>Geba suvokti ryšį tarp to, kaip daiktas padarytas ir jo paskirties</w:t>
            </w:r>
            <w:r>
              <w:t>.</w:t>
            </w:r>
          </w:p>
          <w:p w:rsidR="00912207" w:rsidRDefault="00912207" w:rsidP="008632CD">
            <w:pPr>
              <w:spacing w:after="0" w:line="240" w:lineRule="auto"/>
              <w:jc w:val="both"/>
            </w:pPr>
            <w:r w:rsidRPr="00CC6CB6">
              <w:t>Domisi medžiagomis, iš kurių padaryti daiktai, ir jų savybėmis.</w:t>
            </w:r>
          </w:p>
          <w:p w:rsidR="00912207" w:rsidRPr="002841A2" w:rsidRDefault="00912207" w:rsidP="008632CD">
            <w:pPr>
              <w:spacing w:after="0" w:line="240" w:lineRule="auto"/>
              <w:jc w:val="both"/>
            </w:pPr>
            <w:r w:rsidRPr="00CC6CB6">
              <w:t>Suvokia medžiagos, iš kurios padarytas daiktas, pasirinkimo tikslingumą</w:t>
            </w:r>
            <w:r w:rsidR="00BB05C3">
              <w:t>.</w:t>
            </w:r>
          </w:p>
        </w:tc>
        <w:tc>
          <w:tcPr>
            <w:tcW w:w="7393" w:type="dxa"/>
            <w:gridSpan w:val="3"/>
          </w:tcPr>
          <w:p w:rsidR="00912207" w:rsidRDefault="00912207" w:rsidP="008632CD">
            <w:pPr>
              <w:spacing w:after="0" w:line="240" w:lineRule="auto"/>
              <w:jc w:val="both"/>
            </w:pPr>
            <w:r w:rsidRPr="0075390B">
              <w:t>Vaikus skatinti stebėti ir apibūdinti daiktų, medžiagų, gyvosios gamtos objektų savybes ir bruožus, piešti ar konstr</w:t>
            </w:r>
            <w:r>
              <w:t xml:space="preserve">uoti įsivaizduojamus daiktus. </w:t>
            </w:r>
          </w:p>
          <w:p w:rsidR="00912207" w:rsidRPr="002841A2" w:rsidRDefault="00912207" w:rsidP="008632CD">
            <w:pPr>
              <w:spacing w:after="0" w:line="240" w:lineRule="auto"/>
              <w:jc w:val="both"/>
            </w:pPr>
            <w:r w:rsidRPr="0075390B">
              <w:t>Sudaryti galimybę suskaičiuoti, prognozuoti</w:t>
            </w:r>
            <w:r w:rsidR="00BB05C3">
              <w:t>.</w:t>
            </w:r>
          </w:p>
        </w:tc>
      </w:tr>
      <w:tr w:rsidR="00912207" w:rsidTr="00AC6626">
        <w:tc>
          <w:tcPr>
            <w:tcW w:w="7465" w:type="dxa"/>
          </w:tcPr>
          <w:p w:rsidR="00912207" w:rsidRDefault="00912207" w:rsidP="008632CD">
            <w:pPr>
              <w:spacing w:after="0" w:line="240" w:lineRule="auto"/>
              <w:jc w:val="both"/>
            </w:pPr>
            <w:r w:rsidRPr="0075390B">
              <w:t>Paaiškina, kad su nežinomais daiktais ir medžiagomis reikia elgtis atsa</w:t>
            </w:r>
            <w:r>
              <w:t xml:space="preserve">rgiai, stengiasi taip daryti. </w:t>
            </w:r>
          </w:p>
          <w:p w:rsidR="00912207" w:rsidRPr="002841A2" w:rsidRDefault="00912207" w:rsidP="008632CD">
            <w:pPr>
              <w:spacing w:after="0" w:line="240" w:lineRule="auto"/>
              <w:jc w:val="both"/>
            </w:pPr>
            <w:r w:rsidRPr="0075390B">
              <w:t>Išskiria akivaizdžius daiktų, medžiagų, gyvūnų, augalų bruožus, savybes, kalbėdami apie tai kartais susieja skirtingus pastebėjimus.</w:t>
            </w:r>
          </w:p>
        </w:tc>
        <w:tc>
          <w:tcPr>
            <w:tcW w:w="7393" w:type="dxa"/>
            <w:gridSpan w:val="3"/>
          </w:tcPr>
          <w:p w:rsidR="00912207" w:rsidRDefault="00912207" w:rsidP="008632CD">
            <w:pPr>
              <w:spacing w:after="0" w:line="240" w:lineRule="auto"/>
              <w:jc w:val="both"/>
            </w:pPr>
            <w:r w:rsidRPr="0075390B">
              <w:t>Skatinti pasitelkti simbolius, palyginti, atkartoti, numatyti situacijas, nukreipti savo dėmesį į ką nors kita ar atkreipti dėmesį dabar.</w:t>
            </w:r>
          </w:p>
          <w:p w:rsidR="00912207" w:rsidRDefault="00912207" w:rsidP="008632CD">
            <w:pPr>
              <w:spacing w:after="0" w:line="240" w:lineRule="auto"/>
              <w:jc w:val="both"/>
            </w:pPr>
            <w:r w:rsidRPr="0075390B">
              <w:t>Skatinti paaiškinti savo pasirinkim</w:t>
            </w:r>
            <w:r>
              <w:t xml:space="preserve">us ir logiškai juos pagrįsti. </w:t>
            </w:r>
          </w:p>
          <w:p w:rsidR="00912207" w:rsidRPr="002841A2" w:rsidRDefault="00912207" w:rsidP="008632CD">
            <w:pPr>
              <w:spacing w:after="0" w:line="240" w:lineRule="auto"/>
              <w:jc w:val="both"/>
            </w:pPr>
            <w:r w:rsidRPr="0075390B">
              <w:t>Vaikams pateikti tinkamų knygų, paveikslų, plakatų, žemėlapių, kuriais jie galėtų remtis pagrįsdami savo požiūrį.</w:t>
            </w:r>
          </w:p>
        </w:tc>
      </w:tr>
      <w:tr w:rsidR="00912207" w:rsidTr="00AC6626">
        <w:tc>
          <w:tcPr>
            <w:tcW w:w="14858" w:type="dxa"/>
            <w:gridSpan w:val="4"/>
          </w:tcPr>
          <w:p w:rsidR="00912207" w:rsidRPr="008632CD" w:rsidRDefault="00751A62" w:rsidP="008632CD">
            <w:pPr>
              <w:spacing w:after="0" w:line="240" w:lineRule="auto"/>
              <w:jc w:val="center"/>
              <w:rPr>
                <w:b/>
              </w:rPr>
            </w:pPr>
            <w:r>
              <w:rPr>
                <w:b/>
              </w:rPr>
              <w:t xml:space="preserve">5 žingsnis. </w:t>
            </w:r>
            <w:r w:rsidR="00912207" w:rsidRPr="008632CD">
              <w:rPr>
                <w:b/>
              </w:rPr>
              <w:t>Mokėjimas mokytis</w:t>
            </w:r>
          </w:p>
          <w:p w:rsidR="00912207" w:rsidRDefault="00912207" w:rsidP="008632CD">
            <w:pPr>
              <w:spacing w:after="0" w:line="240" w:lineRule="auto"/>
              <w:jc w:val="both"/>
            </w:pPr>
          </w:p>
        </w:tc>
      </w:tr>
      <w:tr w:rsidR="00912207" w:rsidTr="00AC6626">
        <w:tc>
          <w:tcPr>
            <w:tcW w:w="7465" w:type="dxa"/>
          </w:tcPr>
          <w:p w:rsidR="00912207" w:rsidRDefault="00912207" w:rsidP="008632CD">
            <w:pPr>
              <w:spacing w:after="0" w:line="240" w:lineRule="auto"/>
              <w:jc w:val="both"/>
            </w:pPr>
            <w:r>
              <w:t xml:space="preserve">Norėdami ką nors išmokti pasako, ko nežino ar dėl ko abejoja. </w:t>
            </w:r>
          </w:p>
          <w:p w:rsidR="00912207" w:rsidRPr="0075390B" w:rsidRDefault="00912207" w:rsidP="008632CD">
            <w:pPr>
              <w:spacing w:after="0" w:line="240" w:lineRule="auto"/>
              <w:jc w:val="both"/>
            </w:pPr>
          </w:p>
        </w:tc>
        <w:tc>
          <w:tcPr>
            <w:tcW w:w="7393" w:type="dxa"/>
            <w:gridSpan w:val="3"/>
          </w:tcPr>
          <w:p w:rsidR="00912207" w:rsidRPr="0075390B" w:rsidRDefault="00912207" w:rsidP="008632CD">
            <w:pPr>
              <w:spacing w:after="0" w:line="240" w:lineRule="auto"/>
              <w:jc w:val="both"/>
            </w:pPr>
            <w:r>
              <w:t xml:space="preserve">Vaikus drąsinti, </w:t>
            </w:r>
            <w:r w:rsidRPr="00F43B92">
              <w:t xml:space="preserve">nebijoti suklysti ką nors darant, iškelti klausimus, problemas, galvoti, kaip rasti atsakymą ar sprendimą. Pvz., kaip iš </w:t>
            </w:r>
            <w:r w:rsidRPr="00F43B92">
              <w:lastRenderedPageBreak/>
              <w:t>aplinkinių daiktų pasistatyti namą, kaip nulipdyti iš plastilino norimą daiktą.</w:t>
            </w:r>
          </w:p>
        </w:tc>
      </w:tr>
      <w:tr w:rsidR="00912207" w:rsidTr="00AC6626">
        <w:tc>
          <w:tcPr>
            <w:tcW w:w="7465" w:type="dxa"/>
          </w:tcPr>
          <w:p w:rsidR="00912207" w:rsidRPr="0075390B" w:rsidRDefault="00912207" w:rsidP="008632CD">
            <w:pPr>
              <w:spacing w:after="0" w:line="240" w:lineRule="auto"/>
              <w:jc w:val="both"/>
            </w:pPr>
            <w:r w:rsidRPr="00F43B92">
              <w:lastRenderedPageBreak/>
              <w:t>Drąsiai spėja, bando, klysta ir taiso klaidas, klauso, ką sako kiti, pasitikslina</w:t>
            </w:r>
            <w:r>
              <w:t>.</w:t>
            </w:r>
          </w:p>
        </w:tc>
        <w:tc>
          <w:tcPr>
            <w:tcW w:w="7393" w:type="dxa"/>
            <w:gridSpan w:val="3"/>
          </w:tcPr>
          <w:p w:rsidR="00912207" w:rsidRDefault="00912207" w:rsidP="008632CD">
            <w:pPr>
              <w:spacing w:after="0" w:line="240" w:lineRule="auto"/>
              <w:jc w:val="both"/>
            </w:pPr>
            <w:r>
              <w:t>Pripažinti, kad vaikų sugebėjimas išlaikyti dėmesį ir domėjimasis aplinkiniu pasauliu didėja.</w:t>
            </w:r>
          </w:p>
          <w:p w:rsidR="00912207" w:rsidRPr="0075390B" w:rsidRDefault="00912207" w:rsidP="008632CD">
            <w:pPr>
              <w:spacing w:after="0" w:line="240" w:lineRule="auto"/>
              <w:jc w:val="both"/>
            </w:pPr>
            <w:r>
              <w:t>Numatyti įvairios veiklos, kuri padeda mokytis tyrinėti ir pažinti aplinką.</w:t>
            </w:r>
          </w:p>
        </w:tc>
      </w:tr>
      <w:tr w:rsidR="00912207" w:rsidTr="00AC6626">
        <w:tc>
          <w:tcPr>
            <w:tcW w:w="7465" w:type="dxa"/>
          </w:tcPr>
          <w:p w:rsidR="00912207" w:rsidRPr="00F43B92" w:rsidRDefault="00912207" w:rsidP="008632CD">
            <w:pPr>
              <w:spacing w:after="0" w:line="240" w:lineRule="auto"/>
              <w:jc w:val="both"/>
            </w:pPr>
            <w:r w:rsidRPr="00F43B92">
              <w:t>Aptaria padarytus darbus, planuoja, ką darys toliau, spėlioja, kas atsitiks, jeigu...</w:t>
            </w:r>
          </w:p>
        </w:tc>
        <w:tc>
          <w:tcPr>
            <w:tcW w:w="7393" w:type="dxa"/>
            <w:gridSpan w:val="3"/>
          </w:tcPr>
          <w:p w:rsidR="00912207" w:rsidRDefault="00912207" w:rsidP="008632CD">
            <w:pPr>
              <w:spacing w:after="0" w:line="240" w:lineRule="auto"/>
              <w:jc w:val="both"/>
            </w:pPr>
            <w:r w:rsidRPr="00F43B92">
              <w:t>Skatinti kalbėti apie savo žaidimus, kitą veiklą ir taip plėtoti jų refleksijos gebėjimus</w:t>
            </w:r>
            <w:r w:rsidR="00BB05C3">
              <w:t>.</w:t>
            </w:r>
          </w:p>
        </w:tc>
      </w:tr>
      <w:tr w:rsidR="00912207" w:rsidTr="00AC6626">
        <w:tc>
          <w:tcPr>
            <w:tcW w:w="14858" w:type="dxa"/>
            <w:gridSpan w:val="4"/>
          </w:tcPr>
          <w:p w:rsidR="00912207" w:rsidRPr="008632CD" w:rsidRDefault="00912207" w:rsidP="008632CD">
            <w:pPr>
              <w:spacing w:after="0" w:line="240" w:lineRule="auto"/>
              <w:jc w:val="center"/>
              <w:rPr>
                <w:b/>
              </w:rPr>
            </w:pPr>
            <w:r w:rsidRPr="008632CD">
              <w:rPr>
                <w:b/>
              </w:rPr>
              <w:t>5 žingsnis. Iniciatyvumas ir atkaklumas</w:t>
            </w:r>
          </w:p>
          <w:p w:rsidR="00912207" w:rsidRPr="008632CD" w:rsidRDefault="00912207" w:rsidP="008632CD">
            <w:pPr>
              <w:spacing w:after="0" w:line="240" w:lineRule="auto"/>
              <w:jc w:val="center"/>
              <w:rPr>
                <w:b/>
              </w:rPr>
            </w:pPr>
          </w:p>
        </w:tc>
      </w:tr>
      <w:tr w:rsidR="00912207" w:rsidTr="00AC6626">
        <w:tc>
          <w:tcPr>
            <w:tcW w:w="7465" w:type="dxa"/>
          </w:tcPr>
          <w:p w:rsidR="00912207" w:rsidRPr="00F43B92" w:rsidRDefault="00912207" w:rsidP="008632CD">
            <w:pPr>
              <w:spacing w:after="0" w:line="240" w:lineRule="auto"/>
              <w:jc w:val="both"/>
            </w:pPr>
            <w:r w:rsidRPr="00BE1085">
              <w:t>Pats pasirenka ir ilgesnį laiką kryptingai plėtoja veiklą vienas ir su draugais.</w:t>
            </w:r>
          </w:p>
        </w:tc>
        <w:tc>
          <w:tcPr>
            <w:tcW w:w="7393" w:type="dxa"/>
            <w:gridSpan w:val="3"/>
          </w:tcPr>
          <w:p w:rsidR="00912207" w:rsidRPr="00F43B92" w:rsidRDefault="00912207" w:rsidP="008632CD">
            <w:pPr>
              <w:spacing w:after="0" w:line="240" w:lineRule="auto"/>
              <w:jc w:val="both"/>
            </w:pPr>
            <w:r w:rsidRPr="00BE1085">
              <w:t>Skatinti vaikus turiningiau išplėtoti jų pačių sumanymą.</w:t>
            </w:r>
          </w:p>
        </w:tc>
      </w:tr>
      <w:tr w:rsidR="00912207" w:rsidTr="00AC6626">
        <w:tc>
          <w:tcPr>
            <w:tcW w:w="7465" w:type="dxa"/>
          </w:tcPr>
          <w:p w:rsidR="00912207" w:rsidRDefault="00912207" w:rsidP="008632CD">
            <w:pPr>
              <w:spacing w:after="0" w:line="240" w:lineRule="auto"/>
              <w:jc w:val="both"/>
            </w:pPr>
            <w:r w:rsidRPr="00BE1085">
              <w:t xml:space="preserve">Lengviau pereina nuo paties pasirinktos veiklos prie suaugusiojo jam, vaikų grupelei, visai vaikų grupei pasiūlytos veiklos. </w:t>
            </w:r>
          </w:p>
          <w:p w:rsidR="00912207" w:rsidRPr="00F43B92" w:rsidRDefault="00912207" w:rsidP="008632CD">
            <w:pPr>
              <w:spacing w:after="0" w:line="240" w:lineRule="auto"/>
              <w:jc w:val="both"/>
            </w:pPr>
            <w:r w:rsidRPr="00BE1085">
              <w:t>Suaugusiojo pasiūlytą veiklą atlieka susitelkęs, išradingai, savaip, savarankiškai</w:t>
            </w:r>
            <w:r w:rsidR="00BB05C3">
              <w:t>.</w:t>
            </w:r>
          </w:p>
        </w:tc>
        <w:tc>
          <w:tcPr>
            <w:tcW w:w="7393" w:type="dxa"/>
            <w:gridSpan w:val="3"/>
          </w:tcPr>
          <w:p w:rsidR="00912207" w:rsidRDefault="00912207" w:rsidP="008632CD">
            <w:pPr>
              <w:spacing w:after="0" w:line="240" w:lineRule="auto"/>
              <w:jc w:val="both"/>
            </w:pPr>
            <w:r>
              <w:t xml:space="preserve">Veiklą vaikams pasiūlyti tik kaip motyvuojančią idėją, kurią jie galėtų sukonkretinti ir savaip įgyvendinti. </w:t>
            </w:r>
          </w:p>
          <w:p w:rsidR="00912207" w:rsidRDefault="00912207" w:rsidP="008632CD">
            <w:pPr>
              <w:spacing w:after="0" w:line="240" w:lineRule="auto"/>
              <w:jc w:val="both"/>
            </w:pPr>
          </w:p>
          <w:p w:rsidR="00912207" w:rsidRPr="00F43B92" w:rsidRDefault="00912207" w:rsidP="008632CD">
            <w:pPr>
              <w:spacing w:after="0" w:line="240" w:lineRule="auto"/>
              <w:jc w:val="both"/>
            </w:pPr>
          </w:p>
        </w:tc>
      </w:tr>
      <w:tr w:rsidR="00912207" w:rsidTr="00AC6626">
        <w:tc>
          <w:tcPr>
            <w:tcW w:w="7465" w:type="dxa"/>
          </w:tcPr>
          <w:p w:rsidR="00912207" w:rsidRPr="00BE1085" w:rsidRDefault="00912207" w:rsidP="008632CD">
            <w:pPr>
              <w:spacing w:after="0" w:line="240" w:lineRule="auto"/>
              <w:jc w:val="both"/>
            </w:pPr>
            <w:r w:rsidRPr="00BE1085">
              <w:t>Ilgesnį laiką pats bando įveikti kliūtis savo veikloje, nepavykus kreipiasi pagalbos į suaugusįjį.</w:t>
            </w:r>
          </w:p>
        </w:tc>
        <w:tc>
          <w:tcPr>
            <w:tcW w:w="7393" w:type="dxa"/>
            <w:gridSpan w:val="3"/>
          </w:tcPr>
          <w:p w:rsidR="00912207" w:rsidRDefault="00912207" w:rsidP="008632CD">
            <w:pPr>
              <w:spacing w:after="0" w:line="240" w:lineRule="auto"/>
              <w:jc w:val="both"/>
            </w:pPr>
            <w:r w:rsidRPr="00BE1085">
              <w:t>Pagalbą vaikui teikti ne ką nors darant už jį, bet keliant mąstyti skatinančius klausimus, pateikiant keletą alternatyvių pasiūlymų, skatinant bandyti daug kartų.</w:t>
            </w:r>
          </w:p>
        </w:tc>
      </w:tr>
      <w:tr w:rsidR="00912207" w:rsidTr="00AC6626">
        <w:tc>
          <w:tcPr>
            <w:tcW w:w="14858" w:type="dxa"/>
            <w:gridSpan w:val="4"/>
          </w:tcPr>
          <w:p w:rsidR="00912207" w:rsidRPr="008632CD" w:rsidRDefault="00912207" w:rsidP="008632CD">
            <w:pPr>
              <w:spacing w:after="0" w:line="240" w:lineRule="auto"/>
              <w:jc w:val="center"/>
              <w:rPr>
                <w:b/>
              </w:rPr>
            </w:pPr>
            <w:r w:rsidRPr="008632CD">
              <w:rPr>
                <w:b/>
              </w:rPr>
              <w:t>6 žingsnis. Aplinkos pažinimas</w:t>
            </w:r>
          </w:p>
          <w:p w:rsidR="00912207" w:rsidRPr="008632CD" w:rsidRDefault="00912207" w:rsidP="008632CD">
            <w:pPr>
              <w:spacing w:after="0" w:line="240" w:lineRule="auto"/>
              <w:jc w:val="center"/>
              <w:rPr>
                <w:b/>
              </w:rPr>
            </w:pPr>
          </w:p>
        </w:tc>
      </w:tr>
      <w:tr w:rsidR="00912207" w:rsidTr="00AC6626">
        <w:tc>
          <w:tcPr>
            <w:tcW w:w="7465" w:type="dxa"/>
          </w:tcPr>
          <w:p w:rsidR="00912207" w:rsidRDefault="00912207" w:rsidP="008632CD">
            <w:pPr>
              <w:spacing w:after="0" w:line="240" w:lineRule="auto"/>
              <w:jc w:val="both"/>
            </w:pPr>
            <w:r w:rsidRPr="00BB2C03">
              <w:t xml:space="preserve">Pastebi aiškiai matomus skirtumus ir panašumus tarp </w:t>
            </w:r>
            <w:r>
              <w:t>gyvūnų ir augalų.</w:t>
            </w:r>
          </w:p>
          <w:p w:rsidR="00912207" w:rsidRPr="00BB2C03" w:rsidRDefault="00912207" w:rsidP="008632CD">
            <w:pPr>
              <w:spacing w:after="0" w:line="240" w:lineRule="auto"/>
              <w:jc w:val="both"/>
            </w:pPr>
            <w:r w:rsidRPr="00BB2C03">
              <w:t>Samprotauja apie tai, kur gyvena, kuo minta naminiai ir laukiniai gyvūnai.</w:t>
            </w:r>
          </w:p>
          <w:p w:rsidR="00912207" w:rsidRPr="00BB2C03" w:rsidRDefault="00912207" w:rsidP="008632CD">
            <w:pPr>
              <w:spacing w:after="0" w:line="240" w:lineRule="auto"/>
              <w:jc w:val="both"/>
            </w:pPr>
            <w:r w:rsidRPr="00BB2C03">
              <w:t>Moka prižiūrėti kambarinius augalus, daržoves, stebi jų augimą.</w:t>
            </w:r>
          </w:p>
          <w:p w:rsidR="00912207" w:rsidRPr="00BB2C03" w:rsidRDefault="00912207" w:rsidP="008632CD">
            <w:pPr>
              <w:spacing w:after="0" w:line="240" w:lineRule="auto"/>
              <w:jc w:val="both"/>
            </w:pPr>
            <w:r w:rsidRPr="00BB2C03">
              <w:t>Papasakoja apie naminių gyvūnų naudą žmonėms ir augalų naudojimą maistui.</w:t>
            </w:r>
          </w:p>
          <w:p w:rsidR="00912207" w:rsidRPr="00053905" w:rsidRDefault="00912207" w:rsidP="008632CD">
            <w:pPr>
              <w:spacing w:after="0" w:line="240" w:lineRule="auto"/>
              <w:jc w:val="both"/>
            </w:pPr>
            <w:r w:rsidRPr="00BB2C03">
              <w:t>Pradeda suprasti Žemės, Saulės, Mėnulio ir kitų dangaus kūnų ryšius</w:t>
            </w:r>
            <w:r>
              <w:t>.</w:t>
            </w:r>
          </w:p>
        </w:tc>
        <w:tc>
          <w:tcPr>
            <w:tcW w:w="7393" w:type="dxa"/>
            <w:gridSpan w:val="3"/>
          </w:tcPr>
          <w:p w:rsidR="00912207" w:rsidRPr="00BB2C03" w:rsidRDefault="00912207" w:rsidP="008632CD">
            <w:pPr>
              <w:spacing w:after="0" w:line="240" w:lineRule="auto"/>
              <w:jc w:val="both"/>
            </w:pPr>
            <w:r w:rsidRPr="00BB2C03">
              <w:t>Sudaryti vaikams galimybes pažinti gamtinę ir socialinę aplinką stebint artimiausius o</w:t>
            </w:r>
            <w:r>
              <w:t xml:space="preserve">bjektus, t. y. kraštovaizdžius, </w:t>
            </w:r>
            <w:r w:rsidRPr="00BB2C03">
              <w:t>augalus, gyvūnus, statinius, paminklus ir kt.</w:t>
            </w:r>
          </w:p>
          <w:p w:rsidR="00912207" w:rsidRDefault="00912207" w:rsidP="008632CD">
            <w:pPr>
              <w:spacing w:after="0" w:line="240" w:lineRule="auto"/>
              <w:jc w:val="both"/>
            </w:pPr>
            <w:r w:rsidRPr="00BB2C03">
              <w:t xml:space="preserve">Organizuoti netolimas išvykas. </w:t>
            </w:r>
          </w:p>
          <w:p w:rsidR="00912207" w:rsidRPr="00BB2C03" w:rsidRDefault="00912207" w:rsidP="008632CD">
            <w:pPr>
              <w:spacing w:after="0" w:line="240" w:lineRule="auto"/>
              <w:jc w:val="both"/>
            </w:pPr>
            <w:r w:rsidRPr="00BB2C03">
              <w:t>Pagal galimybes keliauti pėsčiomis ir autobusais.</w:t>
            </w:r>
          </w:p>
          <w:p w:rsidR="00912207" w:rsidRPr="00053905" w:rsidRDefault="00912207" w:rsidP="008632CD">
            <w:pPr>
              <w:spacing w:after="0" w:line="240" w:lineRule="auto"/>
              <w:jc w:val="both"/>
            </w:pPr>
            <w:r w:rsidRPr="00BB2C03">
              <w:t>Kartu su vaikais atlikti nesudėtingus bandymus, pvz., tirpinti medžiagas, daiginti sėklas, išardyti nebereikalingus prietaisus ir pan.</w:t>
            </w:r>
          </w:p>
        </w:tc>
      </w:tr>
      <w:tr w:rsidR="00912207" w:rsidTr="00AC6626">
        <w:tc>
          <w:tcPr>
            <w:tcW w:w="7465" w:type="dxa"/>
          </w:tcPr>
          <w:p w:rsidR="00912207" w:rsidRPr="00BB2C03" w:rsidRDefault="00912207" w:rsidP="008632CD">
            <w:pPr>
              <w:spacing w:after="0" w:line="240" w:lineRule="auto"/>
              <w:jc w:val="both"/>
            </w:pPr>
            <w:r w:rsidRPr="00BB2C03">
              <w:t>Pasako tėvų profesijas, įvardija savo giminaičius, žino savo namų adresą.</w:t>
            </w:r>
          </w:p>
          <w:p w:rsidR="00912207" w:rsidRPr="00BB2C03" w:rsidRDefault="00912207" w:rsidP="008632CD">
            <w:pPr>
              <w:spacing w:after="0" w:line="240" w:lineRule="auto"/>
              <w:jc w:val="both"/>
            </w:pPr>
            <w:r w:rsidRPr="00BB2C03">
              <w:t>Pasako savo šalies ir sostinės pavadinimą.</w:t>
            </w:r>
          </w:p>
          <w:p w:rsidR="00912207" w:rsidRDefault="00912207" w:rsidP="008632CD">
            <w:pPr>
              <w:spacing w:after="0" w:line="240" w:lineRule="auto"/>
              <w:jc w:val="both"/>
            </w:pPr>
            <w:r w:rsidRPr="00BB2C03">
              <w:t>Skiria ir pavadina suaugusiųjų profesijas, darbus ir</w:t>
            </w:r>
            <w:r>
              <w:t xml:space="preserve"> buitį palengvinančią techniką.</w:t>
            </w:r>
          </w:p>
          <w:p w:rsidR="00912207" w:rsidRPr="00BB2C03" w:rsidRDefault="00912207" w:rsidP="008632CD">
            <w:pPr>
              <w:spacing w:after="0" w:line="240" w:lineRule="auto"/>
              <w:jc w:val="both"/>
            </w:pPr>
            <w:r w:rsidRPr="00BB2C03">
              <w:t xml:space="preserve">Samprotauja apie tai, kad gamindami daiktus žmonės įdeda daug darbo, </w:t>
            </w:r>
            <w:r w:rsidRPr="00BB2C03">
              <w:lastRenderedPageBreak/>
              <w:t>kokių savybių žmogui reikia darbe, kokios yra profesijos.</w:t>
            </w:r>
          </w:p>
          <w:p w:rsidR="00912207" w:rsidRPr="00BB2C03" w:rsidRDefault="00912207" w:rsidP="008632CD">
            <w:pPr>
              <w:spacing w:after="0" w:line="240" w:lineRule="auto"/>
              <w:jc w:val="both"/>
            </w:pPr>
            <w:r w:rsidRPr="00BB2C03">
              <w:t>Domisi, kokie daiktai buvo naudojami seniau, kaip jie pasikeitė.</w:t>
            </w:r>
          </w:p>
          <w:p w:rsidR="00912207" w:rsidRPr="00BB2C03" w:rsidRDefault="00912207" w:rsidP="008632CD">
            <w:pPr>
              <w:spacing w:after="0" w:line="240" w:lineRule="auto"/>
              <w:jc w:val="both"/>
            </w:pPr>
            <w:r w:rsidRPr="00BB2C03">
              <w:t>Papasakoja apie tradicines šventes.</w:t>
            </w:r>
          </w:p>
          <w:p w:rsidR="00912207" w:rsidRPr="00BB2C03" w:rsidRDefault="00912207" w:rsidP="008632CD">
            <w:pPr>
              <w:spacing w:after="0" w:line="240" w:lineRule="auto"/>
              <w:jc w:val="both"/>
            </w:pPr>
            <w:r w:rsidRPr="00BB2C03">
              <w:t xml:space="preserve">Pradeda jausti prieraišumą prie artimiausios gamtinės aplinkos, dalyvauja ją prižiūrint ir puošiant, suvokia savo </w:t>
            </w:r>
            <w:r>
              <w:t>vietą joje, pažįsta ir įvardi</w:t>
            </w:r>
            <w:r w:rsidRPr="00BB2C03">
              <w:t>ja gyvenamosios vietovės objektus gyvūnus ir augalus.</w:t>
            </w:r>
          </w:p>
          <w:p w:rsidR="00912207" w:rsidRPr="00BB2C03" w:rsidRDefault="00912207" w:rsidP="008632CD">
            <w:pPr>
              <w:spacing w:after="0" w:line="240" w:lineRule="auto"/>
              <w:jc w:val="both"/>
            </w:pPr>
            <w:r w:rsidRPr="00BB2C03">
              <w:t>Rodo pagarbą gyvajai ir negyvajai aplinkai ir besiformuojančią atsakomybę už jos išsaugojimą.</w:t>
            </w:r>
          </w:p>
          <w:p w:rsidR="00912207" w:rsidRPr="00053905" w:rsidRDefault="00912207" w:rsidP="008632CD">
            <w:pPr>
              <w:spacing w:after="0" w:line="240" w:lineRule="auto"/>
              <w:jc w:val="both"/>
            </w:pPr>
            <w:r w:rsidRPr="00BB2C03">
              <w:t xml:space="preserve">Mokosi rūšiuoti atliekas. </w:t>
            </w:r>
          </w:p>
        </w:tc>
        <w:tc>
          <w:tcPr>
            <w:tcW w:w="7393" w:type="dxa"/>
            <w:gridSpan w:val="3"/>
          </w:tcPr>
          <w:p w:rsidR="00912207" w:rsidRPr="00BB2C03" w:rsidRDefault="00912207" w:rsidP="008632CD">
            <w:pPr>
              <w:spacing w:after="0" w:line="240" w:lineRule="auto"/>
              <w:jc w:val="both"/>
            </w:pPr>
            <w:r w:rsidRPr="00BB2C03">
              <w:lastRenderedPageBreak/>
              <w:t>Siūlyti vaikams tyrinėti žemėlapius, gaublį.</w:t>
            </w:r>
          </w:p>
          <w:p w:rsidR="00912207" w:rsidRPr="00BB2C03" w:rsidRDefault="00912207" w:rsidP="008632CD">
            <w:pPr>
              <w:spacing w:after="0" w:line="240" w:lineRule="auto"/>
              <w:jc w:val="both"/>
            </w:pPr>
            <w:r w:rsidRPr="00BB2C03">
              <w:t xml:space="preserve">Supažindinti su giminės medžiu. </w:t>
            </w:r>
          </w:p>
          <w:p w:rsidR="00912207" w:rsidRDefault="00912207" w:rsidP="008632CD">
            <w:pPr>
              <w:spacing w:after="0" w:line="240" w:lineRule="auto"/>
              <w:jc w:val="both"/>
            </w:pPr>
            <w:r w:rsidRPr="00BB2C03">
              <w:t>Ekskursijos į tėvelių darbovietes.</w:t>
            </w:r>
          </w:p>
          <w:p w:rsidR="00912207" w:rsidRPr="00BB2C03" w:rsidRDefault="00912207" w:rsidP="008632CD">
            <w:pPr>
              <w:spacing w:after="0" w:line="240" w:lineRule="auto"/>
              <w:jc w:val="both"/>
            </w:pPr>
            <w:r w:rsidRPr="00BB2C03">
              <w:t xml:space="preserve">Kviesti tėvelius </w:t>
            </w:r>
            <w:r>
              <w:t>papasakoti apie savo profe</w:t>
            </w:r>
            <w:r w:rsidRPr="00BB2C03">
              <w:t xml:space="preserve">siją. </w:t>
            </w:r>
          </w:p>
          <w:p w:rsidR="00912207" w:rsidRPr="00BB2C03" w:rsidRDefault="00912207" w:rsidP="008632CD">
            <w:pPr>
              <w:spacing w:after="0" w:line="240" w:lineRule="auto"/>
              <w:jc w:val="both"/>
            </w:pPr>
            <w:r>
              <w:t xml:space="preserve">Turėti grupėje kampelį su </w:t>
            </w:r>
            <w:r w:rsidRPr="00BB2C03">
              <w:t>Lietuvos atributika.</w:t>
            </w:r>
          </w:p>
          <w:p w:rsidR="00912207" w:rsidRPr="00BB2C03" w:rsidRDefault="00912207" w:rsidP="008632CD">
            <w:pPr>
              <w:spacing w:after="0" w:line="240" w:lineRule="auto"/>
              <w:jc w:val="both"/>
            </w:pPr>
            <w:r w:rsidRPr="00BB2C03">
              <w:lastRenderedPageBreak/>
              <w:t xml:space="preserve">Pagal galimybes supažindinti vaikus su senoviniais rakandais, leisti juos išbandyti, lyginti juos su dabartine technika. </w:t>
            </w:r>
          </w:p>
          <w:p w:rsidR="00912207" w:rsidRPr="00BB2C03" w:rsidRDefault="00912207" w:rsidP="008632CD">
            <w:pPr>
              <w:spacing w:after="0" w:line="240" w:lineRule="auto"/>
              <w:jc w:val="both"/>
            </w:pPr>
            <w:r w:rsidRPr="00BB2C03">
              <w:t>Švęsti tradicines šventes.</w:t>
            </w:r>
          </w:p>
          <w:p w:rsidR="00912207" w:rsidRPr="00BB2C03" w:rsidRDefault="00912207" w:rsidP="008632CD">
            <w:pPr>
              <w:spacing w:after="0" w:line="240" w:lineRule="auto"/>
              <w:jc w:val="both"/>
            </w:pPr>
            <w:r w:rsidRPr="00BB2C03">
              <w:t>Naudoti vaizdo įrašus apie Respublikoje švenčiamas tradicines šventes (pvz., Užgavėnės Rumšiškėse, žirgų lenktynės Dusetose ir kt.) fotoalbumus apie gamtą, kalbėtis apie tai, ką juose pamatė.</w:t>
            </w:r>
          </w:p>
          <w:p w:rsidR="00912207" w:rsidRPr="00BB2C03" w:rsidRDefault="00912207" w:rsidP="008632CD">
            <w:pPr>
              <w:spacing w:after="0" w:line="240" w:lineRule="auto"/>
              <w:jc w:val="both"/>
            </w:pPr>
            <w:r>
              <w:t>Skirti užduotis</w:t>
            </w:r>
            <w:r w:rsidRPr="00BB2C03">
              <w:t xml:space="preserve"> vaikui stebėti žvaigždes žiemą ryte einant į darželį ir pasakoti.</w:t>
            </w:r>
          </w:p>
          <w:p w:rsidR="00912207" w:rsidRPr="00BB2C03" w:rsidRDefault="00912207" w:rsidP="008632CD">
            <w:pPr>
              <w:spacing w:after="0" w:line="240" w:lineRule="auto"/>
              <w:jc w:val="both"/>
            </w:pPr>
            <w:r>
              <w:t xml:space="preserve">Stebėti su vaikais įvairius </w:t>
            </w:r>
            <w:r w:rsidRPr="00BB2C03">
              <w:t xml:space="preserve">gamtos reiškinius. </w:t>
            </w:r>
          </w:p>
          <w:p w:rsidR="00912207" w:rsidRPr="00BB2C03" w:rsidRDefault="00912207" w:rsidP="008632CD">
            <w:pPr>
              <w:spacing w:after="0" w:line="240" w:lineRule="auto"/>
              <w:jc w:val="both"/>
            </w:pPr>
            <w:r w:rsidRPr="00BB2C03">
              <w:t>Supažindinti su atliekų panaudojimo galimybėmis ir siūlyti daryti įvairius darbelius iš jų.</w:t>
            </w:r>
          </w:p>
          <w:p w:rsidR="00912207" w:rsidRPr="00053905" w:rsidRDefault="00912207" w:rsidP="008632CD">
            <w:pPr>
              <w:spacing w:after="0" w:line="240" w:lineRule="auto"/>
              <w:jc w:val="both"/>
            </w:pPr>
            <w:r>
              <w:t xml:space="preserve">Siūlyti stalo žaidimų, įvairių </w:t>
            </w:r>
            <w:r w:rsidRPr="00BB2C03">
              <w:t>loto</w:t>
            </w:r>
            <w:r w:rsidR="00BB05C3">
              <w:t>, vartyti žurnalus.</w:t>
            </w:r>
          </w:p>
        </w:tc>
      </w:tr>
      <w:tr w:rsidR="00912207" w:rsidTr="00AC6626">
        <w:tc>
          <w:tcPr>
            <w:tcW w:w="14858" w:type="dxa"/>
            <w:gridSpan w:val="4"/>
          </w:tcPr>
          <w:p w:rsidR="00912207" w:rsidRPr="008632CD" w:rsidRDefault="00912207" w:rsidP="008632CD">
            <w:pPr>
              <w:spacing w:after="0" w:line="240" w:lineRule="auto"/>
              <w:jc w:val="center"/>
              <w:rPr>
                <w:b/>
              </w:rPr>
            </w:pPr>
            <w:r w:rsidRPr="008632CD">
              <w:rPr>
                <w:b/>
              </w:rPr>
              <w:lastRenderedPageBreak/>
              <w:t>6 žingsnis. Skaičiavimas ir matavimas (forma, erdvė)</w:t>
            </w:r>
          </w:p>
          <w:p w:rsidR="00912207" w:rsidRDefault="00912207" w:rsidP="008632CD">
            <w:pPr>
              <w:spacing w:after="0" w:line="240" w:lineRule="auto"/>
              <w:jc w:val="both"/>
            </w:pPr>
          </w:p>
        </w:tc>
      </w:tr>
      <w:tr w:rsidR="00912207" w:rsidTr="00AC6626">
        <w:tc>
          <w:tcPr>
            <w:tcW w:w="7465" w:type="dxa"/>
          </w:tcPr>
          <w:p w:rsidR="00912207" w:rsidRPr="008632CD" w:rsidRDefault="00912207" w:rsidP="008632CD">
            <w:pPr>
              <w:spacing w:after="0" w:line="240" w:lineRule="auto"/>
              <w:jc w:val="both"/>
              <w:rPr>
                <w:b/>
              </w:rPr>
            </w:pPr>
            <w:r w:rsidRPr="008632CD">
              <w:rPr>
                <w:b/>
              </w:rPr>
              <w:t>Skaičiavimas</w:t>
            </w:r>
          </w:p>
          <w:p w:rsidR="00912207" w:rsidRDefault="00912207" w:rsidP="008632CD">
            <w:pPr>
              <w:spacing w:after="0" w:line="240" w:lineRule="auto"/>
              <w:jc w:val="both"/>
            </w:pPr>
            <w:r w:rsidRPr="002841A2">
              <w:t xml:space="preserve">Susieja daiktų (realių ar pavaizduotų) kiekį su atitinkamu daiktų skaičių žyminčiu simboliu. </w:t>
            </w:r>
          </w:p>
          <w:p w:rsidR="00912207" w:rsidRDefault="00912207" w:rsidP="008632CD">
            <w:pPr>
              <w:spacing w:after="0" w:line="240" w:lineRule="auto"/>
              <w:jc w:val="both"/>
            </w:pPr>
            <w:r w:rsidRPr="002841A2">
              <w:t xml:space="preserve">Skaičiuoja bent iki 10. </w:t>
            </w:r>
          </w:p>
          <w:p w:rsidR="00912207" w:rsidRPr="002841A2" w:rsidRDefault="00912207" w:rsidP="008632CD">
            <w:pPr>
              <w:spacing w:after="0" w:line="240" w:lineRule="auto"/>
              <w:jc w:val="both"/>
            </w:pPr>
            <w:r w:rsidRPr="002841A2">
              <w:t xml:space="preserve">Palygina mažai daiktų turinčias grupes pagal kiekį. </w:t>
            </w:r>
          </w:p>
          <w:p w:rsidR="00912207" w:rsidRPr="00053905" w:rsidRDefault="00912207" w:rsidP="008632CD">
            <w:pPr>
              <w:spacing w:after="0" w:line="240" w:lineRule="auto"/>
              <w:jc w:val="both"/>
            </w:pPr>
            <w:r w:rsidRPr="002841A2">
              <w:t>Supranta ir vartoja žodžius: daugiau (mažiau) vienu, dviem, po lygiai, pusiau, į 2 dalis, į 4 dalis.</w:t>
            </w:r>
          </w:p>
        </w:tc>
        <w:tc>
          <w:tcPr>
            <w:tcW w:w="7393" w:type="dxa"/>
            <w:gridSpan w:val="3"/>
          </w:tcPr>
          <w:p w:rsidR="00912207" w:rsidRPr="002841A2" w:rsidRDefault="00912207" w:rsidP="008632CD">
            <w:pPr>
              <w:spacing w:after="0" w:line="240" w:lineRule="auto"/>
              <w:jc w:val="both"/>
            </w:pPr>
            <w:r>
              <w:t xml:space="preserve">Skatinti vaiko norą sužinoti, </w:t>
            </w:r>
            <w:r w:rsidRPr="002841A2">
              <w:t xml:space="preserve">pažinti, kuo daugiau išmokti. </w:t>
            </w:r>
          </w:p>
          <w:p w:rsidR="00912207" w:rsidRDefault="00912207" w:rsidP="008632CD">
            <w:pPr>
              <w:spacing w:after="0" w:line="240" w:lineRule="auto"/>
              <w:jc w:val="both"/>
            </w:pPr>
            <w:r w:rsidRPr="002841A2">
              <w:t xml:space="preserve">Leisti pasirinkti vaikui įdomius ir suprantamus stalo žaidimus, dalomąją medžiagą, taip pat veiklą, kurioje dalyvaudamas jis galėtų lavinti savo mąstymo ir skaičiavimo įgūdžius, formuotis svarbius tolimesniam matematikos mokymuisi vaizdinius. </w:t>
            </w:r>
          </w:p>
          <w:p w:rsidR="00912207" w:rsidRPr="00053905" w:rsidRDefault="00912207" w:rsidP="008632CD">
            <w:pPr>
              <w:spacing w:after="0" w:line="240" w:lineRule="auto"/>
              <w:jc w:val="both"/>
            </w:pPr>
            <w:r w:rsidRPr="002841A2">
              <w:t xml:space="preserve">Skatinti vaiką aiškinti kitiems savo mintis, idėjas apie atliekamus skaičiavimus. </w:t>
            </w:r>
          </w:p>
        </w:tc>
      </w:tr>
      <w:tr w:rsidR="00912207" w:rsidTr="00AC6626">
        <w:tc>
          <w:tcPr>
            <w:tcW w:w="7465" w:type="dxa"/>
          </w:tcPr>
          <w:p w:rsidR="00912207" w:rsidRPr="00053905" w:rsidRDefault="00912207" w:rsidP="008632CD">
            <w:pPr>
              <w:spacing w:after="0" w:line="240" w:lineRule="auto"/>
              <w:jc w:val="both"/>
            </w:pPr>
            <w:r w:rsidRPr="000B444D">
              <w:t>Atpažįsta, atkuria, pratęsia, sukuria skirtingų garsų, dydžių, formų, spalvų sekas su 2–3 pasikartojančiais elementais.</w:t>
            </w:r>
          </w:p>
        </w:tc>
        <w:tc>
          <w:tcPr>
            <w:tcW w:w="7393" w:type="dxa"/>
            <w:gridSpan w:val="3"/>
          </w:tcPr>
          <w:p w:rsidR="00912207" w:rsidRPr="00053905" w:rsidRDefault="00912207" w:rsidP="008632CD">
            <w:pPr>
              <w:spacing w:after="0" w:line="240" w:lineRule="auto"/>
              <w:jc w:val="both"/>
            </w:pPr>
            <w:r>
              <w:t xml:space="preserve">Mokyti vaiką kuo įvairesnėse </w:t>
            </w:r>
            <w:r w:rsidRPr="000B444D">
              <w:t>aplinkose pastebėti įvairius sekų sudarymo būdus ir pasiūlyti kuo įvairesnės veiklos, kuria vaikas galėtų išbandyti matytus ir paties sugalvotus sekų sudarymo būdus.</w:t>
            </w:r>
          </w:p>
        </w:tc>
      </w:tr>
      <w:tr w:rsidR="00912207" w:rsidTr="00AC6626">
        <w:tc>
          <w:tcPr>
            <w:tcW w:w="7465" w:type="dxa"/>
          </w:tcPr>
          <w:p w:rsidR="00912207" w:rsidRPr="008632CD" w:rsidRDefault="00912207" w:rsidP="008632CD">
            <w:pPr>
              <w:spacing w:after="0" w:line="240" w:lineRule="auto"/>
              <w:jc w:val="both"/>
              <w:rPr>
                <w:b/>
              </w:rPr>
            </w:pPr>
            <w:r w:rsidRPr="008632CD">
              <w:rPr>
                <w:b/>
              </w:rPr>
              <w:t>Matavimas</w:t>
            </w:r>
          </w:p>
          <w:p w:rsidR="00912207" w:rsidRDefault="00912207" w:rsidP="008632CD">
            <w:pPr>
              <w:spacing w:after="0" w:line="240" w:lineRule="auto"/>
              <w:jc w:val="both"/>
            </w:pPr>
            <w:r w:rsidRPr="000B444D">
              <w:t xml:space="preserve">Skiria plokštumos ir erdvės figūras: skritulį ir rutulį, kvadratą ir kubą. </w:t>
            </w:r>
          </w:p>
          <w:p w:rsidR="00912207" w:rsidRPr="00053905" w:rsidRDefault="00912207" w:rsidP="008632CD">
            <w:pPr>
              <w:spacing w:after="0" w:line="240" w:lineRule="auto"/>
              <w:jc w:val="both"/>
            </w:pPr>
            <w:r w:rsidRPr="000B444D">
              <w:t>Klasifik</w:t>
            </w:r>
            <w:r>
              <w:t xml:space="preserve">uoja daiktus pagal dydį, formą </w:t>
            </w:r>
            <w:r w:rsidRPr="000B444D">
              <w:t>arba spalvą</w:t>
            </w:r>
            <w:r>
              <w:t>.</w:t>
            </w:r>
          </w:p>
        </w:tc>
        <w:tc>
          <w:tcPr>
            <w:tcW w:w="7393" w:type="dxa"/>
            <w:gridSpan w:val="3"/>
          </w:tcPr>
          <w:p w:rsidR="00912207" w:rsidRPr="000B444D" w:rsidRDefault="00912207" w:rsidP="008632CD">
            <w:pPr>
              <w:spacing w:after="0" w:line="240" w:lineRule="auto"/>
              <w:jc w:val="both"/>
            </w:pPr>
            <w:r w:rsidRPr="000B444D">
              <w:t>Skatinti vaiką aplinkoje ieškoti daiktų ir jų dalių, savo forma primenančių pažįstamas, matytas geometrines figūras</w:t>
            </w:r>
            <w:r>
              <w:t>.</w:t>
            </w:r>
          </w:p>
          <w:p w:rsidR="00912207" w:rsidRPr="00053905" w:rsidRDefault="00912207" w:rsidP="008632CD">
            <w:pPr>
              <w:spacing w:after="0" w:line="240" w:lineRule="auto"/>
              <w:jc w:val="both"/>
            </w:pPr>
          </w:p>
        </w:tc>
      </w:tr>
      <w:tr w:rsidR="00912207" w:rsidTr="00AC6626">
        <w:tc>
          <w:tcPr>
            <w:tcW w:w="7465" w:type="dxa"/>
          </w:tcPr>
          <w:p w:rsidR="00912207" w:rsidRDefault="00912207" w:rsidP="008632CD">
            <w:pPr>
              <w:spacing w:after="0" w:line="240" w:lineRule="auto"/>
              <w:jc w:val="both"/>
            </w:pPr>
            <w:r w:rsidRPr="000B444D">
              <w:t>Matuodamas atstumą, ilgį, tūrį, masę, naudojasi vienu ar keliais sąlyginiais matais</w:t>
            </w:r>
            <w:r>
              <w:t xml:space="preserve"> (savo pėda, sprindžiu, trečiu </w:t>
            </w:r>
            <w:r w:rsidRPr="000B444D">
              <w:t xml:space="preserve">daiktu). </w:t>
            </w:r>
          </w:p>
          <w:p w:rsidR="00912207" w:rsidRDefault="00912207" w:rsidP="008632CD">
            <w:pPr>
              <w:spacing w:after="0" w:line="240" w:lineRule="auto"/>
              <w:jc w:val="both"/>
            </w:pPr>
            <w:r w:rsidRPr="000B444D">
              <w:t xml:space="preserve">Atranda, kad į skirtingos formos daiktus galima sutalpinti tą patį skystų ar birių medžiagų (vandens, smėlio ir kt.) kiekį. </w:t>
            </w:r>
          </w:p>
          <w:p w:rsidR="00912207" w:rsidRPr="00053905" w:rsidRDefault="00912207" w:rsidP="008632CD">
            <w:pPr>
              <w:spacing w:after="0" w:line="240" w:lineRule="auto"/>
              <w:jc w:val="both"/>
            </w:pPr>
            <w:r w:rsidRPr="000B444D">
              <w:t xml:space="preserve">Lygindamas dydžius, vartoja jų skirtumo didumą pabrėžiančius žodžius </w:t>
            </w:r>
            <w:r w:rsidRPr="000B444D">
              <w:lastRenderedPageBreak/>
              <w:t>(šiek tiek didesnis, truputį mažesnis, didžiausias, mažiausias ir kt.</w:t>
            </w:r>
            <w:r>
              <w:t>).</w:t>
            </w:r>
          </w:p>
        </w:tc>
        <w:tc>
          <w:tcPr>
            <w:tcW w:w="7393" w:type="dxa"/>
            <w:gridSpan w:val="3"/>
          </w:tcPr>
          <w:p w:rsidR="00912207" w:rsidRDefault="00912207" w:rsidP="008632CD">
            <w:pPr>
              <w:spacing w:after="0" w:line="240" w:lineRule="auto"/>
              <w:jc w:val="both"/>
            </w:pPr>
            <w:r w:rsidRPr="000B444D">
              <w:lastRenderedPageBreak/>
              <w:t xml:space="preserve">Matuoti pėdomis, sprindžiais, piršto storiu, lazdele ir pan. </w:t>
            </w:r>
          </w:p>
          <w:p w:rsidR="00912207" w:rsidRDefault="00912207" w:rsidP="008632CD">
            <w:pPr>
              <w:spacing w:after="0" w:line="240" w:lineRule="auto"/>
              <w:jc w:val="both"/>
            </w:pPr>
            <w:r w:rsidRPr="000B444D">
              <w:t xml:space="preserve">Pasiūlyti veiklą, formuojančią supratimą apie tvermės dėsnį (pvz., sudaryti sąlygas eksperimentuojant atrasti, kad toks pat medžiagos ar produkto kiekis gali būti supakuotas skirtingų formų pakuotėse). </w:t>
            </w:r>
          </w:p>
          <w:p w:rsidR="00912207" w:rsidRPr="000B444D" w:rsidRDefault="00912207" w:rsidP="008632CD">
            <w:pPr>
              <w:spacing w:after="0" w:line="240" w:lineRule="auto"/>
              <w:jc w:val="both"/>
            </w:pPr>
            <w:r w:rsidRPr="000B444D">
              <w:t xml:space="preserve">Sudaryti sąlygas atrasti, kad skirtingos formos daiktai gali būti tos pačios </w:t>
            </w:r>
            <w:r w:rsidRPr="000B444D">
              <w:lastRenderedPageBreak/>
              <w:t xml:space="preserve">talpos ar masės. </w:t>
            </w:r>
          </w:p>
          <w:p w:rsidR="00912207" w:rsidRDefault="00912207" w:rsidP="008632CD">
            <w:pPr>
              <w:spacing w:after="0" w:line="240" w:lineRule="auto"/>
              <w:jc w:val="both"/>
            </w:pPr>
            <w:r w:rsidRPr="000B444D">
              <w:t xml:space="preserve">Siūlyti žaidimus, veiklą, kurioje dalyvaudamas vaikas įgytų supratimą apie ilgio, tūrio, masės matavimo priemones ir būdus. </w:t>
            </w:r>
          </w:p>
          <w:p w:rsidR="00912207" w:rsidRPr="00053905" w:rsidRDefault="00912207" w:rsidP="008632CD">
            <w:pPr>
              <w:spacing w:after="0" w:line="240" w:lineRule="auto"/>
              <w:jc w:val="both"/>
            </w:pPr>
            <w:r w:rsidRPr="000B444D">
              <w:t>Formuoti ir plėsti vaiko žodyną, reikalingą dalinantis idėjomis apie daiktų dydžių santykius („šiek tiek</w:t>
            </w:r>
            <w:r>
              <w:t xml:space="preserve"> didesnis“, „truputį mažesnis“, </w:t>
            </w:r>
            <w:r w:rsidRPr="000B444D">
              <w:t>„didžiausias“, „mažiausias“ ir kt.)</w:t>
            </w:r>
            <w:r>
              <w:t>.</w:t>
            </w:r>
          </w:p>
        </w:tc>
      </w:tr>
      <w:tr w:rsidR="00912207" w:rsidTr="00AC6626">
        <w:tc>
          <w:tcPr>
            <w:tcW w:w="7465" w:type="dxa"/>
          </w:tcPr>
          <w:p w:rsidR="00912207" w:rsidRPr="00053905" w:rsidRDefault="00912207" w:rsidP="008632CD">
            <w:pPr>
              <w:spacing w:after="0" w:line="240" w:lineRule="auto"/>
              <w:jc w:val="both"/>
            </w:pPr>
            <w:r w:rsidRPr="000B444D">
              <w:lastRenderedPageBreak/>
              <w:t>Apibūdina daiktų vietą ir padėtį kitų daiktų ar vienas kito atžvilgiu, sakydamas: į kairę – į dešinę, aukščiau – žemiau, virš – po; šalia, greta, viduryje, tarp, priešais, prie, prieš, paskui, šalia vienas kito, už, prieš, tarp, viduje, išorėje ir kt.</w:t>
            </w:r>
          </w:p>
        </w:tc>
        <w:tc>
          <w:tcPr>
            <w:tcW w:w="7393" w:type="dxa"/>
            <w:gridSpan w:val="3"/>
          </w:tcPr>
          <w:p w:rsidR="00912207" w:rsidRPr="000B444D" w:rsidRDefault="00912207" w:rsidP="008632CD">
            <w:pPr>
              <w:spacing w:after="0" w:line="240" w:lineRule="auto"/>
              <w:jc w:val="both"/>
            </w:pPr>
            <w:r w:rsidRPr="000B444D">
              <w:t>Pasiūlyti veiklą, kurioje aktyviai dalyvaudamas vaikas galėtų plėsti žodyną, reikalingą judėjimo krypčiai, daiktų vietai nusakyti.</w:t>
            </w:r>
          </w:p>
          <w:p w:rsidR="00912207" w:rsidRPr="00053905" w:rsidRDefault="00912207" w:rsidP="008632CD">
            <w:pPr>
              <w:spacing w:after="0" w:line="240" w:lineRule="auto"/>
              <w:jc w:val="both"/>
            </w:pPr>
          </w:p>
        </w:tc>
      </w:tr>
      <w:tr w:rsidR="00912207" w:rsidTr="00AC6626">
        <w:tc>
          <w:tcPr>
            <w:tcW w:w="7465" w:type="dxa"/>
          </w:tcPr>
          <w:p w:rsidR="00912207" w:rsidRPr="00053905" w:rsidRDefault="00912207" w:rsidP="008632CD">
            <w:pPr>
              <w:spacing w:after="0" w:line="240" w:lineRule="auto"/>
              <w:jc w:val="both"/>
            </w:pPr>
            <w:r w:rsidRPr="000B444D">
              <w:t>Žino, jog gamtoje esama įvairios trukmės pasikartojančių ciklų (kartojasi savaitės dienos, metų laikai ir pan.)</w:t>
            </w:r>
            <w:r>
              <w:t>.</w:t>
            </w:r>
          </w:p>
        </w:tc>
        <w:tc>
          <w:tcPr>
            <w:tcW w:w="7393" w:type="dxa"/>
            <w:gridSpan w:val="3"/>
          </w:tcPr>
          <w:p w:rsidR="00912207" w:rsidRDefault="00912207" w:rsidP="008632CD">
            <w:pPr>
              <w:spacing w:after="0" w:line="240" w:lineRule="auto"/>
              <w:jc w:val="both"/>
            </w:pPr>
            <w:r w:rsidRPr="000B444D">
              <w:t xml:space="preserve">Žaisti žaidimus su smėlio laikrodžiu, žadintuvu. </w:t>
            </w:r>
          </w:p>
          <w:p w:rsidR="00912207" w:rsidRDefault="00912207" w:rsidP="008632CD">
            <w:pPr>
              <w:spacing w:after="0" w:line="240" w:lineRule="auto"/>
              <w:jc w:val="both"/>
            </w:pPr>
            <w:r w:rsidRPr="000B444D">
              <w:t xml:space="preserve">Atkreipti vaiko dėmesį į tai, ką galima nuveikti per minutę, 10 minučių, dieną, savaitę. </w:t>
            </w:r>
          </w:p>
          <w:p w:rsidR="00912207" w:rsidRDefault="00912207" w:rsidP="008632CD">
            <w:pPr>
              <w:spacing w:after="0" w:line="240" w:lineRule="auto"/>
              <w:jc w:val="both"/>
            </w:pPr>
            <w:r w:rsidRPr="000B444D">
              <w:t xml:space="preserve">Skatinti dažniau vartoti savaitės dienų pavadinimus. </w:t>
            </w:r>
          </w:p>
          <w:p w:rsidR="00912207" w:rsidRPr="00053905" w:rsidRDefault="00912207" w:rsidP="008632CD">
            <w:pPr>
              <w:spacing w:after="0" w:line="240" w:lineRule="auto"/>
              <w:jc w:val="both"/>
            </w:pPr>
            <w:r w:rsidRPr="000B444D">
              <w:t>Kalbėtis apie metų laikų kaitą, įvairiu metų laiku atliekamus darbus.</w:t>
            </w:r>
          </w:p>
        </w:tc>
      </w:tr>
      <w:tr w:rsidR="00912207" w:rsidTr="00AC6626">
        <w:tc>
          <w:tcPr>
            <w:tcW w:w="14858" w:type="dxa"/>
            <w:gridSpan w:val="4"/>
          </w:tcPr>
          <w:p w:rsidR="00912207" w:rsidRPr="008632CD" w:rsidRDefault="00912207" w:rsidP="008632CD">
            <w:pPr>
              <w:spacing w:after="0" w:line="240" w:lineRule="auto"/>
              <w:jc w:val="center"/>
              <w:rPr>
                <w:b/>
              </w:rPr>
            </w:pPr>
            <w:r w:rsidRPr="008632CD">
              <w:rPr>
                <w:b/>
              </w:rPr>
              <w:t>6 žingsnis. Tyrinėjimas</w:t>
            </w:r>
          </w:p>
          <w:p w:rsidR="00912207" w:rsidRDefault="00912207" w:rsidP="008632CD">
            <w:pPr>
              <w:spacing w:after="0" w:line="240" w:lineRule="auto"/>
              <w:jc w:val="both"/>
            </w:pPr>
          </w:p>
        </w:tc>
      </w:tr>
      <w:tr w:rsidR="00912207" w:rsidTr="00AC6626">
        <w:tc>
          <w:tcPr>
            <w:tcW w:w="7465" w:type="dxa"/>
          </w:tcPr>
          <w:p w:rsidR="00912207" w:rsidRDefault="00912207" w:rsidP="008632CD">
            <w:pPr>
              <w:spacing w:after="0" w:line="240" w:lineRule="auto"/>
              <w:jc w:val="both"/>
            </w:pPr>
            <w:r w:rsidRPr="0075390B">
              <w:t>Domisi aplinka, mėgsta stebėti, kaip auga augalai, kaip elgiasi gyvūnai, noriai atlieka paprastus bandymus, tyrinėja, iš kokių medžiagų padaryt</w:t>
            </w:r>
            <w:r>
              <w:t xml:space="preserve">i daiktai, kur jie naudojami. </w:t>
            </w:r>
          </w:p>
          <w:p w:rsidR="00912207" w:rsidRDefault="00912207" w:rsidP="008632CD">
            <w:pPr>
              <w:spacing w:after="0" w:line="240" w:lineRule="auto"/>
              <w:jc w:val="both"/>
            </w:pPr>
            <w:r w:rsidRPr="0075390B">
              <w:t>Samprotauja apie tai, ką atrado, sužinojo, kelia tolesnius klausimus, siūlo idėjas,</w:t>
            </w:r>
            <w:r>
              <w:t xml:space="preserve"> ką dar galima būtų tyrinėti. </w:t>
            </w:r>
          </w:p>
          <w:p w:rsidR="00912207" w:rsidRDefault="00912207" w:rsidP="008632CD">
            <w:pPr>
              <w:spacing w:after="0" w:line="240" w:lineRule="auto"/>
              <w:jc w:val="both"/>
            </w:pPr>
            <w:r w:rsidRPr="0075390B">
              <w:t>Domisi, kaip seniau gyveno žmonės, kai</w:t>
            </w:r>
            <w:r>
              <w:t xml:space="preserve">p žmonės gyvena kitose šalyse. </w:t>
            </w:r>
          </w:p>
          <w:p w:rsidR="00912207" w:rsidRDefault="00912207" w:rsidP="008632CD">
            <w:pPr>
              <w:spacing w:after="0" w:line="240" w:lineRule="auto"/>
              <w:jc w:val="both"/>
            </w:pPr>
            <w:r>
              <w:t xml:space="preserve">Aktyviai tyrinėdami aplinką </w:t>
            </w:r>
            <w:r w:rsidRPr="0075390B">
              <w:t>demonstruoja vis didėjančią kūno kontrolę, tinkamai pasitelkia visus pojūčius, savo galimybėms išplėsti pasitelkia įrankius ir kitas priemo</w:t>
            </w:r>
            <w:r>
              <w:t xml:space="preserve">nes (pvz., lupą, mikroskopą). </w:t>
            </w:r>
          </w:p>
          <w:p w:rsidR="00912207" w:rsidRDefault="00912207" w:rsidP="008632CD">
            <w:pPr>
              <w:spacing w:after="0" w:line="240" w:lineRule="auto"/>
              <w:jc w:val="both"/>
            </w:pPr>
            <w:r w:rsidRPr="0075390B">
              <w:t>Su suaugusiaisiais ar kitais vaikais aptaria nesudėtingų stebėjimų, bandymų ar konstravimo planus, numato rezultatą, mokosi pavaizduoti juos nesud</w:t>
            </w:r>
            <w:r>
              <w:t>ėtingose lentelėse, diagramose.</w:t>
            </w:r>
          </w:p>
          <w:p w:rsidR="00912207" w:rsidRDefault="00912207" w:rsidP="008632CD">
            <w:pPr>
              <w:spacing w:after="0" w:line="240" w:lineRule="auto"/>
              <w:jc w:val="both"/>
            </w:pPr>
            <w:r w:rsidRPr="0075390B">
              <w:t>Stebėdamas fotografijas aiškinasi, kuo yra panašus į savo artimuosius, kuo skiriasi nuo jų.</w:t>
            </w:r>
          </w:p>
          <w:p w:rsidR="00912207" w:rsidRPr="000B444D" w:rsidRDefault="00912207" w:rsidP="008632CD">
            <w:pPr>
              <w:spacing w:after="0" w:line="240" w:lineRule="auto"/>
              <w:jc w:val="both"/>
            </w:pPr>
            <w:r w:rsidRPr="0075390B">
              <w:t xml:space="preserve">Palygina daiktus, medžiagas, gyvūnus ir augalus, atsižvelgdamas į </w:t>
            </w:r>
            <w:r w:rsidRPr="0075390B">
              <w:lastRenderedPageBreak/>
              <w:t>savybes, juos tikslingai grupuoja ir klasifikuoja.</w:t>
            </w:r>
          </w:p>
        </w:tc>
        <w:tc>
          <w:tcPr>
            <w:tcW w:w="7393" w:type="dxa"/>
            <w:gridSpan w:val="3"/>
          </w:tcPr>
          <w:p w:rsidR="003877FD" w:rsidRDefault="00912207" w:rsidP="008632CD">
            <w:pPr>
              <w:spacing w:after="0" w:line="240" w:lineRule="auto"/>
              <w:jc w:val="both"/>
            </w:pPr>
            <w:r>
              <w:lastRenderedPageBreak/>
              <w:t xml:space="preserve"> Sudaryti sąlygas tyrinėti gamtos ir socialinės aplinko</w:t>
            </w:r>
            <w:r w:rsidR="003877FD">
              <w:t xml:space="preserve">s objektus, jų kaitą, savybes. </w:t>
            </w:r>
          </w:p>
          <w:p w:rsidR="00912207" w:rsidRDefault="00912207" w:rsidP="008632CD">
            <w:pPr>
              <w:spacing w:after="0" w:line="240" w:lineRule="auto"/>
              <w:jc w:val="both"/>
            </w:pPr>
            <w:r>
              <w:t xml:space="preserve">Siūlyti atlikti nesudėtingus bandymus, stebėti prietaisų veikimą. </w:t>
            </w:r>
          </w:p>
          <w:p w:rsidR="00912207" w:rsidRDefault="00912207" w:rsidP="008632CD">
            <w:pPr>
              <w:spacing w:after="0" w:line="240" w:lineRule="auto"/>
              <w:jc w:val="both"/>
            </w:pPr>
            <w:r>
              <w:t xml:space="preserve">Vykdyti projektinę veiklą, skirtą ilgalaikiams stebėjimams.    </w:t>
            </w:r>
          </w:p>
          <w:p w:rsidR="00912207" w:rsidRDefault="00912207" w:rsidP="008632CD">
            <w:pPr>
              <w:spacing w:after="0" w:line="240" w:lineRule="auto"/>
              <w:jc w:val="both"/>
            </w:pPr>
            <w:r>
              <w:t xml:space="preserve">Mokyti vaikus fiksuoti pastebėjimus, pildyti lenteles ir pan. </w:t>
            </w:r>
          </w:p>
          <w:p w:rsidR="00912207" w:rsidRDefault="00912207" w:rsidP="008632CD">
            <w:pPr>
              <w:spacing w:after="0" w:line="240" w:lineRule="auto"/>
              <w:jc w:val="both"/>
            </w:pPr>
            <w:r>
              <w:t xml:space="preserve">Grupėje turėti mikroskopą ir kitus galimus prietaisus, skirtus tyrinėti, mokyti ir skatinti vaikus jais savarankiškai naudotis. </w:t>
            </w:r>
          </w:p>
          <w:p w:rsidR="00912207" w:rsidRDefault="00912207" w:rsidP="008632CD">
            <w:pPr>
              <w:spacing w:after="0" w:line="240" w:lineRule="auto"/>
              <w:jc w:val="both"/>
            </w:pPr>
            <w:r>
              <w:t xml:space="preserve">Skatinti vaikus, kad jie patys ieškotų atsakymų į iškilusius klausimus knygose, internete, jeigu mato, kad nepavyksta, pasiklaustų suaugusiųjų, kurie gali padėti. </w:t>
            </w:r>
          </w:p>
          <w:p w:rsidR="00912207" w:rsidRPr="000B444D" w:rsidRDefault="00912207" w:rsidP="008632CD">
            <w:pPr>
              <w:spacing w:after="0" w:line="240" w:lineRule="auto"/>
              <w:jc w:val="both"/>
            </w:pPr>
          </w:p>
        </w:tc>
      </w:tr>
      <w:tr w:rsidR="00912207" w:rsidTr="00AC6626">
        <w:tc>
          <w:tcPr>
            <w:tcW w:w="14858" w:type="dxa"/>
            <w:gridSpan w:val="4"/>
          </w:tcPr>
          <w:p w:rsidR="00912207" w:rsidRPr="008632CD" w:rsidRDefault="00912207" w:rsidP="008632CD">
            <w:pPr>
              <w:spacing w:after="0" w:line="240" w:lineRule="auto"/>
              <w:jc w:val="center"/>
              <w:rPr>
                <w:b/>
              </w:rPr>
            </w:pPr>
            <w:r w:rsidRPr="008632CD">
              <w:rPr>
                <w:b/>
              </w:rPr>
              <w:t>6 žingsnis. Mokėjimas mokytis</w:t>
            </w:r>
          </w:p>
          <w:p w:rsidR="00912207" w:rsidRDefault="00912207" w:rsidP="008632CD">
            <w:pPr>
              <w:spacing w:after="0" w:line="240" w:lineRule="auto"/>
              <w:jc w:val="both"/>
            </w:pPr>
          </w:p>
        </w:tc>
      </w:tr>
      <w:tr w:rsidR="00912207" w:rsidTr="00AC6626">
        <w:tc>
          <w:tcPr>
            <w:tcW w:w="7465" w:type="dxa"/>
          </w:tcPr>
          <w:p w:rsidR="00912207" w:rsidRDefault="00912207" w:rsidP="008632CD">
            <w:pPr>
              <w:spacing w:after="0" w:line="240" w:lineRule="auto"/>
              <w:jc w:val="both"/>
            </w:pPr>
            <w:r w:rsidRPr="009705C9">
              <w:t xml:space="preserve">Kalba apie tai, ką norėtų išmokti, ką darys, kad išmoktų, numato, ką veiks toliau, kai išmoks. </w:t>
            </w:r>
          </w:p>
          <w:p w:rsidR="00912207" w:rsidRPr="000B444D" w:rsidRDefault="00912207" w:rsidP="009A1818">
            <w:pPr>
              <w:spacing w:after="0" w:line="240" w:lineRule="auto"/>
              <w:jc w:val="both"/>
            </w:pPr>
            <w:r w:rsidRPr="009705C9">
              <w:t>Laiko save tikru mokiniu, atradėju.</w:t>
            </w:r>
          </w:p>
        </w:tc>
        <w:tc>
          <w:tcPr>
            <w:tcW w:w="7393" w:type="dxa"/>
            <w:gridSpan w:val="3"/>
          </w:tcPr>
          <w:p w:rsidR="00912207" w:rsidRPr="000B444D" w:rsidRDefault="00912207" w:rsidP="008632CD">
            <w:pPr>
              <w:spacing w:after="0" w:line="240" w:lineRule="auto"/>
              <w:jc w:val="both"/>
            </w:pPr>
            <w:r w:rsidRPr="009705C9">
              <w:t>„Ryto rato“ ir kitos veiklos metu pasikalbėti su vaikais, ko jie nori išmokti, kaip jie gali mokytis, pastebėti vaiko norą ir sudaryti sąlygas to išmokti</w:t>
            </w:r>
            <w:r w:rsidR="009A1818">
              <w:t>.</w:t>
            </w:r>
          </w:p>
        </w:tc>
      </w:tr>
      <w:tr w:rsidR="00912207" w:rsidTr="00AC6626">
        <w:tc>
          <w:tcPr>
            <w:tcW w:w="7465" w:type="dxa"/>
          </w:tcPr>
          <w:p w:rsidR="00912207" w:rsidRDefault="00912207" w:rsidP="008632CD">
            <w:pPr>
              <w:spacing w:after="0" w:line="240" w:lineRule="auto"/>
              <w:jc w:val="both"/>
            </w:pPr>
            <w:r w:rsidRPr="009705C9">
              <w:t>Drąsiai ieško atsakymų į klausimus, rodo iniciatyvą iškeliant ir sprendžiant problemas.</w:t>
            </w:r>
          </w:p>
          <w:p w:rsidR="00912207" w:rsidRDefault="00912207" w:rsidP="008632CD">
            <w:pPr>
              <w:spacing w:after="0" w:line="240" w:lineRule="auto"/>
              <w:jc w:val="both"/>
            </w:pPr>
            <w:r w:rsidRPr="009705C9">
              <w:t>Išsiaiškina, kokios informacijos reikia, randa reikiamą informaciją įvairiuose šaltiniuose</w:t>
            </w:r>
            <w:r>
              <w:t>.</w:t>
            </w:r>
          </w:p>
          <w:p w:rsidR="00912207" w:rsidRDefault="00912207" w:rsidP="008632CD">
            <w:pPr>
              <w:spacing w:after="0" w:line="240" w:lineRule="auto"/>
              <w:jc w:val="both"/>
            </w:pPr>
            <w:r w:rsidRPr="009705C9">
              <w:t>Siūlo ir jungia idėjas bei strategijas joms įgyvendinti</w:t>
            </w:r>
            <w:r>
              <w:t>.</w:t>
            </w:r>
          </w:p>
          <w:p w:rsidR="00912207" w:rsidRPr="000B444D" w:rsidRDefault="00912207" w:rsidP="008632CD">
            <w:pPr>
              <w:spacing w:after="0" w:line="240" w:lineRule="auto"/>
              <w:jc w:val="both"/>
            </w:pPr>
          </w:p>
        </w:tc>
        <w:tc>
          <w:tcPr>
            <w:tcW w:w="7393" w:type="dxa"/>
            <w:gridSpan w:val="3"/>
          </w:tcPr>
          <w:p w:rsidR="00912207" w:rsidRDefault="00912207" w:rsidP="008632CD">
            <w:pPr>
              <w:spacing w:after="0" w:line="240" w:lineRule="auto"/>
              <w:jc w:val="both"/>
            </w:pPr>
            <w:r w:rsidRPr="009705C9">
              <w:t>Leisti, siūlyti vaikams naudotis imitaciniams žaidimams tinkamomis prie</w:t>
            </w:r>
            <w:r>
              <w:t>monėmis.</w:t>
            </w:r>
          </w:p>
          <w:p w:rsidR="00912207" w:rsidRDefault="00912207" w:rsidP="008632CD">
            <w:pPr>
              <w:spacing w:after="0" w:line="240" w:lineRule="auto"/>
              <w:jc w:val="both"/>
            </w:pPr>
            <w:r w:rsidRPr="009705C9">
              <w:t>Sudaryti sąlygas vaikui žaisti sudėtingus žaidimus ir kartu mokytis tyrinėti daiktus, medžiaga</w:t>
            </w:r>
            <w:r>
              <w:t>s, jų savybes.</w:t>
            </w:r>
          </w:p>
          <w:p w:rsidR="00912207" w:rsidRPr="000B444D" w:rsidRDefault="00912207" w:rsidP="008632CD">
            <w:pPr>
              <w:spacing w:after="0" w:line="240" w:lineRule="auto"/>
              <w:jc w:val="both"/>
            </w:pPr>
            <w:r w:rsidRPr="009705C9">
              <w:t>Supažindinti vaikus su enciklopedijomis, internetu, leidžiama, siūloma bei mokoma jais naudotis.</w:t>
            </w:r>
          </w:p>
        </w:tc>
      </w:tr>
      <w:tr w:rsidR="00912207" w:rsidTr="00AC6626">
        <w:tc>
          <w:tcPr>
            <w:tcW w:w="7465" w:type="dxa"/>
          </w:tcPr>
          <w:p w:rsidR="00912207" w:rsidRPr="000B444D" w:rsidRDefault="00912207" w:rsidP="008632CD">
            <w:pPr>
              <w:spacing w:after="0" w:line="240" w:lineRule="auto"/>
              <w:jc w:val="both"/>
            </w:pPr>
            <w:r w:rsidRPr="009705C9">
              <w:t>Pasako</w:t>
            </w:r>
            <w:r>
              <w:t xml:space="preserve">, ką jau išmoko, ką dar mokosi, </w:t>
            </w:r>
            <w:r w:rsidRPr="009705C9">
              <w:t>paaiškina, kaip mokėsi, kaip mokysis toliau.</w:t>
            </w:r>
          </w:p>
        </w:tc>
        <w:tc>
          <w:tcPr>
            <w:tcW w:w="7393" w:type="dxa"/>
            <w:gridSpan w:val="3"/>
          </w:tcPr>
          <w:p w:rsidR="003877FD" w:rsidRPr="000B444D" w:rsidRDefault="00912207" w:rsidP="008632CD">
            <w:pPr>
              <w:spacing w:after="0" w:line="240" w:lineRule="auto"/>
              <w:jc w:val="both"/>
            </w:pPr>
            <w:r w:rsidRPr="009705C9">
              <w:t>Kalbėtis su vaikais ne tik apie tai, ką jie jau išmoko ar mokysis, bet ir apie tai, kaip jie mokosi, kaip dar galima mokytis</w:t>
            </w:r>
            <w:r w:rsidR="003877FD">
              <w:t>.</w:t>
            </w:r>
          </w:p>
        </w:tc>
      </w:tr>
      <w:tr w:rsidR="00912207" w:rsidTr="00AC6626">
        <w:tc>
          <w:tcPr>
            <w:tcW w:w="14858" w:type="dxa"/>
            <w:gridSpan w:val="4"/>
          </w:tcPr>
          <w:p w:rsidR="00912207" w:rsidRPr="008632CD" w:rsidRDefault="00912207" w:rsidP="008632CD">
            <w:pPr>
              <w:spacing w:after="0" w:line="240" w:lineRule="auto"/>
              <w:jc w:val="center"/>
              <w:rPr>
                <w:b/>
              </w:rPr>
            </w:pPr>
            <w:r w:rsidRPr="008632CD">
              <w:rPr>
                <w:b/>
              </w:rPr>
              <w:t>6 žingsnis. Iniciatyvumas ir atkaklumas</w:t>
            </w:r>
          </w:p>
          <w:p w:rsidR="00912207" w:rsidRDefault="00912207" w:rsidP="008632CD">
            <w:pPr>
              <w:spacing w:after="0" w:line="240" w:lineRule="auto"/>
              <w:jc w:val="both"/>
            </w:pPr>
          </w:p>
        </w:tc>
      </w:tr>
      <w:tr w:rsidR="00912207" w:rsidTr="00AC6626">
        <w:tc>
          <w:tcPr>
            <w:tcW w:w="7465" w:type="dxa"/>
          </w:tcPr>
          <w:p w:rsidR="00912207" w:rsidRPr="009705C9" w:rsidRDefault="00912207" w:rsidP="008632CD">
            <w:pPr>
              <w:spacing w:after="0" w:line="240" w:lineRule="auto"/>
              <w:jc w:val="both"/>
            </w:pPr>
            <w:r w:rsidRPr="00302D0E">
              <w:t>Turiningai plėtoja paties pasirinktą veiklą, ją tęsia po dienos miego, kitą dieną, kelias dienas</w:t>
            </w:r>
            <w:r>
              <w:t>.</w:t>
            </w:r>
          </w:p>
        </w:tc>
        <w:tc>
          <w:tcPr>
            <w:tcW w:w="7393" w:type="dxa"/>
            <w:gridSpan w:val="3"/>
          </w:tcPr>
          <w:p w:rsidR="00912207" w:rsidRPr="009705C9" w:rsidRDefault="00912207" w:rsidP="008632CD">
            <w:pPr>
              <w:spacing w:after="0" w:line="240" w:lineRule="auto"/>
              <w:jc w:val="both"/>
            </w:pPr>
            <w:r>
              <w:t xml:space="preserve">Sudaryti sąlygas grupėje vaikų sumanymus ir auklėtojo pasiūlytą veiklą plėtoti po keletą dienų, neardant vaikų susikurtos aplinkos, nebaigtų darbelių. </w:t>
            </w:r>
          </w:p>
        </w:tc>
      </w:tr>
      <w:tr w:rsidR="00912207" w:rsidTr="00AC6626">
        <w:tc>
          <w:tcPr>
            <w:tcW w:w="7465" w:type="dxa"/>
          </w:tcPr>
          <w:p w:rsidR="00912207" w:rsidRPr="009705C9" w:rsidRDefault="00912207" w:rsidP="008632CD">
            <w:pPr>
              <w:spacing w:after="0" w:line="240" w:lineRule="auto"/>
              <w:jc w:val="both"/>
            </w:pPr>
            <w:r w:rsidRPr="00302D0E">
              <w:t>Susidomėjęs ilgesniam laikui įsitraukia į suaugusiojo jam, vaikų grupelei, visai vaikų grupei pasiūlytą veiklą, siūlo vaikams ir suaugusiajam įsitraukti į jo paties sugalvotą veiklą</w:t>
            </w:r>
            <w:r>
              <w:t>.</w:t>
            </w:r>
          </w:p>
        </w:tc>
        <w:tc>
          <w:tcPr>
            <w:tcW w:w="7393" w:type="dxa"/>
            <w:gridSpan w:val="3"/>
          </w:tcPr>
          <w:p w:rsidR="00912207" w:rsidRDefault="00912207" w:rsidP="008632CD">
            <w:pPr>
              <w:spacing w:after="0" w:line="240" w:lineRule="auto"/>
              <w:jc w:val="both"/>
            </w:pPr>
            <w:r w:rsidRPr="00302D0E">
              <w:t xml:space="preserve">Pasiūlyti vaikams įdomios veiklos idėjų, sumanymų vaikų grupelių veiklai. </w:t>
            </w:r>
          </w:p>
          <w:p w:rsidR="00912207" w:rsidRPr="009705C9" w:rsidRDefault="00912207" w:rsidP="008632CD">
            <w:pPr>
              <w:spacing w:after="0" w:line="240" w:lineRule="auto"/>
              <w:jc w:val="both"/>
            </w:pPr>
            <w:r w:rsidRPr="00302D0E">
              <w:t>Pastebėti vaiko sumanymus, juos palaikyti, padėti išplėtoti.</w:t>
            </w:r>
          </w:p>
        </w:tc>
      </w:tr>
      <w:tr w:rsidR="00912207" w:rsidTr="00AC6626">
        <w:tc>
          <w:tcPr>
            <w:tcW w:w="7465" w:type="dxa"/>
          </w:tcPr>
          <w:p w:rsidR="00912207" w:rsidRPr="00302D0E" w:rsidRDefault="00912207" w:rsidP="008632CD">
            <w:pPr>
              <w:spacing w:after="0" w:line="240" w:lineRule="auto"/>
              <w:jc w:val="both"/>
            </w:pPr>
            <w:r w:rsidRPr="00302D0E">
              <w:t>Savarankiškai bando įveikti kliūtis savo veikloje, nepasisekus bando įtraukti bendraamžius ir tik po to kreipiasi į suaugusįjį</w:t>
            </w:r>
            <w:r>
              <w:t>.</w:t>
            </w:r>
          </w:p>
        </w:tc>
        <w:tc>
          <w:tcPr>
            <w:tcW w:w="7393" w:type="dxa"/>
            <w:gridSpan w:val="3"/>
          </w:tcPr>
          <w:p w:rsidR="00912207" w:rsidRDefault="00912207" w:rsidP="008632CD">
            <w:pPr>
              <w:spacing w:after="0" w:line="240" w:lineRule="auto"/>
              <w:jc w:val="both"/>
            </w:pPr>
            <w:r w:rsidRPr="00302D0E">
              <w:t xml:space="preserve">Skatinti vaikus pabaigti pradėtus darbus, padėti vienas kitam įveikti problemas. </w:t>
            </w:r>
          </w:p>
          <w:p w:rsidR="00912207" w:rsidRPr="00302D0E" w:rsidRDefault="00912207" w:rsidP="008632CD">
            <w:pPr>
              <w:spacing w:after="0" w:line="240" w:lineRule="auto"/>
              <w:jc w:val="both"/>
            </w:pPr>
            <w:r w:rsidRPr="00302D0E">
              <w:t>Siūlyti vaikams kruopštumo, susikaupimo reikalaujančių darbų</w:t>
            </w:r>
            <w:r w:rsidR="003877FD">
              <w:t>.</w:t>
            </w:r>
          </w:p>
        </w:tc>
      </w:tr>
      <w:tr w:rsidR="00912207" w:rsidTr="00AC6626">
        <w:tc>
          <w:tcPr>
            <w:tcW w:w="14858" w:type="dxa"/>
            <w:gridSpan w:val="4"/>
          </w:tcPr>
          <w:p w:rsidR="00912207" w:rsidRPr="008632CD" w:rsidRDefault="00912207" w:rsidP="008632CD">
            <w:pPr>
              <w:spacing w:after="0" w:line="240" w:lineRule="auto"/>
              <w:jc w:val="center"/>
              <w:rPr>
                <w:b/>
              </w:rPr>
            </w:pPr>
          </w:p>
          <w:p w:rsidR="00912207" w:rsidRPr="008632CD" w:rsidRDefault="00912207" w:rsidP="008632CD">
            <w:pPr>
              <w:spacing w:after="0" w:line="240" w:lineRule="auto"/>
              <w:jc w:val="center"/>
              <w:rPr>
                <w:b/>
              </w:rPr>
            </w:pPr>
            <w:r w:rsidRPr="008632CD">
              <w:rPr>
                <w:b/>
              </w:rPr>
              <w:t>MENINĖ KOMPETENCIJA</w:t>
            </w:r>
          </w:p>
          <w:p w:rsidR="00912207" w:rsidRDefault="00912207" w:rsidP="008632CD">
            <w:pPr>
              <w:spacing w:after="0" w:line="240" w:lineRule="auto"/>
              <w:jc w:val="center"/>
            </w:pPr>
          </w:p>
        </w:tc>
      </w:tr>
      <w:tr w:rsidR="003877FD" w:rsidTr="00AC6626">
        <w:tc>
          <w:tcPr>
            <w:tcW w:w="10890" w:type="dxa"/>
            <w:gridSpan w:val="2"/>
          </w:tcPr>
          <w:p w:rsidR="003877FD" w:rsidRPr="008632CD" w:rsidRDefault="003877FD" w:rsidP="003877FD">
            <w:pPr>
              <w:spacing w:after="0" w:line="240" w:lineRule="auto"/>
              <w:jc w:val="center"/>
              <w:rPr>
                <w:b/>
              </w:rPr>
            </w:pPr>
            <w:r w:rsidRPr="008632CD">
              <w:rPr>
                <w:b/>
              </w:rPr>
              <w:t>Ugdymosi pasiekimų sritys</w:t>
            </w:r>
            <w:r>
              <w:rPr>
                <w:b/>
              </w:rPr>
              <w:t xml:space="preserve"> ir esminiai gebėjimai</w:t>
            </w:r>
          </w:p>
        </w:tc>
        <w:tc>
          <w:tcPr>
            <w:tcW w:w="3968" w:type="dxa"/>
            <w:gridSpan w:val="2"/>
          </w:tcPr>
          <w:p w:rsidR="003877FD" w:rsidRPr="008632CD" w:rsidRDefault="003877FD" w:rsidP="003877FD">
            <w:pPr>
              <w:spacing w:after="0" w:line="240" w:lineRule="auto"/>
              <w:jc w:val="center"/>
              <w:rPr>
                <w:b/>
              </w:rPr>
            </w:pPr>
            <w:r w:rsidRPr="008632CD">
              <w:rPr>
                <w:b/>
              </w:rPr>
              <w:t>Vertybinė nuostata</w:t>
            </w:r>
          </w:p>
        </w:tc>
      </w:tr>
      <w:tr w:rsidR="00912207" w:rsidTr="00AC6626">
        <w:tc>
          <w:tcPr>
            <w:tcW w:w="10890" w:type="dxa"/>
            <w:gridSpan w:val="2"/>
          </w:tcPr>
          <w:p w:rsidR="003877FD" w:rsidRPr="00027DC7" w:rsidRDefault="003877FD" w:rsidP="00073596">
            <w:pPr>
              <w:spacing w:after="0"/>
              <w:jc w:val="both"/>
              <w:rPr>
                <w:lang w:eastAsia="en-US"/>
              </w:rPr>
            </w:pPr>
            <w:r>
              <w:rPr>
                <w:b/>
              </w:rPr>
              <w:t>M</w:t>
            </w:r>
            <w:r w:rsidR="00912207" w:rsidRPr="003877FD">
              <w:rPr>
                <w:b/>
              </w:rPr>
              <w:t xml:space="preserve">eninė raiška: muzika, šokis, žaidimai, </w:t>
            </w:r>
            <w:r>
              <w:rPr>
                <w:b/>
              </w:rPr>
              <w:t xml:space="preserve">vaidyba, vizualinė raiška - </w:t>
            </w:r>
            <w:r w:rsidRPr="00027DC7">
              <w:rPr>
                <w:lang w:eastAsia="en-US"/>
              </w:rPr>
              <w:t xml:space="preserve">spontaniškai ir savitai reiškia įspūdžius, išgyvenimus, mintis, patirtas emocijas muzikuodamas, šokdamas, vaidindamas, vizualinėje </w:t>
            </w:r>
            <w:r w:rsidRPr="00027DC7">
              <w:rPr>
                <w:lang w:eastAsia="en-US"/>
              </w:rPr>
              <w:lastRenderedPageBreak/>
              <w:t>kūryboje.</w:t>
            </w:r>
          </w:p>
          <w:p w:rsidR="003877FD" w:rsidRPr="00027DC7" w:rsidRDefault="003877FD" w:rsidP="00073596">
            <w:pPr>
              <w:spacing w:after="0"/>
              <w:jc w:val="both"/>
              <w:rPr>
                <w:lang w:eastAsia="en-US"/>
              </w:rPr>
            </w:pPr>
            <w:r>
              <w:rPr>
                <w:b/>
              </w:rPr>
              <w:t xml:space="preserve">Estetinis suvokimas - </w:t>
            </w:r>
            <w:r w:rsidRPr="00027DC7">
              <w:rPr>
                <w:lang w:eastAsia="en-US"/>
              </w:rPr>
              <w:t xml:space="preserve">pastebi ir žavisi aplinkos grožiu, meno kūriniais, džiaugiasi savo ir kitų kūryba, </w:t>
            </w:r>
            <w:r w:rsidR="00073596" w:rsidRPr="00027DC7">
              <w:rPr>
                <w:lang w:eastAsia="en-US"/>
              </w:rPr>
              <w:t>j</w:t>
            </w:r>
            <w:r w:rsidRPr="00027DC7">
              <w:rPr>
                <w:lang w:eastAsia="en-US"/>
              </w:rPr>
              <w:t>aučia, suvokia ir apibūdina kai kuriuos muzikos, šokio, vaidybos,</w:t>
            </w:r>
            <w:r w:rsidR="00073596" w:rsidRPr="00027DC7">
              <w:rPr>
                <w:lang w:eastAsia="en-US"/>
              </w:rPr>
              <w:t xml:space="preserve"> vizualaus meno estetikos ypatu</w:t>
            </w:r>
            <w:r w:rsidRPr="00027DC7">
              <w:rPr>
                <w:lang w:eastAsia="en-US"/>
              </w:rPr>
              <w:t>mus, reiškia savo estetinius potyrius, dalijasi išgyvenimais, įspūdžiais.</w:t>
            </w:r>
          </w:p>
          <w:p w:rsidR="00912207" w:rsidRPr="00027DC7" w:rsidRDefault="003877FD" w:rsidP="00073596">
            <w:pPr>
              <w:spacing w:after="0"/>
              <w:jc w:val="both"/>
              <w:rPr>
                <w:lang w:eastAsia="en-US"/>
              </w:rPr>
            </w:pPr>
            <w:r>
              <w:rPr>
                <w:b/>
              </w:rPr>
              <w:t xml:space="preserve">Kūrybiškumas - </w:t>
            </w:r>
            <w:r w:rsidR="00073596" w:rsidRPr="00027DC7">
              <w:rPr>
                <w:lang w:eastAsia="en-US"/>
              </w:rPr>
              <w:t>savitai reiškia savo įspūdžius įvairioje veikloje, ieško nežinomos informacijos, siūlo naujas, netikėtas idėjas ir jas savitai įgyvendina</w:t>
            </w:r>
            <w:r w:rsidR="00073596" w:rsidRPr="00027DC7">
              <w:rPr>
                <w:rFonts w:ascii="Arial" w:hAnsi="Arial" w:cs="Arial"/>
                <w:sz w:val="29"/>
                <w:szCs w:val="29"/>
                <w:lang w:eastAsia="en-US"/>
              </w:rPr>
              <w:t>.</w:t>
            </w:r>
          </w:p>
        </w:tc>
        <w:tc>
          <w:tcPr>
            <w:tcW w:w="3968" w:type="dxa"/>
            <w:gridSpan w:val="2"/>
          </w:tcPr>
          <w:p w:rsidR="00912207" w:rsidRPr="00E30CEE" w:rsidRDefault="003877FD" w:rsidP="00BF17C8">
            <w:pPr>
              <w:spacing w:after="0"/>
              <w:jc w:val="both"/>
            </w:pPr>
            <w:r>
              <w:lastRenderedPageBreak/>
              <w:t>J</w:t>
            </w:r>
            <w:r w:rsidR="00912207" w:rsidRPr="00E30CEE">
              <w:t>aučia meninės raiškos džiaugsmą, rodo norą akty</w:t>
            </w:r>
            <w:r w:rsidR="00BF17C8">
              <w:t xml:space="preserve">viai dalyvautimeninėje </w:t>
            </w:r>
            <w:r w:rsidR="00BF17C8">
              <w:lastRenderedPageBreak/>
              <w:t>veikloje.</w:t>
            </w:r>
          </w:p>
          <w:p w:rsidR="00912207" w:rsidRPr="00E30CEE" w:rsidRDefault="00BF17C8" w:rsidP="00BF17C8">
            <w:pPr>
              <w:spacing w:after="0"/>
              <w:jc w:val="both"/>
            </w:pPr>
            <w:r>
              <w:t>D</w:t>
            </w:r>
            <w:r w:rsidR="00912207" w:rsidRPr="00E30CEE">
              <w:t>omisi, gėrisi, grožisi aplinka,</w:t>
            </w:r>
            <w:r>
              <w:t xml:space="preserve"> meno kūriniais, menine veikla.</w:t>
            </w:r>
          </w:p>
          <w:p w:rsidR="00BF17C8" w:rsidRDefault="00BF17C8" w:rsidP="00BF17C8">
            <w:pPr>
              <w:spacing w:after="0"/>
              <w:jc w:val="both"/>
            </w:pPr>
          </w:p>
          <w:p w:rsidR="00BF17C8" w:rsidRDefault="00BF17C8" w:rsidP="00FB4AA2">
            <w:pPr>
              <w:spacing w:after="0"/>
              <w:jc w:val="both"/>
            </w:pPr>
            <w:r>
              <w:t>J</w:t>
            </w:r>
            <w:r w:rsidR="00912207" w:rsidRPr="00E30CEE">
              <w:t>aučia kūrybinės laisvės, spontaniškos improv</w:t>
            </w:r>
            <w:r w:rsidR="00FB4AA2">
              <w:t>izacijos bei kūrybos džiaugsmą.</w:t>
            </w:r>
          </w:p>
        </w:tc>
      </w:tr>
      <w:tr w:rsidR="00912207" w:rsidTr="00AC6626">
        <w:tc>
          <w:tcPr>
            <w:tcW w:w="14858" w:type="dxa"/>
            <w:gridSpan w:val="4"/>
          </w:tcPr>
          <w:p w:rsidR="00912207" w:rsidRPr="008632CD" w:rsidRDefault="00912207" w:rsidP="008632CD">
            <w:pPr>
              <w:spacing w:after="0" w:line="240" w:lineRule="auto"/>
              <w:jc w:val="center"/>
              <w:rPr>
                <w:b/>
              </w:rPr>
            </w:pPr>
            <w:r w:rsidRPr="008632CD">
              <w:rPr>
                <w:b/>
              </w:rPr>
              <w:lastRenderedPageBreak/>
              <w:t>1 žingsnis. Meninė raiška</w:t>
            </w:r>
          </w:p>
          <w:p w:rsidR="00912207" w:rsidRPr="008632CD" w:rsidRDefault="00912207" w:rsidP="008632CD">
            <w:pPr>
              <w:spacing w:after="0" w:line="240" w:lineRule="auto"/>
              <w:jc w:val="center"/>
              <w:rPr>
                <w:b/>
              </w:rPr>
            </w:pPr>
          </w:p>
        </w:tc>
      </w:tr>
      <w:tr w:rsidR="00912207" w:rsidTr="00AC6626">
        <w:tc>
          <w:tcPr>
            <w:tcW w:w="7465" w:type="dxa"/>
          </w:tcPr>
          <w:p w:rsidR="00912207" w:rsidRPr="008632CD" w:rsidRDefault="00912207" w:rsidP="008632CD">
            <w:pPr>
              <w:spacing w:after="0" w:line="240" w:lineRule="auto"/>
              <w:jc w:val="both"/>
              <w:rPr>
                <w:b/>
              </w:rPr>
            </w:pPr>
            <w:r w:rsidRPr="008632CD">
              <w:rPr>
                <w:b/>
              </w:rPr>
              <w:t>Muzika, šokis</w:t>
            </w:r>
          </w:p>
          <w:p w:rsidR="00912207" w:rsidRPr="00A56015" w:rsidRDefault="00912207" w:rsidP="008632CD">
            <w:pPr>
              <w:spacing w:after="0" w:line="240" w:lineRule="auto"/>
              <w:jc w:val="both"/>
            </w:pPr>
            <w:r>
              <w:t xml:space="preserve">Reaguoja į muzikos garsus, </w:t>
            </w:r>
            <w:r w:rsidRPr="00A56015">
              <w:t xml:space="preserve">melodijas, balso intonacijas, judesius, išraiškingą mimiką, </w:t>
            </w:r>
            <w:r>
              <w:t>ž</w:t>
            </w:r>
            <w:r w:rsidRPr="00A56015">
              <w:t>aisdamas balso intonacijomis, garsais</w:t>
            </w:r>
            <w:r>
              <w:t>.</w:t>
            </w:r>
          </w:p>
          <w:p w:rsidR="00912207" w:rsidRPr="00053905" w:rsidRDefault="00912207" w:rsidP="008632CD">
            <w:pPr>
              <w:spacing w:after="0" w:line="240" w:lineRule="auto"/>
              <w:jc w:val="both"/>
            </w:pPr>
          </w:p>
        </w:tc>
        <w:tc>
          <w:tcPr>
            <w:tcW w:w="7393" w:type="dxa"/>
            <w:gridSpan w:val="3"/>
          </w:tcPr>
          <w:p w:rsidR="00912207" w:rsidRDefault="00912207" w:rsidP="008632CD">
            <w:pPr>
              <w:spacing w:after="0" w:line="240" w:lineRule="auto"/>
              <w:jc w:val="both"/>
            </w:pPr>
            <w:r w:rsidRPr="00A56015">
              <w:t>Dainuoti trumpas, vaiko pasauliui artimas dain</w:t>
            </w:r>
            <w:r>
              <w:t>as, lopšines vaikui ir su vaiku.</w:t>
            </w:r>
          </w:p>
          <w:p w:rsidR="00912207" w:rsidRDefault="00912207" w:rsidP="008632CD">
            <w:pPr>
              <w:spacing w:after="0" w:line="240" w:lineRule="auto"/>
              <w:jc w:val="both"/>
            </w:pPr>
            <w:r w:rsidRPr="00A56015">
              <w:t xml:space="preserve">Žaidinti, supti, kutenti, myluoti, jodinti, linksminti vaiką specialiai šiems tikslams skirtais žaidinimais ir liaudies </w:t>
            </w:r>
            <w:r>
              <w:t>žaidimais.</w:t>
            </w:r>
          </w:p>
          <w:p w:rsidR="00912207" w:rsidRPr="00A56015" w:rsidRDefault="00912207" w:rsidP="008632CD">
            <w:pPr>
              <w:spacing w:after="0" w:line="240" w:lineRule="auto"/>
              <w:jc w:val="both"/>
            </w:pPr>
            <w:r w:rsidRPr="00A56015">
              <w:t xml:space="preserve">Išraiškingai ir džiugiai bendrauti su vaiku, siekiant sukelti jam teigiamas emocijas. </w:t>
            </w:r>
          </w:p>
          <w:p w:rsidR="00912207" w:rsidRDefault="00912207" w:rsidP="008632CD">
            <w:pPr>
              <w:spacing w:after="0" w:line="240" w:lineRule="auto"/>
              <w:jc w:val="both"/>
            </w:pPr>
            <w:r w:rsidRPr="00A56015">
              <w:t>Į vaiko skleidžiamus garsus atsakyti balsu, perteikia</w:t>
            </w:r>
            <w:r>
              <w:t xml:space="preserve">nt įvairias vokalines galimybes, o </w:t>
            </w:r>
            <w:r w:rsidRPr="00A56015">
              <w:t xml:space="preserve">judesius atkartoti, palaukiant kol vaikas atsakys judesiu. </w:t>
            </w:r>
          </w:p>
          <w:p w:rsidR="00912207" w:rsidRPr="00A56015" w:rsidRDefault="00912207" w:rsidP="008632CD">
            <w:pPr>
              <w:spacing w:after="0" w:line="240" w:lineRule="auto"/>
              <w:jc w:val="both"/>
            </w:pPr>
            <w:r w:rsidRPr="00A56015">
              <w:t xml:space="preserve">Reikėtų vaiką nešioti, ritmingai sūpuojant, kilnoti, judinti jo rankas ir </w:t>
            </w:r>
          </w:p>
          <w:p w:rsidR="00912207" w:rsidRPr="00053905" w:rsidRDefault="00073596" w:rsidP="008632CD">
            <w:pPr>
              <w:spacing w:after="0" w:line="240" w:lineRule="auto"/>
              <w:jc w:val="both"/>
            </w:pPr>
            <w:r>
              <w:t>kojas.</w:t>
            </w:r>
          </w:p>
        </w:tc>
      </w:tr>
      <w:tr w:rsidR="00912207" w:rsidTr="00AC6626">
        <w:tc>
          <w:tcPr>
            <w:tcW w:w="7465" w:type="dxa"/>
          </w:tcPr>
          <w:p w:rsidR="00912207" w:rsidRPr="008632CD" w:rsidRDefault="00912207" w:rsidP="008632CD">
            <w:pPr>
              <w:spacing w:after="0" w:line="240" w:lineRule="auto"/>
              <w:jc w:val="both"/>
              <w:rPr>
                <w:b/>
              </w:rPr>
            </w:pPr>
            <w:r w:rsidRPr="008632CD">
              <w:rPr>
                <w:b/>
              </w:rPr>
              <w:t>Žaidinimai ir vaidyba</w:t>
            </w:r>
          </w:p>
          <w:p w:rsidR="00912207" w:rsidRPr="00A56015" w:rsidRDefault="00912207" w:rsidP="008632CD">
            <w:pPr>
              <w:spacing w:after="0" w:line="240" w:lineRule="auto"/>
              <w:jc w:val="both"/>
            </w:pPr>
            <w:r w:rsidRPr="00A56015">
              <w:t>Kalbinamas, žaidinamas reiškia emocijas, norus įvairiomis balso intonacijomis, veido mimika, lingavimu, plojimu, mojuodamas žaislu, daiktu.</w:t>
            </w:r>
          </w:p>
          <w:p w:rsidR="00912207" w:rsidRPr="00053905" w:rsidRDefault="00912207" w:rsidP="008632CD">
            <w:pPr>
              <w:spacing w:after="0" w:line="240" w:lineRule="auto"/>
              <w:jc w:val="both"/>
            </w:pPr>
          </w:p>
        </w:tc>
        <w:tc>
          <w:tcPr>
            <w:tcW w:w="7393" w:type="dxa"/>
            <w:gridSpan w:val="3"/>
          </w:tcPr>
          <w:p w:rsidR="00912207" w:rsidRDefault="00912207" w:rsidP="008632CD">
            <w:pPr>
              <w:spacing w:after="0" w:line="240" w:lineRule="auto"/>
              <w:jc w:val="both"/>
            </w:pPr>
            <w:r w:rsidRPr="00A56015">
              <w:t>Vaikui pradėjus kaip nors intonuoti, veikti, bandyti jam pritarti, veikti kartu.</w:t>
            </w:r>
          </w:p>
          <w:p w:rsidR="00912207" w:rsidRPr="00A56015" w:rsidRDefault="00912207" w:rsidP="008632CD">
            <w:pPr>
              <w:spacing w:after="0" w:line="240" w:lineRule="auto"/>
              <w:jc w:val="both"/>
            </w:pPr>
            <w:r w:rsidRPr="00A56015">
              <w:t>Drąsinti vaiką rodyti iniciatyvą, veikti, tyrinėti.</w:t>
            </w:r>
          </w:p>
          <w:p w:rsidR="00912207" w:rsidRPr="00A56015" w:rsidRDefault="00912207" w:rsidP="008632CD">
            <w:pPr>
              <w:spacing w:after="0" w:line="240" w:lineRule="auto"/>
              <w:jc w:val="both"/>
            </w:pPr>
            <w:r w:rsidRPr="00A56015">
              <w:t>Žaidinti su žaislu ir be jo, kalbėtis įvairiomis intonacijomis (švelniai, linksmai, meiliai, paguodžiančiai), naudoti įvairų tempą (greitą, lėtą).</w:t>
            </w:r>
          </w:p>
          <w:p w:rsidR="00912207" w:rsidRDefault="00912207" w:rsidP="008632CD">
            <w:pPr>
              <w:spacing w:after="0" w:line="240" w:lineRule="auto"/>
              <w:jc w:val="both"/>
            </w:pPr>
            <w:r w:rsidRPr="00A56015">
              <w:t xml:space="preserve">Teigiamas emocijas reikšti kiek pabrėžtinai, kad vaikas įsimintų. </w:t>
            </w:r>
          </w:p>
          <w:p w:rsidR="00912207" w:rsidRPr="00053905" w:rsidRDefault="00912207" w:rsidP="008632CD">
            <w:pPr>
              <w:spacing w:after="0" w:line="240" w:lineRule="auto"/>
              <w:jc w:val="both"/>
            </w:pPr>
            <w:r w:rsidRPr="00A56015">
              <w:t>Tuos pačius žaidi</w:t>
            </w:r>
            <w:r>
              <w:t xml:space="preserve">nimus, </w:t>
            </w:r>
            <w:r w:rsidRPr="00A56015">
              <w:t>po</w:t>
            </w:r>
            <w:r w:rsidR="00073596">
              <w:t>kštavimus kartoti keletą kartų.</w:t>
            </w:r>
          </w:p>
        </w:tc>
      </w:tr>
      <w:tr w:rsidR="00912207" w:rsidTr="00AC6626">
        <w:tc>
          <w:tcPr>
            <w:tcW w:w="7465" w:type="dxa"/>
          </w:tcPr>
          <w:p w:rsidR="00912207" w:rsidRPr="008632CD" w:rsidRDefault="00912207" w:rsidP="008632CD">
            <w:pPr>
              <w:spacing w:after="0" w:line="240" w:lineRule="auto"/>
              <w:jc w:val="both"/>
              <w:rPr>
                <w:b/>
              </w:rPr>
            </w:pPr>
            <w:r w:rsidRPr="008632CD">
              <w:rPr>
                <w:b/>
              </w:rPr>
              <w:t>Vizualinė raiška</w:t>
            </w:r>
          </w:p>
          <w:p w:rsidR="00912207" w:rsidRDefault="00912207" w:rsidP="008632CD">
            <w:pPr>
              <w:spacing w:after="0" w:line="240" w:lineRule="auto"/>
              <w:jc w:val="both"/>
            </w:pPr>
            <w:r w:rsidRPr="005C2856">
              <w:t>Storu pieštuku, teptuku, kreidele baksnoja, brauko, tepinėja,</w:t>
            </w:r>
            <w:r>
              <w:t xml:space="preserve"> spaudinėja palikdamas pėdsakus.</w:t>
            </w:r>
          </w:p>
          <w:p w:rsidR="00912207" w:rsidRDefault="00912207" w:rsidP="008632CD">
            <w:pPr>
              <w:spacing w:after="0" w:line="240" w:lineRule="auto"/>
              <w:jc w:val="both"/>
            </w:pPr>
          </w:p>
          <w:p w:rsidR="00912207" w:rsidRPr="00053905" w:rsidRDefault="00912207" w:rsidP="008632CD">
            <w:pPr>
              <w:spacing w:after="0" w:line="240" w:lineRule="auto"/>
              <w:jc w:val="both"/>
            </w:pPr>
            <w:r w:rsidRPr="005C2856">
              <w:t>Domisi ir džiaugiasi dailės priemonėmis, jas apžiūrinėja, ragauja, varto</w:t>
            </w:r>
            <w:r>
              <w:t>.</w:t>
            </w:r>
          </w:p>
        </w:tc>
        <w:tc>
          <w:tcPr>
            <w:tcW w:w="7393" w:type="dxa"/>
            <w:gridSpan w:val="3"/>
          </w:tcPr>
          <w:p w:rsidR="00912207" w:rsidRPr="005C2856" w:rsidRDefault="00912207" w:rsidP="008632CD">
            <w:pPr>
              <w:spacing w:after="0" w:line="240" w:lineRule="auto"/>
              <w:jc w:val="both"/>
            </w:pPr>
            <w:r w:rsidRPr="005C2856">
              <w:t>Sudaryti sąlygas vaikams pamatyti žaismingą, element</w:t>
            </w:r>
            <w:r>
              <w:t xml:space="preserve">arių </w:t>
            </w:r>
            <w:r w:rsidRPr="005C2856">
              <w:t>pasikartojančių veiksmų suaugusiojo piešimą, lipdymą, kad vaikas pats panorėtų išbandyti vienokius ar kitokius veiksmus.</w:t>
            </w:r>
          </w:p>
          <w:p w:rsidR="00912207" w:rsidRPr="00053905" w:rsidRDefault="00912207" w:rsidP="008632CD">
            <w:pPr>
              <w:spacing w:after="0" w:line="240" w:lineRule="auto"/>
              <w:jc w:val="both"/>
            </w:pPr>
            <w:r w:rsidRPr="005C2856">
              <w:t>Pasiūlyti vaikui saugių, geros kokybės, minkštų, ryšk</w:t>
            </w:r>
            <w:r>
              <w:t xml:space="preserve">ių dailės priemonių ir medžiagų, </w:t>
            </w:r>
            <w:r w:rsidRPr="005C2856">
              <w:t>kad jomis ką nors veikdamas patirtų džiaugsmą.</w:t>
            </w:r>
          </w:p>
        </w:tc>
      </w:tr>
      <w:tr w:rsidR="00912207" w:rsidTr="00AC6626">
        <w:tc>
          <w:tcPr>
            <w:tcW w:w="14858" w:type="dxa"/>
            <w:gridSpan w:val="4"/>
          </w:tcPr>
          <w:p w:rsidR="00912207" w:rsidRPr="008632CD" w:rsidRDefault="00912207" w:rsidP="008632CD">
            <w:pPr>
              <w:spacing w:after="0" w:line="240" w:lineRule="auto"/>
              <w:jc w:val="center"/>
              <w:rPr>
                <w:b/>
              </w:rPr>
            </w:pPr>
            <w:r w:rsidRPr="008632CD">
              <w:rPr>
                <w:b/>
              </w:rPr>
              <w:lastRenderedPageBreak/>
              <w:t>1 žingsnis. Estetinis suvokimas</w:t>
            </w:r>
          </w:p>
          <w:p w:rsidR="00912207" w:rsidRDefault="00912207" w:rsidP="008632CD">
            <w:pPr>
              <w:spacing w:after="0" w:line="240" w:lineRule="auto"/>
              <w:jc w:val="both"/>
            </w:pPr>
          </w:p>
        </w:tc>
      </w:tr>
      <w:tr w:rsidR="00912207" w:rsidTr="00AC6626">
        <w:tc>
          <w:tcPr>
            <w:tcW w:w="7465" w:type="dxa"/>
          </w:tcPr>
          <w:p w:rsidR="00912207" w:rsidRPr="00015DFC" w:rsidRDefault="00912207" w:rsidP="008632CD">
            <w:pPr>
              <w:spacing w:after="0" w:line="240" w:lineRule="auto"/>
              <w:jc w:val="both"/>
            </w:pPr>
            <w:r w:rsidRPr="006B1AC3">
              <w:t xml:space="preserve">Susidomi, trumpam sutelkia </w:t>
            </w:r>
            <w:r>
              <w:t xml:space="preserve">dėmesį bei rodo pasitenkinimą, </w:t>
            </w:r>
            <w:r w:rsidRPr="006B1AC3">
              <w:t>kai yra emocingai kalbinamas suaugusiojo, kai mato ryškius, gražių formų daiktus, spalvingus paveikslėlius, žaislus, girdi ritmiškus muzikos ir kitus garsus, mato šokio judesius.</w:t>
            </w:r>
          </w:p>
        </w:tc>
        <w:tc>
          <w:tcPr>
            <w:tcW w:w="7393" w:type="dxa"/>
            <w:gridSpan w:val="3"/>
          </w:tcPr>
          <w:p w:rsidR="00912207" w:rsidRPr="006B1AC3" w:rsidRDefault="00912207" w:rsidP="008632CD">
            <w:pPr>
              <w:spacing w:after="0" w:line="240" w:lineRule="auto"/>
              <w:jc w:val="both"/>
            </w:pPr>
            <w:r w:rsidRPr="006B1AC3">
              <w:t xml:space="preserve">Kurti muzikinę aplinką, kurioje vaikas turėtų galimybę klausytis įvairių garsų ir malonių, švelnių melodijų, atliekamų balsu ar muzikos instrumentais. </w:t>
            </w:r>
          </w:p>
          <w:p w:rsidR="00BF17C8" w:rsidRPr="005C2856" w:rsidRDefault="00BF17C8" w:rsidP="008632CD">
            <w:pPr>
              <w:spacing w:after="0" w:line="240" w:lineRule="auto"/>
              <w:jc w:val="both"/>
            </w:pPr>
          </w:p>
        </w:tc>
      </w:tr>
      <w:tr w:rsidR="00912207" w:rsidTr="00AC6626">
        <w:tc>
          <w:tcPr>
            <w:tcW w:w="14858" w:type="dxa"/>
            <w:gridSpan w:val="4"/>
          </w:tcPr>
          <w:p w:rsidR="00912207" w:rsidRPr="008632CD" w:rsidRDefault="00912207" w:rsidP="008632CD">
            <w:pPr>
              <w:spacing w:after="0" w:line="240" w:lineRule="auto"/>
              <w:jc w:val="center"/>
              <w:rPr>
                <w:b/>
              </w:rPr>
            </w:pPr>
            <w:r w:rsidRPr="008632CD">
              <w:rPr>
                <w:b/>
              </w:rPr>
              <w:t>1 žingsnis. Kūrybiškumas</w:t>
            </w:r>
          </w:p>
          <w:p w:rsidR="00912207" w:rsidRDefault="00912207" w:rsidP="008632CD">
            <w:pPr>
              <w:spacing w:after="0" w:line="240" w:lineRule="auto"/>
              <w:jc w:val="both"/>
            </w:pPr>
          </w:p>
        </w:tc>
      </w:tr>
      <w:tr w:rsidR="00912207" w:rsidTr="00AC6626">
        <w:tc>
          <w:tcPr>
            <w:tcW w:w="7465" w:type="dxa"/>
          </w:tcPr>
          <w:p w:rsidR="00912207" w:rsidRPr="006B1AC3" w:rsidRDefault="00912207" w:rsidP="008632CD">
            <w:pPr>
              <w:spacing w:after="0" w:line="240" w:lineRule="auto"/>
              <w:jc w:val="both"/>
            </w:pPr>
            <w:r w:rsidRPr="00A97C0E">
              <w:t>Pastebi ir smalsiai, gyvai reaguoja į naujus daiktus, žmones, aplinkos pasikeitimus</w:t>
            </w:r>
            <w:r>
              <w:t>.</w:t>
            </w:r>
          </w:p>
        </w:tc>
        <w:tc>
          <w:tcPr>
            <w:tcW w:w="7393" w:type="dxa"/>
            <w:gridSpan w:val="3"/>
          </w:tcPr>
          <w:p w:rsidR="00912207" w:rsidRDefault="00912207" w:rsidP="008632CD">
            <w:pPr>
              <w:spacing w:after="0" w:line="240" w:lineRule="auto"/>
              <w:jc w:val="both"/>
            </w:pPr>
            <w:r w:rsidRPr="00A97C0E">
              <w:t xml:space="preserve">Pasirūpinti, kad vaikas nuolat patirtų vis naujų įspūdžių. </w:t>
            </w:r>
          </w:p>
          <w:p w:rsidR="00912207" w:rsidRDefault="00912207" w:rsidP="008632CD">
            <w:pPr>
              <w:spacing w:after="0" w:line="240" w:lineRule="auto"/>
              <w:jc w:val="both"/>
            </w:pPr>
            <w:r w:rsidRPr="00A97C0E">
              <w:t>Aplinkoje</w:t>
            </w:r>
            <w:r>
              <w:t xml:space="preserve"> pateikti smalsumą žadinančių daiktų</w:t>
            </w:r>
            <w:r w:rsidRPr="00A97C0E">
              <w:t>– garsų, spalvų, žaislų, meno kūrinių –</w:t>
            </w:r>
            <w:r>
              <w:t xml:space="preserve"> į  kuriuos atkreiptų dėmesį. </w:t>
            </w:r>
          </w:p>
          <w:p w:rsidR="00912207" w:rsidRDefault="00912207" w:rsidP="008632CD">
            <w:pPr>
              <w:spacing w:after="0" w:line="240" w:lineRule="auto"/>
              <w:jc w:val="both"/>
            </w:pPr>
            <w:r>
              <w:t>I</w:t>
            </w:r>
            <w:r w:rsidRPr="00A97C0E">
              <w:t xml:space="preserve">šnaudoti visus 5 pojūčius (uoslės, skonio, regos, klausos, lytėjimo), suteikiant galimybę apžiūrinėti </w:t>
            </w:r>
            <w:r>
              <w:t>ir tyrinėti aplinką.</w:t>
            </w:r>
          </w:p>
          <w:p w:rsidR="00912207" w:rsidRPr="006B1AC3" w:rsidRDefault="00912207" w:rsidP="008632CD">
            <w:pPr>
              <w:spacing w:after="0" w:line="240" w:lineRule="auto"/>
              <w:jc w:val="both"/>
            </w:pPr>
            <w:r w:rsidRPr="00A97C0E">
              <w:t>Duoti žaisti su įvairių spalvų, tekstūros, formų žaislais, leisti klausytis įvairių garsų, suteikti galimybę užuosti įvairius kvapus.</w:t>
            </w:r>
          </w:p>
        </w:tc>
      </w:tr>
      <w:tr w:rsidR="00912207" w:rsidTr="00AC6626">
        <w:tc>
          <w:tcPr>
            <w:tcW w:w="14858" w:type="dxa"/>
            <w:gridSpan w:val="4"/>
          </w:tcPr>
          <w:p w:rsidR="00912207" w:rsidRPr="008632CD" w:rsidRDefault="00912207" w:rsidP="008632CD">
            <w:pPr>
              <w:spacing w:after="0" w:line="240" w:lineRule="auto"/>
              <w:jc w:val="center"/>
              <w:rPr>
                <w:b/>
              </w:rPr>
            </w:pPr>
            <w:r w:rsidRPr="008632CD">
              <w:rPr>
                <w:b/>
              </w:rPr>
              <w:t>2 žingsnis. Meninė raiška</w:t>
            </w:r>
          </w:p>
          <w:p w:rsidR="00912207" w:rsidRPr="008632CD" w:rsidRDefault="00912207" w:rsidP="008632CD">
            <w:pPr>
              <w:spacing w:after="0" w:line="240" w:lineRule="auto"/>
              <w:jc w:val="center"/>
              <w:rPr>
                <w:b/>
              </w:rPr>
            </w:pPr>
          </w:p>
        </w:tc>
      </w:tr>
      <w:tr w:rsidR="00912207" w:rsidTr="00AC6626">
        <w:tc>
          <w:tcPr>
            <w:tcW w:w="7465" w:type="dxa"/>
          </w:tcPr>
          <w:p w:rsidR="00912207" w:rsidRPr="008632CD" w:rsidRDefault="00912207" w:rsidP="008632CD">
            <w:pPr>
              <w:spacing w:after="0" w:line="240" w:lineRule="auto"/>
              <w:jc w:val="both"/>
              <w:rPr>
                <w:b/>
              </w:rPr>
            </w:pPr>
            <w:r w:rsidRPr="008632CD">
              <w:rPr>
                <w:b/>
              </w:rPr>
              <w:t>Muzika, šokis</w:t>
            </w:r>
          </w:p>
          <w:p w:rsidR="00912207" w:rsidRDefault="00912207" w:rsidP="008632CD">
            <w:pPr>
              <w:spacing w:after="0" w:line="240" w:lineRule="auto"/>
              <w:jc w:val="both"/>
            </w:pPr>
            <w:r w:rsidRPr="005C2856">
              <w:t xml:space="preserve">Įdėmiai klausosi muzikos ir aplinkos garsų, spontaniškai žaidžia balso intonacijomis, rankų ir kojų judesiais mėgdžioja žaidinimų judesius, suaugusiųjų balso intonacijas, muzikos garsus, dviejų–trijų garsų melodijas ar daineles. </w:t>
            </w:r>
          </w:p>
          <w:p w:rsidR="00912207" w:rsidRPr="005C2856" w:rsidRDefault="00912207" w:rsidP="008632CD">
            <w:pPr>
              <w:spacing w:after="0" w:line="240" w:lineRule="auto"/>
              <w:jc w:val="both"/>
            </w:pPr>
            <w:r w:rsidRPr="005C2856">
              <w:t>Skambant muzikai ritmiškai ploja, trepsi, tūpčioja, barškina, stuksena kokiu nors daiktu.</w:t>
            </w:r>
          </w:p>
          <w:p w:rsidR="00912207" w:rsidRPr="00053905" w:rsidRDefault="00912207" w:rsidP="008632CD">
            <w:pPr>
              <w:spacing w:after="0" w:line="240" w:lineRule="auto"/>
              <w:jc w:val="both"/>
            </w:pPr>
          </w:p>
        </w:tc>
        <w:tc>
          <w:tcPr>
            <w:tcW w:w="7393" w:type="dxa"/>
            <w:gridSpan w:val="3"/>
          </w:tcPr>
          <w:p w:rsidR="00912207" w:rsidRPr="005C2856" w:rsidRDefault="00912207" w:rsidP="008632CD">
            <w:pPr>
              <w:spacing w:after="0" w:line="240" w:lineRule="auto"/>
              <w:jc w:val="both"/>
            </w:pPr>
            <w:r w:rsidRPr="005C2856">
              <w:t>Su vaikais klausytis įvairių stilių muzikos bei sudaryti muzikinę aplinką, kurioje vaikas galėtų išgirsti įvairius aplinkinio pasaulio garsus.</w:t>
            </w:r>
          </w:p>
          <w:p w:rsidR="00912207" w:rsidRPr="005C2856" w:rsidRDefault="00912207" w:rsidP="008632CD">
            <w:pPr>
              <w:spacing w:after="0" w:line="240" w:lineRule="auto"/>
              <w:jc w:val="both"/>
            </w:pPr>
            <w:r>
              <w:t xml:space="preserve">Dainuoti su vaiku trumpas, </w:t>
            </w:r>
            <w:r w:rsidRPr="005C2856">
              <w:t>nesudėtingas, pasikartojančio teksto daineles, niūniuoti, kalbėti vieno aukščio tonu atskirus garsus ar žodžius.</w:t>
            </w:r>
          </w:p>
          <w:p w:rsidR="00912207" w:rsidRDefault="00912207" w:rsidP="008632CD">
            <w:pPr>
              <w:spacing w:after="0" w:line="240" w:lineRule="auto"/>
              <w:jc w:val="both"/>
            </w:pPr>
            <w:r w:rsidRPr="005C2856">
              <w:t>Parinkti įvairios muzikos ir gar</w:t>
            </w:r>
            <w:r>
              <w:t>sų, skatinant vaikus judėti</w:t>
            </w:r>
            <w:r w:rsidRPr="005C2856">
              <w:t xml:space="preserve">. </w:t>
            </w:r>
          </w:p>
          <w:p w:rsidR="00912207" w:rsidRPr="005C2856" w:rsidRDefault="00912207" w:rsidP="008632CD">
            <w:pPr>
              <w:spacing w:after="0" w:line="240" w:lineRule="auto"/>
              <w:jc w:val="both"/>
            </w:pPr>
            <w:r w:rsidRPr="005C2856">
              <w:t>Judant su vaikais išgauti kūno perkusijos garsus (plekšnoti per šlaunis, pilvą, skruostus, barbenti pirštais į grindis ar kt.).</w:t>
            </w:r>
          </w:p>
          <w:p w:rsidR="00912207" w:rsidRPr="005C2856" w:rsidRDefault="00912207" w:rsidP="008632CD">
            <w:pPr>
              <w:spacing w:after="0" w:line="240" w:lineRule="auto"/>
              <w:jc w:val="both"/>
            </w:pPr>
            <w:r w:rsidRPr="005C2856">
              <w:t>Suteikti vaikams pakankamai laiko tyrinėti įvairius judesius, žaidinti juos, naudojant plaštakų, galvos judesius, kykavimus.</w:t>
            </w:r>
          </w:p>
          <w:p w:rsidR="00912207" w:rsidRPr="00053905" w:rsidRDefault="00912207" w:rsidP="008632CD">
            <w:pPr>
              <w:spacing w:after="0" w:line="240" w:lineRule="auto"/>
              <w:jc w:val="both"/>
            </w:pPr>
            <w:r w:rsidRPr="005C2856">
              <w:t>Sudaryti galimybes kartu su vaiku groti vaikiškais skambančiais žaislais, barškučiais, parūpinti medinių, plastmasinių žaislų, su kuriais vaikas galėtų veikti.</w:t>
            </w:r>
          </w:p>
        </w:tc>
      </w:tr>
      <w:tr w:rsidR="00912207" w:rsidTr="00AC6626">
        <w:tc>
          <w:tcPr>
            <w:tcW w:w="7465" w:type="dxa"/>
          </w:tcPr>
          <w:p w:rsidR="00912207" w:rsidRPr="008632CD" w:rsidRDefault="00912207" w:rsidP="008632CD">
            <w:pPr>
              <w:spacing w:after="0" w:line="240" w:lineRule="auto"/>
              <w:jc w:val="both"/>
              <w:rPr>
                <w:b/>
              </w:rPr>
            </w:pPr>
            <w:r w:rsidRPr="008632CD">
              <w:rPr>
                <w:b/>
              </w:rPr>
              <w:t>Žaidinimai ir vaidyba</w:t>
            </w:r>
          </w:p>
          <w:p w:rsidR="00912207" w:rsidRDefault="00912207" w:rsidP="008632CD">
            <w:pPr>
              <w:spacing w:after="0" w:line="240" w:lineRule="auto"/>
              <w:jc w:val="both"/>
            </w:pPr>
            <w:r w:rsidRPr="007411F6">
              <w:t xml:space="preserve">Žaidžiant žaidimus bei žaidinimus mėgdžioja įvairias išgirstas intonacijas, parodytus veiksmus. </w:t>
            </w:r>
          </w:p>
          <w:p w:rsidR="00912207" w:rsidRPr="00053905" w:rsidRDefault="00912207" w:rsidP="008632CD">
            <w:pPr>
              <w:spacing w:after="0" w:line="240" w:lineRule="auto"/>
              <w:jc w:val="both"/>
            </w:pPr>
            <w:r w:rsidRPr="007411F6">
              <w:lastRenderedPageBreak/>
              <w:t>Įvairius jaus</w:t>
            </w:r>
            <w:r>
              <w:t xml:space="preserve">mus, norus rodo </w:t>
            </w:r>
            <w:r w:rsidRPr="007411F6">
              <w:t>judesiais ir veiksmais</w:t>
            </w:r>
            <w:r>
              <w:t>.</w:t>
            </w:r>
          </w:p>
        </w:tc>
        <w:tc>
          <w:tcPr>
            <w:tcW w:w="7393" w:type="dxa"/>
            <w:gridSpan w:val="3"/>
          </w:tcPr>
          <w:p w:rsidR="00912207" w:rsidRDefault="00912207" w:rsidP="008632CD">
            <w:pPr>
              <w:spacing w:after="0" w:line="240" w:lineRule="auto"/>
              <w:jc w:val="both"/>
            </w:pPr>
            <w:r w:rsidRPr="007411F6">
              <w:lastRenderedPageBreak/>
              <w:t>Žaidžiant su vaikais reikšti savo jausmus, norus, rodyti judesius ir veiksmus</w:t>
            </w:r>
            <w:r>
              <w:t>.</w:t>
            </w:r>
          </w:p>
          <w:p w:rsidR="00912207" w:rsidRPr="007411F6" w:rsidRDefault="00912207" w:rsidP="008632CD">
            <w:pPr>
              <w:spacing w:after="0" w:line="240" w:lineRule="auto"/>
              <w:jc w:val="both"/>
            </w:pPr>
            <w:r w:rsidRPr="007411F6">
              <w:t xml:space="preserve">Kalbėti maloniomis, linksmomis intonacijomis, skatinti mėgdžioti </w:t>
            </w:r>
            <w:r w:rsidRPr="007411F6">
              <w:lastRenderedPageBreak/>
              <w:t>veiksmus ir intonacijas.</w:t>
            </w:r>
          </w:p>
          <w:p w:rsidR="00912207" w:rsidRPr="007411F6" w:rsidRDefault="00912207" w:rsidP="008632CD">
            <w:pPr>
              <w:spacing w:after="0" w:line="240" w:lineRule="auto"/>
              <w:jc w:val="both"/>
            </w:pPr>
            <w:r w:rsidRPr="007411F6">
              <w:t>Vedžiojant žaislą, kartoninę figūrėlę, parodyti, kaip galima veikti, skatinti vaiką pamėgdžioti ir atrasti savų veikimo būdų.</w:t>
            </w:r>
          </w:p>
          <w:p w:rsidR="00912207" w:rsidRPr="00053905" w:rsidRDefault="00912207" w:rsidP="008632CD">
            <w:pPr>
              <w:spacing w:after="0" w:line="240" w:lineRule="auto"/>
              <w:jc w:val="both"/>
            </w:pPr>
            <w:r w:rsidRPr="007411F6">
              <w:t>Kartoti tuos pačius veiksmus, ž</w:t>
            </w:r>
            <w:r w:rsidR="00073596">
              <w:t>odžius, balso intonacijas.</w:t>
            </w:r>
          </w:p>
        </w:tc>
      </w:tr>
      <w:tr w:rsidR="00912207" w:rsidTr="00AC6626">
        <w:tc>
          <w:tcPr>
            <w:tcW w:w="7465" w:type="dxa"/>
          </w:tcPr>
          <w:p w:rsidR="00912207" w:rsidRPr="008632CD" w:rsidRDefault="00912207" w:rsidP="008632CD">
            <w:pPr>
              <w:spacing w:after="0" w:line="240" w:lineRule="auto"/>
              <w:jc w:val="both"/>
              <w:rPr>
                <w:b/>
              </w:rPr>
            </w:pPr>
            <w:r w:rsidRPr="008632CD">
              <w:rPr>
                <w:b/>
              </w:rPr>
              <w:lastRenderedPageBreak/>
              <w:t>Vizualinė raiška</w:t>
            </w:r>
          </w:p>
          <w:p w:rsidR="00912207" w:rsidRDefault="00912207" w:rsidP="008632CD">
            <w:pPr>
              <w:spacing w:after="0" w:line="240" w:lineRule="auto"/>
              <w:jc w:val="both"/>
            </w:pPr>
            <w:r w:rsidRPr="007411F6">
              <w:t xml:space="preserve">Spontaniškai keverzoja rankų judesių piešinius, juos apžiūrinėja. </w:t>
            </w:r>
          </w:p>
          <w:p w:rsidR="00912207" w:rsidRPr="00053905" w:rsidRDefault="00912207" w:rsidP="008632CD">
            <w:pPr>
              <w:spacing w:after="0" w:line="240" w:lineRule="auto"/>
              <w:jc w:val="both"/>
            </w:pPr>
            <w:r w:rsidRPr="007411F6">
              <w:t>Džiaugiasi dailės</w:t>
            </w:r>
            <w:r>
              <w:t xml:space="preserve"> priemonių</w:t>
            </w:r>
            <w:r w:rsidRPr="007411F6">
              <w:t xml:space="preserve"> paliekamu pėdsaku ir patiriamais jutimais, siekia pakartoti ir pratęsti įdomią patirtį</w:t>
            </w:r>
            <w:r>
              <w:t>.</w:t>
            </w:r>
          </w:p>
        </w:tc>
        <w:tc>
          <w:tcPr>
            <w:tcW w:w="7393" w:type="dxa"/>
            <w:gridSpan w:val="3"/>
          </w:tcPr>
          <w:p w:rsidR="00912207" w:rsidRPr="007411F6" w:rsidRDefault="00912207" w:rsidP="008632CD">
            <w:pPr>
              <w:spacing w:after="0" w:line="240" w:lineRule="auto"/>
              <w:jc w:val="both"/>
            </w:pPr>
            <w:r w:rsidRPr="007411F6">
              <w:t xml:space="preserve">Matant, kad vaikas nori tęsti veiklą, pasiūlyti pasirinkti kitą popieriaus lapą, jau pažįstamų arba naujų piešimo priemonių bei medžiagos. </w:t>
            </w:r>
          </w:p>
          <w:p w:rsidR="00912207" w:rsidRPr="00053905" w:rsidRDefault="00912207" w:rsidP="008632CD">
            <w:pPr>
              <w:spacing w:after="0" w:line="240" w:lineRule="auto"/>
              <w:jc w:val="both"/>
            </w:pPr>
            <w:r w:rsidRPr="007411F6">
              <w:t>Vaiko veiklai skirti daug dėmesio, pritarti žvilgsniu, šypsena, pagirti, pasidžiaugti pasiekimais.</w:t>
            </w:r>
          </w:p>
        </w:tc>
      </w:tr>
      <w:tr w:rsidR="00912207" w:rsidTr="00AC6626">
        <w:tc>
          <w:tcPr>
            <w:tcW w:w="7465" w:type="dxa"/>
          </w:tcPr>
          <w:p w:rsidR="00912207" w:rsidRPr="00053905" w:rsidRDefault="00912207" w:rsidP="008632CD">
            <w:pPr>
              <w:spacing w:after="0" w:line="240" w:lineRule="auto"/>
              <w:jc w:val="both"/>
            </w:pPr>
            <w:r w:rsidRPr="007411F6">
              <w:t>Tyrinėdamas dailės medžiagas ir priemones, intuityviai atranda skirtingus veikimo su jomi</w:t>
            </w:r>
            <w:r w:rsidR="00073596">
              <w:t>s būdus.</w:t>
            </w:r>
          </w:p>
        </w:tc>
        <w:tc>
          <w:tcPr>
            <w:tcW w:w="7393" w:type="dxa"/>
            <w:gridSpan w:val="3"/>
          </w:tcPr>
          <w:p w:rsidR="00912207" w:rsidRPr="00053905" w:rsidRDefault="00912207" w:rsidP="008632CD">
            <w:pPr>
              <w:spacing w:after="0" w:line="240" w:lineRule="auto"/>
              <w:jc w:val="both"/>
            </w:pPr>
            <w:r w:rsidRPr="007411F6">
              <w:t>S</w:t>
            </w:r>
            <w:r>
              <w:t>udaryti galimybes žaisti, tep</w:t>
            </w:r>
            <w:r w:rsidRPr="007411F6">
              <w:t>ti dažais, paišelioti, dėti spaudus ant įvairaus dydžio, ilgio, formos ar spalvos, paviršiaus popieriaus, daiktų</w:t>
            </w:r>
            <w:r>
              <w:t>.</w:t>
            </w:r>
          </w:p>
        </w:tc>
      </w:tr>
      <w:tr w:rsidR="00912207" w:rsidTr="00AC6626">
        <w:tc>
          <w:tcPr>
            <w:tcW w:w="14858" w:type="dxa"/>
            <w:gridSpan w:val="4"/>
          </w:tcPr>
          <w:p w:rsidR="00912207" w:rsidRPr="008632CD" w:rsidRDefault="00912207" w:rsidP="008632CD">
            <w:pPr>
              <w:spacing w:after="0" w:line="240" w:lineRule="auto"/>
              <w:jc w:val="center"/>
              <w:rPr>
                <w:b/>
              </w:rPr>
            </w:pPr>
            <w:r w:rsidRPr="008632CD">
              <w:rPr>
                <w:b/>
              </w:rPr>
              <w:t>2 žingsnis. Estetinis suvokimas</w:t>
            </w:r>
          </w:p>
          <w:p w:rsidR="00912207" w:rsidRDefault="00912207" w:rsidP="008632CD">
            <w:pPr>
              <w:spacing w:after="0" w:line="240" w:lineRule="auto"/>
              <w:jc w:val="both"/>
            </w:pPr>
          </w:p>
        </w:tc>
      </w:tr>
      <w:tr w:rsidR="00912207" w:rsidTr="00AC6626">
        <w:tc>
          <w:tcPr>
            <w:tcW w:w="7465" w:type="dxa"/>
          </w:tcPr>
          <w:p w:rsidR="00912207" w:rsidRDefault="00912207" w:rsidP="008632CD">
            <w:pPr>
              <w:spacing w:after="0" w:line="240" w:lineRule="auto"/>
              <w:jc w:val="both"/>
            </w:pPr>
            <w:r w:rsidRPr="006B1AC3">
              <w:t xml:space="preserve">Skirtingai reaguoja girdėdamas besikeičiančių intonacijų suaugusiojo kalbinimą, muzikos garsus, matydamas gražius gamtos bei aplinkos daiktus ar vaizdus, spalvingas knygelių iliustracijas, šokančius ir vaidinančius vaikus ar suaugusiuosius. </w:t>
            </w:r>
          </w:p>
          <w:p w:rsidR="00912207" w:rsidRPr="006B1AC3" w:rsidRDefault="00912207" w:rsidP="008632CD">
            <w:pPr>
              <w:spacing w:after="0" w:line="240" w:lineRule="auto"/>
              <w:jc w:val="both"/>
            </w:pPr>
            <w:r w:rsidRPr="006B1AC3">
              <w:t>Intuityviai mėgdžioja tai, kas jam patinka.</w:t>
            </w:r>
          </w:p>
          <w:p w:rsidR="00912207" w:rsidRPr="007411F6" w:rsidRDefault="00912207" w:rsidP="008632CD">
            <w:pPr>
              <w:spacing w:after="0" w:line="240" w:lineRule="auto"/>
              <w:jc w:val="both"/>
            </w:pPr>
          </w:p>
        </w:tc>
        <w:tc>
          <w:tcPr>
            <w:tcW w:w="7393" w:type="dxa"/>
            <w:gridSpan w:val="3"/>
          </w:tcPr>
          <w:p w:rsidR="00912207" w:rsidRPr="006B1AC3" w:rsidRDefault="00912207" w:rsidP="008632CD">
            <w:pPr>
              <w:spacing w:after="0" w:line="240" w:lineRule="auto"/>
              <w:jc w:val="both"/>
            </w:pPr>
            <w:r w:rsidRPr="006B1AC3">
              <w:t>Dainuoti vaikui, klausytis įvairios nuotaikos dainų, kontrastingos nuotaikos muzikos kūrinių, skatinti teigiamas, džiugias emocijas ir slopinti neigiamų emocijų proveržius</w:t>
            </w:r>
            <w:r>
              <w:t>.</w:t>
            </w:r>
          </w:p>
          <w:p w:rsidR="00912207" w:rsidRPr="00062E18" w:rsidRDefault="00912207" w:rsidP="008632CD">
            <w:pPr>
              <w:spacing w:after="0" w:line="240" w:lineRule="auto"/>
              <w:jc w:val="both"/>
            </w:pPr>
            <w:r w:rsidRPr="00062E18">
              <w:t xml:space="preserve">Leisti vaikams stebėti šokį gulint ar sėdint ant grindų, kad jie galėtų keisti pozą ir laisvai kūnu reaguoti į stebimo šokio sukeliamus įspūdžius. </w:t>
            </w:r>
          </w:p>
          <w:p w:rsidR="00912207" w:rsidRDefault="00912207" w:rsidP="008632CD">
            <w:pPr>
              <w:spacing w:after="0" w:line="240" w:lineRule="auto"/>
              <w:jc w:val="both"/>
            </w:pPr>
            <w:r w:rsidRPr="00062E18">
              <w:t xml:space="preserve">Kartu su vaiku žaisti ir išraiškingai rodyti, kaip galima veikti, tarytum žaislas ar stalo teatro lėlė būtų gyva. </w:t>
            </w:r>
          </w:p>
          <w:p w:rsidR="00912207" w:rsidRPr="00062E18" w:rsidRDefault="00912207" w:rsidP="008632CD">
            <w:pPr>
              <w:spacing w:after="0" w:line="240" w:lineRule="auto"/>
              <w:jc w:val="both"/>
            </w:pPr>
            <w:r w:rsidRPr="00062E18">
              <w:t xml:space="preserve">Gąsdinimo, pasibaisėjimo emocijas reikšti </w:t>
            </w:r>
            <w:r>
              <w:t xml:space="preserve">išraiškingomis </w:t>
            </w:r>
            <w:r w:rsidRPr="00062E18">
              <w:t>mimikomis ir intonacijomis, leidžiant vaikams pajusti ir suprasti, kad taip elgiamasi ne iš tikrųjų, o tyčia.</w:t>
            </w:r>
          </w:p>
          <w:p w:rsidR="00912207" w:rsidRDefault="00912207" w:rsidP="008632CD">
            <w:pPr>
              <w:spacing w:after="0" w:line="240" w:lineRule="auto"/>
              <w:jc w:val="both"/>
            </w:pPr>
            <w:r w:rsidRPr="00062E18">
              <w:t xml:space="preserve">Išdėlioti piešinius vaikui matomoje vietoje, kad jis galėtų prieiti ir vėl į juos pasižiūrėti. </w:t>
            </w:r>
          </w:p>
          <w:p w:rsidR="00912207" w:rsidRDefault="00912207" w:rsidP="008632CD">
            <w:pPr>
              <w:spacing w:after="0" w:line="240" w:lineRule="auto"/>
              <w:jc w:val="both"/>
            </w:pPr>
            <w:r w:rsidRPr="00062E18">
              <w:t xml:space="preserve">Pagirti, pasikalbėti apie jo kūrinėlį. </w:t>
            </w:r>
          </w:p>
          <w:p w:rsidR="00912207" w:rsidRPr="00062E18" w:rsidRDefault="00912207" w:rsidP="008632CD">
            <w:pPr>
              <w:spacing w:after="0" w:line="240" w:lineRule="auto"/>
              <w:jc w:val="both"/>
            </w:pPr>
            <w:r w:rsidRPr="00062E18">
              <w:t xml:space="preserve">Suteikti vaikui galimybę pažinti ir išbandyti vairias dailės medžiagas ir </w:t>
            </w:r>
          </w:p>
          <w:p w:rsidR="00912207" w:rsidRPr="00062E18" w:rsidRDefault="00912207" w:rsidP="008632CD">
            <w:pPr>
              <w:spacing w:after="0" w:line="240" w:lineRule="auto"/>
              <w:jc w:val="both"/>
            </w:pPr>
            <w:r>
              <w:t>p</w:t>
            </w:r>
            <w:r w:rsidRPr="00062E18">
              <w:t>riemones</w:t>
            </w:r>
            <w:r>
              <w:t>.</w:t>
            </w:r>
          </w:p>
          <w:p w:rsidR="0052389B" w:rsidRPr="007411F6" w:rsidRDefault="00912207" w:rsidP="008632CD">
            <w:pPr>
              <w:spacing w:after="0" w:line="240" w:lineRule="auto"/>
              <w:jc w:val="both"/>
            </w:pPr>
            <w:r w:rsidRPr="00062E18">
              <w:t>Sudaryti galimybes vaikui matyti gražius gamtos, aplinkos vaizdus, spalvingas knygeles, dailės kūrinius</w:t>
            </w:r>
            <w:r w:rsidR="00073596">
              <w:t>.</w:t>
            </w:r>
          </w:p>
        </w:tc>
      </w:tr>
      <w:tr w:rsidR="00912207" w:rsidTr="00AC6626">
        <w:tc>
          <w:tcPr>
            <w:tcW w:w="14858" w:type="dxa"/>
            <w:gridSpan w:val="4"/>
          </w:tcPr>
          <w:p w:rsidR="00912207" w:rsidRPr="0052389B" w:rsidRDefault="00912207" w:rsidP="0052389B">
            <w:pPr>
              <w:spacing w:after="0" w:line="240" w:lineRule="auto"/>
              <w:jc w:val="center"/>
              <w:rPr>
                <w:b/>
              </w:rPr>
            </w:pPr>
            <w:r w:rsidRPr="008632CD">
              <w:rPr>
                <w:b/>
              </w:rPr>
              <w:t>2 žingsnis. Kūrybiškumas</w:t>
            </w:r>
          </w:p>
        </w:tc>
      </w:tr>
      <w:tr w:rsidR="00912207" w:rsidTr="00AC6626">
        <w:tc>
          <w:tcPr>
            <w:tcW w:w="7465" w:type="dxa"/>
          </w:tcPr>
          <w:p w:rsidR="00912207" w:rsidRPr="006B1AC3" w:rsidRDefault="00912207" w:rsidP="008632CD">
            <w:pPr>
              <w:spacing w:after="0" w:line="240" w:lineRule="auto"/>
              <w:jc w:val="both"/>
            </w:pPr>
            <w:r w:rsidRPr="003F61BC">
              <w:t>Domisi naujais daiktais, vaizdais, garsais, judesiais.</w:t>
            </w:r>
          </w:p>
        </w:tc>
        <w:tc>
          <w:tcPr>
            <w:tcW w:w="7393" w:type="dxa"/>
            <w:gridSpan w:val="3"/>
          </w:tcPr>
          <w:p w:rsidR="00912207" w:rsidRDefault="00912207" w:rsidP="008632CD">
            <w:pPr>
              <w:spacing w:after="0" w:line="240" w:lineRule="auto"/>
              <w:jc w:val="both"/>
            </w:pPr>
            <w:r w:rsidRPr="003F61BC">
              <w:t>Parūpinti įvairių, atkreipiančių dėmesį, naujus potyrius žadinančių žaislų, medžiagų (skirtingų formų, tekstūros, spalvų), o</w:t>
            </w:r>
            <w:r>
              <w:t xml:space="preserve">bjektų, skleidžiančių </w:t>
            </w:r>
            <w:r>
              <w:lastRenderedPageBreak/>
              <w:t xml:space="preserve">garsus. </w:t>
            </w:r>
          </w:p>
          <w:p w:rsidR="00912207" w:rsidRPr="006B1AC3" w:rsidRDefault="00912207" w:rsidP="008632CD">
            <w:pPr>
              <w:spacing w:after="0" w:line="240" w:lineRule="auto"/>
              <w:jc w:val="both"/>
            </w:pPr>
            <w:r w:rsidRPr="003F61BC">
              <w:t>Aplinka ir joje esantys žaislai, priemonės, naudojami veiklos metu, turėtų lavinti visus pojūčius</w:t>
            </w:r>
            <w:r w:rsidR="00073596">
              <w:t>.</w:t>
            </w:r>
          </w:p>
        </w:tc>
      </w:tr>
      <w:tr w:rsidR="00912207" w:rsidTr="00AC6626">
        <w:tc>
          <w:tcPr>
            <w:tcW w:w="7465" w:type="dxa"/>
          </w:tcPr>
          <w:p w:rsidR="00912207" w:rsidRPr="003F61BC" w:rsidRDefault="00912207" w:rsidP="008632CD">
            <w:pPr>
              <w:spacing w:after="0" w:line="240" w:lineRule="auto"/>
              <w:jc w:val="both"/>
            </w:pPr>
            <w:r w:rsidRPr="003F61BC">
              <w:lastRenderedPageBreak/>
              <w:t>Atranda naujus veiksmus (tapyti ant veidrodžio, ridenti, nardinti į vandenį ir kt.) ir taiko juos daiktams tyrinėti</w:t>
            </w:r>
            <w:r>
              <w:t>.</w:t>
            </w:r>
          </w:p>
        </w:tc>
        <w:tc>
          <w:tcPr>
            <w:tcW w:w="7393" w:type="dxa"/>
            <w:gridSpan w:val="3"/>
          </w:tcPr>
          <w:p w:rsidR="00912207" w:rsidRDefault="00912207" w:rsidP="008632CD">
            <w:pPr>
              <w:spacing w:after="0" w:line="240" w:lineRule="auto"/>
              <w:jc w:val="both"/>
            </w:pPr>
            <w:r w:rsidRPr="003F61BC">
              <w:t>Naudoti žaislus, kuriuos galima išardyti, išbandyti jų formas, pritaikant tinkamiausią, taip pat garsus skleidžiančius žaislus.</w:t>
            </w:r>
          </w:p>
          <w:p w:rsidR="00912207" w:rsidRDefault="00912207" w:rsidP="008632CD">
            <w:pPr>
              <w:spacing w:after="0" w:line="240" w:lineRule="auto"/>
              <w:jc w:val="both"/>
            </w:pPr>
            <w:r w:rsidRPr="003F61BC">
              <w:t xml:space="preserve">Parūpinti priemonių ir skatinti veiklą, grindžiamą visų 5 pojūčių </w:t>
            </w:r>
            <w:r>
              <w:t xml:space="preserve">panaudojimu aplinkai tyrinėti.   </w:t>
            </w:r>
          </w:p>
          <w:p w:rsidR="00912207" w:rsidRPr="003F61BC" w:rsidRDefault="00912207" w:rsidP="008632CD">
            <w:pPr>
              <w:spacing w:after="0" w:line="240" w:lineRule="auto"/>
              <w:jc w:val="both"/>
            </w:pPr>
            <w:r w:rsidRPr="003F61BC">
              <w:t>Pasiūlyti žaisti dailės</w:t>
            </w:r>
            <w:r>
              <w:t xml:space="preserve"> priemonėmis ir medžiagomis, kad </w:t>
            </w:r>
            <w:r w:rsidRPr="003F61BC">
              <w:t>eksperimentavimo metu įgyta patirtis taptų pirmuoju žingsniu kūrybos link.</w:t>
            </w:r>
          </w:p>
        </w:tc>
      </w:tr>
      <w:tr w:rsidR="00912207" w:rsidTr="00AC6626">
        <w:tc>
          <w:tcPr>
            <w:tcW w:w="14858" w:type="dxa"/>
            <w:gridSpan w:val="4"/>
          </w:tcPr>
          <w:p w:rsidR="00912207" w:rsidRPr="008632CD" w:rsidRDefault="00912207" w:rsidP="008632CD">
            <w:pPr>
              <w:spacing w:after="0" w:line="240" w:lineRule="auto"/>
              <w:jc w:val="center"/>
              <w:rPr>
                <w:b/>
              </w:rPr>
            </w:pPr>
            <w:r w:rsidRPr="008632CD">
              <w:rPr>
                <w:b/>
              </w:rPr>
              <w:t>3 žingsnis. Meninė raiška</w:t>
            </w:r>
          </w:p>
          <w:p w:rsidR="00912207" w:rsidRPr="008632CD" w:rsidRDefault="00912207" w:rsidP="008632CD">
            <w:pPr>
              <w:spacing w:after="0" w:line="240" w:lineRule="auto"/>
              <w:jc w:val="center"/>
              <w:rPr>
                <w:b/>
              </w:rPr>
            </w:pPr>
          </w:p>
        </w:tc>
      </w:tr>
      <w:tr w:rsidR="00912207" w:rsidTr="00AC6626">
        <w:tc>
          <w:tcPr>
            <w:tcW w:w="7465" w:type="dxa"/>
          </w:tcPr>
          <w:p w:rsidR="00912207" w:rsidRPr="008632CD" w:rsidRDefault="00912207" w:rsidP="008632CD">
            <w:pPr>
              <w:spacing w:after="0" w:line="240" w:lineRule="auto"/>
              <w:jc w:val="both"/>
              <w:rPr>
                <w:b/>
              </w:rPr>
            </w:pPr>
            <w:r w:rsidRPr="008632CD">
              <w:rPr>
                <w:b/>
              </w:rPr>
              <w:t>Muzika</w:t>
            </w:r>
          </w:p>
          <w:p w:rsidR="00912207" w:rsidRPr="00053905" w:rsidRDefault="00912207" w:rsidP="008632CD">
            <w:pPr>
              <w:spacing w:after="0" w:line="240" w:lineRule="auto"/>
              <w:jc w:val="both"/>
            </w:pPr>
            <w:r w:rsidRPr="007411F6">
              <w:t>Emocingai atliepia klausomus</w:t>
            </w:r>
            <w:r>
              <w:t xml:space="preserve"> kūrinius </w:t>
            </w:r>
            <w:r w:rsidRPr="007411F6">
              <w:t>– šypsosi, džiaugiasi, ploja, trepsi, sėdėdamas sūpuoja kojas ar pan</w:t>
            </w:r>
            <w:r w:rsidR="00073596">
              <w:t>.</w:t>
            </w:r>
          </w:p>
        </w:tc>
        <w:tc>
          <w:tcPr>
            <w:tcW w:w="7393" w:type="dxa"/>
            <w:gridSpan w:val="3"/>
          </w:tcPr>
          <w:p w:rsidR="00912207" w:rsidRDefault="00912207" w:rsidP="008632CD">
            <w:pPr>
              <w:spacing w:after="0" w:line="240" w:lineRule="auto"/>
              <w:jc w:val="both"/>
            </w:pPr>
            <w:r w:rsidRPr="006371AB">
              <w:t>Klausyti su vaikais dainelių apie paukščius, žvėris, gamtos reiškinius ar trumpų instrumentinės muzikos kūrinėlių</w:t>
            </w:r>
            <w:r>
              <w:t>.</w:t>
            </w:r>
          </w:p>
          <w:p w:rsidR="00912207" w:rsidRPr="00053905" w:rsidRDefault="00912207" w:rsidP="008632CD">
            <w:pPr>
              <w:spacing w:after="0" w:line="240" w:lineRule="auto"/>
              <w:jc w:val="both"/>
            </w:pPr>
          </w:p>
        </w:tc>
      </w:tr>
      <w:tr w:rsidR="00912207" w:rsidTr="00AC6626">
        <w:tc>
          <w:tcPr>
            <w:tcW w:w="7465" w:type="dxa"/>
          </w:tcPr>
          <w:p w:rsidR="00912207" w:rsidRPr="00053905" w:rsidRDefault="00912207" w:rsidP="008632CD">
            <w:pPr>
              <w:spacing w:after="0" w:line="240" w:lineRule="auto"/>
              <w:jc w:val="both"/>
            </w:pPr>
            <w:r w:rsidRPr="006371AB">
              <w:t>Vienas ir kartu su kitais dainuoja 2–4 garsų daineles, palydėdamas jas judesiais</w:t>
            </w:r>
            <w:r w:rsidR="00073596">
              <w:t>.</w:t>
            </w:r>
          </w:p>
        </w:tc>
        <w:tc>
          <w:tcPr>
            <w:tcW w:w="7393" w:type="dxa"/>
            <w:gridSpan w:val="3"/>
          </w:tcPr>
          <w:p w:rsidR="00912207" w:rsidRPr="006371AB" w:rsidRDefault="00912207" w:rsidP="008632CD">
            <w:pPr>
              <w:spacing w:after="0" w:line="240" w:lineRule="auto"/>
              <w:jc w:val="both"/>
            </w:pPr>
            <w:r w:rsidRPr="006371AB">
              <w:t>Dainuoti su vaikais įvairaus turinio dainas, imituojant jų tekstą judesiais.</w:t>
            </w:r>
          </w:p>
          <w:p w:rsidR="00912207" w:rsidRPr="00053905" w:rsidRDefault="00912207" w:rsidP="008632CD">
            <w:pPr>
              <w:spacing w:after="0" w:line="240" w:lineRule="auto"/>
              <w:jc w:val="both"/>
            </w:pPr>
          </w:p>
        </w:tc>
      </w:tr>
      <w:tr w:rsidR="00912207" w:rsidTr="00AC6626">
        <w:tc>
          <w:tcPr>
            <w:tcW w:w="7465" w:type="dxa"/>
          </w:tcPr>
          <w:p w:rsidR="00912207" w:rsidRPr="006371AB" w:rsidRDefault="00912207" w:rsidP="008632CD">
            <w:pPr>
              <w:spacing w:after="0" w:line="240" w:lineRule="auto"/>
              <w:jc w:val="both"/>
            </w:pPr>
            <w:r>
              <w:t>Ž</w:t>
            </w:r>
            <w:r w:rsidRPr="006371AB">
              <w:t>aidžia muzikinius žaidimus, jų tekstą imituoja r</w:t>
            </w:r>
            <w:r>
              <w:t>ankų, kūno judesiais.</w:t>
            </w:r>
          </w:p>
          <w:p w:rsidR="00912207" w:rsidRPr="00053905" w:rsidRDefault="00912207" w:rsidP="008632CD">
            <w:pPr>
              <w:spacing w:after="0" w:line="240" w:lineRule="auto"/>
              <w:jc w:val="both"/>
            </w:pPr>
          </w:p>
        </w:tc>
        <w:tc>
          <w:tcPr>
            <w:tcW w:w="7393" w:type="dxa"/>
            <w:gridSpan w:val="3"/>
          </w:tcPr>
          <w:p w:rsidR="00912207" w:rsidRDefault="00912207" w:rsidP="008632CD">
            <w:pPr>
              <w:spacing w:after="0" w:line="240" w:lineRule="auto"/>
              <w:jc w:val="both"/>
            </w:pPr>
            <w:r w:rsidRPr="006371AB">
              <w:t xml:space="preserve">Žaisti muzikinius žaidimus, eiti ratelius, tekstą imituojant judesiais. </w:t>
            </w:r>
          </w:p>
          <w:p w:rsidR="00912207" w:rsidRPr="00053905" w:rsidRDefault="00912207" w:rsidP="008632CD">
            <w:pPr>
              <w:spacing w:after="0" w:line="240" w:lineRule="auto"/>
              <w:jc w:val="both"/>
            </w:pPr>
            <w:r w:rsidRPr="006371AB">
              <w:t>Skatinti judėti pagal muz</w:t>
            </w:r>
            <w:r w:rsidR="00073596">
              <w:t>iką einant, bėgant, apsisukant.</w:t>
            </w:r>
          </w:p>
        </w:tc>
      </w:tr>
      <w:tr w:rsidR="00912207" w:rsidTr="00AC6626">
        <w:tc>
          <w:tcPr>
            <w:tcW w:w="7465" w:type="dxa"/>
          </w:tcPr>
          <w:p w:rsidR="00912207" w:rsidRPr="006371AB" w:rsidRDefault="00912207" w:rsidP="008632CD">
            <w:pPr>
              <w:spacing w:after="0" w:line="240" w:lineRule="auto"/>
              <w:jc w:val="both"/>
            </w:pPr>
            <w:r w:rsidRPr="006371AB">
              <w:t>Apžiūrinėja, tyrinėja ritminius muzikos instrumentus ir jais ritmiškai groja kartu su pedagogu.</w:t>
            </w:r>
          </w:p>
          <w:p w:rsidR="00912207" w:rsidRPr="00053905" w:rsidRDefault="00912207" w:rsidP="008632CD">
            <w:pPr>
              <w:spacing w:after="0" w:line="240" w:lineRule="auto"/>
              <w:jc w:val="both"/>
            </w:pPr>
          </w:p>
        </w:tc>
        <w:tc>
          <w:tcPr>
            <w:tcW w:w="7393" w:type="dxa"/>
            <w:gridSpan w:val="3"/>
          </w:tcPr>
          <w:p w:rsidR="00912207" w:rsidRDefault="00912207" w:rsidP="008632CD">
            <w:pPr>
              <w:spacing w:after="0" w:line="240" w:lineRule="auto"/>
              <w:jc w:val="both"/>
            </w:pPr>
            <w:r>
              <w:t>Grupėje turėti nesudėtingų vaikiškų muzikos instrumentų</w:t>
            </w:r>
            <w:r w:rsidRPr="006371AB">
              <w:t xml:space="preserve"> (ritminėmis lazdelėmis, būgneliais, barškučiais, varpeliais, medin</w:t>
            </w:r>
            <w:r>
              <w:t>iais šaukštais ir kt.), daiktų</w:t>
            </w:r>
            <w:r w:rsidRPr="006371AB">
              <w:t xml:space="preserve"> ir kartu su vaikais groti</w:t>
            </w:r>
            <w:r>
              <w:t xml:space="preserve">, klausytis jų </w:t>
            </w:r>
            <w:r w:rsidRPr="006371AB">
              <w:t>skleidžiamų garsų.</w:t>
            </w:r>
          </w:p>
          <w:p w:rsidR="00912207" w:rsidRPr="00053905" w:rsidRDefault="00912207" w:rsidP="008632CD">
            <w:pPr>
              <w:spacing w:after="0" w:line="240" w:lineRule="auto"/>
              <w:jc w:val="both"/>
            </w:pPr>
            <w:r w:rsidRPr="006371AB">
              <w:t>Tyrinėti instrumentų ir daiktų garsines galimybes, duodant vaikams laiko tyrinėt</w:t>
            </w:r>
            <w:r w:rsidR="00073596">
              <w:t>i</w:t>
            </w:r>
            <w:r>
              <w:t>.</w:t>
            </w:r>
          </w:p>
        </w:tc>
      </w:tr>
      <w:tr w:rsidR="00912207" w:rsidTr="00AC6626">
        <w:tc>
          <w:tcPr>
            <w:tcW w:w="7465" w:type="dxa"/>
          </w:tcPr>
          <w:p w:rsidR="00912207" w:rsidRPr="00053905" w:rsidRDefault="00912207" w:rsidP="008632CD">
            <w:pPr>
              <w:spacing w:after="0" w:line="240" w:lineRule="auto"/>
              <w:jc w:val="both"/>
            </w:pPr>
            <w:r w:rsidRPr="006371AB">
              <w:t>Kuria, dainuoja vieno aukščio tonu savitus žodžius, ritmuoja vaikiškais instrumentais ir daiktais</w:t>
            </w:r>
            <w:r>
              <w:t>.</w:t>
            </w:r>
          </w:p>
        </w:tc>
        <w:tc>
          <w:tcPr>
            <w:tcW w:w="7393" w:type="dxa"/>
            <w:gridSpan w:val="3"/>
          </w:tcPr>
          <w:p w:rsidR="00912207" w:rsidRPr="00053905" w:rsidRDefault="00912207" w:rsidP="008632CD">
            <w:pPr>
              <w:spacing w:after="0" w:line="240" w:lineRule="auto"/>
              <w:jc w:val="both"/>
            </w:pPr>
            <w:r w:rsidRPr="006371AB">
              <w:t>Sudaryti sąlygas ir skatinti vaikus kurti, dainuojant apie tai, ką jie veikia, žaidžia, mato, girdi.</w:t>
            </w:r>
          </w:p>
        </w:tc>
      </w:tr>
      <w:tr w:rsidR="00912207" w:rsidTr="00AC6626">
        <w:tc>
          <w:tcPr>
            <w:tcW w:w="7465" w:type="dxa"/>
          </w:tcPr>
          <w:p w:rsidR="00912207" w:rsidRPr="008632CD" w:rsidRDefault="00912207" w:rsidP="008632CD">
            <w:pPr>
              <w:spacing w:after="0" w:line="240" w:lineRule="auto"/>
              <w:jc w:val="both"/>
              <w:rPr>
                <w:b/>
              </w:rPr>
            </w:pPr>
            <w:r w:rsidRPr="008632CD">
              <w:rPr>
                <w:b/>
              </w:rPr>
              <w:t>Šokis</w:t>
            </w:r>
          </w:p>
          <w:p w:rsidR="00912207" w:rsidRPr="006371AB" w:rsidRDefault="00912207" w:rsidP="008632CD">
            <w:pPr>
              <w:spacing w:after="0" w:line="240" w:lineRule="auto"/>
              <w:jc w:val="both"/>
            </w:pPr>
            <w:r w:rsidRPr="006371AB">
              <w:t>Mėgdžioja žaidinimų, gyvūnų, augalų judesius.</w:t>
            </w:r>
          </w:p>
          <w:p w:rsidR="00912207" w:rsidRPr="00053905" w:rsidRDefault="00912207" w:rsidP="008632CD">
            <w:pPr>
              <w:spacing w:after="0" w:line="240" w:lineRule="auto"/>
              <w:jc w:val="both"/>
            </w:pPr>
          </w:p>
        </w:tc>
        <w:tc>
          <w:tcPr>
            <w:tcW w:w="7393" w:type="dxa"/>
            <w:gridSpan w:val="3"/>
          </w:tcPr>
          <w:p w:rsidR="00912207" w:rsidRDefault="00912207" w:rsidP="008632CD">
            <w:pPr>
              <w:spacing w:after="0" w:line="240" w:lineRule="auto"/>
              <w:jc w:val="both"/>
            </w:pPr>
            <w:r w:rsidRPr="006371AB">
              <w:t xml:space="preserve">Visas šokio veiklos rūšis stengtis atlikti kartu su vaikais tyrinėjant įvairius judesius, kartais atiduodant iniciatyvą vaikams ir kartojant jų atliekamus judesius. </w:t>
            </w:r>
          </w:p>
          <w:p w:rsidR="00912207" w:rsidRPr="00053905" w:rsidRDefault="00912207" w:rsidP="008632CD">
            <w:pPr>
              <w:spacing w:after="0" w:line="240" w:lineRule="auto"/>
              <w:jc w:val="both"/>
            </w:pPr>
            <w:r w:rsidRPr="006371AB">
              <w:t>Veng</w:t>
            </w:r>
            <w:r>
              <w:t xml:space="preserve">ti prašyti, kad vaikai kartotų </w:t>
            </w:r>
            <w:r w:rsidR="00073596">
              <w:t>jiems rodomus judesius.</w:t>
            </w:r>
          </w:p>
        </w:tc>
      </w:tr>
      <w:tr w:rsidR="00912207" w:rsidTr="00AC6626">
        <w:tc>
          <w:tcPr>
            <w:tcW w:w="7465" w:type="dxa"/>
          </w:tcPr>
          <w:p w:rsidR="00912207" w:rsidRPr="006371AB" w:rsidRDefault="00912207" w:rsidP="008632CD">
            <w:pPr>
              <w:spacing w:after="0" w:line="240" w:lineRule="auto"/>
              <w:jc w:val="both"/>
            </w:pPr>
            <w:r w:rsidRPr="006371AB">
              <w:t>Šoka spontaniškai kurdamas dviejų–trijų natūralių judesių  seką</w:t>
            </w:r>
            <w:r>
              <w:t>.</w:t>
            </w:r>
          </w:p>
          <w:p w:rsidR="00912207" w:rsidRPr="00053905" w:rsidRDefault="00912207" w:rsidP="008632CD">
            <w:pPr>
              <w:spacing w:after="0" w:line="240" w:lineRule="auto"/>
              <w:jc w:val="both"/>
            </w:pPr>
          </w:p>
        </w:tc>
        <w:tc>
          <w:tcPr>
            <w:tcW w:w="7393" w:type="dxa"/>
            <w:gridSpan w:val="3"/>
          </w:tcPr>
          <w:p w:rsidR="00912207" w:rsidRDefault="00912207" w:rsidP="008632CD">
            <w:pPr>
              <w:spacing w:after="0" w:line="240" w:lineRule="auto"/>
              <w:jc w:val="both"/>
            </w:pPr>
            <w:r w:rsidRPr="006371AB">
              <w:t xml:space="preserve">Skatinti vaikus šokti tyloje, kad atsiskleistų jų ritmo suvokimas. </w:t>
            </w:r>
          </w:p>
          <w:p w:rsidR="00912207" w:rsidRPr="006371AB" w:rsidRDefault="00912207" w:rsidP="008632CD">
            <w:pPr>
              <w:spacing w:after="0" w:line="240" w:lineRule="auto"/>
              <w:jc w:val="both"/>
            </w:pPr>
            <w:r w:rsidRPr="006371AB">
              <w:t>Sudaryti sąlygas judesių sekas atlikti pagal įvairią muziką (greitą, lėtą).</w:t>
            </w:r>
          </w:p>
          <w:p w:rsidR="00912207" w:rsidRPr="00053905" w:rsidRDefault="00912207" w:rsidP="008632CD">
            <w:pPr>
              <w:spacing w:after="0" w:line="240" w:lineRule="auto"/>
              <w:jc w:val="both"/>
            </w:pPr>
            <w:r w:rsidRPr="006371AB">
              <w:lastRenderedPageBreak/>
              <w:t>Kviesti vaikus, kurie norėtų parodyti sujungtas judesių sekas grupės draugams, aptarti jų pasirodym</w:t>
            </w:r>
            <w:r w:rsidR="00073596">
              <w:t>ą, išryškinant teigiamas puses.</w:t>
            </w:r>
          </w:p>
        </w:tc>
      </w:tr>
      <w:tr w:rsidR="00912207" w:rsidTr="00AC6626">
        <w:tc>
          <w:tcPr>
            <w:tcW w:w="7465" w:type="dxa"/>
          </w:tcPr>
          <w:p w:rsidR="00912207" w:rsidRPr="008632CD" w:rsidRDefault="00912207" w:rsidP="008632CD">
            <w:pPr>
              <w:spacing w:after="0" w:line="240" w:lineRule="auto"/>
              <w:jc w:val="both"/>
              <w:rPr>
                <w:b/>
              </w:rPr>
            </w:pPr>
            <w:r w:rsidRPr="008632CD">
              <w:rPr>
                <w:b/>
              </w:rPr>
              <w:lastRenderedPageBreak/>
              <w:t>Žaidimai ir vaidyba</w:t>
            </w:r>
          </w:p>
          <w:p w:rsidR="00912207" w:rsidRDefault="00912207" w:rsidP="008632CD">
            <w:pPr>
              <w:spacing w:after="0" w:line="240" w:lineRule="auto"/>
              <w:jc w:val="both"/>
            </w:pPr>
            <w:r w:rsidRPr="006371AB">
              <w:t xml:space="preserve">Žaisdamas su daiktu ar žaislu atlieka matytus veiksmus, judesius. </w:t>
            </w:r>
          </w:p>
          <w:p w:rsidR="00912207" w:rsidRPr="006371AB" w:rsidRDefault="00912207" w:rsidP="008632CD">
            <w:pPr>
              <w:spacing w:after="0" w:line="240" w:lineRule="auto"/>
              <w:jc w:val="both"/>
            </w:pPr>
            <w:r w:rsidRPr="006371AB">
              <w:t xml:space="preserve">Įvairiai intonuodamas kalba apie tai, ką daro. </w:t>
            </w:r>
          </w:p>
          <w:p w:rsidR="00912207" w:rsidRDefault="00912207" w:rsidP="008632CD">
            <w:pPr>
              <w:spacing w:after="0" w:line="240" w:lineRule="auto"/>
              <w:jc w:val="both"/>
            </w:pPr>
            <w:r w:rsidRPr="006371AB">
              <w:t xml:space="preserve">Mėgdžioja šeimos narių kalbą, veiksmus. </w:t>
            </w:r>
          </w:p>
          <w:p w:rsidR="00912207" w:rsidRPr="00053905" w:rsidRDefault="00912207" w:rsidP="008632CD">
            <w:pPr>
              <w:spacing w:after="0" w:line="240" w:lineRule="auto"/>
              <w:jc w:val="both"/>
            </w:pPr>
            <w:r w:rsidRPr="006371AB">
              <w:t>Muzikiniuose rateliuose judesiais, veiksmais vaizduoja siužeto elementus, reiškia savaime kilusias emocijas</w:t>
            </w:r>
            <w:r>
              <w:t>.</w:t>
            </w:r>
          </w:p>
        </w:tc>
        <w:tc>
          <w:tcPr>
            <w:tcW w:w="7393" w:type="dxa"/>
            <w:gridSpan w:val="3"/>
          </w:tcPr>
          <w:p w:rsidR="00912207" w:rsidRDefault="00912207" w:rsidP="008632CD">
            <w:pPr>
              <w:spacing w:after="0" w:line="240" w:lineRule="auto"/>
              <w:jc w:val="both"/>
            </w:pPr>
            <w:r w:rsidRPr="00EB464E">
              <w:t>Parūpinti įvairių žaislų, leisti jais naudotis.</w:t>
            </w:r>
          </w:p>
          <w:p w:rsidR="00912207" w:rsidRPr="00EB464E" w:rsidRDefault="00912207" w:rsidP="008632CD">
            <w:pPr>
              <w:spacing w:after="0" w:line="240" w:lineRule="auto"/>
              <w:jc w:val="both"/>
            </w:pPr>
            <w:r w:rsidRPr="00EB464E">
              <w:t>Žaidžiant drauge, reikšti įvairias emocijas, skatint</w:t>
            </w:r>
            <w:r>
              <w:t>i vaikus pasakoti, ką jie daro.</w:t>
            </w:r>
          </w:p>
          <w:p w:rsidR="00912207" w:rsidRDefault="00912207" w:rsidP="008632CD">
            <w:pPr>
              <w:spacing w:after="0" w:line="240" w:lineRule="auto"/>
              <w:jc w:val="both"/>
            </w:pPr>
            <w:r w:rsidRPr="00EB464E">
              <w:t>Skatinti vaikus įsijausti į veikėjus, siužetą</w:t>
            </w:r>
            <w:r>
              <w:t>.</w:t>
            </w:r>
          </w:p>
          <w:p w:rsidR="00912207" w:rsidRPr="00053905" w:rsidRDefault="00912207" w:rsidP="008632CD">
            <w:pPr>
              <w:spacing w:after="0" w:line="240" w:lineRule="auto"/>
              <w:jc w:val="both"/>
            </w:pPr>
            <w:r w:rsidRPr="00EB464E">
              <w:t>Rodyti vaikams veiksmus ir leisti improvizuoti, reikšti tokias emocijas, kokios tuo metu kyla</w:t>
            </w:r>
            <w:r w:rsidR="00073596">
              <w:t>.</w:t>
            </w:r>
          </w:p>
        </w:tc>
      </w:tr>
      <w:tr w:rsidR="00912207" w:rsidTr="00AC6626">
        <w:tc>
          <w:tcPr>
            <w:tcW w:w="7465" w:type="dxa"/>
          </w:tcPr>
          <w:p w:rsidR="00912207" w:rsidRPr="008632CD" w:rsidRDefault="00912207" w:rsidP="008632CD">
            <w:pPr>
              <w:spacing w:after="0" w:line="240" w:lineRule="auto"/>
              <w:jc w:val="both"/>
              <w:rPr>
                <w:b/>
              </w:rPr>
            </w:pPr>
            <w:r w:rsidRPr="008632CD">
              <w:rPr>
                <w:b/>
              </w:rPr>
              <w:t>Vizualinė raiška</w:t>
            </w:r>
          </w:p>
          <w:p w:rsidR="00912207" w:rsidRDefault="00912207" w:rsidP="008632CD">
            <w:pPr>
              <w:spacing w:after="0" w:line="240" w:lineRule="auto"/>
              <w:jc w:val="both"/>
            </w:pPr>
            <w:r w:rsidRPr="00EB464E">
              <w:t>Spontaniškai reiškia emocijas, įspūdžius dailės priemonėmis ir medžiagomis.</w:t>
            </w:r>
          </w:p>
          <w:p w:rsidR="00912207" w:rsidRDefault="00912207" w:rsidP="008632CD">
            <w:pPr>
              <w:spacing w:after="0" w:line="240" w:lineRule="auto"/>
              <w:jc w:val="both"/>
            </w:pPr>
            <w:r w:rsidRPr="00EB464E">
              <w:t xml:space="preserve">Piešia įvairias linijas, jas jungia į formas vis labiau koordinuodamas rankų judesius. </w:t>
            </w:r>
          </w:p>
          <w:p w:rsidR="00912207" w:rsidRDefault="00912207" w:rsidP="008632CD">
            <w:pPr>
              <w:spacing w:after="0" w:line="240" w:lineRule="auto"/>
              <w:jc w:val="both"/>
            </w:pPr>
            <w:r>
              <w:t>Bando ką nors pavaizduoti.</w:t>
            </w:r>
          </w:p>
          <w:p w:rsidR="00912207" w:rsidRPr="00053905" w:rsidRDefault="00912207" w:rsidP="008632CD">
            <w:pPr>
              <w:spacing w:after="0" w:line="240" w:lineRule="auto"/>
              <w:jc w:val="both"/>
            </w:pPr>
            <w:r w:rsidRPr="00EB464E">
              <w:t>Savo abstrakcijose įžvelgia daiktus ar įvykius.</w:t>
            </w:r>
          </w:p>
        </w:tc>
        <w:tc>
          <w:tcPr>
            <w:tcW w:w="7393" w:type="dxa"/>
            <w:gridSpan w:val="3"/>
          </w:tcPr>
          <w:p w:rsidR="00912207" w:rsidRDefault="00912207" w:rsidP="008632CD">
            <w:pPr>
              <w:spacing w:after="0" w:line="240" w:lineRule="auto"/>
              <w:jc w:val="both"/>
            </w:pPr>
            <w:r w:rsidRPr="00EB464E">
              <w:t xml:space="preserve">Skatinti pasakoti apie savo piešinį. </w:t>
            </w:r>
          </w:p>
          <w:p w:rsidR="00912207" w:rsidRDefault="00912207" w:rsidP="008632CD">
            <w:pPr>
              <w:spacing w:after="0" w:line="240" w:lineRule="auto"/>
              <w:jc w:val="both"/>
            </w:pPr>
            <w:r w:rsidRPr="00EB464E">
              <w:t xml:space="preserve">Nestabdyti vaiko, jei jis su savo kūrybos darbeliu </w:t>
            </w:r>
            <w:r>
              <w:t>ima žaisti, vaizdu</w:t>
            </w:r>
            <w:r w:rsidRPr="00EB464E">
              <w:t xml:space="preserve">ti tai, ką nupiešė. </w:t>
            </w:r>
          </w:p>
          <w:p w:rsidR="00912207" w:rsidRDefault="00912207" w:rsidP="008632CD">
            <w:pPr>
              <w:spacing w:after="0" w:line="240" w:lineRule="auto"/>
              <w:jc w:val="both"/>
            </w:pPr>
            <w:r w:rsidRPr="00EB464E">
              <w:t>Stebėti vaiko raiškos procesą, paprašyti papasakot</w:t>
            </w:r>
            <w:r>
              <w:t>i apie savo piešinį ar lipdinį.</w:t>
            </w:r>
          </w:p>
          <w:p w:rsidR="00912207" w:rsidRPr="00EB464E" w:rsidRDefault="00912207" w:rsidP="008632CD">
            <w:pPr>
              <w:spacing w:after="0" w:line="240" w:lineRule="auto"/>
              <w:jc w:val="both"/>
            </w:pPr>
          </w:p>
          <w:p w:rsidR="00912207" w:rsidRPr="00053905" w:rsidRDefault="00912207" w:rsidP="008632CD">
            <w:pPr>
              <w:spacing w:after="0" w:line="240" w:lineRule="auto"/>
              <w:jc w:val="both"/>
            </w:pPr>
          </w:p>
        </w:tc>
      </w:tr>
      <w:tr w:rsidR="00912207" w:rsidTr="00AC6626">
        <w:tc>
          <w:tcPr>
            <w:tcW w:w="7465" w:type="dxa"/>
          </w:tcPr>
          <w:p w:rsidR="00912207" w:rsidRDefault="00912207" w:rsidP="008632CD">
            <w:pPr>
              <w:spacing w:after="0" w:line="240" w:lineRule="auto"/>
              <w:jc w:val="both"/>
            </w:pPr>
            <w:r w:rsidRPr="00EB464E">
              <w:t xml:space="preserve">Eksperimentuoja dailės medžiagomis ir priemonėmis, tyrinėja įvairius veikimo jomis būdus. </w:t>
            </w:r>
          </w:p>
          <w:p w:rsidR="00912207" w:rsidRPr="00053905" w:rsidRDefault="00912207" w:rsidP="008632CD">
            <w:pPr>
              <w:spacing w:after="0" w:line="240" w:lineRule="auto"/>
              <w:jc w:val="both"/>
            </w:pPr>
            <w:r w:rsidRPr="00EB464E">
              <w:t xml:space="preserve">Piešdamas, </w:t>
            </w:r>
            <w:r>
              <w:t xml:space="preserve">tapydamas, </w:t>
            </w:r>
            <w:r w:rsidRPr="00EB464E">
              <w:t>lipdydamas, spau</w:t>
            </w:r>
            <w:r>
              <w:t xml:space="preserve">duodamas, </w:t>
            </w:r>
            <w:r w:rsidRPr="00EB464E">
              <w:t xml:space="preserve"> konstruodamas labiau mėgaujasi procesu, o ne rezultatu.</w:t>
            </w:r>
          </w:p>
        </w:tc>
        <w:tc>
          <w:tcPr>
            <w:tcW w:w="7393" w:type="dxa"/>
            <w:gridSpan w:val="3"/>
          </w:tcPr>
          <w:p w:rsidR="00912207" w:rsidRPr="00EB464E" w:rsidRDefault="00912207" w:rsidP="008632CD">
            <w:pPr>
              <w:spacing w:after="0" w:line="240" w:lineRule="auto"/>
              <w:jc w:val="both"/>
            </w:pPr>
            <w:r w:rsidRPr="00EB464E">
              <w:t xml:space="preserve">Pasiūlyti eksperimentuoti įvairesnėmis priemonėmis ir </w:t>
            </w:r>
            <w:r>
              <w:t>m</w:t>
            </w:r>
            <w:r w:rsidRPr="00EB464E">
              <w:t>edž</w:t>
            </w:r>
            <w:r>
              <w:t>iagomis.</w:t>
            </w:r>
          </w:p>
          <w:p w:rsidR="00912207" w:rsidRPr="00053905" w:rsidRDefault="00912207" w:rsidP="008632CD">
            <w:pPr>
              <w:spacing w:after="0" w:line="240" w:lineRule="auto"/>
              <w:jc w:val="both"/>
            </w:pPr>
            <w:r w:rsidRPr="00EB464E">
              <w:t>Kalbėti apie tai, ką vaikas daro, skatinti išbandyti kitus būdus</w:t>
            </w:r>
            <w:r>
              <w:t>.</w:t>
            </w:r>
          </w:p>
        </w:tc>
      </w:tr>
      <w:tr w:rsidR="00912207" w:rsidTr="00AC6626">
        <w:tc>
          <w:tcPr>
            <w:tcW w:w="14858" w:type="dxa"/>
            <w:gridSpan w:val="4"/>
          </w:tcPr>
          <w:p w:rsidR="00912207" w:rsidRPr="008632CD" w:rsidRDefault="00912207" w:rsidP="008632CD">
            <w:pPr>
              <w:spacing w:after="0" w:line="240" w:lineRule="auto"/>
              <w:jc w:val="center"/>
              <w:rPr>
                <w:b/>
              </w:rPr>
            </w:pPr>
            <w:r w:rsidRPr="008632CD">
              <w:rPr>
                <w:b/>
              </w:rPr>
              <w:t>3 žingsnis. Estetinis suvokimas</w:t>
            </w:r>
          </w:p>
          <w:p w:rsidR="00912207" w:rsidRPr="008632CD" w:rsidRDefault="00912207" w:rsidP="008632CD">
            <w:pPr>
              <w:spacing w:after="0" w:line="240" w:lineRule="auto"/>
              <w:jc w:val="center"/>
              <w:rPr>
                <w:b/>
              </w:rPr>
            </w:pPr>
          </w:p>
        </w:tc>
      </w:tr>
      <w:tr w:rsidR="00912207" w:rsidTr="00AC6626">
        <w:tc>
          <w:tcPr>
            <w:tcW w:w="7465" w:type="dxa"/>
          </w:tcPr>
          <w:p w:rsidR="00912207" w:rsidRPr="00062E18" w:rsidRDefault="00912207" w:rsidP="008632CD">
            <w:pPr>
              <w:spacing w:after="0" w:line="240" w:lineRule="auto"/>
              <w:jc w:val="both"/>
            </w:pPr>
            <w:r>
              <w:t xml:space="preserve">Atpažįsta. </w:t>
            </w:r>
            <w:r w:rsidRPr="00062E18">
              <w:t xml:space="preserve">kai kuriuos jau girdėtus muzikos kūrinius, matytus šokius, ratelius, vaidinimo veikėjus, dailės kūrinius. </w:t>
            </w:r>
          </w:p>
          <w:p w:rsidR="00912207" w:rsidRPr="00EB464E" w:rsidRDefault="00912207" w:rsidP="008632CD">
            <w:pPr>
              <w:spacing w:after="0" w:line="240" w:lineRule="auto"/>
              <w:jc w:val="both"/>
            </w:pPr>
          </w:p>
        </w:tc>
        <w:tc>
          <w:tcPr>
            <w:tcW w:w="7393" w:type="dxa"/>
            <w:gridSpan w:val="3"/>
          </w:tcPr>
          <w:p w:rsidR="00912207" w:rsidRDefault="00912207" w:rsidP="008632CD">
            <w:pPr>
              <w:spacing w:after="0" w:line="240" w:lineRule="auto"/>
              <w:jc w:val="both"/>
            </w:pPr>
            <w:r w:rsidRPr="003F61BC">
              <w:t>Duoti klausytis įvairios nuotaikos muzikos kūrinių, kad vaikas juos įsimintų ir vėliau juos kartu aptarti.</w:t>
            </w:r>
          </w:p>
          <w:p w:rsidR="00912207" w:rsidRDefault="00912207" w:rsidP="008632CD">
            <w:pPr>
              <w:spacing w:after="0" w:line="240" w:lineRule="auto"/>
              <w:jc w:val="both"/>
            </w:pPr>
            <w:r w:rsidRPr="00042955">
              <w:t xml:space="preserve">Pažiūrėjus drauge šokį, užduoti </w:t>
            </w:r>
            <w:r>
              <w:t xml:space="preserve">mąstymą skatinančius klausimus.   </w:t>
            </w:r>
          </w:p>
          <w:p w:rsidR="00912207" w:rsidRDefault="00912207" w:rsidP="008632CD">
            <w:pPr>
              <w:spacing w:after="0" w:line="240" w:lineRule="auto"/>
              <w:jc w:val="both"/>
            </w:pPr>
            <w:r w:rsidRPr="00042955">
              <w:t xml:space="preserve">Kartu su vaikais žiūrėti lėlių ir dramos vaidinimus, klausytis jų įrašų. </w:t>
            </w:r>
          </w:p>
          <w:p w:rsidR="00912207" w:rsidRDefault="00912207" w:rsidP="008632CD">
            <w:pPr>
              <w:spacing w:after="0" w:line="240" w:lineRule="auto"/>
              <w:jc w:val="both"/>
            </w:pPr>
            <w:r w:rsidRPr="00042955">
              <w:t xml:space="preserve">Skatinti pasakoti apie savo ar kitų piešinį, aplinkoje pamatytus paveikslus ar knygelių iliustracijas. </w:t>
            </w:r>
          </w:p>
          <w:p w:rsidR="00912207" w:rsidRPr="00EB464E" w:rsidRDefault="00912207" w:rsidP="008632CD">
            <w:pPr>
              <w:spacing w:after="0" w:line="240" w:lineRule="auto"/>
              <w:jc w:val="both"/>
            </w:pPr>
            <w:r w:rsidRPr="00042955">
              <w:t>Nestabdyti vaiko, jei jis su savo kūrybos darbeliu ima žaisti, ką nors vaizduoti judesiais</w:t>
            </w:r>
            <w:r w:rsidR="00073596">
              <w:t>.</w:t>
            </w:r>
          </w:p>
        </w:tc>
      </w:tr>
      <w:tr w:rsidR="00912207" w:rsidTr="00AC6626">
        <w:tc>
          <w:tcPr>
            <w:tcW w:w="7465" w:type="dxa"/>
          </w:tcPr>
          <w:p w:rsidR="00912207" w:rsidRPr="00062E18" w:rsidRDefault="00912207" w:rsidP="008632CD">
            <w:pPr>
              <w:spacing w:after="0" w:line="240" w:lineRule="auto"/>
              <w:jc w:val="both"/>
            </w:pPr>
            <w:r w:rsidRPr="00042955">
              <w:t>Emocingai reaguoja girdėdamas garsų, intonacijų, žodžių sąskambį, žiūrinėdamas savo ir kitų piešinėlius, spalvingas knygelių iliustracijas, žaislus, džiaugdamasis savo puošnia apranga.</w:t>
            </w:r>
          </w:p>
        </w:tc>
        <w:tc>
          <w:tcPr>
            <w:tcW w:w="7393" w:type="dxa"/>
            <w:gridSpan w:val="3"/>
          </w:tcPr>
          <w:p w:rsidR="00912207" w:rsidRDefault="00912207" w:rsidP="008632CD">
            <w:pPr>
              <w:spacing w:after="0" w:line="240" w:lineRule="auto"/>
              <w:jc w:val="both"/>
            </w:pPr>
            <w:r w:rsidRPr="00042955">
              <w:t>Džiuginti vaikus ir padėti jiems kaupti muzikinius įspūdžius, skatinti atidžiai klausytis muzikos, ja gėrėtis</w:t>
            </w:r>
            <w:r>
              <w:t>.</w:t>
            </w:r>
          </w:p>
          <w:p w:rsidR="00912207" w:rsidRDefault="00912207" w:rsidP="008632CD">
            <w:pPr>
              <w:spacing w:after="0" w:line="240" w:lineRule="auto"/>
              <w:jc w:val="both"/>
            </w:pPr>
            <w:r>
              <w:t>S</w:t>
            </w:r>
            <w:r w:rsidRPr="00042955">
              <w:t>tebėti trumpą vaidinimą (daug kartų tą patį).</w:t>
            </w:r>
          </w:p>
          <w:p w:rsidR="00912207" w:rsidRDefault="00912207" w:rsidP="008632CD">
            <w:pPr>
              <w:spacing w:after="0" w:line="240" w:lineRule="auto"/>
              <w:jc w:val="both"/>
            </w:pPr>
            <w:r w:rsidRPr="00042955">
              <w:lastRenderedPageBreak/>
              <w:t xml:space="preserve">Stebėti vaiką tomis akimirkomis, kai jis grožisi, džiaugiasi gamtos ir kitos aplinkos daiktais ar reiškiniais, žaislais, savo išvaizda. </w:t>
            </w:r>
          </w:p>
          <w:p w:rsidR="00912207" w:rsidRPr="003F61BC" w:rsidRDefault="00912207" w:rsidP="008632CD">
            <w:pPr>
              <w:spacing w:after="0" w:line="240" w:lineRule="auto"/>
              <w:jc w:val="both"/>
            </w:pPr>
            <w:r>
              <w:t xml:space="preserve">Kalbinti, </w:t>
            </w:r>
            <w:r w:rsidRPr="00042955">
              <w:t>klausti, kas jam gražu.</w:t>
            </w:r>
          </w:p>
        </w:tc>
      </w:tr>
      <w:tr w:rsidR="00912207" w:rsidTr="00AC6626">
        <w:tc>
          <w:tcPr>
            <w:tcW w:w="7465" w:type="dxa"/>
          </w:tcPr>
          <w:p w:rsidR="00912207" w:rsidRPr="00042955" w:rsidRDefault="00912207" w:rsidP="008632CD">
            <w:pPr>
              <w:spacing w:after="0" w:line="240" w:lineRule="auto"/>
              <w:jc w:val="both"/>
            </w:pPr>
            <w:r w:rsidRPr="00042955">
              <w:lastRenderedPageBreak/>
              <w:t>Paklaustas pasako, ar patiko muzikos kūrinėlis, dainelė, šokis, vaidinimas, dailės darbelis</w:t>
            </w:r>
            <w:r>
              <w:t>.</w:t>
            </w:r>
          </w:p>
        </w:tc>
        <w:tc>
          <w:tcPr>
            <w:tcW w:w="7393" w:type="dxa"/>
            <w:gridSpan w:val="3"/>
          </w:tcPr>
          <w:p w:rsidR="00912207" w:rsidRDefault="00912207" w:rsidP="008632CD">
            <w:pPr>
              <w:spacing w:after="0" w:line="240" w:lineRule="auto"/>
              <w:jc w:val="both"/>
            </w:pPr>
            <w:r w:rsidRPr="00042955">
              <w:t>Pritarti vaiko komentarams, papildyti jo vertinimą kitais žodžiais.</w:t>
            </w:r>
          </w:p>
          <w:p w:rsidR="00912207" w:rsidRDefault="00912207" w:rsidP="008632CD">
            <w:pPr>
              <w:spacing w:after="0" w:line="240" w:lineRule="auto"/>
              <w:jc w:val="both"/>
            </w:pPr>
            <w:r w:rsidRPr="00042955">
              <w:t xml:space="preserve">Pasidomėti, ar vaikui patiko vaidinimas. </w:t>
            </w:r>
          </w:p>
          <w:p w:rsidR="00912207" w:rsidRDefault="00912207" w:rsidP="008632CD">
            <w:pPr>
              <w:spacing w:after="0" w:line="240" w:lineRule="auto"/>
              <w:jc w:val="both"/>
            </w:pPr>
            <w:r w:rsidRPr="00042955">
              <w:t>Akcentuoti, jog teatre viskas vyksta ne iš tikrųjų, o taip yra sugalvota, pramanyta, sužaista.</w:t>
            </w:r>
          </w:p>
          <w:p w:rsidR="00912207" w:rsidRPr="00042955" w:rsidRDefault="00912207" w:rsidP="008632CD">
            <w:pPr>
              <w:spacing w:after="0" w:line="240" w:lineRule="auto"/>
              <w:jc w:val="both"/>
            </w:pPr>
            <w:r w:rsidRPr="00042955">
              <w:t>Vaikams prieinamoje vietoje, jų akių lygyje, padėti profesionaliosios dailės, tautodailės kūrinių bei meniškų taikomosios dailės dirbinių, kad retkarčiais juos būtų galima apžiūrėti, pasikalbėti apie juos.</w:t>
            </w:r>
          </w:p>
        </w:tc>
      </w:tr>
      <w:tr w:rsidR="00912207" w:rsidTr="00AC6626">
        <w:tc>
          <w:tcPr>
            <w:tcW w:w="14858" w:type="dxa"/>
            <w:gridSpan w:val="4"/>
          </w:tcPr>
          <w:p w:rsidR="00912207" w:rsidRPr="008632CD" w:rsidRDefault="00912207" w:rsidP="008632CD">
            <w:pPr>
              <w:spacing w:after="0" w:line="240" w:lineRule="auto"/>
              <w:jc w:val="center"/>
              <w:rPr>
                <w:b/>
              </w:rPr>
            </w:pPr>
            <w:r w:rsidRPr="008632CD">
              <w:rPr>
                <w:b/>
              </w:rPr>
              <w:t>3 žingsnis. Kūrybiškumas</w:t>
            </w:r>
          </w:p>
          <w:p w:rsidR="00912207" w:rsidRPr="008632CD" w:rsidRDefault="00912207" w:rsidP="008632CD">
            <w:pPr>
              <w:spacing w:after="0" w:line="240" w:lineRule="auto"/>
              <w:jc w:val="center"/>
              <w:rPr>
                <w:b/>
              </w:rPr>
            </w:pPr>
          </w:p>
        </w:tc>
      </w:tr>
      <w:tr w:rsidR="00912207" w:rsidTr="00AC6626">
        <w:tc>
          <w:tcPr>
            <w:tcW w:w="7465" w:type="dxa"/>
          </w:tcPr>
          <w:p w:rsidR="00912207" w:rsidRPr="00062E18" w:rsidRDefault="00912207" w:rsidP="008632CD">
            <w:pPr>
              <w:spacing w:after="0" w:line="240" w:lineRule="auto"/>
              <w:jc w:val="both"/>
            </w:pPr>
            <w:r w:rsidRPr="003F61BC">
              <w:t>Atranda vis naujus dalykus artimiausioje įprastoje aplinkoje.</w:t>
            </w:r>
          </w:p>
        </w:tc>
        <w:tc>
          <w:tcPr>
            <w:tcW w:w="7393" w:type="dxa"/>
            <w:gridSpan w:val="3"/>
          </w:tcPr>
          <w:p w:rsidR="00912207" w:rsidRDefault="00912207" w:rsidP="008632CD">
            <w:pPr>
              <w:spacing w:after="0" w:line="240" w:lineRule="auto"/>
              <w:jc w:val="both"/>
            </w:pPr>
            <w:r w:rsidRPr="003F61BC">
              <w:t>Kurti saugią, džiaugsmingą, laisvą aplinką, kurioje vaikas gali eksperimentuot</w:t>
            </w:r>
            <w:r>
              <w:t xml:space="preserve">i su įvairia saugia medžiaga. </w:t>
            </w:r>
          </w:p>
          <w:p w:rsidR="00912207" w:rsidRDefault="00912207" w:rsidP="008632CD">
            <w:pPr>
              <w:spacing w:after="0" w:line="240" w:lineRule="auto"/>
              <w:jc w:val="both"/>
            </w:pPr>
            <w:r w:rsidRPr="003F61BC">
              <w:t>Siūlyti žaidimų su vandeniu. pilstyti, sverti, semti, laist</w:t>
            </w:r>
            <w:r>
              <w:t>yti.</w:t>
            </w:r>
          </w:p>
          <w:p w:rsidR="00912207" w:rsidRDefault="00912207" w:rsidP="008632CD">
            <w:pPr>
              <w:spacing w:after="0" w:line="240" w:lineRule="auto"/>
              <w:jc w:val="both"/>
            </w:pPr>
            <w:r w:rsidRPr="003F61BC">
              <w:t>Lauke nesmarkiai lyjant ir nesant šaltam orui, tinkamai aprengus vaikus leisti braidyti po balas, taškyti v</w:t>
            </w:r>
            <w:r>
              <w:t xml:space="preserve">andenį, semti jį kibirėliais.   </w:t>
            </w:r>
          </w:p>
          <w:p w:rsidR="00912207" w:rsidRDefault="00912207" w:rsidP="008632CD">
            <w:pPr>
              <w:spacing w:after="0" w:line="240" w:lineRule="auto"/>
              <w:jc w:val="both"/>
            </w:pPr>
            <w:r w:rsidRPr="003F61BC">
              <w:t>Skatinti klausti, domėtis, į klausimus atsakyti trumpai, bet aiškiai, siekiant sudominti</w:t>
            </w:r>
            <w:r>
              <w:t xml:space="preserve"> ir skatinti toliau tyrinėti. </w:t>
            </w:r>
          </w:p>
          <w:p w:rsidR="00912207" w:rsidRDefault="00912207" w:rsidP="008632CD">
            <w:pPr>
              <w:spacing w:after="0" w:line="240" w:lineRule="auto"/>
              <w:jc w:val="both"/>
            </w:pPr>
            <w:r w:rsidRPr="003F61BC">
              <w:t>Vaikus skatinti daryti taip, kaip iki šiol nedarė, pasirenk</w:t>
            </w:r>
            <w:r>
              <w:t xml:space="preserve">ant kuo įvairesnių sprendimų. </w:t>
            </w:r>
          </w:p>
          <w:p w:rsidR="00912207" w:rsidRPr="00EB464E" w:rsidRDefault="00912207" w:rsidP="008632CD">
            <w:pPr>
              <w:spacing w:after="0" w:line="240" w:lineRule="auto"/>
              <w:jc w:val="both"/>
            </w:pPr>
            <w:r w:rsidRPr="003F61BC">
              <w:t>Veiklą organizuoti ir patalpose, ir lauke</w:t>
            </w:r>
            <w:r w:rsidR="00073596">
              <w:t>.</w:t>
            </w:r>
          </w:p>
        </w:tc>
      </w:tr>
      <w:tr w:rsidR="00912207" w:rsidTr="00AC6626">
        <w:tc>
          <w:tcPr>
            <w:tcW w:w="7465" w:type="dxa"/>
          </w:tcPr>
          <w:p w:rsidR="00912207" w:rsidRDefault="00912207" w:rsidP="008632CD">
            <w:pPr>
              <w:spacing w:after="0" w:line="240" w:lineRule="auto"/>
              <w:jc w:val="both"/>
            </w:pPr>
            <w:r w:rsidRPr="003F61BC">
              <w:t xml:space="preserve">Įsivaizduoja gyvūnus, augalus, daiktus, apie kuriuos jam pasakojama, skaitoma. </w:t>
            </w:r>
          </w:p>
          <w:p w:rsidR="00912207" w:rsidRPr="00062E18" w:rsidRDefault="00912207" w:rsidP="008632CD">
            <w:pPr>
              <w:spacing w:after="0" w:line="240" w:lineRule="auto"/>
              <w:jc w:val="both"/>
            </w:pPr>
            <w:r w:rsidRPr="003F61BC">
              <w:t>Žaisdamas atlieka įsivaizduojamus simbolinius veiksmus.</w:t>
            </w:r>
          </w:p>
        </w:tc>
        <w:tc>
          <w:tcPr>
            <w:tcW w:w="7393" w:type="dxa"/>
            <w:gridSpan w:val="3"/>
          </w:tcPr>
          <w:p w:rsidR="00912207" w:rsidRDefault="00912207" w:rsidP="008632CD">
            <w:pPr>
              <w:spacing w:after="0" w:line="240" w:lineRule="auto"/>
              <w:jc w:val="both"/>
            </w:pPr>
            <w:r w:rsidRPr="003F61BC">
              <w:t>Skatinti savarankiškai, statyti smėlio pilis, joms d</w:t>
            </w:r>
            <w:r>
              <w:t xml:space="preserve">ekoruoti naudoti gamtos dovanas, </w:t>
            </w:r>
            <w:r w:rsidRPr="003F61BC">
              <w:t>piešti, tapyti, žaist</w:t>
            </w:r>
            <w:r>
              <w:t>i.</w:t>
            </w:r>
          </w:p>
          <w:p w:rsidR="00912207" w:rsidRPr="00EB464E" w:rsidRDefault="00912207" w:rsidP="008632CD">
            <w:pPr>
              <w:spacing w:after="0" w:line="240" w:lineRule="auto"/>
              <w:jc w:val="both"/>
            </w:pPr>
          </w:p>
        </w:tc>
      </w:tr>
      <w:tr w:rsidR="00912207" w:rsidTr="00AC6626">
        <w:tc>
          <w:tcPr>
            <w:tcW w:w="14858" w:type="dxa"/>
            <w:gridSpan w:val="4"/>
          </w:tcPr>
          <w:p w:rsidR="00912207" w:rsidRPr="008632CD" w:rsidRDefault="00912207" w:rsidP="008632CD">
            <w:pPr>
              <w:spacing w:after="0" w:line="240" w:lineRule="auto"/>
              <w:jc w:val="center"/>
              <w:rPr>
                <w:b/>
              </w:rPr>
            </w:pPr>
            <w:r w:rsidRPr="008632CD">
              <w:rPr>
                <w:b/>
              </w:rPr>
              <w:t>4 žingsnis. Meninė raiška</w:t>
            </w:r>
          </w:p>
          <w:p w:rsidR="00912207" w:rsidRPr="008632CD" w:rsidRDefault="00912207" w:rsidP="008632CD">
            <w:pPr>
              <w:spacing w:after="0" w:line="240" w:lineRule="auto"/>
              <w:jc w:val="center"/>
              <w:rPr>
                <w:b/>
              </w:rPr>
            </w:pPr>
          </w:p>
        </w:tc>
      </w:tr>
      <w:tr w:rsidR="00912207" w:rsidTr="00AC6626">
        <w:tc>
          <w:tcPr>
            <w:tcW w:w="7465" w:type="dxa"/>
          </w:tcPr>
          <w:p w:rsidR="00912207" w:rsidRPr="008632CD" w:rsidRDefault="00912207" w:rsidP="008632CD">
            <w:pPr>
              <w:spacing w:after="0" w:line="240" w:lineRule="auto"/>
              <w:jc w:val="both"/>
              <w:rPr>
                <w:b/>
              </w:rPr>
            </w:pPr>
            <w:r w:rsidRPr="008632CD">
              <w:rPr>
                <w:b/>
              </w:rPr>
              <w:t>Muzika</w:t>
            </w:r>
          </w:p>
          <w:p w:rsidR="00912207" w:rsidRPr="00053905" w:rsidRDefault="00912207" w:rsidP="008632CD">
            <w:pPr>
              <w:spacing w:after="0" w:line="240" w:lineRule="auto"/>
              <w:jc w:val="both"/>
            </w:pPr>
            <w:r w:rsidRPr="00EB464E">
              <w:t>Klausydamasis ir tyrinėdamas gamtos garsus, trumpus vokalinius ir instrumentinius kūrinius, judesiais emocingai atliepia jų nuotaiką, tempą bei keliais žodžiais juos apibūdina</w:t>
            </w:r>
            <w:r>
              <w:t>.</w:t>
            </w:r>
          </w:p>
        </w:tc>
        <w:tc>
          <w:tcPr>
            <w:tcW w:w="7393" w:type="dxa"/>
            <w:gridSpan w:val="3"/>
          </w:tcPr>
          <w:p w:rsidR="00912207" w:rsidRPr="00EB464E" w:rsidRDefault="00912207" w:rsidP="008632CD">
            <w:pPr>
              <w:spacing w:after="0" w:line="240" w:lineRule="auto"/>
              <w:jc w:val="both"/>
            </w:pPr>
            <w:r>
              <w:t xml:space="preserve">Klausytis su vaikais muzikos </w:t>
            </w:r>
            <w:r w:rsidRPr="00EB464E">
              <w:t>kūrinių, gamtos garsų ir juos tyrinėti pasikalbant, pasakojant, aptariant.</w:t>
            </w:r>
          </w:p>
          <w:p w:rsidR="00912207" w:rsidRPr="00053905" w:rsidRDefault="00912207" w:rsidP="008632CD">
            <w:pPr>
              <w:spacing w:after="0" w:line="240" w:lineRule="auto"/>
              <w:jc w:val="both"/>
            </w:pPr>
          </w:p>
        </w:tc>
      </w:tr>
      <w:tr w:rsidR="00912207" w:rsidTr="00AC6626">
        <w:tc>
          <w:tcPr>
            <w:tcW w:w="7465" w:type="dxa"/>
          </w:tcPr>
          <w:p w:rsidR="00912207" w:rsidRPr="004E6F0B" w:rsidRDefault="00912207" w:rsidP="008632CD">
            <w:pPr>
              <w:spacing w:after="0" w:line="240" w:lineRule="auto"/>
              <w:jc w:val="both"/>
            </w:pPr>
            <w:r>
              <w:t>D</w:t>
            </w:r>
            <w:r w:rsidRPr="004E6F0B">
              <w:t xml:space="preserve">ainuoja trumpas, aiškaus ritmo autorines ir liaudies dainas. </w:t>
            </w:r>
          </w:p>
          <w:p w:rsidR="00912207" w:rsidRDefault="00912207" w:rsidP="008632CD">
            <w:pPr>
              <w:spacing w:after="0" w:line="240" w:lineRule="auto"/>
              <w:jc w:val="both"/>
            </w:pPr>
            <w:r w:rsidRPr="004E6F0B">
              <w:lastRenderedPageBreak/>
              <w:t xml:space="preserve">Dainavimą palydi ritmiškais judesiais. </w:t>
            </w:r>
          </w:p>
          <w:p w:rsidR="00912207" w:rsidRPr="00053905" w:rsidRDefault="00912207" w:rsidP="008632CD">
            <w:pPr>
              <w:spacing w:after="0" w:line="240" w:lineRule="auto"/>
              <w:jc w:val="both"/>
            </w:pPr>
            <w:r>
              <w:t>Tyrinėja savo balso galimybes.</w:t>
            </w:r>
          </w:p>
        </w:tc>
        <w:tc>
          <w:tcPr>
            <w:tcW w:w="7393" w:type="dxa"/>
            <w:gridSpan w:val="3"/>
          </w:tcPr>
          <w:p w:rsidR="00912207" w:rsidRDefault="00912207" w:rsidP="008632CD">
            <w:pPr>
              <w:spacing w:after="0" w:line="240" w:lineRule="auto"/>
              <w:jc w:val="both"/>
            </w:pPr>
            <w:r w:rsidRPr="004E6F0B">
              <w:lastRenderedPageBreak/>
              <w:t xml:space="preserve">Dainuoti su vaikais trumpas, aiškaus ritmo kūrybos dainas, jas imituoti </w:t>
            </w:r>
            <w:r w:rsidRPr="004E6F0B">
              <w:lastRenderedPageBreak/>
              <w:t xml:space="preserve">judesiais. </w:t>
            </w:r>
          </w:p>
          <w:p w:rsidR="00912207" w:rsidRPr="00053905" w:rsidRDefault="00912207" w:rsidP="008632CD">
            <w:pPr>
              <w:spacing w:after="0" w:line="240" w:lineRule="auto"/>
              <w:jc w:val="both"/>
            </w:pPr>
            <w:r>
              <w:t>Aptarti padainuotas dainas.</w:t>
            </w:r>
          </w:p>
        </w:tc>
      </w:tr>
      <w:tr w:rsidR="00912207" w:rsidTr="00AC6626">
        <w:tc>
          <w:tcPr>
            <w:tcW w:w="7465" w:type="dxa"/>
          </w:tcPr>
          <w:p w:rsidR="00912207" w:rsidRDefault="00912207" w:rsidP="008632CD">
            <w:pPr>
              <w:spacing w:after="0" w:line="240" w:lineRule="auto"/>
              <w:jc w:val="both"/>
            </w:pPr>
            <w:r w:rsidRPr="004E6F0B">
              <w:lastRenderedPageBreak/>
              <w:t>Žaidžia įvairių tautų muzikinius žaidimus, atlikdam</w:t>
            </w:r>
            <w:r>
              <w:t>as kelis nesudėtingus judesius.</w:t>
            </w:r>
          </w:p>
          <w:p w:rsidR="00912207" w:rsidRPr="00053905" w:rsidRDefault="00912207" w:rsidP="008632CD">
            <w:pPr>
              <w:spacing w:after="0" w:line="240" w:lineRule="auto"/>
              <w:jc w:val="both"/>
            </w:pPr>
            <w:r w:rsidRPr="004E6F0B">
              <w:t>Tyrinėja garso išgavimo būdus kūno, gamtos, įvairiais muzikos instrumentais, jais ritmiškai pritaria suaugusiojo grojimui</w:t>
            </w:r>
            <w:r w:rsidR="00073596">
              <w:t>.</w:t>
            </w:r>
          </w:p>
        </w:tc>
        <w:tc>
          <w:tcPr>
            <w:tcW w:w="7393" w:type="dxa"/>
            <w:gridSpan w:val="3"/>
          </w:tcPr>
          <w:p w:rsidR="00912207" w:rsidRPr="004E6F0B" w:rsidRDefault="00912207" w:rsidP="008632CD">
            <w:pPr>
              <w:spacing w:after="0" w:line="240" w:lineRule="auto"/>
              <w:jc w:val="both"/>
            </w:pPr>
            <w:r w:rsidRPr="004E6F0B">
              <w:t xml:space="preserve">Sudaryti galimybę vaikams žaisti muzikinius žaidimus, eiti ratelius atliekant nesudėtingus judesius – eiti, bėgti rateliu, suktis po vieną ir </w:t>
            </w:r>
          </w:p>
          <w:p w:rsidR="00912207" w:rsidRPr="004E6F0B" w:rsidRDefault="00912207" w:rsidP="008632CD">
            <w:pPr>
              <w:spacing w:after="0" w:line="240" w:lineRule="auto"/>
              <w:jc w:val="both"/>
            </w:pPr>
            <w:r w:rsidRPr="004E6F0B">
              <w:t>už parankių, mojuoti, ploti ir t. t</w:t>
            </w:r>
            <w:r>
              <w:t>.</w:t>
            </w:r>
          </w:p>
          <w:p w:rsidR="00912207" w:rsidRPr="00053905" w:rsidRDefault="00912207" w:rsidP="008632CD">
            <w:pPr>
              <w:spacing w:after="0" w:line="240" w:lineRule="auto"/>
              <w:jc w:val="both"/>
            </w:pPr>
          </w:p>
        </w:tc>
      </w:tr>
      <w:tr w:rsidR="00912207" w:rsidTr="00AC6626">
        <w:tc>
          <w:tcPr>
            <w:tcW w:w="7465" w:type="dxa"/>
          </w:tcPr>
          <w:p w:rsidR="00912207" w:rsidRPr="004E6F0B" w:rsidRDefault="00912207" w:rsidP="008632CD">
            <w:pPr>
              <w:spacing w:after="0" w:line="240" w:lineRule="auto"/>
              <w:jc w:val="both"/>
            </w:pPr>
            <w:r w:rsidRPr="004E6F0B">
              <w:t>Improvizuoja skanduodamas, plodamas, trepsėdamas, stuksendamas, spontaniškai kuria ritminius, melodinius motyvus savo vardui, žodžiams</w:t>
            </w:r>
            <w:r>
              <w:t>.</w:t>
            </w:r>
          </w:p>
          <w:p w:rsidR="00912207" w:rsidRPr="00053905" w:rsidRDefault="00912207" w:rsidP="008632CD">
            <w:pPr>
              <w:spacing w:after="0" w:line="240" w:lineRule="auto"/>
              <w:jc w:val="both"/>
            </w:pPr>
          </w:p>
        </w:tc>
        <w:tc>
          <w:tcPr>
            <w:tcW w:w="7393" w:type="dxa"/>
            <w:gridSpan w:val="3"/>
          </w:tcPr>
          <w:p w:rsidR="00912207" w:rsidRDefault="00912207" w:rsidP="008632CD">
            <w:pPr>
              <w:spacing w:after="0" w:line="240" w:lineRule="auto"/>
              <w:jc w:val="both"/>
            </w:pPr>
            <w:r>
              <w:t>Pa</w:t>
            </w:r>
            <w:r w:rsidRPr="004E6F0B">
              <w:t xml:space="preserve">rūpinti įvairių vaikiškų muzikos instrumentų groti bei jų garsams tyrinėti. </w:t>
            </w:r>
          </w:p>
          <w:p w:rsidR="00912207" w:rsidRPr="004E6F0B" w:rsidRDefault="00912207" w:rsidP="008632CD">
            <w:pPr>
              <w:spacing w:after="0" w:line="240" w:lineRule="auto"/>
              <w:jc w:val="both"/>
            </w:pPr>
            <w:r>
              <w:t>Grupėje turėti įvairios gamtinės medžiagos ar buities atliekų daiktų ir kartu su vaikais pasigaminti namų darbo muzikos instrumentų.</w:t>
            </w:r>
          </w:p>
          <w:p w:rsidR="00912207" w:rsidRDefault="00912207" w:rsidP="008632CD">
            <w:pPr>
              <w:spacing w:after="0" w:line="240" w:lineRule="auto"/>
              <w:jc w:val="both"/>
            </w:pPr>
            <w:r w:rsidRPr="004E6F0B">
              <w:t xml:space="preserve">Skatinti vaikus improvizuoti, kurti balsu ir judesiais melodinius motyvus savo vardui, žodžiams. </w:t>
            </w:r>
          </w:p>
          <w:p w:rsidR="00912207" w:rsidRPr="00053905" w:rsidRDefault="00912207" w:rsidP="008632CD">
            <w:pPr>
              <w:spacing w:after="0" w:line="240" w:lineRule="auto"/>
              <w:jc w:val="both"/>
            </w:pPr>
            <w:r w:rsidRPr="004E6F0B">
              <w:t>Pastebėti ir įvertinti vaikų bandymus kurti savo dainas, ritmus, melodijas, pasiūlyti spontaniškai kurti patiems</w:t>
            </w:r>
            <w:r w:rsidR="00073596">
              <w:t>.</w:t>
            </w:r>
          </w:p>
        </w:tc>
      </w:tr>
      <w:tr w:rsidR="00912207" w:rsidTr="00AC6626">
        <w:tc>
          <w:tcPr>
            <w:tcW w:w="7465" w:type="dxa"/>
          </w:tcPr>
          <w:p w:rsidR="00912207" w:rsidRPr="008632CD" w:rsidRDefault="00912207" w:rsidP="008632CD">
            <w:pPr>
              <w:spacing w:after="0" w:line="240" w:lineRule="auto"/>
              <w:jc w:val="both"/>
              <w:rPr>
                <w:b/>
              </w:rPr>
            </w:pPr>
            <w:r w:rsidRPr="008632CD">
              <w:rPr>
                <w:b/>
              </w:rPr>
              <w:t>Šokis</w:t>
            </w:r>
          </w:p>
          <w:p w:rsidR="00912207" w:rsidRPr="00053905" w:rsidRDefault="00912207" w:rsidP="008632CD">
            <w:pPr>
              <w:spacing w:after="0" w:line="240" w:lineRule="auto"/>
              <w:jc w:val="both"/>
            </w:pPr>
            <w:r w:rsidRPr="004E6F0B">
              <w:t xml:space="preserve">Žaidžia vaizduojamuosius šokamuosius žaidimus, šoka trijų–keturių natūralių </w:t>
            </w:r>
            <w:r>
              <w:t xml:space="preserve">judesių </w:t>
            </w:r>
            <w:r w:rsidRPr="004E6F0B">
              <w:t>šokius</w:t>
            </w:r>
            <w:r>
              <w:t>.</w:t>
            </w:r>
          </w:p>
        </w:tc>
        <w:tc>
          <w:tcPr>
            <w:tcW w:w="7393" w:type="dxa"/>
            <w:gridSpan w:val="3"/>
          </w:tcPr>
          <w:p w:rsidR="00912207" w:rsidRPr="00053905" w:rsidRDefault="00912207" w:rsidP="008632CD">
            <w:pPr>
              <w:spacing w:after="0" w:line="240" w:lineRule="auto"/>
              <w:jc w:val="both"/>
            </w:pPr>
            <w:r w:rsidRPr="004E6F0B">
              <w:t>Drauge su vaikais žaisti vaizduojamuosius (darbo proceso, augalų vegetacijos, gyvūnų) šokamuosius žaidimus, skatinti juos interpretuoti</w:t>
            </w:r>
            <w:r>
              <w:t xml:space="preserve">, </w:t>
            </w:r>
            <w:r w:rsidRPr="004E6F0B">
              <w:t>sugalvoti savo judesių vietoj žinomų</w:t>
            </w:r>
            <w:r>
              <w:t>.</w:t>
            </w:r>
          </w:p>
        </w:tc>
      </w:tr>
      <w:tr w:rsidR="00912207" w:rsidTr="00AC6626">
        <w:tc>
          <w:tcPr>
            <w:tcW w:w="7465" w:type="dxa"/>
          </w:tcPr>
          <w:p w:rsidR="00912207" w:rsidRPr="004E6F0B" w:rsidRDefault="00912207" w:rsidP="008632CD">
            <w:pPr>
              <w:spacing w:after="0" w:line="240" w:lineRule="auto"/>
              <w:jc w:val="both"/>
            </w:pPr>
            <w:r w:rsidRPr="004E6F0B">
              <w:t>Šoka spontaniškai kurdamas trijų–keturių natūralių judesių seką</w:t>
            </w:r>
            <w:r>
              <w:t>.</w:t>
            </w:r>
          </w:p>
          <w:p w:rsidR="00912207" w:rsidRPr="00053905" w:rsidRDefault="00912207" w:rsidP="008632CD">
            <w:pPr>
              <w:spacing w:after="0" w:line="240" w:lineRule="auto"/>
              <w:jc w:val="both"/>
            </w:pPr>
          </w:p>
        </w:tc>
        <w:tc>
          <w:tcPr>
            <w:tcW w:w="7393" w:type="dxa"/>
            <w:gridSpan w:val="3"/>
          </w:tcPr>
          <w:p w:rsidR="00912207" w:rsidRPr="00053905" w:rsidRDefault="00912207" w:rsidP="008632CD">
            <w:pPr>
              <w:spacing w:after="0" w:line="240" w:lineRule="auto"/>
              <w:jc w:val="both"/>
            </w:pPr>
            <w:r w:rsidRPr="000C0FF7">
              <w:t xml:space="preserve">Kuriantį vaiką skatinti naudoti natūralius, su jokiu šokio žanru nesusijusius judesius. </w:t>
            </w:r>
          </w:p>
        </w:tc>
      </w:tr>
      <w:tr w:rsidR="00912207" w:rsidTr="00AC6626">
        <w:tc>
          <w:tcPr>
            <w:tcW w:w="7465" w:type="dxa"/>
          </w:tcPr>
          <w:p w:rsidR="00912207" w:rsidRPr="008632CD" w:rsidRDefault="00912207" w:rsidP="008632CD">
            <w:pPr>
              <w:spacing w:after="0" w:line="240" w:lineRule="auto"/>
              <w:jc w:val="both"/>
              <w:rPr>
                <w:b/>
              </w:rPr>
            </w:pPr>
            <w:r w:rsidRPr="008632CD">
              <w:rPr>
                <w:b/>
              </w:rPr>
              <w:t>Žaidimai ir vaidyba</w:t>
            </w:r>
          </w:p>
          <w:p w:rsidR="00912207" w:rsidRDefault="00912207" w:rsidP="008632CD">
            <w:pPr>
              <w:spacing w:after="0" w:line="240" w:lineRule="auto"/>
              <w:jc w:val="both"/>
            </w:pPr>
            <w:r w:rsidRPr="000C0FF7">
              <w:t xml:space="preserve">Žaisdamas atkuria matytų situacijų fragmentus, panaudoja tikrus daiktus, reikmenis, drabužius. </w:t>
            </w:r>
          </w:p>
          <w:p w:rsidR="00912207" w:rsidRDefault="00912207" w:rsidP="008632CD">
            <w:pPr>
              <w:spacing w:after="0" w:line="240" w:lineRule="auto"/>
              <w:jc w:val="both"/>
            </w:pPr>
            <w:r w:rsidRPr="000C0FF7">
              <w:t>Kuria dialogą tarp veikėjų, išraiškingai intonuoja.</w:t>
            </w:r>
          </w:p>
          <w:p w:rsidR="00912207" w:rsidRPr="000C0FF7" w:rsidRDefault="00912207" w:rsidP="008632CD">
            <w:pPr>
              <w:spacing w:after="0" w:line="240" w:lineRule="auto"/>
              <w:jc w:val="both"/>
            </w:pPr>
            <w:r w:rsidRPr="000C0FF7">
              <w:t>Muzikiniuose rateliuose kuria ar savaip perteikia kelis veikėją vaizduojančius judesius, veiksmus, spontaniškai reiškia emocijas</w:t>
            </w:r>
            <w:r>
              <w:t>.</w:t>
            </w:r>
          </w:p>
          <w:p w:rsidR="00912207" w:rsidRPr="00053905" w:rsidRDefault="00912207" w:rsidP="008632CD">
            <w:pPr>
              <w:spacing w:after="0" w:line="240" w:lineRule="auto"/>
              <w:jc w:val="both"/>
            </w:pPr>
          </w:p>
        </w:tc>
        <w:tc>
          <w:tcPr>
            <w:tcW w:w="7393" w:type="dxa"/>
            <w:gridSpan w:val="3"/>
          </w:tcPr>
          <w:p w:rsidR="00912207" w:rsidRDefault="00912207" w:rsidP="008632CD">
            <w:pPr>
              <w:spacing w:after="0" w:line="240" w:lineRule="auto"/>
              <w:jc w:val="both"/>
            </w:pPr>
            <w:r w:rsidRPr="000C0FF7">
              <w:t xml:space="preserve">Parūpinti žaidimams tikrų daiktų: virtuvės, kirpyklos, </w:t>
            </w:r>
            <w:r>
              <w:t>s</w:t>
            </w:r>
            <w:r w:rsidRPr="000C0FF7">
              <w:t>tatybų reikmenų.</w:t>
            </w:r>
          </w:p>
          <w:p w:rsidR="00912207" w:rsidRDefault="00912207" w:rsidP="008632CD">
            <w:pPr>
              <w:spacing w:after="0" w:line="240" w:lineRule="auto"/>
              <w:jc w:val="both"/>
            </w:pPr>
            <w:r w:rsidRPr="000C0FF7">
              <w:t xml:space="preserve">Parodyti, kur yra ir kaip galima žaisti su stalo teatro pirštininėmis lėlėmis. </w:t>
            </w:r>
          </w:p>
          <w:p w:rsidR="00912207" w:rsidRPr="000C0FF7" w:rsidRDefault="00912207" w:rsidP="008632CD">
            <w:pPr>
              <w:spacing w:after="0" w:line="240" w:lineRule="auto"/>
              <w:jc w:val="both"/>
            </w:pPr>
            <w:r w:rsidRPr="000C0FF7">
              <w:t xml:space="preserve">Paskatinti aprengti lėles savo sumanytais veikėjais, kurti situacijas pagal girdėtas pasakas, matytus filmukus. </w:t>
            </w:r>
          </w:p>
          <w:p w:rsidR="00912207" w:rsidRPr="000C0FF7" w:rsidRDefault="00912207" w:rsidP="008632CD">
            <w:pPr>
              <w:spacing w:after="0" w:line="240" w:lineRule="auto"/>
              <w:jc w:val="both"/>
            </w:pPr>
            <w:r w:rsidRPr="000C0FF7">
              <w:t>Pamačius aktorių parodytą spektaklį darželyje, siūlyti vaikams patiems pažaisti teatrą.</w:t>
            </w:r>
          </w:p>
          <w:p w:rsidR="00912207" w:rsidRDefault="00912207" w:rsidP="008632CD">
            <w:pPr>
              <w:spacing w:after="0" w:line="240" w:lineRule="auto"/>
              <w:jc w:val="both"/>
            </w:pPr>
            <w:r w:rsidRPr="000C0FF7">
              <w:t xml:space="preserve">Drauge su vaiku eiti ratelius, parodyti judesių, veiksmų, paaiškinti, kas jais vaizduojama, skatinti juos kartoti laisvai, savaip. </w:t>
            </w:r>
          </w:p>
          <w:p w:rsidR="00912207" w:rsidRDefault="00912207" w:rsidP="008632CD">
            <w:pPr>
              <w:spacing w:after="0" w:line="240" w:lineRule="auto"/>
              <w:jc w:val="both"/>
            </w:pPr>
            <w:r w:rsidRPr="000C0FF7">
              <w:t xml:space="preserve">Nelyginti vaiko išraiškos su kito vaiko ar vaikų. </w:t>
            </w:r>
          </w:p>
          <w:p w:rsidR="00912207" w:rsidRPr="00053905" w:rsidRDefault="00912207" w:rsidP="008632CD">
            <w:pPr>
              <w:spacing w:after="0" w:line="240" w:lineRule="auto"/>
              <w:jc w:val="both"/>
            </w:pPr>
            <w:r w:rsidRPr="000C0FF7">
              <w:t>Mok</w:t>
            </w:r>
            <w:r w:rsidR="00073596">
              <w:t>yti pabaigus žaisti nusilenkti.</w:t>
            </w:r>
          </w:p>
        </w:tc>
      </w:tr>
      <w:tr w:rsidR="00912207" w:rsidTr="00AC6626">
        <w:tc>
          <w:tcPr>
            <w:tcW w:w="7465" w:type="dxa"/>
          </w:tcPr>
          <w:p w:rsidR="00912207" w:rsidRPr="008632CD" w:rsidRDefault="00912207" w:rsidP="008632CD">
            <w:pPr>
              <w:spacing w:after="0" w:line="240" w:lineRule="auto"/>
              <w:jc w:val="both"/>
              <w:rPr>
                <w:b/>
              </w:rPr>
            </w:pPr>
            <w:r w:rsidRPr="008632CD">
              <w:rPr>
                <w:b/>
              </w:rPr>
              <w:t>Vizualinė raiška</w:t>
            </w:r>
          </w:p>
          <w:p w:rsidR="00912207" w:rsidRDefault="00912207" w:rsidP="008632CD">
            <w:pPr>
              <w:spacing w:after="0" w:line="240" w:lineRule="auto"/>
              <w:jc w:val="both"/>
            </w:pPr>
            <w:r w:rsidRPr="000C0FF7">
              <w:t>Patirtį išreiškia įvairiomis lini</w:t>
            </w:r>
            <w:r>
              <w:t xml:space="preserve">jomis, jų deriniais, dėmėmis, </w:t>
            </w:r>
            <w:r w:rsidRPr="000C0FF7">
              <w:t xml:space="preserve">geometrinėmis ir laisvomis formomis, spalvomis, išgaudamas šiek tiek atpažįstamus </w:t>
            </w:r>
            <w:r w:rsidRPr="000C0FF7">
              <w:lastRenderedPageBreak/>
              <w:t>vaizdus, objektus, juos įvardija.</w:t>
            </w:r>
          </w:p>
          <w:p w:rsidR="00912207" w:rsidRDefault="00912207" w:rsidP="008632CD">
            <w:pPr>
              <w:spacing w:after="0" w:line="240" w:lineRule="auto"/>
              <w:jc w:val="both"/>
            </w:pPr>
            <w:r w:rsidRPr="000C0FF7">
              <w:t>Kuria spontaniškai, ka</w:t>
            </w:r>
            <w:r>
              <w:t>rtais pagal išankstinį sumanymą.</w:t>
            </w:r>
          </w:p>
          <w:p w:rsidR="00912207" w:rsidRPr="00053905" w:rsidRDefault="00912207" w:rsidP="008632CD">
            <w:pPr>
              <w:spacing w:after="0" w:line="240" w:lineRule="auto"/>
              <w:jc w:val="both"/>
            </w:pPr>
            <w:r w:rsidRPr="000C0FF7">
              <w:t>Kūrybos procesą palydi pasakojimu, komen</w:t>
            </w:r>
            <w:r w:rsidR="00073596">
              <w:t>tavimu, gestikuliavimu, mimika.</w:t>
            </w:r>
          </w:p>
        </w:tc>
        <w:tc>
          <w:tcPr>
            <w:tcW w:w="7393" w:type="dxa"/>
            <w:gridSpan w:val="3"/>
          </w:tcPr>
          <w:p w:rsidR="00912207" w:rsidRDefault="00912207" w:rsidP="008632CD">
            <w:pPr>
              <w:spacing w:after="0" w:line="240" w:lineRule="auto"/>
              <w:jc w:val="both"/>
            </w:pPr>
            <w:r w:rsidRPr="000C0FF7">
              <w:lastRenderedPageBreak/>
              <w:t xml:space="preserve">Laikytis nuostatos, kad vaikas ne pirmiau išmoksta, o paskui kuria, bet kurdamas mokosi. </w:t>
            </w:r>
          </w:p>
          <w:p w:rsidR="00912207" w:rsidRDefault="00912207" w:rsidP="008632CD">
            <w:pPr>
              <w:spacing w:after="0" w:line="240" w:lineRule="auto"/>
              <w:jc w:val="both"/>
            </w:pPr>
            <w:r>
              <w:t>T</w:t>
            </w:r>
            <w:r w:rsidRPr="000C0FF7">
              <w:t xml:space="preserve">urtinti vaiko patirtį, gausinti įspūdžių ir emocijų, stebėti vaiko raišką ir </w:t>
            </w:r>
            <w:r w:rsidRPr="000C0FF7">
              <w:lastRenderedPageBreak/>
              <w:t>kūrybą, padėti realizuoti idėjas ir sumanymus</w:t>
            </w:r>
            <w:r>
              <w:t>. A</w:t>
            </w:r>
            <w:r w:rsidRPr="000C0FF7">
              <w:t>prūpinti priemonėmis ir medžiagomis, stiprinti vaiko pasitikėjimą, palankiai vertinti kūrybos savitumą, išradingumą, įdėtas pastangas ir kt</w:t>
            </w:r>
            <w:r>
              <w:t>.</w:t>
            </w:r>
          </w:p>
          <w:p w:rsidR="00912207" w:rsidRPr="00053905" w:rsidRDefault="00912207" w:rsidP="008632CD">
            <w:pPr>
              <w:spacing w:after="0" w:line="240" w:lineRule="auto"/>
              <w:jc w:val="both"/>
            </w:pPr>
          </w:p>
        </w:tc>
      </w:tr>
      <w:tr w:rsidR="00912207" w:rsidTr="00AC6626">
        <w:tc>
          <w:tcPr>
            <w:tcW w:w="7465" w:type="dxa"/>
          </w:tcPr>
          <w:p w:rsidR="00912207" w:rsidRDefault="00912207" w:rsidP="008632CD">
            <w:pPr>
              <w:spacing w:after="0" w:line="240" w:lineRule="auto"/>
              <w:jc w:val="both"/>
            </w:pPr>
            <w:r w:rsidRPr="000C0FF7">
              <w:lastRenderedPageBreak/>
              <w:t xml:space="preserve">Eksperimentuoja dailės medžiagomis ir priemonėmis, atrasdamas spalvų, linijų, formų, faktūrų įvairovę, turi mėgstamas spalvas. </w:t>
            </w:r>
          </w:p>
          <w:p w:rsidR="00912207" w:rsidRPr="00053905" w:rsidRDefault="00912207" w:rsidP="008632CD">
            <w:pPr>
              <w:spacing w:after="0" w:line="240" w:lineRule="auto"/>
              <w:jc w:val="both"/>
            </w:pPr>
            <w:r w:rsidRPr="000C0FF7">
              <w:t>Kuria koliažus, spauduoja įvairiomis priemonėmis, konstruoja, lipdo nesudėtingas formas.</w:t>
            </w:r>
          </w:p>
        </w:tc>
        <w:tc>
          <w:tcPr>
            <w:tcW w:w="7393" w:type="dxa"/>
            <w:gridSpan w:val="3"/>
          </w:tcPr>
          <w:p w:rsidR="00912207" w:rsidRDefault="00912207" w:rsidP="008632CD">
            <w:pPr>
              <w:spacing w:after="0" w:line="240" w:lineRule="auto"/>
              <w:jc w:val="both"/>
            </w:pPr>
            <w:r>
              <w:t>Ž</w:t>
            </w:r>
            <w:r w:rsidRPr="00965A38">
              <w:t>aismingai eksperimentuoti linijomis, spalvomis, formomis</w:t>
            </w:r>
            <w:r>
              <w:t>.</w:t>
            </w:r>
          </w:p>
          <w:p w:rsidR="00912207" w:rsidRPr="00965A38" w:rsidRDefault="00912207" w:rsidP="008632CD">
            <w:pPr>
              <w:spacing w:after="0" w:line="240" w:lineRule="auto"/>
              <w:jc w:val="both"/>
            </w:pPr>
            <w:r w:rsidRPr="00965A38">
              <w:t>Padėti vaikams suprasti, kad iš įvairių medžiagų, buities ir gamybos atliekų galima sukurti originalių, gražių darbelių.</w:t>
            </w:r>
          </w:p>
          <w:p w:rsidR="00912207" w:rsidRPr="00053905" w:rsidRDefault="00912207" w:rsidP="008632CD">
            <w:pPr>
              <w:spacing w:after="0" w:line="240" w:lineRule="auto"/>
              <w:jc w:val="both"/>
            </w:pPr>
          </w:p>
        </w:tc>
      </w:tr>
      <w:tr w:rsidR="00912207" w:rsidTr="00AC6626">
        <w:tc>
          <w:tcPr>
            <w:tcW w:w="14858" w:type="dxa"/>
            <w:gridSpan w:val="4"/>
          </w:tcPr>
          <w:p w:rsidR="00912207" w:rsidRPr="008632CD" w:rsidRDefault="00912207" w:rsidP="008632CD">
            <w:pPr>
              <w:spacing w:after="0" w:line="240" w:lineRule="auto"/>
              <w:jc w:val="center"/>
              <w:rPr>
                <w:b/>
              </w:rPr>
            </w:pPr>
            <w:r w:rsidRPr="008632CD">
              <w:rPr>
                <w:b/>
              </w:rPr>
              <w:t>4 žingsnis. Estetinis suvokimas</w:t>
            </w:r>
          </w:p>
          <w:p w:rsidR="00912207" w:rsidRDefault="00912207" w:rsidP="008632CD">
            <w:pPr>
              <w:spacing w:after="0" w:line="240" w:lineRule="auto"/>
              <w:jc w:val="both"/>
            </w:pPr>
          </w:p>
        </w:tc>
      </w:tr>
      <w:tr w:rsidR="00912207" w:rsidTr="00AC6626">
        <w:tc>
          <w:tcPr>
            <w:tcW w:w="7465" w:type="dxa"/>
          </w:tcPr>
          <w:p w:rsidR="00912207" w:rsidRPr="001A0C61" w:rsidRDefault="00912207" w:rsidP="008632CD">
            <w:pPr>
              <w:spacing w:after="0" w:line="240" w:lineRule="auto"/>
              <w:jc w:val="both"/>
            </w:pPr>
            <w:r w:rsidRPr="001A0C61">
              <w:t>Džiaugiasi menine veikla, nori dainuoti, šokti, vaidinti, pasipuošti, gražiai atrodyti.</w:t>
            </w:r>
          </w:p>
        </w:tc>
        <w:tc>
          <w:tcPr>
            <w:tcW w:w="7393" w:type="dxa"/>
            <w:gridSpan w:val="3"/>
          </w:tcPr>
          <w:p w:rsidR="00912207" w:rsidRPr="00C45BA9" w:rsidRDefault="00912207" w:rsidP="008632CD">
            <w:pPr>
              <w:spacing w:after="0" w:line="240" w:lineRule="auto"/>
              <w:jc w:val="both"/>
            </w:pPr>
            <w:r w:rsidRPr="00C45BA9">
              <w:t>Sudaryti galimybes vaikams dalyvauti muzikinėje veikloje ir darželyje vykstančiuose renginiuose</w:t>
            </w:r>
            <w:r>
              <w:t>.</w:t>
            </w:r>
          </w:p>
          <w:p w:rsidR="00912207" w:rsidRPr="00D05895" w:rsidRDefault="00912207" w:rsidP="008632CD">
            <w:pPr>
              <w:spacing w:after="0" w:line="240" w:lineRule="auto"/>
              <w:jc w:val="both"/>
            </w:pPr>
            <w:r>
              <w:t>Atkreipti dėmesį į tinkamą vaiko elgesį</w:t>
            </w:r>
            <w:r w:rsidRPr="00D05895">
              <w:t>, palaikyti jo norą, pasidžiaugti, pagirti.</w:t>
            </w:r>
          </w:p>
          <w:p w:rsidR="00912207" w:rsidRPr="00D05895" w:rsidRDefault="00912207" w:rsidP="008632CD">
            <w:pPr>
              <w:spacing w:after="0" w:line="240" w:lineRule="auto"/>
              <w:jc w:val="both"/>
            </w:pPr>
            <w:r w:rsidRPr="00D05895">
              <w:t xml:space="preserve">Paprašyti vaiko pasakyti ir parodyti, kaip jis būtų ką nors daręs. </w:t>
            </w:r>
          </w:p>
          <w:p w:rsidR="00912207" w:rsidRPr="00D05895" w:rsidRDefault="00912207" w:rsidP="008632CD">
            <w:pPr>
              <w:spacing w:after="0" w:line="240" w:lineRule="auto"/>
              <w:jc w:val="both"/>
            </w:pPr>
            <w:r w:rsidRPr="00D05895">
              <w:t>Atkreipti vaiko dėmesį į pabaigą, paklausti, kokia ji – laiminga ar liūdna?</w:t>
            </w:r>
          </w:p>
          <w:p w:rsidR="00912207" w:rsidRPr="00965A38" w:rsidRDefault="00912207" w:rsidP="008632CD">
            <w:pPr>
              <w:spacing w:after="0" w:line="240" w:lineRule="auto"/>
              <w:jc w:val="both"/>
            </w:pPr>
            <w:r>
              <w:t xml:space="preserve">Pasikalbėti kokius potyrius pavyko papasakoti piešiniu </w:t>
            </w:r>
            <w:r w:rsidRPr="00D05895">
              <w:t>naudojant vienokias ar kitokias dailės raiškos priemones</w:t>
            </w:r>
            <w:r w:rsidR="00073596">
              <w:t>.</w:t>
            </w:r>
          </w:p>
        </w:tc>
      </w:tr>
      <w:tr w:rsidR="00912207" w:rsidTr="00AC6626">
        <w:tc>
          <w:tcPr>
            <w:tcW w:w="7465" w:type="dxa"/>
          </w:tcPr>
          <w:p w:rsidR="00912207" w:rsidRPr="00D05895" w:rsidRDefault="00912207" w:rsidP="008632CD">
            <w:pPr>
              <w:spacing w:after="0" w:line="240" w:lineRule="auto"/>
              <w:jc w:val="both"/>
            </w:pPr>
            <w:r w:rsidRPr="00D05895">
              <w:t>Skirtingai</w:t>
            </w:r>
            <w:r w:rsidR="003C2CA7">
              <w:t xml:space="preserve"> </w:t>
            </w:r>
            <w:r>
              <w:t>reaguoja</w:t>
            </w:r>
            <w:r w:rsidR="003C2CA7">
              <w:t xml:space="preserve"> </w:t>
            </w:r>
            <w:r>
              <w:t xml:space="preserve">klausydamas ir </w:t>
            </w:r>
            <w:r w:rsidRPr="00D05895">
              <w:t>stebėdamas skirtingo pobūdžio, kontrastingus meno kūrinius, aplinką</w:t>
            </w:r>
            <w:r>
              <w:t>.</w:t>
            </w:r>
          </w:p>
          <w:p w:rsidR="00912207" w:rsidRPr="008632CD" w:rsidRDefault="00912207" w:rsidP="008632CD">
            <w:pPr>
              <w:spacing w:after="0" w:line="240" w:lineRule="auto"/>
              <w:jc w:val="both"/>
              <w:rPr>
                <w:b/>
              </w:rPr>
            </w:pPr>
          </w:p>
        </w:tc>
        <w:tc>
          <w:tcPr>
            <w:tcW w:w="7393" w:type="dxa"/>
            <w:gridSpan w:val="3"/>
          </w:tcPr>
          <w:p w:rsidR="00912207" w:rsidRPr="00D05895" w:rsidRDefault="00912207" w:rsidP="008632CD">
            <w:pPr>
              <w:spacing w:after="0" w:line="240" w:lineRule="auto"/>
              <w:jc w:val="both"/>
            </w:pPr>
            <w:r w:rsidRPr="00D05895">
              <w:t>Sudaryti sąlygas klausyti, stebėti skirtingus meno kūrinius, paskatinti reikšti savo išgyvenimus, paprašyti pasakyti, kaip jaučiasi, ką pajuto</w:t>
            </w:r>
            <w:r>
              <w:t xml:space="preserve">?                             </w:t>
            </w:r>
          </w:p>
          <w:p w:rsidR="00912207" w:rsidRPr="00D05895" w:rsidRDefault="00912207" w:rsidP="008632CD">
            <w:pPr>
              <w:spacing w:after="0" w:line="240" w:lineRule="auto"/>
              <w:jc w:val="both"/>
            </w:pPr>
            <w:r w:rsidRPr="00D05895">
              <w:t xml:space="preserve">Būti greta vaikui apžiūrinėjant meno kūrinius, daiktus, žaislus, ugdyti estetinį jautrumą – pritarti, papildyti </w:t>
            </w:r>
            <w:r>
              <w:t>jo išsakytas mintis.</w:t>
            </w:r>
          </w:p>
          <w:p w:rsidR="00912207" w:rsidRPr="00965A38" w:rsidRDefault="00912207" w:rsidP="008632CD">
            <w:pPr>
              <w:spacing w:after="0" w:line="240" w:lineRule="auto"/>
              <w:jc w:val="both"/>
            </w:pPr>
            <w:r w:rsidRPr="00D05895">
              <w:t>Kasdienėje veikloje kalbant su vaikais nuolat vartoti</w:t>
            </w:r>
            <w:r w:rsidR="00073596">
              <w:t xml:space="preserve"> pagiriamuosius žodžius.</w:t>
            </w:r>
          </w:p>
        </w:tc>
      </w:tr>
      <w:tr w:rsidR="00912207" w:rsidTr="00AC6626">
        <w:tc>
          <w:tcPr>
            <w:tcW w:w="7465" w:type="dxa"/>
          </w:tcPr>
          <w:p w:rsidR="00912207" w:rsidRDefault="00912207" w:rsidP="008632CD">
            <w:pPr>
              <w:spacing w:after="0" w:line="240" w:lineRule="auto"/>
              <w:jc w:val="both"/>
            </w:pPr>
            <w:r w:rsidRPr="00D05895">
              <w:t xml:space="preserve">Keliais žodžiais ar sakiniais pasako savo įspūdžius apie klausytą muziką, dainelę, eilėraštį, pasaką, matytą šokį, vaidinimą, dailės kūrinį, knygelių iliustracijas, gamtos ir aplinkos daiktus ir reiškinius, pastebi ir apibūdina kai kurias jų detales. </w:t>
            </w:r>
          </w:p>
          <w:p w:rsidR="00912207" w:rsidRPr="00D05895" w:rsidRDefault="00912207" w:rsidP="008632CD">
            <w:pPr>
              <w:spacing w:after="0" w:line="240" w:lineRule="auto"/>
              <w:jc w:val="both"/>
            </w:pPr>
            <w:r w:rsidRPr="00D05895">
              <w:t>Reaguoja į kitų nuomonę</w:t>
            </w:r>
            <w:r>
              <w:t>.</w:t>
            </w:r>
          </w:p>
          <w:p w:rsidR="00912207" w:rsidRPr="00D05895" w:rsidRDefault="00912207" w:rsidP="008632CD">
            <w:pPr>
              <w:spacing w:after="0" w:line="240" w:lineRule="auto"/>
              <w:jc w:val="both"/>
            </w:pPr>
          </w:p>
        </w:tc>
        <w:tc>
          <w:tcPr>
            <w:tcW w:w="7393" w:type="dxa"/>
            <w:gridSpan w:val="3"/>
          </w:tcPr>
          <w:p w:rsidR="00912207" w:rsidRPr="00D05895" w:rsidRDefault="00912207" w:rsidP="008632CD">
            <w:pPr>
              <w:spacing w:after="0" w:line="240" w:lineRule="auto"/>
              <w:jc w:val="both"/>
            </w:pPr>
            <w:r w:rsidRPr="00D05895">
              <w:t>Skatinti klausant, apžiūrint meno kūrinius kalbėti apie savo ir kitų darbelius: kodėl patinka, kuris gražesnis, kuris linksmiausias, kokių spa</w:t>
            </w:r>
            <w:r>
              <w:t xml:space="preserve">lvų ar formų, kurį norėtum dar </w:t>
            </w:r>
            <w:r w:rsidRPr="00D05895">
              <w:t>išgirsti, pamatyti, kodėl?</w:t>
            </w:r>
          </w:p>
          <w:p w:rsidR="00912207" w:rsidRPr="00D05895" w:rsidRDefault="00912207" w:rsidP="008632CD">
            <w:pPr>
              <w:spacing w:after="0" w:line="240" w:lineRule="auto"/>
              <w:jc w:val="both"/>
            </w:pPr>
            <w:r w:rsidRPr="00D05895">
              <w:t>Pažiūrėjus šokį, aptarti, atsakyti į klausimus: „Kaip?“ „Kodėl?</w:t>
            </w:r>
          </w:p>
          <w:p w:rsidR="00912207" w:rsidRPr="00D05895" w:rsidRDefault="00912207" w:rsidP="008632CD">
            <w:pPr>
              <w:spacing w:after="0" w:line="240" w:lineRule="auto"/>
              <w:jc w:val="both"/>
            </w:pPr>
            <w:r w:rsidRPr="00D05895">
              <w:t>Kalbėtis su vaiku apie spalvas paletėje, kurios spalvos jiems atrodo linksmos arba liūdnos, tyrinėti spalvų maišymosi efektus</w:t>
            </w:r>
            <w:r>
              <w:t>.</w:t>
            </w:r>
          </w:p>
          <w:p w:rsidR="00912207" w:rsidRDefault="00912207" w:rsidP="008632CD">
            <w:pPr>
              <w:spacing w:after="0" w:line="240" w:lineRule="auto"/>
              <w:jc w:val="both"/>
            </w:pPr>
            <w:r w:rsidRPr="00FD0125">
              <w:t xml:space="preserve">Stebėti, kad vertindami neįskaudintų vieni kitų. </w:t>
            </w:r>
          </w:p>
          <w:p w:rsidR="00912207" w:rsidRPr="00FD0125" w:rsidRDefault="00912207" w:rsidP="008632CD">
            <w:pPr>
              <w:spacing w:after="0" w:line="240" w:lineRule="auto"/>
              <w:jc w:val="both"/>
            </w:pPr>
            <w:r w:rsidRPr="00FD0125">
              <w:t>Dažniau atkreipti vaikų dėmesį į tai, kas gražu, gera</w:t>
            </w:r>
            <w:r>
              <w:t>.</w:t>
            </w:r>
          </w:p>
          <w:p w:rsidR="00912207" w:rsidRPr="00D05895" w:rsidRDefault="00912207" w:rsidP="008632CD">
            <w:pPr>
              <w:spacing w:after="0" w:line="240" w:lineRule="auto"/>
              <w:jc w:val="both"/>
            </w:pPr>
            <w:r w:rsidRPr="00FD0125">
              <w:lastRenderedPageBreak/>
              <w:t>Padėti vaikui ugdytis pasitikėjimą savimi, pritarti, padrąsinti tęsti savo kūrybą.</w:t>
            </w:r>
          </w:p>
        </w:tc>
      </w:tr>
      <w:tr w:rsidR="00912207" w:rsidTr="00AC6626">
        <w:tc>
          <w:tcPr>
            <w:tcW w:w="14858" w:type="dxa"/>
            <w:gridSpan w:val="4"/>
          </w:tcPr>
          <w:p w:rsidR="00912207" w:rsidRPr="00E008BB" w:rsidRDefault="00C13C15" w:rsidP="00E008BB">
            <w:pPr>
              <w:pStyle w:val="Sraopastraipa"/>
              <w:numPr>
                <w:ilvl w:val="0"/>
                <w:numId w:val="12"/>
              </w:numPr>
              <w:spacing w:after="0" w:line="240" w:lineRule="auto"/>
              <w:jc w:val="center"/>
              <w:rPr>
                <w:b/>
              </w:rPr>
            </w:pPr>
            <w:r w:rsidRPr="00E008BB">
              <w:rPr>
                <w:b/>
              </w:rPr>
              <w:lastRenderedPageBreak/>
              <w:t>žingsnis</w:t>
            </w:r>
            <w:r w:rsidR="00BF17C8" w:rsidRPr="00E008BB">
              <w:rPr>
                <w:b/>
              </w:rPr>
              <w:t xml:space="preserve">. </w:t>
            </w:r>
            <w:r w:rsidR="00912207" w:rsidRPr="00E008BB">
              <w:rPr>
                <w:b/>
              </w:rPr>
              <w:t>Kūrybiškumas</w:t>
            </w:r>
          </w:p>
          <w:p w:rsidR="00E008BB" w:rsidRPr="00E008BB" w:rsidRDefault="00E008BB" w:rsidP="00E008BB">
            <w:pPr>
              <w:pStyle w:val="Sraopastraipa"/>
              <w:spacing w:after="0" w:line="240" w:lineRule="auto"/>
              <w:ind w:left="1440"/>
              <w:rPr>
                <w:b/>
              </w:rPr>
            </w:pPr>
          </w:p>
        </w:tc>
      </w:tr>
      <w:tr w:rsidR="00912207" w:rsidTr="00AC6626">
        <w:tc>
          <w:tcPr>
            <w:tcW w:w="7465" w:type="dxa"/>
          </w:tcPr>
          <w:p w:rsidR="00912207" w:rsidRPr="00D05895" w:rsidRDefault="00912207" w:rsidP="008632CD">
            <w:pPr>
              <w:spacing w:after="0" w:line="240" w:lineRule="auto"/>
              <w:jc w:val="both"/>
            </w:pPr>
            <w:r w:rsidRPr="004531E7">
              <w:t>Įžvelgia naujas įprastų daiktų bei reiškinių savybes.</w:t>
            </w:r>
          </w:p>
        </w:tc>
        <w:tc>
          <w:tcPr>
            <w:tcW w:w="7393" w:type="dxa"/>
            <w:gridSpan w:val="3"/>
          </w:tcPr>
          <w:p w:rsidR="00912207" w:rsidRDefault="00912207" w:rsidP="008632CD">
            <w:pPr>
              <w:spacing w:after="0" w:line="240" w:lineRule="auto"/>
              <w:jc w:val="both"/>
            </w:pPr>
            <w:r w:rsidRPr="004531E7">
              <w:t>Skatinti išbandyti įvairią veiklą, įvairius daiktų panaudojimo būdus, siekiant, kad vaikai pastebėtų, jog tą patį daiktą, priemonę, dalyką galima panaudoti įvairioms reikmėms ir tikslams (žaisti, vaidinimui kurti, dekoracijoms puošti), kaip galima pakeisti jo funkcijas, išvaizdą, skirtingai</w:t>
            </w:r>
            <w:r>
              <w:t xml:space="preserve"> jį pritaikius ar panaudojus.    </w:t>
            </w:r>
          </w:p>
          <w:p w:rsidR="00912207" w:rsidRDefault="00912207" w:rsidP="008632CD">
            <w:pPr>
              <w:spacing w:after="0" w:line="240" w:lineRule="auto"/>
              <w:jc w:val="both"/>
            </w:pPr>
            <w:r w:rsidRPr="004531E7">
              <w:t>Suteikti laisvės, erdvės, laiko, pasiūlant naudoti įvairius suneštus butaforinius daiktus, kuriuos vaikai gali panaudoti kurdami vaidinimus, rinkdamiesi jiems patinkančią veiklą, režisuodami sav</w:t>
            </w:r>
            <w:r>
              <w:t xml:space="preserve">o pačių sugalvotas istorijas. </w:t>
            </w:r>
          </w:p>
          <w:p w:rsidR="00912207" w:rsidRDefault="00912207" w:rsidP="008632CD">
            <w:pPr>
              <w:spacing w:after="0" w:line="240" w:lineRule="auto"/>
              <w:jc w:val="both"/>
            </w:pPr>
            <w:r w:rsidRPr="004531E7">
              <w:t>Lavinti kūrybinį mąstymą – lankstumą, ga</w:t>
            </w:r>
            <w:r>
              <w:t xml:space="preserve">usumą, detalumą, originalumą. </w:t>
            </w:r>
          </w:p>
          <w:p w:rsidR="00912207" w:rsidRDefault="00912207" w:rsidP="008632CD">
            <w:pPr>
              <w:spacing w:after="0" w:line="240" w:lineRule="auto"/>
              <w:jc w:val="both"/>
            </w:pPr>
            <w:r w:rsidRPr="004531E7">
              <w:t>Prašyti kuo tiksliau apibūdinti kūrinį, išdailinti piešinį</w:t>
            </w:r>
            <w:r>
              <w:t xml:space="preserve"> ir pan. </w:t>
            </w:r>
          </w:p>
          <w:p w:rsidR="00912207" w:rsidRDefault="00912207" w:rsidP="008632CD">
            <w:pPr>
              <w:spacing w:after="0" w:line="240" w:lineRule="auto"/>
              <w:jc w:val="both"/>
            </w:pPr>
            <w:r w:rsidRPr="004531E7">
              <w:t>Užduodant netikėtus, fantastinius klausimus, skatinti vaiką išsakyti originalias m</w:t>
            </w:r>
            <w:r>
              <w:t>intis.</w:t>
            </w:r>
          </w:p>
          <w:p w:rsidR="00912207" w:rsidRPr="00D05895" w:rsidRDefault="00912207" w:rsidP="008632CD">
            <w:pPr>
              <w:spacing w:after="0" w:line="240" w:lineRule="auto"/>
              <w:jc w:val="both"/>
            </w:pPr>
            <w:r w:rsidRPr="004531E7">
              <w:t xml:space="preserve">Vaiko prašyti drąsiai išsakyti visas į galvą atėjusias idėjas: nupiešti, </w:t>
            </w:r>
            <w:r>
              <w:t>išreikšti vaidyba</w:t>
            </w:r>
            <w:r w:rsidRPr="004531E7">
              <w:t>, atlikti kuo įvairesnius judesius, sukurti</w:t>
            </w:r>
            <w:r w:rsidR="00073596">
              <w:t>.</w:t>
            </w:r>
          </w:p>
        </w:tc>
      </w:tr>
      <w:tr w:rsidR="00912207" w:rsidTr="00AC6626">
        <w:tc>
          <w:tcPr>
            <w:tcW w:w="7465" w:type="dxa"/>
          </w:tcPr>
          <w:p w:rsidR="00912207" w:rsidRPr="00D05895" w:rsidRDefault="00912207" w:rsidP="008632CD">
            <w:pPr>
              <w:spacing w:after="0" w:line="240" w:lineRule="auto"/>
              <w:jc w:val="both"/>
            </w:pPr>
            <w:r w:rsidRPr="004531E7">
              <w:t>Pasitelkia vaizduotę ką nors veikdamas: žaisdamas, pasakodamas, judėdamas, kurdamas.</w:t>
            </w:r>
          </w:p>
        </w:tc>
        <w:tc>
          <w:tcPr>
            <w:tcW w:w="7393" w:type="dxa"/>
            <w:gridSpan w:val="3"/>
          </w:tcPr>
          <w:p w:rsidR="00912207" w:rsidRDefault="00912207" w:rsidP="008632CD">
            <w:pPr>
              <w:spacing w:after="0" w:line="240" w:lineRule="auto"/>
              <w:jc w:val="both"/>
            </w:pPr>
            <w:r w:rsidRPr="004531E7">
              <w:t>Skatinti džiaugtis savo kūriniais, aptarti, kokias sugalvotas idėjas, originalius sprendimus galima pritaikyti ar</w:t>
            </w:r>
            <w:r>
              <w:t xml:space="preserve"> išbandyti realiame gyvenime. </w:t>
            </w:r>
          </w:p>
          <w:p w:rsidR="00912207" w:rsidRPr="00D05895" w:rsidRDefault="00912207" w:rsidP="008632CD">
            <w:pPr>
              <w:spacing w:after="0" w:line="240" w:lineRule="auto"/>
              <w:jc w:val="both"/>
            </w:pPr>
            <w:r w:rsidRPr="004531E7">
              <w:t>Aptarti, ką naujo, originalaus pavyko sukurti, svarstyti, kaip galėtų patobulinti panašų kūrinį kitą kartą.</w:t>
            </w:r>
          </w:p>
        </w:tc>
      </w:tr>
      <w:tr w:rsidR="00912207" w:rsidTr="00AC6626">
        <w:tc>
          <w:tcPr>
            <w:tcW w:w="7465" w:type="dxa"/>
          </w:tcPr>
          <w:p w:rsidR="00912207" w:rsidRPr="004531E7" w:rsidRDefault="00912207" w:rsidP="008632CD">
            <w:pPr>
              <w:spacing w:after="0" w:line="240" w:lineRule="auto"/>
              <w:jc w:val="both"/>
            </w:pPr>
            <w:r w:rsidRPr="004531E7">
              <w:t>Sugalvoja įdomių idėjų, skirtingų veikimo būdų.</w:t>
            </w:r>
          </w:p>
        </w:tc>
        <w:tc>
          <w:tcPr>
            <w:tcW w:w="7393" w:type="dxa"/>
            <w:gridSpan w:val="3"/>
          </w:tcPr>
          <w:p w:rsidR="00912207" w:rsidRPr="004531E7" w:rsidRDefault="00912207" w:rsidP="008632CD">
            <w:pPr>
              <w:spacing w:after="0" w:line="240" w:lineRule="auto"/>
              <w:jc w:val="both"/>
            </w:pPr>
            <w:r w:rsidRPr="004531E7">
              <w:t>Girti, įdomiausius posakius, klausimus, skatinti idėjomis pasidalyti grupėje, kad vaikai pajustų, jog originalūs atsakymai ir mintys yra vertinami</w:t>
            </w:r>
            <w:r w:rsidR="00073596">
              <w:t>.</w:t>
            </w:r>
          </w:p>
        </w:tc>
      </w:tr>
      <w:tr w:rsidR="00912207" w:rsidTr="00AC6626">
        <w:tc>
          <w:tcPr>
            <w:tcW w:w="14858" w:type="dxa"/>
            <w:gridSpan w:val="4"/>
          </w:tcPr>
          <w:p w:rsidR="00912207" w:rsidRPr="008632CD" w:rsidRDefault="00912207" w:rsidP="008632CD">
            <w:pPr>
              <w:spacing w:after="0" w:line="240" w:lineRule="auto"/>
              <w:jc w:val="center"/>
              <w:rPr>
                <w:b/>
              </w:rPr>
            </w:pPr>
            <w:r w:rsidRPr="008632CD">
              <w:rPr>
                <w:b/>
              </w:rPr>
              <w:t>5 žingsnis. Meninė raiška</w:t>
            </w:r>
          </w:p>
          <w:p w:rsidR="00912207" w:rsidRPr="008632CD" w:rsidRDefault="00912207" w:rsidP="008632CD">
            <w:pPr>
              <w:spacing w:after="0" w:line="240" w:lineRule="auto"/>
              <w:jc w:val="center"/>
              <w:rPr>
                <w:b/>
              </w:rPr>
            </w:pPr>
          </w:p>
        </w:tc>
      </w:tr>
      <w:tr w:rsidR="00912207" w:rsidTr="00AC6626">
        <w:tc>
          <w:tcPr>
            <w:tcW w:w="7465" w:type="dxa"/>
          </w:tcPr>
          <w:p w:rsidR="00912207" w:rsidRPr="008632CD" w:rsidRDefault="00912207" w:rsidP="008632CD">
            <w:pPr>
              <w:spacing w:after="0" w:line="240" w:lineRule="auto"/>
              <w:jc w:val="both"/>
              <w:rPr>
                <w:b/>
              </w:rPr>
            </w:pPr>
            <w:r w:rsidRPr="008632CD">
              <w:rPr>
                <w:b/>
              </w:rPr>
              <w:t>Muzika</w:t>
            </w:r>
          </w:p>
          <w:p w:rsidR="00912207" w:rsidRDefault="00912207" w:rsidP="008632CD">
            <w:pPr>
              <w:spacing w:after="0" w:line="240" w:lineRule="auto"/>
              <w:jc w:val="both"/>
            </w:pPr>
            <w:r w:rsidRPr="00CC6B50">
              <w:t>Balsu, judesiais, pasirinktu muzikos instrumentu improvizuoja, pritaria klausomam vokalinės, instrumentinės muzikos įrašui ar gyva</w:t>
            </w:r>
            <w:r>
              <w:t>i skambančios muzikos kūriniui.</w:t>
            </w:r>
          </w:p>
          <w:p w:rsidR="00912207" w:rsidRDefault="00912207" w:rsidP="008632CD">
            <w:pPr>
              <w:spacing w:after="0" w:line="240" w:lineRule="auto"/>
              <w:jc w:val="both"/>
            </w:pPr>
            <w:r w:rsidRPr="00CC6B50">
              <w:lastRenderedPageBreak/>
              <w:t xml:space="preserve">Savais žodžiais išsako kilusius įspūdžius. </w:t>
            </w:r>
          </w:p>
          <w:p w:rsidR="00912207" w:rsidRPr="00053905" w:rsidRDefault="00912207" w:rsidP="00073596">
            <w:pPr>
              <w:spacing w:after="0" w:line="240" w:lineRule="auto"/>
              <w:jc w:val="both"/>
            </w:pPr>
            <w:r w:rsidRPr="00CC6B50">
              <w:t>Atpažįsta kai kurių instrumentų (smuiko, būgno, dūdelės, varpelio) tembrus, girdėtus kūrinius.</w:t>
            </w:r>
          </w:p>
        </w:tc>
        <w:tc>
          <w:tcPr>
            <w:tcW w:w="7393" w:type="dxa"/>
            <w:gridSpan w:val="3"/>
          </w:tcPr>
          <w:p w:rsidR="00912207" w:rsidRPr="008632CD" w:rsidRDefault="00912207" w:rsidP="008632CD">
            <w:pPr>
              <w:spacing w:after="0" w:line="240" w:lineRule="auto"/>
              <w:jc w:val="both"/>
              <w:rPr>
                <w:b/>
              </w:rPr>
            </w:pPr>
          </w:p>
          <w:p w:rsidR="00912207" w:rsidRDefault="00912207" w:rsidP="008632CD">
            <w:pPr>
              <w:spacing w:after="0" w:line="240" w:lineRule="auto"/>
              <w:jc w:val="both"/>
            </w:pPr>
            <w:r w:rsidRPr="00F416B9">
              <w:t>Sudaryti sąlygas vaikams klausytis ne tik vokalinės ir instrumentinės muzikos įrašų, bet ir gyvos muzik</w:t>
            </w:r>
            <w:r>
              <w:t>os, pakviečiant į darželį profe</w:t>
            </w:r>
            <w:r w:rsidRPr="00F416B9">
              <w:t xml:space="preserve">sionalius muzikantus. </w:t>
            </w:r>
          </w:p>
          <w:p w:rsidR="00912207" w:rsidRPr="008632CD" w:rsidRDefault="00912207" w:rsidP="008632CD">
            <w:pPr>
              <w:spacing w:after="0" w:line="240" w:lineRule="auto"/>
              <w:jc w:val="both"/>
              <w:rPr>
                <w:b/>
              </w:rPr>
            </w:pPr>
            <w:r w:rsidRPr="00F416B9">
              <w:lastRenderedPageBreak/>
              <w:t>Skatinti vaikus išsakyti savo nuomonę po matyto koncerto, muzikinio spektaklio, pramogos ar vakaronės</w:t>
            </w:r>
            <w:r>
              <w:t>.</w:t>
            </w:r>
          </w:p>
        </w:tc>
      </w:tr>
      <w:tr w:rsidR="00912207" w:rsidTr="00AC6626">
        <w:tc>
          <w:tcPr>
            <w:tcW w:w="7465" w:type="dxa"/>
          </w:tcPr>
          <w:p w:rsidR="00912207" w:rsidRPr="004E6F0B" w:rsidRDefault="00912207" w:rsidP="008632CD">
            <w:pPr>
              <w:spacing w:after="0" w:line="240" w:lineRule="auto"/>
              <w:jc w:val="both"/>
            </w:pPr>
            <w:r>
              <w:lastRenderedPageBreak/>
              <w:t>D</w:t>
            </w:r>
            <w:r w:rsidRPr="004E6F0B">
              <w:t xml:space="preserve">ainuoja trumpas, aiškaus ritmo autorines ir liaudies dainas. </w:t>
            </w:r>
          </w:p>
          <w:p w:rsidR="00912207" w:rsidRDefault="00912207" w:rsidP="008632CD">
            <w:pPr>
              <w:spacing w:after="0" w:line="240" w:lineRule="auto"/>
              <w:jc w:val="both"/>
            </w:pPr>
            <w:r w:rsidRPr="004E6F0B">
              <w:t xml:space="preserve">Dainavimą palydi ritmiškais judesiais. </w:t>
            </w:r>
          </w:p>
          <w:p w:rsidR="00912207" w:rsidRPr="00053905" w:rsidRDefault="00912207" w:rsidP="008632CD">
            <w:pPr>
              <w:spacing w:after="0" w:line="240" w:lineRule="auto"/>
              <w:jc w:val="both"/>
            </w:pPr>
            <w:r>
              <w:t>Tyrinėja savo balso galimybes.</w:t>
            </w:r>
          </w:p>
        </w:tc>
        <w:tc>
          <w:tcPr>
            <w:tcW w:w="7393" w:type="dxa"/>
            <w:gridSpan w:val="3"/>
          </w:tcPr>
          <w:p w:rsidR="00B20511" w:rsidRDefault="00912207" w:rsidP="008632CD">
            <w:pPr>
              <w:spacing w:after="0" w:line="240" w:lineRule="auto"/>
              <w:jc w:val="both"/>
            </w:pPr>
            <w:r w:rsidRPr="00F416B9">
              <w:t xml:space="preserve">Dainuoti su vaikais vienbalses ir dialogines dainas. </w:t>
            </w:r>
          </w:p>
          <w:p w:rsidR="00912207" w:rsidRPr="00053905" w:rsidRDefault="00912207" w:rsidP="008632CD">
            <w:pPr>
              <w:spacing w:after="0" w:line="240" w:lineRule="auto"/>
              <w:jc w:val="both"/>
            </w:pPr>
            <w:r w:rsidRPr="00F416B9">
              <w:t>Skatinti dainuoti individualiai išmėginant, kaip skamba balsas grupėje, salėje, lauke ir kitur. Skatinti dainuoti atliekant įvairius darbus</w:t>
            </w:r>
            <w:r>
              <w:t>.</w:t>
            </w:r>
          </w:p>
        </w:tc>
      </w:tr>
      <w:tr w:rsidR="00912207" w:rsidTr="00AC6626">
        <w:tc>
          <w:tcPr>
            <w:tcW w:w="7465" w:type="dxa"/>
          </w:tcPr>
          <w:p w:rsidR="00912207" w:rsidRPr="00053905" w:rsidRDefault="00912207" w:rsidP="008632CD">
            <w:pPr>
              <w:spacing w:after="0" w:line="240" w:lineRule="auto"/>
              <w:jc w:val="both"/>
            </w:pPr>
            <w:r w:rsidRPr="007D4C16">
              <w:t>Ritminiais, melodiniais, gamtos, savo gamybos vaikiškais muzikos instrumentais pritaria dainoms, šokiams, tyrinėja jų skambėjimo tembrus</w:t>
            </w:r>
            <w:r>
              <w:t>.</w:t>
            </w:r>
          </w:p>
        </w:tc>
        <w:tc>
          <w:tcPr>
            <w:tcW w:w="7393" w:type="dxa"/>
            <w:gridSpan w:val="3"/>
          </w:tcPr>
          <w:p w:rsidR="00912207" w:rsidRDefault="00912207" w:rsidP="008632CD">
            <w:pPr>
              <w:spacing w:after="0" w:line="240" w:lineRule="auto"/>
              <w:jc w:val="both"/>
            </w:pPr>
            <w:r>
              <w:t>P</w:t>
            </w:r>
            <w:r w:rsidRPr="00F416B9">
              <w:t xml:space="preserve">asirūpinti, kad vaikams netrūktų muzikos instrumentų, žaislų, buities daiktų, savo gamybos instrumentų, su kuriais jie galėtų groti, pritarti dainoms, šokiams, muzikiniams žaidimams. </w:t>
            </w:r>
          </w:p>
          <w:p w:rsidR="00912207" w:rsidRPr="00053905" w:rsidRDefault="00912207" w:rsidP="008632CD">
            <w:pPr>
              <w:spacing w:after="0" w:line="240" w:lineRule="auto"/>
              <w:jc w:val="both"/>
            </w:pPr>
            <w:r w:rsidRPr="00F416B9">
              <w:t>Kartu su vaikais apžiūrėti įvairius instrumentus, juos išmėginti, pasigaminti savo instrumentų ir tyrinėti jų skambėjimo galimybes,  tembru</w:t>
            </w:r>
            <w:r w:rsidR="00073596">
              <w:t>.</w:t>
            </w:r>
          </w:p>
        </w:tc>
      </w:tr>
      <w:tr w:rsidR="00912207" w:rsidTr="00AC6626">
        <w:tc>
          <w:tcPr>
            <w:tcW w:w="7465" w:type="dxa"/>
          </w:tcPr>
          <w:p w:rsidR="00912207" w:rsidRDefault="00912207" w:rsidP="008632CD">
            <w:pPr>
              <w:spacing w:after="0" w:line="240" w:lineRule="auto"/>
              <w:jc w:val="both"/>
            </w:pPr>
            <w:r>
              <w:t xml:space="preserve">Improvizuodamas balsu, vaikišku muzikos instrumentu kuria ritmus, melodijas ketureiliams, mįslėms, patarlėms. </w:t>
            </w:r>
          </w:p>
          <w:p w:rsidR="00912207" w:rsidRPr="00053905" w:rsidRDefault="00912207" w:rsidP="008632CD">
            <w:pPr>
              <w:spacing w:after="0" w:line="240" w:lineRule="auto"/>
              <w:jc w:val="both"/>
            </w:pPr>
          </w:p>
        </w:tc>
        <w:tc>
          <w:tcPr>
            <w:tcW w:w="7393" w:type="dxa"/>
            <w:gridSpan w:val="3"/>
          </w:tcPr>
          <w:p w:rsidR="00912207" w:rsidRDefault="00912207" w:rsidP="008632CD">
            <w:pPr>
              <w:spacing w:after="0" w:line="240" w:lineRule="auto"/>
              <w:jc w:val="both"/>
            </w:pPr>
            <w:r>
              <w:t>Drauge s</w:t>
            </w:r>
            <w:r w:rsidRPr="00F416B9">
              <w:t xml:space="preserve">u vaikais kurti ritmus, melodijas ketureiliams, mįslėms, patarlėms balsu ar muzikos instrumentu. </w:t>
            </w:r>
          </w:p>
          <w:p w:rsidR="00912207" w:rsidRDefault="00912207" w:rsidP="008632CD">
            <w:pPr>
              <w:spacing w:after="0" w:line="240" w:lineRule="auto"/>
              <w:jc w:val="both"/>
            </w:pPr>
            <w:r w:rsidRPr="00F416B9">
              <w:t xml:space="preserve">Paskatinti vaikus kurti judesius rateliui, žaidimui. </w:t>
            </w:r>
          </w:p>
          <w:p w:rsidR="00912207" w:rsidRPr="00053905" w:rsidRDefault="00912207" w:rsidP="008632CD">
            <w:pPr>
              <w:spacing w:after="0" w:line="240" w:lineRule="auto"/>
              <w:jc w:val="both"/>
            </w:pPr>
            <w:r w:rsidRPr="00F416B9">
              <w:t>Pasidžiaugti, pagirti vaikus už jų originalumą, drąsą, norą kurti.</w:t>
            </w:r>
          </w:p>
        </w:tc>
      </w:tr>
      <w:tr w:rsidR="00912207" w:rsidTr="00AC6626">
        <w:tc>
          <w:tcPr>
            <w:tcW w:w="7465" w:type="dxa"/>
          </w:tcPr>
          <w:p w:rsidR="00912207" w:rsidRPr="008632CD" w:rsidRDefault="00912207" w:rsidP="008632CD">
            <w:pPr>
              <w:spacing w:after="0" w:line="240" w:lineRule="auto"/>
              <w:jc w:val="both"/>
              <w:rPr>
                <w:b/>
              </w:rPr>
            </w:pPr>
            <w:r w:rsidRPr="008632CD">
              <w:rPr>
                <w:b/>
              </w:rPr>
              <w:t>Šokis</w:t>
            </w:r>
          </w:p>
          <w:p w:rsidR="00912207" w:rsidRPr="00053905" w:rsidRDefault="00912207" w:rsidP="008632CD">
            <w:pPr>
              <w:spacing w:after="0" w:line="240" w:lineRule="auto"/>
              <w:jc w:val="both"/>
            </w:pPr>
            <w:r>
              <w:t xml:space="preserve">Šoka sukamuosius </w:t>
            </w:r>
            <w:r w:rsidRPr="007D4C16">
              <w:t xml:space="preserve">autorinius ir </w:t>
            </w:r>
            <w:r>
              <w:t xml:space="preserve">penkių–šešių natūralių judesių </w:t>
            </w:r>
            <w:r w:rsidRPr="007D4C16">
              <w:t>šokius.</w:t>
            </w:r>
          </w:p>
        </w:tc>
        <w:tc>
          <w:tcPr>
            <w:tcW w:w="7393" w:type="dxa"/>
            <w:gridSpan w:val="3"/>
          </w:tcPr>
          <w:p w:rsidR="00912207" w:rsidRPr="00053905" w:rsidRDefault="00912207" w:rsidP="008632CD">
            <w:pPr>
              <w:spacing w:after="0" w:line="240" w:lineRule="auto"/>
              <w:jc w:val="both"/>
            </w:pPr>
            <w:r w:rsidRPr="00500C1C">
              <w:t>Drauge su vaikais šokti paprastus savo form</w:t>
            </w:r>
            <w:r>
              <w:t>a, t. y. sukamuosius ratelius.</w:t>
            </w:r>
          </w:p>
        </w:tc>
      </w:tr>
      <w:tr w:rsidR="00912207" w:rsidTr="00AC6626">
        <w:tc>
          <w:tcPr>
            <w:tcW w:w="7465" w:type="dxa"/>
          </w:tcPr>
          <w:p w:rsidR="00912207" w:rsidRPr="00053905" w:rsidRDefault="00912207" w:rsidP="008632CD">
            <w:pPr>
              <w:spacing w:after="0" w:line="240" w:lineRule="auto"/>
              <w:jc w:val="both"/>
            </w:pPr>
            <w:r w:rsidRPr="007D4C16">
              <w:t>Šoka improvizuotai kurdamas penkių–šešių natūralių judesių seką, reaguodamas į muziką, išreikšdamas aplinkos vaizdus (gamtos reiškinius, gyvūnus).</w:t>
            </w:r>
          </w:p>
        </w:tc>
        <w:tc>
          <w:tcPr>
            <w:tcW w:w="7393" w:type="dxa"/>
            <w:gridSpan w:val="3"/>
          </w:tcPr>
          <w:p w:rsidR="00912207" w:rsidRDefault="00912207" w:rsidP="008632CD">
            <w:pPr>
              <w:spacing w:after="0" w:line="240" w:lineRule="auto"/>
              <w:jc w:val="both"/>
            </w:pPr>
            <w:r>
              <w:t xml:space="preserve">Vaikų </w:t>
            </w:r>
            <w:r w:rsidRPr="00500C1C">
              <w:t xml:space="preserve">sugalvotas judesių sekas rodyti visiems ir klausti vaikų, ką jie matė. </w:t>
            </w:r>
          </w:p>
          <w:p w:rsidR="00912207" w:rsidRPr="00053905" w:rsidRDefault="00912207" w:rsidP="008632CD">
            <w:pPr>
              <w:spacing w:after="0" w:line="240" w:lineRule="auto"/>
              <w:jc w:val="both"/>
            </w:pPr>
            <w:r w:rsidRPr="00500C1C">
              <w:t>Padėti vaikams sieti pamatytą personažą su atliekamais judesiais, vartoti frazes, pvz.: „bėgo greitai kaip vilkas“, „šokinėjo aukštai kaip varlė“, „šliaužė lėtai kaip vėžlys“</w:t>
            </w:r>
          </w:p>
        </w:tc>
      </w:tr>
      <w:tr w:rsidR="00912207" w:rsidTr="00AC6626">
        <w:tc>
          <w:tcPr>
            <w:tcW w:w="7465" w:type="dxa"/>
          </w:tcPr>
          <w:p w:rsidR="00912207" w:rsidRPr="008632CD" w:rsidRDefault="00912207" w:rsidP="008632CD">
            <w:pPr>
              <w:spacing w:after="0" w:line="240" w:lineRule="auto"/>
              <w:jc w:val="both"/>
              <w:rPr>
                <w:b/>
              </w:rPr>
            </w:pPr>
            <w:r w:rsidRPr="008632CD">
              <w:rPr>
                <w:b/>
              </w:rPr>
              <w:t>Vaidyba</w:t>
            </w:r>
          </w:p>
          <w:p w:rsidR="00912207" w:rsidRDefault="00912207" w:rsidP="008632CD">
            <w:pPr>
              <w:spacing w:after="0" w:line="240" w:lineRule="auto"/>
              <w:jc w:val="both"/>
            </w:pPr>
            <w:r w:rsidRPr="007D4C16">
              <w:t xml:space="preserve">Vaidindamas stalo, lėlių teatre, vaizduoja realistinį ir fantastinį siužetą, išplėtoja vyksmą dialogu, monologu, keisdamas balso intonacijas. </w:t>
            </w:r>
          </w:p>
          <w:p w:rsidR="00912207" w:rsidRDefault="00912207" w:rsidP="008632CD">
            <w:pPr>
              <w:spacing w:after="0" w:line="240" w:lineRule="auto"/>
              <w:jc w:val="both"/>
            </w:pPr>
          </w:p>
          <w:p w:rsidR="00912207" w:rsidRDefault="00912207" w:rsidP="008632CD">
            <w:pPr>
              <w:spacing w:after="0" w:line="240" w:lineRule="auto"/>
              <w:jc w:val="both"/>
            </w:pPr>
            <w:r w:rsidRPr="007D4C16">
              <w:t xml:space="preserve">Išreiškia savo norus, jausmus, mintis, baimes. </w:t>
            </w:r>
          </w:p>
          <w:p w:rsidR="00912207" w:rsidRDefault="00912207" w:rsidP="008632CD">
            <w:pPr>
              <w:spacing w:after="0" w:line="240" w:lineRule="auto"/>
              <w:jc w:val="both"/>
            </w:pPr>
          </w:p>
          <w:p w:rsidR="00912207" w:rsidRDefault="00912207" w:rsidP="008632CD">
            <w:pPr>
              <w:spacing w:after="0" w:line="240" w:lineRule="auto"/>
              <w:jc w:val="both"/>
            </w:pPr>
            <w:r w:rsidRPr="007D4C16">
              <w:t>Susikuria ištisą žaidimo aplinką, panaudodamas daiktus, drabužius, reikmenis.</w:t>
            </w:r>
          </w:p>
          <w:p w:rsidR="00912207" w:rsidRPr="000C0FF7" w:rsidRDefault="00912207" w:rsidP="008632CD">
            <w:pPr>
              <w:spacing w:after="0" w:line="240" w:lineRule="auto"/>
              <w:jc w:val="both"/>
            </w:pPr>
            <w:r w:rsidRPr="007D4C16">
              <w:t xml:space="preserve">Muzikiniuose žaidimuose ir rateliuose kuria ar savaip perteikia 3–4 veiksmų seką, vaizduojančią augimą, darbus, veikėjų judėjimą, stengiasi </w:t>
            </w:r>
            <w:r w:rsidRPr="007D4C16">
              <w:lastRenderedPageBreak/>
              <w:t>perteikti veikėjo nuotaiką.</w:t>
            </w:r>
          </w:p>
          <w:p w:rsidR="00912207" w:rsidRPr="00053905" w:rsidRDefault="00912207" w:rsidP="008632CD">
            <w:pPr>
              <w:spacing w:after="0" w:line="240" w:lineRule="auto"/>
              <w:jc w:val="both"/>
            </w:pPr>
          </w:p>
        </w:tc>
        <w:tc>
          <w:tcPr>
            <w:tcW w:w="7393" w:type="dxa"/>
            <w:gridSpan w:val="3"/>
          </w:tcPr>
          <w:p w:rsidR="00912207" w:rsidRDefault="00912207" w:rsidP="008632CD">
            <w:pPr>
              <w:spacing w:after="0" w:line="240" w:lineRule="auto"/>
              <w:jc w:val="both"/>
            </w:pPr>
            <w:r w:rsidRPr="00500C1C">
              <w:lastRenderedPageBreak/>
              <w:t>Pasekus ar paskaičius pasaką, pažiūrėjus vaidinimą</w:t>
            </w:r>
            <w:r>
              <w:t xml:space="preserve">, paskatinti patiems vaidinti. </w:t>
            </w:r>
            <w:r w:rsidRPr="00500C1C">
              <w:tab/>
            </w:r>
          </w:p>
          <w:p w:rsidR="00B20511" w:rsidRDefault="00912207" w:rsidP="008632CD">
            <w:pPr>
              <w:spacing w:after="0" w:line="240" w:lineRule="auto"/>
              <w:jc w:val="both"/>
            </w:pPr>
            <w:r w:rsidRPr="00500C1C">
              <w:t xml:space="preserve">Parodyti, kaip galima judėti ir kalbėti-intonuoti pagal tipiškus veikėjo bruožus, tempo ritmą: katinas juda ryžtingai, meškinas – lėčiau, nerangiau, zuikis – greičiau, emocionaliau. </w:t>
            </w:r>
          </w:p>
          <w:p w:rsidR="00912207" w:rsidRDefault="00912207" w:rsidP="008632CD">
            <w:pPr>
              <w:spacing w:after="0" w:line="240" w:lineRule="auto"/>
              <w:jc w:val="both"/>
            </w:pPr>
            <w:r w:rsidRPr="00500C1C">
              <w:t>Klausti, kaip galėtų judėti ir kalbėti-intonuoti fantastinis veikėjas – ateivis iš kosmoso?</w:t>
            </w:r>
          </w:p>
          <w:p w:rsidR="00912207" w:rsidRDefault="00912207" w:rsidP="008632CD">
            <w:pPr>
              <w:spacing w:after="0" w:line="240" w:lineRule="auto"/>
              <w:jc w:val="both"/>
            </w:pPr>
            <w:r w:rsidRPr="00500C1C">
              <w:t>Stebėti vaikų vaidinimus stengiantis suprasti, palankiai vertinti. Jei kas nors neaišku, paklausti, pvz., „Ką atsakė šienpjoviai?“ Parodyti, kaip galima keisti kostiu</w:t>
            </w:r>
            <w:r>
              <w:t xml:space="preserve">mus, dekoracijas. </w:t>
            </w:r>
          </w:p>
          <w:p w:rsidR="00E008BB" w:rsidRDefault="00912207" w:rsidP="008632CD">
            <w:pPr>
              <w:spacing w:after="0" w:line="240" w:lineRule="auto"/>
              <w:jc w:val="both"/>
            </w:pPr>
            <w:r w:rsidRPr="00500C1C">
              <w:lastRenderedPageBreak/>
              <w:t>Drauge žaisti muzikinius žaidimus ir ratelius, parodyti ir skatinti laisvai, savaip kartoti veiksmus. Aiškinant siužetą, padaryti pauzes, kad vaikas galėtų sutelkti mintis, s</w:t>
            </w:r>
            <w:r>
              <w:t xml:space="preserve">umanymus ir pagal juos veikti. </w:t>
            </w:r>
            <w:r w:rsidR="00E008BB">
              <w:t xml:space="preserve"> </w:t>
            </w:r>
          </w:p>
          <w:p w:rsidR="00912207" w:rsidRDefault="00912207" w:rsidP="008632CD">
            <w:pPr>
              <w:spacing w:after="0" w:line="240" w:lineRule="auto"/>
              <w:jc w:val="both"/>
            </w:pPr>
            <w:r w:rsidRPr="00500C1C">
              <w:t xml:space="preserve">Pasidžiaugti vaiko sukurtais veiksmais, jų emocionalumu, išraiškingumu. Įtraukti vaiką į dekoracijų, kostiumų kūrimą ir išdėstymą. </w:t>
            </w:r>
          </w:p>
          <w:p w:rsidR="00912207" w:rsidRDefault="00912207" w:rsidP="008632CD">
            <w:pPr>
              <w:spacing w:after="0" w:line="240" w:lineRule="auto"/>
              <w:jc w:val="both"/>
            </w:pPr>
            <w:r w:rsidRPr="00500C1C">
              <w:t>Klausti jo nuomonės, atsižvelgti į sumanymus</w:t>
            </w:r>
            <w:r>
              <w:t>.</w:t>
            </w:r>
          </w:p>
          <w:p w:rsidR="00C02112" w:rsidRPr="00053905" w:rsidRDefault="00C02112" w:rsidP="008632CD">
            <w:pPr>
              <w:spacing w:after="0" w:line="240" w:lineRule="auto"/>
              <w:jc w:val="both"/>
            </w:pPr>
          </w:p>
        </w:tc>
      </w:tr>
      <w:tr w:rsidR="00912207" w:rsidTr="00AC6626">
        <w:tc>
          <w:tcPr>
            <w:tcW w:w="7465" w:type="dxa"/>
          </w:tcPr>
          <w:p w:rsidR="00912207" w:rsidRPr="008632CD" w:rsidRDefault="00912207" w:rsidP="008632CD">
            <w:pPr>
              <w:spacing w:after="0" w:line="240" w:lineRule="auto"/>
              <w:jc w:val="both"/>
              <w:rPr>
                <w:b/>
              </w:rPr>
            </w:pPr>
            <w:r w:rsidRPr="008632CD">
              <w:rPr>
                <w:b/>
              </w:rPr>
              <w:lastRenderedPageBreak/>
              <w:t>Vizualinė raiška</w:t>
            </w:r>
          </w:p>
          <w:p w:rsidR="00912207" w:rsidRDefault="00912207" w:rsidP="008632CD">
            <w:pPr>
              <w:spacing w:after="0" w:line="240" w:lineRule="auto"/>
              <w:jc w:val="both"/>
            </w:pPr>
            <w:r w:rsidRPr="009F02C3">
              <w:t>Savo emocijas, patirtį, įspūdžius išreiškia kitiems atpažįstamais vaizdais. Išryškina vaizduojamų objektų bruožus, reikšmingas detales.</w:t>
            </w:r>
          </w:p>
          <w:p w:rsidR="00912207" w:rsidRDefault="00912207" w:rsidP="008632CD">
            <w:pPr>
              <w:spacing w:after="0" w:line="240" w:lineRule="auto"/>
              <w:jc w:val="both"/>
            </w:pPr>
          </w:p>
          <w:p w:rsidR="00912207" w:rsidRDefault="00912207" w:rsidP="008632CD">
            <w:pPr>
              <w:spacing w:after="0" w:line="240" w:lineRule="auto"/>
              <w:jc w:val="both"/>
            </w:pPr>
            <w:r w:rsidRPr="009F02C3">
              <w:t xml:space="preserve"> Objektus vaizduoja ne tokius, kokius mato, o tokius, ką apie juos žino. </w:t>
            </w:r>
          </w:p>
          <w:p w:rsidR="00912207" w:rsidRDefault="00912207" w:rsidP="008632CD">
            <w:pPr>
              <w:spacing w:after="0" w:line="240" w:lineRule="auto"/>
              <w:jc w:val="both"/>
            </w:pPr>
          </w:p>
          <w:p w:rsidR="00912207" w:rsidRPr="00053905" w:rsidRDefault="00912207" w:rsidP="008632CD">
            <w:pPr>
              <w:spacing w:after="0" w:line="240" w:lineRule="auto"/>
              <w:jc w:val="both"/>
            </w:pPr>
            <w:r w:rsidRPr="009F02C3">
              <w:t>Kuria pagal išankstinį sumanymą, kuris procese gali kisti</w:t>
            </w:r>
            <w:r w:rsidR="00B20511">
              <w:t>.</w:t>
            </w:r>
          </w:p>
        </w:tc>
        <w:tc>
          <w:tcPr>
            <w:tcW w:w="7393" w:type="dxa"/>
            <w:gridSpan w:val="3"/>
          </w:tcPr>
          <w:p w:rsidR="00912207" w:rsidRDefault="00912207" w:rsidP="008632CD">
            <w:pPr>
              <w:spacing w:after="0" w:line="240" w:lineRule="auto"/>
              <w:jc w:val="both"/>
            </w:pPr>
            <w:r w:rsidRPr="009F02C3">
              <w:t>Svarbu turtinti vaiko patirtį, gausinti įspūdžius, kad vaiko kūrybinė raiška nebūtų skurdi, pvz.: skatinti juos tyrinėti artimiausią aplinką, dalyvauti renginiuose, stebėti meno kūrinius, žmonių ir gyvūnų gyvenimą, klausyti istorijų bei patiems jas pasakoti ir kt.</w:t>
            </w:r>
          </w:p>
          <w:p w:rsidR="00912207" w:rsidRDefault="00912207" w:rsidP="008632CD">
            <w:pPr>
              <w:spacing w:after="0" w:line="240" w:lineRule="auto"/>
              <w:jc w:val="both"/>
            </w:pPr>
            <w:r w:rsidRPr="009F02C3">
              <w:t>Pradedant vaizduoti žmogaus judesius, svarbu tyrinėti kūno galimybes (gali lankstytis, šokinėti, suktis), stebėti kitų judesius (šokėjų, sportininkų), patiems išbandyti įvairius judesius ir pozas.</w:t>
            </w:r>
          </w:p>
          <w:p w:rsidR="00C02112" w:rsidRPr="00053905" w:rsidRDefault="00C02112" w:rsidP="008632CD">
            <w:pPr>
              <w:spacing w:after="0" w:line="240" w:lineRule="auto"/>
              <w:jc w:val="both"/>
            </w:pPr>
          </w:p>
        </w:tc>
      </w:tr>
      <w:tr w:rsidR="00912207" w:rsidTr="00AC6626">
        <w:tc>
          <w:tcPr>
            <w:tcW w:w="7465" w:type="dxa"/>
          </w:tcPr>
          <w:p w:rsidR="00912207" w:rsidRPr="00053905" w:rsidRDefault="00912207" w:rsidP="008632CD">
            <w:pPr>
              <w:spacing w:after="0" w:line="240" w:lineRule="auto"/>
              <w:jc w:val="both"/>
            </w:pPr>
            <w:r w:rsidRPr="009F02C3">
              <w:t>Eksperimentuoja tapybos, grafikos, mišriomis dailės priemonėmis ir medžiagomis, kuria sudėtingesnius koliažus, trimates formas iš įvairių medžiagų, piešia skaitmeninėmis priemonėmis (piešimo programomis telefone, kompiuteryje</w:t>
            </w:r>
            <w:r w:rsidR="00B20511">
              <w:t>.</w:t>
            </w:r>
          </w:p>
        </w:tc>
        <w:tc>
          <w:tcPr>
            <w:tcW w:w="7393" w:type="dxa"/>
            <w:gridSpan w:val="3"/>
          </w:tcPr>
          <w:p w:rsidR="00912207" w:rsidRDefault="00912207" w:rsidP="008632CD">
            <w:pPr>
              <w:spacing w:after="0" w:line="240" w:lineRule="auto"/>
              <w:jc w:val="both"/>
            </w:pPr>
            <w:r w:rsidRPr="009F02C3">
              <w:t xml:space="preserve">Kalbėtis su vaiku apie jo kūrinėlį, diskutuoti, ką, kodėl ir kaip jis pavaizdavo. Ką ir kodėl norėjo išreikšti, kodėl pasirinko tokias priemones ir kt. </w:t>
            </w:r>
          </w:p>
          <w:p w:rsidR="00912207" w:rsidRDefault="00912207" w:rsidP="008632CD">
            <w:pPr>
              <w:spacing w:after="0" w:line="240" w:lineRule="auto"/>
              <w:jc w:val="both"/>
            </w:pPr>
            <w:r w:rsidRPr="009F02C3">
              <w:t xml:space="preserve">Aiškintis, ką jis dar norėtų papasakoti, sukurti. </w:t>
            </w:r>
          </w:p>
          <w:p w:rsidR="00912207" w:rsidRDefault="00912207" w:rsidP="008632CD">
            <w:pPr>
              <w:spacing w:after="0" w:line="240" w:lineRule="auto"/>
              <w:jc w:val="both"/>
            </w:pPr>
            <w:r w:rsidRPr="009F02C3">
              <w:t>Drąsinti kurti smulkesnių detalių, gamtinės medžiagos, mozaikas, mandalas, juostas, kilimėlius, dėlioti vaisių ir daržov</w:t>
            </w:r>
            <w:r>
              <w:t xml:space="preserve">ių mozaikas Rudenėlio šventei. </w:t>
            </w:r>
            <w:r w:rsidRPr="009F02C3">
              <w:tab/>
            </w:r>
          </w:p>
          <w:p w:rsidR="00B20511" w:rsidRDefault="00912207" w:rsidP="008632CD">
            <w:pPr>
              <w:spacing w:after="0" w:line="240" w:lineRule="auto"/>
              <w:jc w:val="both"/>
            </w:pPr>
            <w:r w:rsidRPr="009F02C3">
              <w:t>Skirti pakankamai laiko, kad vaikai galėtų pasinerti į sumanymų realizavimo procesą,</w:t>
            </w:r>
            <w:r w:rsidR="00B20511">
              <w:t xml:space="preserve"> veikti kūrybingoje aplinkoje. </w:t>
            </w:r>
          </w:p>
          <w:p w:rsidR="00912207" w:rsidRDefault="00912207" w:rsidP="008632CD">
            <w:pPr>
              <w:spacing w:after="0" w:line="240" w:lineRule="auto"/>
              <w:jc w:val="both"/>
            </w:pPr>
            <w:r w:rsidRPr="009F02C3">
              <w:t xml:space="preserve">Numatyti vaikų kūrybingumą skatinančių meno projektų (pvz., muzikos ir dailės </w:t>
            </w:r>
            <w:r>
              <w:t xml:space="preserve">projektas „Aš piešiu muziką“). </w:t>
            </w:r>
            <w:r w:rsidRPr="009F02C3">
              <w:tab/>
            </w:r>
          </w:p>
          <w:p w:rsidR="00912207" w:rsidRDefault="00912207" w:rsidP="008632CD">
            <w:pPr>
              <w:spacing w:after="0" w:line="240" w:lineRule="auto"/>
              <w:jc w:val="both"/>
            </w:pPr>
            <w:r w:rsidRPr="009F02C3">
              <w:t>Sudaryti sąlygas kurti, reikšti savo potyrius, įspūdžius neįprastomis sąlygomis ir priemonėmis, (pvz., piešiant gamtoje, ant asfalto, šaligatvio plytelių, smėlio, šlapio sulamdyto popieriaus, laikraščio, piešti plunksna, kitu teptuko galu,</w:t>
            </w:r>
            <w:r>
              <w:t xml:space="preserve"> pagaliuku, akmenėliu  ir kt.) </w:t>
            </w:r>
            <w:r w:rsidRPr="009F02C3">
              <w:tab/>
            </w:r>
          </w:p>
          <w:p w:rsidR="00912207" w:rsidRPr="00053905" w:rsidRDefault="00912207" w:rsidP="008632CD">
            <w:pPr>
              <w:spacing w:after="0" w:line="240" w:lineRule="auto"/>
              <w:jc w:val="both"/>
            </w:pPr>
            <w:r w:rsidRPr="009F02C3">
              <w:t>Padėti vaikui išsaugoti kompiuterine grafika sukurtus vaizdus, skatinti apie juos pasakoti, sugalvoti pavadinimus</w:t>
            </w:r>
            <w:r w:rsidR="00B20511">
              <w:t>.</w:t>
            </w:r>
          </w:p>
        </w:tc>
      </w:tr>
      <w:tr w:rsidR="00912207" w:rsidTr="00AC6626">
        <w:tc>
          <w:tcPr>
            <w:tcW w:w="14858" w:type="dxa"/>
            <w:gridSpan w:val="4"/>
          </w:tcPr>
          <w:p w:rsidR="00912207" w:rsidRPr="008632CD" w:rsidRDefault="00912207" w:rsidP="008632CD">
            <w:pPr>
              <w:spacing w:after="0" w:line="240" w:lineRule="auto"/>
              <w:jc w:val="center"/>
              <w:rPr>
                <w:b/>
              </w:rPr>
            </w:pPr>
            <w:r w:rsidRPr="008632CD">
              <w:rPr>
                <w:b/>
              </w:rPr>
              <w:lastRenderedPageBreak/>
              <w:t>5 žingsnis. Estetinis suvokimas</w:t>
            </w:r>
          </w:p>
          <w:p w:rsidR="00912207" w:rsidRPr="008632CD" w:rsidRDefault="00912207" w:rsidP="008632CD">
            <w:pPr>
              <w:spacing w:after="0" w:line="240" w:lineRule="auto"/>
              <w:jc w:val="center"/>
              <w:rPr>
                <w:b/>
              </w:rPr>
            </w:pPr>
          </w:p>
        </w:tc>
      </w:tr>
      <w:tr w:rsidR="00912207" w:rsidTr="00AC6626">
        <w:tc>
          <w:tcPr>
            <w:tcW w:w="7465" w:type="dxa"/>
          </w:tcPr>
          <w:p w:rsidR="003C2CA7" w:rsidRPr="003C2CA7" w:rsidRDefault="003C2CA7" w:rsidP="00CC467D">
            <w:pPr>
              <w:spacing w:after="0" w:line="240" w:lineRule="auto"/>
              <w:jc w:val="both"/>
              <w:rPr>
                <w:lang w:val="en-US" w:eastAsia="en-US"/>
              </w:rPr>
            </w:pPr>
            <w:r w:rsidRPr="003C2CA7">
              <w:rPr>
                <w:lang w:val="en-US" w:eastAsia="en-US"/>
              </w:rPr>
              <w:t xml:space="preserve">Mėgaujasi muzikavimu, šokiu, vaidyba, dailės veikla. </w:t>
            </w:r>
          </w:p>
          <w:p w:rsidR="00175D35" w:rsidRDefault="00175D35" w:rsidP="00CC467D">
            <w:pPr>
              <w:spacing w:after="0" w:line="240" w:lineRule="auto"/>
              <w:jc w:val="both"/>
              <w:rPr>
                <w:lang w:val="en-US" w:eastAsia="en-US"/>
              </w:rPr>
            </w:pPr>
          </w:p>
          <w:p w:rsidR="00175D35" w:rsidRDefault="00175D35" w:rsidP="00CC467D">
            <w:pPr>
              <w:spacing w:after="0" w:line="240" w:lineRule="auto"/>
              <w:jc w:val="both"/>
              <w:rPr>
                <w:lang w:val="en-US" w:eastAsia="en-US"/>
              </w:rPr>
            </w:pPr>
          </w:p>
          <w:p w:rsidR="003C2CA7" w:rsidRPr="003C2CA7" w:rsidRDefault="003C2CA7" w:rsidP="00CC467D">
            <w:pPr>
              <w:spacing w:after="0" w:line="240" w:lineRule="auto"/>
              <w:jc w:val="both"/>
              <w:rPr>
                <w:lang w:val="en-US" w:eastAsia="en-US"/>
              </w:rPr>
            </w:pPr>
            <w:r w:rsidRPr="003C2CA7">
              <w:rPr>
                <w:lang w:val="en-US" w:eastAsia="en-US"/>
              </w:rPr>
              <w:t xml:space="preserve">Rodo pasitenkinimą bendra veikla ir kūryba, gėrisi savo ir </w:t>
            </w:r>
            <w:r>
              <w:rPr>
                <w:lang w:val="en-US" w:eastAsia="en-US"/>
              </w:rPr>
              <w:t xml:space="preserve">kitų menine veikla, geru </w:t>
            </w:r>
            <w:r w:rsidRPr="00175D35">
              <w:rPr>
                <w:lang w:val="en-US" w:eastAsia="en-US"/>
              </w:rPr>
              <w:t>elge</w:t>
            </w:r>
            <w:r w:rsidRPr="003C2CA7">
              <w:rPr>
                <w:lang w:val="en-US" w:eastAsia="en-US"/>
              </w:rPr>
              <w:t xml:space="preserve">siu, darbais. </w:t>
            </w:r>
          </w:p>
          <w:p w:rsidR="00175D35" w:rsidRDefault="00175D35" w:rsidP="00CC467D">
            <w:pPr>
              <w:spacing w:after="0" w:line="240" w:lineRule="auto"/>
              <w:jc w:val="both"/>
              <w:rPr>
                <w:lang w:val="en-US" w:eastAsia="en-US"/>
              </w:rPr>
            </w:pPr>
          </w:p>
          <w:p w:rsidR="00175D35" w:rsidRDefault="00175D35" w:rsidP="00CC467D">
            <w:pPr>
              <w:spacing w:after="0" w:line="240" w:lineRule="auto"/>
              <w:jc w:val="both"/>
              <w:rPr>
                <w:lang w:val="en-US" w:eastAsia="en-US"/>
              </w:rPr>
            </w:pPr>
          </w:p>
          <w:p w:rsidR="00175D35" w:rsidRDefault="00175D35" w:rsidP="00CC467D">
            <w:pPr>
              <w:spacing w:after="0" w:line="240" w:lineRule="auto"/>
              <w:jc w:val="both"/>
              <w:rPr>
                <w:lang w:val="en-US" w:eastAsia="en-US"/>
              </w:rPr>
            </w:pPr>
          </w:p>
          <w:p w:rsidR="00175D35" w:rsidRDefault="00175D35" w:rsidP="00CC467D">
            <w:pPr>
              <w:spacing w:after="0" w:line="240" w:lineRule="auto"/>
              <w:jc w:val="both"/>
              <w:rPr>
                <w:lang w:val="en-US" w:eastAsia="en-US"/>
              </w:rPr>
            </w:pPr>
          </w:p>
          <w:p w:rsidR="00175D35" w:rsidRDefault="00175D35" w:rsidP="00CC467D">
            <w:pPr>
              <w:spacing w:after="0" w:line="240" w:lineRule="auto"/>
              <w:jc w:val="both"/>
              <w:rPr>
                <w:lang w:val="en-US" w:eastAsia="en-US"/>
              </w:rPr>
            </w:pPr>
          </w:p>
          <w:p w:rsidR="00175D35" w:rsidRDefault="00175D35" w:rsidP="00CC467D">
            <w:pPr>
              <w:spacing w:after="0" w:line="240" w:lineRule="auto"/>
              <w:jc w:val="both"/>
              <w:rPr>
                <w:lang w:val="en-US" w:eastAsia="en-US"/>
              </w:rPr>
            </w:pPr>
          </w:p>
          <w:p w:rsidR="00175D35" w:rsidRDefault="00175D35" w:rsidP="00CC467D">
            <w:pPr>
              <w:spacing w:after="0" w:line="240" w:lineRule="auto"/>
              <w:jc w:val="both"/>
              <w:rPr>
                <w:lang w:val="en-US" w:eastAsia="en-US"/>
              </w:rPr>
            </w:pPr>
          </w:p>
          <w:p w:rsidR="00175D35" w:rsidRDefault="00175D35" w:rsidP="00CC467D">
            <w:pPr>
              <w:spacing w:after="0" w:line="240" w:lineRule="auto"/>
              <w:jc w:val="both"/>
              <w:rPr>
                <w:lang w:val="en-US" w:eastAsia="en-US"/>
              </w:rPr>
            </w:pPr>
          </w:p>
          <w:p w:rsidR="003C2CA7" w:rsidRPr="003C2CA7" w:rsidRDefault="003C2CA7" w:rsidP="00CC467D">
            <w:pPr>
              <w:spacing w:after="0" w:line="240" w:lineRule="auto"/>
              <w:jc w:val="both"/>
              <w:rPr>
                <w:lang w:val="en-US" w:eastAsia="en-US"/>
              </w:rPr>
            </w:pPr>
            <w:r w:rsidRPr="003C2CA7">
              <w:rPr>
                <w:lang w:val="en-US" w:eastAsia="en-US"/>
              </w:rPr>
              <w:t xml:space="preserve">Grožisi gamtos spalvomis, formomis, garsais. </w:t>
            </w:r>
          </w:p>
          <w:p w:rsidR="00912207" w:rsidRPr="001A2A63" w:rsidRDefault="00912207" w:rsidP="00CC467D">
            <w:pPr>
              <w:spacing w:after="0" w:line="240" w:lineRule="auto"/>
              <w:jc w:val="both"/>
            </w:pPr>
          </w:p>
        </w:tc>
        <w:tc>
          <w:tcPr>
            <w:tcW w:w="7393" w:type="dxa"/>
            <w:gridSpan w:val="3"/>
          </w:tcPr>
          <w:p w:rsidR="003C2CA7" w:rsidRPr="003C2CA7" w:rsidRDefault="003C2CA7" w:rsidP="00CC467D">
            <w:pPr>
              <w:spacing w:after="0" w:line="240" w:lineRule="auto"/>
              <w:jc w:val="both"/>
              <w:rPr>
                <w:lang w:val="en-US" w:eastAsia="en-US"/>
              </w:rPr>
            </w:pPr>
            <w:r>
              <w:rPr>
                <w:lang w:val="en-US" w:eastAsia="en-US"/>
              </w:rPr>
              <w:t>Skatinti vaikus savo žaidi</w:t>
            </w:r>
            <w:r w:rsidRPr="003C2CA7">
              <w:rPr>
                <w:lang w:val="en-US" w:eastAsia="en-US"/>
              </w:rPr>
              <w:t>muose vaidinti muzikantus, š</w:t>
            </w:r>
            <w:r>
              <w:rPr>
                <w:lang w:val="en-US" w:eastAsia="en-US"/>
              </w:rPr>
              <w:t>okėjus, dainininkus, vaizduojant, kad jie yra sceno</w:t>
            </w:r>
            <w:r w:rsidRPr="003C2CA7">
              <w:rPr>
                <w:lang w:val="en-US" w:eastAsia="en-US"/>
              </w:rPr>
              <w:t xml:space="preserve">je, dainuoja su mikrofonu ar </w:t>
            </w:r>
          </w:p>
          <w:p w:rsidR="003C2CA7" w:rsidRPr="003C2CA7" w:rsidRDefault="003C2CA7" w:rsidP="00CC467D">
            <w:pPr>
              <w:spacing w:after="0" w:line="240" w:lineRule="auto"/>
              <w:jc w:val="both"/>
              <w:rPr>
                <w:lang w:val="en-US" w:eastAsia="en-US"/>
              </w:rPr>
            </w:pPr>
            <w:r w:rsidRPr="003C2CA7">
              <w:rPr>
                <w:lang w:val="en-US" w:eastAsia="en-US"/>
              </w:rPr>
              <w:t xml:space="preserve">groja muzikos </w:t>
            </w:r>
            <w:r>
              <w:rPr>
                <w:lang w:val="en-US" w:eastAsia="en-US"/>
              </w:rPr>
              <w:t>instrument</w:t>
            </w:r>
            <w:r w:rsidR="00175D35">
              <w:rPr>
                <w:lang w:val="en-US" w:eastAsia="en-US"/>
              </w:rPr>
              <w:t>u</w:t>
            </w:r>
            <w:r>
              <w:rPr>
                <w:lang w:val="en-US" w:eastAsia="en-US"/>
              </w:rPr>
              <w:t>.</w:t>
            </w:r>
          </w:p>
          <w:p w:rsidR="003C2CA7" w:rsidRPr="003C2CA7" w:rsidRDefault="003C2CA7" w:rsidP="00CC467D">
            <w:pPr>
              <w:spacing w:after="0" w:line="240" w:lineRule="auto"/>
              <w:jc w:val="both"/>
              <w:rPr>
                <w:lang w:val="en-US" w:eastAsia="en-US"/>
              </w:rPr>
            </w:pPr>
            <w:r w:rsidRPr="003C2CA7">
              <w:rPr>
                <w:lang w:val="en-US" w:eastAsia="en-US"/>
              </w:rPr>
              <w:t xml:space="preserve">Kartu su vaikais žiūrėti lėlių </w:t>
            </w:r>
            <w:r>
              <w:rPr>
                <w:lang w:val="en-US" w:eastAsia="en-US"/>
              </w:rPr>
              <w:t>ir dramos vaidinimus, klausytis vaidinimų įrašų, žiū</w:t>
            </w:r>
            <w:r w:rsidRPr="003C2CA7">
              <w:rPr>
                <w:lang w:val="en-US" w:eastAsia="en-US"/>
              </w:rPr>
              <w:t xml:space="preserve">rėti animacinius filmukus. </w:t>
            </w:r>
          </w:p>
          <w:p w:rsidR="00912207" w:rsidRDefault="003C2CA7" w:rsidP="00CC467D">
            <w:pPr>
              <w:spacing w:after="0" w:line="240" w:lineRule="auto"/>
              <w:jc w:val="both"/>
              <w:rPr>
                <w:lang w:val="en-US" w:eastAsia="en-US"/>
              </w:rPr>
            </w:pPr>
            <w:r w:rsidRPr="003C2CA7">
              <w:rPr>
                <w:lang w:val="en-US" w:eastAsia="en-US"/>
              </w:rPr>
              <w:t xml:space="preserve">Sudaryti sąlygas vaikams </w:t>
            </w:r>
            <w:r>
              <w:rPr>
                <w:lang w:val="en-US" w:eastAsia="en-US"/>
              </w:rPr>
              <w:t>dalyvauti ar stebėti įvai</w:t>
            </w:r>
            <w:r w:rsidRPr="003C2CA7">
              <w:rPr>
                <w:lang w:val="en-US" w:eastAsia="en-US"/>
              </w:rPr>
              <w:t>rius muzikinius, vaidybinius renginius.</w:t>
            </w:r>
          </w:p>
          <w:p w:rsidR="00175D35" w:rsidRPr="00175D35" w:rsidRDefault="00175D35" w:rsidP="00CC467D">
            <w:pPr>
              <w:spacing w:after="0" w:line="240" w:lineRule="auto"/>
              <w:jc w:val="both"/>
              <w:rPr>
                <w:lang w:val="en-US" w:eastAsia="en-US"/>
              </w:rPr>
            </w:pPr>
            <w:r w:rsidRPr="00175D35">
              <w:rPr>
                <w:lang w:val="en-US" w:eastAsia="en-US"/>
              </w:rPr>
              <w:t xml:space="preserve">Skatinti stebėti menininkų kūrybos procesą bei patiems </w:t>
            </w:r>
            <w:r>
              <w:rPr>
                <w:lang w:val="en-US" w:eastAsia="en-US"/>
              </w:rPr>
              <w:t>kartu kurti, nes estetinį su</w:t>
            </w:r>
            <w:r w:rsidRPr="00175D35">
              <w:rPr>
                <w:lang w:val="en-US" w:eastAsia="en-US"/>
              </w:rPr>
              <w:t xml:space="preserve">vokimą ir jautrumą vaikas geriausiai ugdosi veikdamas, </w:t>
            </w:r>
          </w:p>
          <w:p w:rsidR="00175D35" w:rsidRPr="00175D35" w:rsidRDefault="00175D35" w:rsidP="00CC467D">
            <w:pPr>
              <w:spacing w:after="0" w:line="240" w:lineRule="auto"/>
              <w:jc w:val="both"/>
              <w:rPr>
                <w:lang w:val="en-US" w:eastAsia="en-US"/>
              </w:rPr>
            </w:pPr>
            <w:r>
              <w:rPr>
                <w:lang w:val="en-US" w:eastAsia="en-US"/>
              </w:rPr>
              <w:t>kurdamas, apie tai kalbėda</w:t>
            </w:r>
            <w:r w:rsidRPr="00175D35">
              <w:rPr>
                <w:lang w:val="en-US" w:eastAsia="en-US"/>
              </w:rPr>
              <w:t>mas, aiškindamas.</w:t>
            </w:r>
          </w:p>
          <w:p w:rsidR="00175D35" w:rsidRDefault="00175D35" w:rsidP="00CC467D">
            <w:pPr>
              <w:spacing w:after="0" w:line="240" w:lineRule="auto"/>
              <w:jc w:val="both"/>
              <w:rPr>
                <w:lang w:val="en-US" w:eastAsia="en-US"/>
              </w:rPr>
            </w:pPr>
            <w:r w:rsidRPr="00175D35">
              <w:rPr>
                <w:lang w:val="en-US" w:eastAsia="en-US"/>
              </w:rPr>
              <w:t xml:space="preserve">Sudominti vaikus patrauklia </w:t>
            </w:r>
            <w:r>
              <w:rPr>
                <w:lang w:val="en-US" w:eastAsia="en-US"/>
              </w:rPr>
              <w:t>ir malonia veikla paties auklėtojo ir kitų kūrybos pa</w:t>
            </w:r>
            <w:r w:rsidRPr="00175D35">
              <w:rPr>
                <w:lang w:val="en-US" w:eastAsia="en-US"/>
              </w:rPr>
              <w:t xml:space="preserve">vyzdžiais. </w:t>
            </w:r>
          </w:p>
          <w:p w:rsidR="00175D35" w:rsidRDefault="00175D35" w:rsidP="00CC467D">
            <w:pPr>
              <w:spacing w:after="0" w:line="240" w:lineRule="auto"/>
              <w:jc w:val="both"/>
              <w:rPr>
                <w:lang w:val="en-US" w:eastAsia="en-US"/>
              </w:rPr>
            </w:pPr>
            <w:r w:rsidRPr="00175D35">
              <w:rPr>
                <w:lang w:val="en-US" w:eastAsia="en-US"/>
              </w:rPr>
              <w:t xml:space="preserve">Išklausyti vaiką ir pačiam pasakoti apie savo kūrybinius sumanymus. </w:t>
            </w:r>
          </w:p>
          <w:p w:rsidR="00175D35" w:rsidRPr="00175D35" w:rsidRDefault="00175D35" w:rsidP="00CC467D">
            <w:pPr>
              <w:spacing w:after="0" w:line="240" w:lineRule="auto"/>
              <w:jc w:val="both"/>
              <w:rPr>
                <w:lang w:val="en-US" w:eastAsia="en-US"/>
              </w:rPr>
            </w:pPr>
            <w:r w:rsidRPr="00175D35">
              <w:rPr>
                <w:lang w:val="en-US" w:eastAsia="en-US"/>
              </w:rPr>
              <w:t>Gamta yra pats stipriausias estetinio ugdymo šaltinis, todėl reikėtų skatinti vaikus įvairiausiais būdais pamatyti, pajusti kasdien atsiveriantį vis naują grožį</w:t>
            </w:r>
            <w:r>
              <w:rPr>
                <w:lang w:val="en-US" w:eastAsia="en-US"/>
              </w:rPr>
              <w:t>.</w:t>
            </w:r>
          </w:p>
          <w:p w:rsidR="00175D35" w:rsidRPr="00175D35" w:rsidRDefault="00175D35" w:rsidP="00CC467D">
            <w:pPr>
              <w:spacing w:after="0" w:line="240" w:lineRule="auto"/>
              <w:jc w:val="both"/>
              <w:rPr>
                <w:lang w:val="en-US" w:eastAsia="en-US"/>
              </w:rPr>
            </w:pPr>
            <w:r>
              <w:rPr>
                <w:lang w:val="en-US" w:eastAsia="en-US"/>
              </w:rPr>
              <w:t>Nuolat ugdyti vaikų estetinį skonį, atkreipiant dėme</w:t>
            </w:r>
            <w:r w:rsidRPr="00175D35">
              <w:rPr>
                <w:lang w:val="en-US" w:eastAsia="en-US"/>
              </w:rPr>
              <w:t xml:space="preserve">sį į kasdien vaiko aplinkoje esančius daiktus, drabužių </w:t>
            </w:r>
            <w:r>
              <w:rPr>
                <w:lang w:val="en-US" w:eastAsia="en-US"/>
              </w:rPr>
              <w:t>puošybą, kitų bei pačių vai</w:t>
            </w:r>
            <w:r w:rsidRPr="00175D35">
              <w:rPr>
                <w:lang w:val="en-US" w:eastAsia="en-US"/>
              </w:rPr>
              <w:t xml:space="preserve">kų sukurtą tvarkingą ir gražią aplinką. </w:t>
            </w:r>
          </w:p>
          <w:p w:rsidR="00175D35" w:rsidRPr="003C2CA7" w:rsidRDefault="00175D35" w:rsidP="00CC467D">
            <w:pPr>
              <w:spacing w:after="0" w:line="240" w:lineRule="auto"/>
              <w:jc w:val="both"/>
              <w:rPr>
                <w:lang w:val="en-US" w:eastAsia="en-US"/>
              </w:rPr>
            </w:pPr>
          </w:p>
        </w:tc>
      </w:tr>
      <w:tr w:rsidR="00912207" w:rsidTr="00AC6626">
        <w:tc>
          <w:tcPr>
            <w:tcW w:w="7465" w:type="dxa"/>
          </w:tcPr>
          <w:p w:rsidR="00175D35" w:rsidRPr="00175D35" w:rsidRDefault="00175D35" w:rsidP="00CC467D">
            <w:pPr>
              <w:spacing w:after="0" w:line="240" w:lineRule="auto"/>
              <w:jc w:val="both"/>
              <w:rPr>
                <w:lang w:val="en-US" w:eastAsia="en-US"/>
              </w:rPr>
            </w:pPr>
            <w:r w:rsidRPr="00175D35">
              <w:rPr>
                <w:lang w:val="en-US" w:eastAsia="en-US"/>
              </w:rPr>
              <w:t xml:space="preserve">Pastebi kai kuriuos meninės </w:t>
            </w:r>
            <w:r>
              <w:rPr>
                <w:lang w:val="en-US" w:eastAsia="en-US"/>
              </w:rPr>
              <w:t xml:space="preserve">kūrybos proceso ypatumus: </w:t>
            </w:r>
            <w:r w:rsidRPr="00175D35">
              <w:rPr>
                <w:lang w:val="en-US" w:eastAsia="en-US"/>
              </w:rPr>
              <w:t xml:space="preserve">siužetą, veikėjų bruožus, </w:t>
            </w:r>
            <w:r>
              <w:rPr>
                <w:lang w:val="en-US" w:eastAsia="en-US"/>
              </w:rPr>
              <w:t>nuotaiką, spalvas, veiksmus</w:t>
            </w:r>
            <w:r w:rsidRPr="00175D35">
              <w:rPr>
                <w:lang w:val="en-US" w:eastAsia="en-US"/>
              </w:rPr>
              <w:t xml:space="preserve">. </w:t>
            </w:r>
          </w:p>
          <w:p w:rsidR="00175D35" w:rsidRPr="00175D35" w:rsidRDefault="00175D35" w:rsidP="00CC467D">
            <w:pPr>
              <w:spacing w:after="0" w:line="240" w:lineRule="auto"/>
              <w:jc w:val="both"/>
              <w:rPr>
                <w:lang w:val="en-US" w:eastAsia="en-US"/>
              </w:rPr>
            </w:pPr>
            <w:r w:rsidRPr="00175D35">
              <w:rPr>
                <w:lang w:val="en-US" w:eastAsia="en-US"/>
              </w:rPr>
              <w:t xml:space="preserve">Pasako, kaip </w:t>
            </w:r>
            <w:r>
              <w:rPr>
                <w:lang w:val="en-US" w:eastAsia="en-US"/>
              </w:rPr>
              <w:t>jautėsi ir ką pa</w:t>
            </w:r>
            <w:r w:rsidRPr="00175D35">
              <w:rPr>
                <w:lang w:val="en-US" w:eastAsia="en-US"/>
              </w:rPr>
              <w:t>tyrė dainuodamas, šokdamas, vaidindamas, piešdamas</w:t>
            </w:r>
          </w:p>
          <w:p w:rsidR="00912207" w:rsidRPr="00175D35" w:rsidRDefault="00912207" w:rsidP="00CC467D">
            <w:pPr>
              <w:jc w:val="both"/>
            </w:pPr>
          </w:p>
        </w:tc>
        <w:tc>
          <w:tcPr>
            <w:tcW w:w="7393" w:type="dxa"/>
            <w:gridSpan w:val="3"/>
          </w:tcPr>
          <w:p w:rsidR="00175D35" w:rsidRPr="00175D35" w:rsidRDefault="003B7938" w:rsidP="00CC467D">
            <w:pPr>
              <w:spacing w:after="0" w:line="240" w:lineRule="auto"/>
              <w:jc w:val="both"/>
              <w:rPr>
                <w:lang w:val="en-US" w:eastAsia="en-US"/>
              </w:rPr>
            </w:pPr>
            <w:r>
              <w:rPr>
                <w:lang w:val="en-US" w:eastAsia="en-US"/>
              </w:rPr>
              <w:t>Skatinti vaikus domėtis muzika ir jos išraiškos priemonė</w:t>
            </w:r>
            <w:r w:rsidR="00175D35" w:rsidRPr="00175D35">
              <w:rPr>
                <w:lang w:val="en-US" w:eastAsia="en-US"/>
              </w:rPr>
              <w:t xml:space="preserve">mis, aptarti turinį, nuotaiką </w:t>
            </w:r>
            <w:r>
              <w:rPr>
                <w:lang w:val="en-US" w:eastAsia="en-US"/>
              </w:rPr>
              <w:t>ir muzikos instrumentų tem</w:t>
            </w:r>
            <w:r w:rsidR="00175D35" w:rsidRPr="00175D35">
              <w:rPr>
                <w:lang w:val="en-US" w:eastAsia="en-US"/>
              </w:rPr>
              <w:t xml:space="preserve">brus. </w:t>
            </w:r>
          </w:p>
          <w:p w:rsidR="003B7938" w:rsidRPr="003B7938" w:rsidRDefault="003B7938" w:rsidP="00CC467D">
            <w:pPr>
              <w:spacing w:after="0" w:line="240" w:lineRule="auto"/>
              <w:jc w:val="both"/>
              <w:rPr>
                <w:lang w:val="en-US" w:eastAsia="en-US"/>
              </w:rPr>
            </w:pPr>
            <w:r w:rsidRPr="003B7938">
              <w:rPr>
                <w:lang w:val="en-US" w:eastAsia="en-US"/>
              </w:rPr>
              <w:t xml:space="preserve">Sugalvoti įvairių būdų, kaip </w:t>
            </w:r>
            <w:r>
              <w:rPr>
                <w:lang w:val="en-US" w:eastAsia="en-US"/>
              </w:rPr>
              <w:t>padėti vaikui suvokti ir papasakoti matyto kūrinio siužetą: žiūrėti pasakojimo vi</w:t>
            </w:r>
            <w:r w:rsidRPr="003B7938">
              <w:rPr>
                <w:lang w:val="en-US" w:eastAsia="en-US"/>
              </w:rPr>
              <w:t xml:space="preserve">deoįrašą, klausyti ausinėmis </w:t>
            </w:r>
          </w:p>
          <w:p w:rsidR="003B7938" w:rsidRPr="003B7938" w:rsidRDefault="003B7938" w:rsidP="00CC467D">
            <w:pPr>
              <w:spacing w:after="0" w:line="240" w:lineRule="auto"/>
              <w:jc w:val="both"/>
              <w:rPr>
                <w:lang w:val="en-US" w:eastAsia="en-US"/>
              </w:rPr>
            </w:pPr>
            <w:r w:rsidRPr="003B7938">
              <w:rPr>
                <w:lang w:val="en-US" w:eastAsia="en-US"/>
              </w:rPr>
              <w:t xml:space="preserve">audioįrašo, pasakoti draugui „telefonu“ ir kt. </w:t>
            </w:r>
          </w:p>
          <w:p w:rsidR="003B7938" w:rsidRDefault="003B7938" w:rsidP="00CC467D">
            <w:pPr>
              <w:spacing w:after="0" w:line="240" w:lineRule="auto"/>
              <w:jc w:val="both"/>
              <w:rPr>
                <w:lang w:val="en-US" w:eastAsia="en-US"/>
              </w:rPr>
            </w:pPr>
            <w:r w:rsidRPr="003B7938">
              <w:rPr>
                <w:lang w:val="en-US" w:eastAsia="en-US"/>
              </w:rPr>
              <w:t xml:space="preserve">Kartu su vaikais žiūrėti lėlių </w:t>
            </w:r>
            <w:r>
              <w:rPr>
                <w:lang w:val="en-US" w:eastAsia="en-US"/>
              </w:rPr>
              <w:t>ir dramos vaidinimus, klau</w:t>
            </w:r>
            <w:r w:rsidRPr="003B7938">
              <w:rPr>
                <w:lang w:val="en-US" w:eastAsia="en-US"/>
              </w:rPr>
              <w:t xml:space="preserve">sytis vaidinimų įrašų, žiūrėti animacinius filmukus. </w:t>
            </w:r>
          </w:p>
          <w:p w:rsidR="003B7938" w:rsidRPr="003B7938" w:rsidRDefault="003B7938" w:rsidP="00CC467D">
            <w:pPr>
              <w:spacing w:after="0" w:line="240" w:lineRule="auto"/>
              <w:jc w:val="both"/>
              <w:rPr>
                <w:lang w:val="en-US" w:eastAsia="en-US"/>
              </w:rPr>
            </w:pPr>
            <w:r>
              <w:rPr>
                <w:lang w:val="en-US" w:eastAsia="en-US"/>
              </w:rPr>
              <w:t>Sudaryti sąlygas vaikams dalyvauti ar stebėti įvairius muzi</w:t>
            </w:r>
            <w:r w:rsidRPr="003B7938">
              <w:rPr>
                <w:lang w:val="en-US" w:eastAsia="en-US"/>
              </w:rPr>
              <w:t>kinius, vaidybinius renginius</w:t>
            </w:r>
            <w:r w:rsidRPr="003B7938">
              <w:rPr>
                <w:rFonts w:ascii="Arial" w:hAnsi="Arial" w:cs="Arial"/>
                <w:sz w:val="29"/>
                <w:szCs w:val="29"/>
                <w:lang w:val="en-US" w:eastAsia="en-US"/>
              </w:rPr>
              <w:t>.</w:t>
            </w:r>
          </w:p>
          <w:p w:rsidR="003B7938" w:rsidRPr="003B7938" w:rsidRDefault="003B7938" w:rsidP="00CC467D">
            <w:pPr>
              <w:spacing w:after="0" w:line="240" w:lineRule="auto"/>
              <w:jc w:val="both"/>
              <w:rPr>
                <w:lang w:val="en-US" w:eastAsia="en-US"/>
              </w:rPr>
            </w:pPr>
            <w:r w:rsidRPr="003B7938">
              <w:rPr>
                <w:lang w:val="en-US" w:eastAsia="en-US"/>
              </w:rPr>
              <w:t xml:space="preserve">Sudaryti galimybę vaikams </w:t>
            </w:r>
            <w:r>
              <w:rPr>
                <w:lang w:val="en-US" w:eastAsia="en-US"/>
              </w:rPr>
              <w:t>stebėti vaizduojamosios (ta</w:t>
            </w:r>
            <w:r w:rsidRPr="003B7938">
              <w:rPr>
                <w:lang w:val="en-US" w:eastAsia="en-US"/>
              </w:rPr>
              <w:t xml:space="preserve">pybos, grafikos, </w:t>
            </w:r>
            <w:r w:rsidRPr="003B7938">
              <w:rPr>
                <w:lang w:val="en-US" w:eastAsia="en-US"/>
              </w:rPr>
              <w:lastRenderedPageBreak/>
              <w:t xml:space="preserve">skulptūros) ir taikomosios – dekoratyvinės (keramikos, tekstilės, odos, </w:t>
            </w:r>
          </w:p>
          <w:p w:rsidR="00912207" w:rsidRPr="00C02112" w:rsidRDefault="003B7938" w:rsidP="00CC467D">
            <w:pPr>
              <w:spacing w:after="0" w:line="240" w:lineRule="auto"/>
              <w:jc w:val="both"/>
              <w:rPr>
                <w:lang w:val="en-US" w:eastAsia="en-US"/>
              </w:rPr>
            </w:pPr>
            <w:r>
              <w:rPr>
                <w:lang w:val="en-US" w:eastAsia="en-US"/>
              </w:rPr>
              <w:t>amatų, liaudies meistrų dir</w:t>
            </w:r>
            <w:r w:rsidRPr="003B7938">
              <w:rPr>
                <w:lang w:val="en-US" w:eastAsia="en-US"/>
              </w:rPr>
              <w:t xml:space="preserve">binių ir kt.) dailės kūrinius, reprodukcijas ir kt. ugdymo </w:t>
            </w:r>
            <w:r>
              <w:rPr>
                <w:lang w:val="en-US" w:eastAsia="en-US"/>
              </w:rPr>
              <w:t>įstaigoje, parodose, galerijose, mugėse, šventėse, tradici</w:t>
            </w:r>
            <w:r w:rsidRPr="003B7938">
              <w:rPr>
                <w:lang w:val="en-US" w:eastAsia="en-US"/>
              </w:rPr>
              <w:t xml:space="preserve">niuose renginiuose. </w:t>
            </w:r>
          </w:p>
        </w:tc>
      </w:tr>
      <w:tr w:rsidR="00912207" w:rsidTr="00AC6626">
        <w:tc>
          <w:tcPr>
            <w:tcW w:w="7465" w:type="dxa"/>
          </w:tcPr>
          <w:p w:rsidR="003B7938" w:rsidRPr="003B7938" w:rsidRDefault="003B7938" w:rsidP="00CC467D">
            <w:pPr>
              <w:spacing w:after="0" w:line="240" w:lineRule="auto"/>
              <w:jc w:val="both"/>
              <w:rPr>
                <w:lang w:val="en-US" w:eastAsia="en-US"/>
              </w:rPr>
            </w:pPr>
            <w:r>
              <w:rPr>
                <w:lang w:val="en-US" w:eastAsia="en-US"/>
              </w:rPr>
              <w:lastRenderedPageBreak/>
              <w:t>Dalijasi įspūdžiais po koncertų, spektaklių, parodų, ren</w:t>
            </w:r>
            <w:r w:rsidRPr="003B7938">
              <w:rPr>
                <w:lang w:val="en-US" w:eastAsia="en-US"/>
              </w:rPr>
              <w:t xml:space="preserve">ginių lankymo. Pasako savo </w:t>
            </w:r>
            <w:r>
              <w:rPr>
                <w:lang w:val="en-US" w:eastAsia="en-US"/>
              </w:rPr>
              <w:t>nuomonę apie muzikos kūri</w:t>
            </w:r>
            <w:r w:rsidRPr="003B7938">
              <w:rPr>
                <w:lang w:val="en-US" w:eastAsia="en-US"/>
              </w:rPr>
              <w:t xml:space="preserve">nėlį, dainelę, šokį, vaidinimą, </w:t>
            </w:r>
          </w:p>
          <w:p w:rsidR="003B7938" w:rsidRPr="003B7938" w:rsidRDefault="003B7938" w:rsidP="00CC467D">
            <w:pPr>
              <w:spacing w:after="0" w:line="240" w:lineRule="auto"/>
              <w:jc w:val="both"/>
              <w:rPr>
                <w:lang w:val="en-US" w:eastAsia="en-US"/>
              </w:rPr>
            </w:pPr>
            <w:r>
              <w:rPr>
                <w:lang w:val="en-US" w:eastAsia="en-US"/>
              </w:rPr>
              <w:t>dailės darbelį, aplinką, drabužį, tautodailės ornamen</w:t>
            </w:r>
            <w:r w:rsidRPr="003B7938">
              <w:rPr>
                <w:lang w:val="en-US" w:eastAsia="en-US"/>
              </w:rPr>
              <w:t>tais papuoštus daiktus</w:t>
            </w:r>
            <w:r>
              <w:rPr>
                <w:lang w:val="en-US" w:eastAsia="en-US"/>
              </w:rPr>
              <w:t>.</w:t>
            </w:r>
          </w:p>
          <w:p w:rsidR="00912207" w:rsidRPr="001A2A63" w:rsidRDefault="00912207" w:rsidP="00CC467D">
            <w:pPr>
              <w:spacing w:after="0" w:line="240" w:lineRule="auto"/>
              <w:jc w:val="both"/>
            </w:pPr>
          </w:p>
        </w:tc>
        <w:tc>
          <w:tcPr>
            <w:tcW w:w="7393" w:type="dxa"/>
            <w:gridSpan w:val="3"/>
          </w:tcPr>
          <w:p w:rsidR="003B7938" w:rsidRPr="003B7938" w:rsidRDefault="003B7938" w:rsidP="00CC467D">
            <w:pPr>
              <w:spacing w:after="0" w:line="240" w:lineRule="auto"/>
              <w:jc w:val="both"/>
              <w:rPr>
                <w:lang w:val="en-US" w:eastAsia="en-US"/>
              </w:rPr>
            </w:pPr>
            <w:r w:rsidRPr="003B7938">
              <w:rPr>
                <w:lang w:val="en-US" w:eastAsia="en-US"/>
              </w:rPr>
              <w:t>Sukurti situacijų, kad vaikas galėtų meno kūrinius, savo ir kitų meninę veiklą vertinti savaip lygindamas</w:t>
            </w:r>
            <w:r>
              <w:rPr>
                <w:lang w:val="en-US" w:eastAsia="en-US"/>
              </w:rPr>
              <w:t>.</w:t>
            </w:r>
          </w:p>
          <w:p w:rsidR="003B7938" w:rsidRDefault="003B7938" w:rsidP="00CC467D">
            <w:pPr>
              <w:spacing w:after="0" w:line="240" w:lineRule="auto"/>
              <w:jc w:val="both"/>
              <w:rPr>
                <w:lang w:val="en-US" w:eastAsia="en-US"/>
              </w:rPr>
            </w:pPr>
            <w:r>
              <w:rPr>
                <w:lang w:val="en-US" w:eastAsia="en-US"/>
              </w:rPr>
              <w:t>Paskatinti kiekvieną išsaky</w:t>
            </w:r>
            <w:r w:rsidRPr="003B7938">
              <w:rPr>
                <w:lang w:val="en-US" w:eastAsia="en-US"/>
              </w:rPr>
              <w:t>ti savo nuomonę.</w:t>
            </w:r>
          </w:p>
          <w:p w:rsidR="003B7938" w:rsidRPr="003B7938" w:rsidRDefault="003B7938" w:rsidP="00CC467D">
            <w:pPr>
              <w:spacing w:after="0" w:line="240" w:lineRule="auto"/>
              <w:jc w:val="both"/>
              <w:rPr>
                <w:lang w:val="en-US" w:eastAsia="en-US"/>
              </w:rPr>
            </w:pPr>
            <w:r w:rsidRPr="003B7938">
              <w:rPr>
                <w:lang w:val="en-US" w:eastAsia="en-US"/>
              </w:rPr>
              <w:t xml:space="preserve"> Paklausti, kaip dar kitaip galėtų apie </w:t>
            </w:r>
            <w:r>
              <w:rPr>
                <w:lang w:val="en-US" w:eastAsia="en-US"/>
              </w:rPr>
              <w:t>muziką, šokį, vaidinimą pa</w:t>
            </w:r>
            <w:r w:rsidRPr="003B7938">
              <w:rPr>
                <w:lang w:val="en-US" w:eastAsia="en-US"/>
              </w:rPr>
              <w:t>sakyti, ką dar tai galėtų reikšti ir pan.</w:t>
            </w:r>
          </w:p>
          <w:p w:rsidR="004C3F2A" w:rsidRPr="004C3F2A" w:rsidRDefault="004C3F2A" w:rsidP="00CC467D">
            <w:pPr>
              <w:spacing w:after="0" w:line="240" w:lineRule="auto"/>
              <w:jc w:val="both"/>
              <w:rPr>
                <w:lang w:val="en-US" w:eastAsia="en-US"/>
              </w:rPr>
            </w:pPr>
            <w:r w:rsidRPr="004C3F2A">
              <w:rPr>
                <w:lang w:val="en-US" w:eastAsia="en-US"/>
              </w:rPr>
              <w:t xml:space="preserve">Kasdienėje veikloje suteikti galimybę suprasti ir pajusti, kad tiesa, gėris ir grožis visada </w:t>
            </w:r>
            <w:r>
              <w:rPr>
                <w:lang w:val="en-US" w:eastAsia="en-US"/>
              </w:rPr>
              <w:t>teikia džiaugsmą ir pasitenki</w:t>
            </w:r>
            <w:r w:rsidRPr="004C3F2A">
              <w:rPr>
                <w:lang w:val="en-US" w:eastAsia="en-US"/>
              </w:rPr>
              <w:t>nimą.</w:t>
            </w:r>
          </w:p>
          <w:p w:rsidR="00B20511" w:rsidRPr="00C02112" w:rsidRDefault="004C3F2A" w:rsidP="00CC467D">
            <w:pPr>
              <w:spacing w:after="0" w:line="240" w:lineRule="auto"/>
              <w:jc w:val="both"/>
              <w:rPr>
                <w:lang w:val="en-US" w:eastAsia="en-US"/>
              </w:rPr>
            </w:pPr>
            <w:r w:rsidRPr="004C3F2A">
              <w:rPr>
                <w:lang w:val="en-US" w:eastAsia="en-US"/>
              </w:rPr>
              <w:t xml:space="preserve">Prašyti papasakoti apie savo </w:t>
            </w:r>
            <w:r>
              <w:rPr>
                <w:lang w:val="en-US" w:eastAsia="en-US"/>
              </w:rPr>
              <w:t>dailės kūrinius, pateikti į meninius sprendimus orientuo</w:t>
            </w:r>
            <w:r w:rsidRPr="004C3F2A">
              <w:rPr>
                <w:lang w:val="en-US" w:eastAsia="en-US"/>
              </w:rPr>
              <w:t xml:space="preserve">tų klausimų, pvz.: „Kuriame piešinyje geriausiai pavyko </w:t>
            </w:r>
            <w:r>
              <w:rPr>
                <w:lang w:val="en-US" w:eastAsia="en-US"/>
              </w:rPr>
              <w:t>pavaizduoti išvyką į zoologijos sodą?“ „Kuriame pieši</w:t>
            </w:r>
            <w:r w:rsidRPr="004C3F2A">
              <w:rPr>
                <w:lang w:val="en-US" w:eastAsia="en-US"/>
              </w:rPr>
              <w:t xml:space="preserve">nyje pavyko nupiešti tamsiai arba šviesiai žalią eglutę?“ </w:t>
            </w:r>
            <w:r>
              <w:rPr>
                <w:lang w:val="en-US" w:eastAsia="en-US"/>
              </w:rPr>
              <w:t>„Kodėl tau taip patinka nu</w:t>
            </w:r>
            <w:r w:rsidRPr="004C3F2A">
              <w:rPr>
                <w:lang w:val="en-US" w:eastAsia="en-US"/>
              </w:rPr>
              <w:t xml:space="preserve">piešta karalaitė?“ </w:t>
            </w:r>
          </w:p>
        </w:tc>
      </w:tr>
      <w:tr w:rsidR="00912207" w:rsidTr="00AC6626">
        <w:tc>
          <w:tcPr>
            <w:tcW w:w="14858" w:type="dxa"/>
            <w:gridSpan w:val="4"/>
          </w:tcPr>
          <w:p w:rsidR="00912207" w:rsidRPr="008632CD" w:rsidRDefault="00912207" w:rsidP="008632CD">
            <w:pPr>
              <w:spacing w:after="0" w:line="240" w:lineRule="auto"/>
              <w:jc w:val="center"/>
              <w:rPr>
                <w:b/>
              </w:rPr>
            </w:pPr>
            <w:r w:rsidRPr="008632CD">
              <w:rPr>
                <w:b/>
              </w:rPr>
              <w:t>5 žingsnis. Kūrybiškumas</w:t>
            </w:r>
          </w:p>
          <w:p w:rsidR="00912207" w:rsidRDefault="00912207" w:rsidP="008632CD">
            <w:pPr>
              <w:spacing w:after="0" w:line="240" w:lineRule="auto"/>
              <w:jc w:val="both"/>
            </w:pPr>
          </w:p>
        </w:tc>
      </w:tr>
      <w:tr w:rsidR="00912207" w:rsidTr="00AC6626">
        <w:tc>
          <w:tcPr>
            <w:tcW w:w="7465" w:type="dxa"/>
          </w:tcPr>
          <w:p w:rsidR="004C3F2A" w:rsidRPr="004C3F2A" w:rsidRDefault="004C3F2A" w:rsidP="00CC467D">
            <w:pPr>
              <w:spacing w:after="0" w:line="240" w:lineRule="auto"/>
              <w:jc w:val="both"/>
              <w:rPr>
                <w:lang w:val="en-US" w:eastAsia="en-US"/>
              </w:rPr>
            </w:pPr>
            <w:r w:rsidRPr="004C3F2A">
              <w:rPr>
                <w:lang w:val="en-US" w:eastAsia="en-US"/>
              </w:rPr>
              <w:t xml:space="preserve">Klausinėja, aiškindamasis </w:t>
            </w:r>
            <w:r>
              <w:rPr>
                <w:lang w:val="en-US" w:eastAsia="en-US"/>
              </w:rPr>
              <w:t>jam naujus, nežinomus da</w:t>
            </w:r>
            <w:r w:rsidRPr="004C3F2A">
              <w:rPr>
                <w:lang w:val="en-US" w:eastAsia="en-US"/>
              </w:rPr>
              <w:t xml:space="preserve">lykus. </w:t>
            </w:r>
          </w:p>
          <w:p w:rsidR="00912207" w:rsidRPr="001A2A63" w:rsidRDefault="00912207" w:rsidP="00CC467D">
            <w:pPr>
              <w:spacing w:after="0" w:line="240" w:lineRule="auto"/>
              <w:jc w:val="both"/>
            </w:pPr>
          </w:p>
        </w:tc>
        <w:tc>
          <w:tcPr>
            <w:tcW w:w="7393" w:type="dxa"/>
            <w:gridSpan w:val="3"/>
          </w:tcPr>
          <w:p w:rsidR="004C3F2A" w:rsidRPr="004C3F2A" w:rsidRDefault="004C3F2A" w:rsidP="00CC467D">
            <w:pPr>
              <w:spacing w:after="0" w:line="240" w:lineRule="auto"/>
              <w:jc w:val="both"/>
              <w:rPr>
                <w:lang w:val="en-US" w:eastAsia="en-US"/>
              </w:rPr>
            </w:pPr>
            <w:r w:rsidRPr="004C3F2A">
              <w:rPr>
                <w:lang w:val="en-US" w:eastAsia="en-US"/>
              </w:rPr>
              <w:t>Skatinti kūrybiškumą</w:t>
            </w:r>
            <w:r>
              <w:rPr>
                <w:lang w:val="en-US" w:eastAsia="en-US"/>
              </w:rPr>
              <w:t>, lais</w:t>
            </w:r>
            <w:r w:rsidRPr="004C3F2A">
              <w:rPr>
                <w:lang w:val="en-US" w:eastAsia="en-US"/>
              </w:rPr>
              <w:t xml:space="preserve">vai reikšti idėjas, užduoti daug atvirojo tipo klausimų: „Kaip?..“ „Ką dar?..“ „Kas būtų?..“ ir pan.). </w:t>
            </w:r>
          </w:p>
          <w:p w:rsidR="004C3F2A" w:rsidRDefault="004C3F2A" w:rsidP="00CC467D">
            <w:pPr>
              <w:spacing w:after="0" w:line="240" w:lineRule="auto"/>
              <w:jc w:val="both"/>
              <w:rPr>
                <w:lang w:val="en-US" w:eastAsia="en-US"/>
              </w:rPr>
            </w:pPr>
            <w:r>
              <w:rPr>
                <w:lang w:val="en-US" w:eastAsia="en-US"/>
              </w:rPr>
              <w:t>Klausti ir drąsinti, kad idė</w:t>
            </w:r>
            <w:r w:rsidRPr="004C3F2A">
              <w:rPr>
                <w:lang w:val="en-US" w:eastAsia="en-US"/>
              </w:rPr>
              <w:t xml:space="preserve">jų būtų kuo daugiau. </w:t>
            </w:r>
          </w:p>
          <w:p w:rsidR="004C3F2A" w:rsidRPr="004C3F2A" w:rsidRDefault="004C3F2A" w:rsidP="00CC467D">
            <w:pPr>
              <w:spacing w:after="0" w:line="240" w:lineRule="auto"/>
              <w:jc w:val="both"/>
              <w:rPr>
                <w:lang w:val="en-US" w:eastAsia="en-US"/>
              </w:rPr>
            </w:pPr>
            <w:r w:rsidRPr="004C3F2A">
              <w:rPr>
                <w:lang w:val="en-US" w:eastAsia="en-US"/>
              </w:rPr>
              <w:t>Ugdyti mąstymo</w:t>
            </w:r>
            <w:r w:rsidR="00E905B9">
              <w:rPr>
                <w:lang w:val="en-US" w:eastAsia="en-US"/>
              </w:rPr>
              <w:t xml:space="preserve"> </w:t>
            </w:r>
            <w:r w:rsidRPr="004C3F2A">
              <w:rPr>
                <w:lang w:val="en-US" w:eastAsia="en-US"/>
              </w:rPr>
              <w:t>lankstumą</w:t>
            </w:r>
            <w:r>
              <w:rPr>
                <w:lang w:val="en-US" w:eastAsia="en-US"/>
              </w:rPr>
              <w:t xml:space="preserve"> </w:t>
            </w:r>
            <w:r w:rsidRPr="004C3F2A">
              <w:rPr>
                <w:lang w:val="en-US" w:eastAsia="en-US"/>
              </w:rPr>
              <w:t>skatinti išsakyti, pavaizduoti kuo įvairesnes idėjas.</w:t>
            </w:r>
          </w:p>
          <w:p w:rsidR="00912207" w:rsidRPr="00C02112" w:rsidRDefault="004C3F2A" w:rsidP="00CC467D">
            <w:pPr>
              <w:spacing w:after="0" w:line="240" w:lineRule="auto"/>
              <w:jc w:val="both"/>
              <w:rPr>
                <w:lang w:val="en-US" w:eastAsia="en-US"/>
              </w:rPr>
            </w:pPr>
            <w:r w:rsidRPr="004C3F2A">
              <w:rPr>
                <w:lang w:val="en-US" w:eastAsia="en-US"/>
              </w:rPr>
              <w:t>Ugdyti</w:t>
            </w:r>
            <w:r w:rsidR="00E905B9">
              <w:rPr>
                <w:lang w:val="en-US" w:eastAsia="en-US"/>
              </w:rPr>
              <w:t xml:space="preserve"> </w:t>
            </w:r>
            <w:r w:rsidRPr="004C3F2A">
              <w:rPr>
                <w:lang w:val="en-US" w:eastAsia="en-US"/>
              </w:rPr>
              <w:t xml:space="preserve">originalumą – prašyti </w:t>
            </w:r>
            <w:r w:rsidR="00E905B9">
              <w:rPr>
                <w:lang w:val="en-US" w:eastAsia="en-US"/>
              </w:rPr>
              <w:t>išsakyti idėjas taip, kad nie</w:t>
            </w:r>
            <w:r w:rsidRPr="004C3F2A">
              <w:rPr>
                <w:lang w:val="en-US" w:eastAsia="en-US"/>
              </w:rPr>
              <w:t xml:space="preserve">kas kitas taip nesugebėtų, </w:t>
            </w:r>
            <w:r w:rsidR="00E905B9">
              <w:rPr>
                <w:lang w:val="en-US" w:eastAsia="en-US"/>
              </w:rPr>
              <w:t>drąsinti fantazuoti, kurti, ne</w:t>
            </w:r>
            <w:r w:rsidRPr="004C3F2A">
              <w:rPr>
                <w:lang w:val="en-US" w:eastAsia="en-US"/>
              </w:rPr>
              <w:t>bijoti savo idėjų, sakyti visa, kas tik ateina į galvą</w:t>
            </w:r>
            <w:r w:rsidR="00E905B9">
              <w:rPr>
                <w:lang w:val="en-US" w:eastAsia="en-US"/>
              </w:rPr>
              <w:t>.</w:t>
            </w:r>
          </w:p>
        </w:tc>
      </w:tr>
      <w:tr w:rsidR="00912207" w:rsidTr="00AC6626">
        <w:tc>
          <w:tcPr>
            <w:tcW w:w="7465" w:type="dxa"/>
          </w:tcPr>
          <w:p w:rsidR="00E905B9" w:rsidRPr="00E905B9" w:rsidRDefault="00E905B9" w:rsidP="00CC467D">
            <w:pPr>
              <w:spacing w:after="0" w:line="240" w:lineRule="auto"/>
              <w:jc w:val="both"/>
              <w:rPr>
                <w:lang w:val="en-US" w:eastAsia="en-US"/>
              </w:rPr>
            </w:pPr>
            <w:r w:rsidRPr="00E905B9">
              <w:rPr>
                <w:lang w:val="en-US" w:eastAsia="en-US"/>
              </w:rPr>
              <w:t>Savitai suvokia ir vaizduoja pasaulį.</w:t>
            </w:r>
          </w:p>
          <w:p w:rsidR="00912207" w:rsidRPr="001A2A63" w:rsidRDefault="00912207" w:rsidP="00CC467D">
            <w:pPr>
              <w:spacing w:after="0" w:line="240" w:lineRule="auto"/>
              <w:jc w:val="both"/>
            </w:pPr>
          </w:p>
        </w:tc>
        <w:tc>
          <w:tcPr>
            <w:tcW w:w="7393" w:type="dxa"/>
            <w:gridSpan w:val="3"/>
          </w:tcPr>
          <w:p w:rsidR="00E905B9" w:rsidRPr="00E905B9" w:rsidRDefault="00E905B9" w:rsidP="00CC467D">
            <w:pPr>
              <w:spacing w:after="0" w:line="240" w:lineRule="auto"/>
              <w:jc w:val="both"/>
              <w:rPr>
                <w:lang w:val="en-US"/>
              </w:rPr>
            </w:pPr>
            <w:r w:rsidRPr="00E905B9">
              <w:rPr>
                <w:lang w:val="en-US"/>
              </w:rPr>
              <w:t xml:space="preserve">Ugdyti fantaziją, žaidžiant ir </w:t>
            </w:r>
            <w:r>
              <w:rPr>
                <w:lang w:val="en-US"/>
              </w:rPr>
              <w:t>kuriant nerealias, bet pras</w:t>
            </w:r>
            <w:r w:rsidRPr="00E905B9">
              <w:rPr>
                <w:lang w:val="en-US"/>
              </w:rPr>
              <w:t>mingas situacijas (įsivai</w:t>
            </w:r>
            <w:r>
              <w:rPr>
                <w:lang w:val="en-US"/>
              </w:rPr>
              <w:t>z</w:t>
            </w:r>
            <w:r w:rsidRPr="00E905B9">
              <w:rPr>
                <w:lang w:val="en-US"/>
              </w:rPr>
              <w:t>duokime, kad mes einame džiunglėmis...).</w:t>
            </w:r>
          </w:p>
          <w:p w:rsidR="00E905B9" w:rsidRPr="00E905B9" w:rsidRDefault="00E905B9" w:rsidP="00CC467D">
            <w:pPr>
              <w:spacing w:after="0" w:line="240" w:lineRule="auto"/>
              <w:jc w:val="both"/>
              <w:rPr>
                <w:lang w:val="en-US"/>
              </w:rPr>
            </w:pPr>
            <w:r w:rsidRPr="00E905B9">
              <w:rPr>
                <w:lang w:val="en-US"/>
              </w:rPr>
              <w:t xml:space="preserve">Suteikti galimybę ir skatinti </w:t>
            </w:r>
            <w:r>
              <w:rPr>
                <w:lang w:val="en-US"/>
              </w:rPr>
              <w:t>atrasti skirtumus tarp fanta</w:t>
            </w:r>
            <w:r w:rsidRPr="00E905B9">
              <w:rPr>
                <w:lang w:val="en-US"/>
              </w:rPr>
              <w:t>zijos ir realybės.</w:t>
            </w:r>
          </w:p>
          <w:p w:rsidR="00E905B9" w:rsidRPr="00E905B9" w:rsidRDefault="00E905B9" w:rsidP="00CC467D">
            <w:pPr>
              <w:spacing w:after="0" w:line="240" w:lineRule="auto"/>
              <w:jc w:val="both"/>
              <w:rPr>
                <w:lang w:val="en-US"/>
              </w:rPr>
            </w:pPr>
            <w:r w:rsidRPr="00E905B9">
              <w:rPr>
                <w:lang w:val="en-US"/>
              </w:rPr>
              <w:t xml:space="preserve">Pasiūlyti įdomios veiklos ir patirties, skatinant patirti naujų išgyvenimų. </w:t>
            </w:r>
          </w:p>
          <w:p w:rsidR="00E905B9" w:rsidRPr="00E905B9" w:rsidRDefault="00E905B9" w:rsidP="00CC467D">
            <w:pPr>
              <w:spacing w:after="0" w:line="240" w:lineRule="auto"/>
              <w:jc w:val="both"/>
              <w:rPr>
                <w:lang w:val="en-US"/>
              </w:rPr>
            </w:pPr>
            <w:r>
              <w:rPr>
                <w:lang w:val="en-US"/>
              </w:rPr>
              <w:t>Skatinti dalytis praeityje iš</w:t>
            </w:r>
            <w:r w:rsidRPr="00E905B9">
              <w:rPr>
                <w:lang w:val="en-US"/>
              </w:rPr>
              <w:t xml:space="preserve">gyventa įdomia patirtimi, veikla, kelionių įspūdžiais ir nuotykiais su kitais vaikais. </w:t>
            </w:r>
          </w:p>
          <w:p w:rsidR="00E905B9" w:rsidRDefault="00E905B9" w:rsidP="00CC467D">
            <w:pPr>
              <w:spacing w:after="0" w:line="240" w:lineRule="auto"/>
              <w:jc w:val="both"/>
              <w:rPr>
                <w:lang w:val="en-US"/>
              </w:rPr>
            </w:pPr>
            <w:r>
              <w:rPr>
                <w:lang w:val="en-US"/>
              </w:rPr>
              <w:lastRenderedPageBreak/>
              <w:t>Vengti vertinti, „rūšiuoti“ vaikus „pagal pasiekimus” (kūry</w:t>
            </w:r>
            <w:r w:rsidRPr="00E905B9">
              <w:rPr>
                <w:lang w:val="en-US"/>
              </w:rPr>
              <w:t xml:space="preserve">bos produktai nevertinami, </w:t>
            </w:r>
            <w:r>
              <w:rPr>
                <w:lang w:val="en-US"/>
              </w:rPr>
              <w:t>nelyginami vieni su kitais, ne</w:t>
            </w:r>
            <w:r w:rsidRPr="00E905B9">
              <w:rPr>
                <w:lang w:val="en-US"/>
              </w:rPr>
              <w:t xml:space="preserve">renkami geriausieji kūriniai, </w:t>
            </w:r>
            <w:r>
              <w:rPr>
                <w:lang w:val="en-US"/>
              </w:rPr>
              <w:t xml:space="preserve">vaikai nesivaržo vieni su kitais). </w:t>
            </w:r>
          </w:p>
          <w:p w:rsidR="00912207" w:rsidRPr="00CC467D" w:rsidRDefault="00E905B9" w:rsidP="00CC467D">
            <w:pPr>
              <w:spacing w:after="0" w:line="240" w:lineRule="auto"/>
              <w:jc w:val="both"/>
              <w:rPr>
                <w:lang w:val="en-US"/>
              </w:rPr>
            </w:pPr>
            <w:r>
              <w:rPr>
                <w:lang w:val="en-US"/>
              </w:rPr>
              <w:t>Priimti ir palankiai ver</w:t>
            </w:r>
            <w:r w:rsidRPr="00E905B9">
              <w:rPr>
                <w:lang w:val="en-US"/>
              </w:rPr>
              <w:t xml:space="preserve">tinti visokius atsakymus, bet </w:t>
            </w:r>
            <w:r>
              <w:rPr>
                <w:lang w:val="en-US"/>
              </w:rPr>
              <w:t>kokio lygio veiklos rezulta</w:t>
            </w:r>
            <w:r w:rsidRPr="00E905B9">
              <w:rPr>
                <w:lang w:val="en-US"/>
              </w:rPr>
              <w:t>tus, visais atvejais surandant, pastebint ir išsakant tai, už ką būtų galima juos pagirti</w:t>
            </w:r>
            <w:r>
              <w:rPr>
                <w:lang w:val="en-US"/>
              </w:rPr>
              <w:t>.</w:t>
            </w:r>
          </w:p>
        </w:tc>
      </w:tr>
      <w:tr w:rsidR="00912207" w:rsidTr="00AC6626">
        <w:tc>
          <w:tcPr>
            <w:tcW w:w="7465" w:type="dxa"/>
          </w:tcPr>
          <w:p w:rsidR="00E905B9" w:rsidRDefault="00E905B9" w:rsidP="00CC467D">
            <w:pPr>
              <w:spacing w:after="0" w:line="240" w:lineRule="auto"/>
              <w:jc w:val="both"/>
              <w:rPr>
                <w:lang w:val="en-US"/>
              </w:rPr>
            </w:pPr>
            <w:r>
              <w:rPr>
                <w:lang w:val="en-US"/>
              </w:rPr>
              <w:lastRenderedPageBreak/>
              <w:t>Išradingai, neįprastai naudoja įvairias medžiagas, prie</w:t>
            </w:r>
            <w:r w:rsidRPr="00E905B9">
              <w:rPr>
                <w:lang w:val="en-US"/>
              </w:rPr>
              <w:t xml:space="preserve">mones. </w:t>
            </w:r>
          </w:p>
          <w:p w:rsidR="00CC467D" w:rsidRDefault="00CC467D" w:rsidP="00CC467D">
            <w:pPr>
              <w:spacing w:after="0" w:line="240" w:lineRule="auto"/>
              <w:jc w:val="both"/>
              <w:rPr>
                <w:lang w:val="en-US"/>
              </w:rPr>
            </w:pPr>
          </w:p>
          <w:p w:rsidR="00E905B9" w:rsidRPr="00E905B9" w:rsidRDefault="00E905B9" w:rsidP="00CC467D">
            <w:pPr>
              <w:spacing w:after="0" w:line="240" w:lineRule="auto"/>
              <w:jc w:val="both"/>
              <w:rPr>
                <w:lang w:val="en-US"/>
              </w:rPr>
            </w:pPr>
            <w:r w:rsidRPr="00E905B9">
              <w:rPr>
                <w:lang w:val="en-US"/>
              </w:rPr>
              <w:t xml:space="preserve">Lengvai sugalvoja, </w:t>
            </w:r>
            <w:r>
              <w:rPr>
                <w:lang w:val="en-US"/>
              </w:rPr>
              <w:t>keičia, pertvarko savitas idė</w:t>
            </w:r>
            <w:r w:rsidRPr="00E905B9">
              <w:rPr>
                <w:lang w:val="en-US"/>
              </w:rPr>
              <w:t xml:space="preserve">jas, siūlo kelis variantus.  </w:t>
            </w:r>
          </w:p>
          <w:p w:rsidR="00CC467D" w:rsidRDefault="00CC467D" w:rsidP="00CC467D">
            <w:pPr>
              <w:spacing w:after="0" w:line="240" w:lineRule="auto"/>
              <w:jc w:val="both"/>
              <w:rPr>
                <w:lang w:val="en-US"/>
              </w:rPr>
            </w:pPr>
          </w:p>
          <w:p w:rsidR="00E905B9" w:rsidRPr="00E905B9" w:rsidRDefault="00E905B9" w:rsidP="00CC467D">
            <w:pPr>
              <w:spacing w:after="0" w:line="240" w:lineRule="auto"/>
              <w:jc w:val="both"/>
              <w:rPr>
                <w:lang w:val="en-US"/>
              </w:rPr>
            </w:pPr>
            <w:r w:rsidRPr="00E905B9">
              <w:rPr>
                <w:lang w:val="en-US"/>
              </w:rPr>
              <w:t>Džiaugiasi savitu veiksmo procesu ir rezultatu.</w:t>
            </w:r>
          </w:p>
          <w:p w:rsidR="00912207" w:rsidRPr="001A2A63" w:rsidRDefault="00912207" w:rsidP="00CC467D">
            <w:pPr>
              <w:spacing w:after="0" w:line="240" w:lineRule="auto"/>
              <w:jc w:val="both"/>
            </w:pPr>
          </w:p>
        </w:tc>
        <w:tc>
          <w:tcPr>
            <w:tcW w:w="7393" w:type="dxa"/>
            <w:gridSpan w:val="3"/>
          </w:tcPr>
          <w:p w:rsidR="00E905B9" w:rsidRPr="00E905B9" w:rsidRDefault="00E905B9" w:rsidP="00CC467D">
            <w:pPr>
              <w:spacing w:after="0" w:line="240" w:lineRule="auto"/>
              <w:jc w:val="both"/>
              <w:rPr>
                <w:lang w:val="en-US"/>
              </w:rPr>
            </w:pPr>
            <w:r w:rsidRPr="00E905B9">
              <w:rPr>
                <w:lang w:val="en-US"/>
              </w:rPr>
              <w:t xml:space="preserve">Pateikti įvairių medžiagų, žaislų priemonių, skatinant </w:t>
            </w:r>
            <w:r>
              <w:rPr>
                <w:lang w:val="en-US"/>
              </w:rPr>
              <w:t>vaiką kurti iš jų naujus pro</w:t>
            </w:r>
            <w:r w:rsidRPr="00E905B9">
              <w:rPr>
                <w:lang w:val="en-US"/>
              </w:rPr>
              <w:t xml:space="preserve">duktus po vieną ar grupelėse. </w:t>
            </w:r>
          </w:p>
          <w:p w:rsidR="00E905B9" w:rsidRPr="00E905B9" w:rsidRDefault="00E905B9" w:rsidP="00CC467D">
            <w:pPr>
              <w:spacing w:after="0" w:line="240" w:lineRule="auto"/>
              <w:jc w:val="both"/>
              <w:rPr>
                <w:lang w:val="en-US"/>
              </w:rPr>
            </w:pPr>
            <w:r>
              <w:rPr>
                <w:lang w:val="en-US"/>
              </w:rPr>
              <w:t>Skatinti dalytis idėjomis, dir</w:t>
            </w:r>
            <w:r w:rsidRPr="00E905B9">
              <w:rPr>
                <w:lang w:val="en-US"/>
              </w:rPr>
              <w:t>bant porose ir (ar) grupelėse, kartu priimti sprendimus.</w:t>
            </w:r>
          </w:p>
          <w:p w:rsidR="00CC467D" w:rsidRDefault="00CC467D" w:rsidP="00CC467D">
            <w:pPr>
              <w:spacing w:after="0" w:line="240" w:lineRule="auto"/>
              <w:jc w:val="both"/>
              <w:rPr>
                <w:lang w:val="en-US"/>
              </w:rPr>
            </w:pPr>
            <w:r>
              <w:rPr>
                <w:lang w:val="en-US"/>
              </w:rPr>
              <w:t>Organizuoti projektus, grupinę veiklą</w:t>
            </w:r>
            <w:r w:rsidR="00E905B9" w:rsidRPr="00E905B9">
              <w:rPr>
                <w:lang w:val="en-US"/>
              </w:rPr>
              <w:t xml:space="preserve">. </w:t>
            </w:r>
          </w:p>
          <w:p w:rsidR="00E905B9" w:rsidRPr="00E905B9" w:rsidRDefault="00E905B9" w:rsidP="00CC467D">
            <w:pPr>
              <w:spacing w:after="0" w:line="240" w:lineRule="auto"/>
              <w:jc w:val="both"/>
              <w:rPr>
                <w:lang w:val="en-US"/>
              </w:rPr>
            </w:pPr>
            <w:r w:rsidRPr="00E905B9">
              <w:rPr>
                <w:lang w:val="en-US"/>
              </w:rPr>
              <w:t>Mokyti mokytis ir dirbti grupėje, kalbėtis apie</w:t>
            </w:r>
            <w:r>
              <w:rPr>
                <w:lang w:val="en-US"/>
              </w:rPr>
              <w:t xml:space="preserve"> </w:t>
            </w:r>
            <w:r w:rsidRPr="00E905B9">
              <w:rPr>
                <w:lang w:val="en-US"/>
              </w:rPr>
              <w:t xml:space="preserve">tai, kaip jaučiasi kiti vaikai, jei vienas neleidžia kitiems nieko pasakyti. </w:t>
            </w:r>
          </w:p>
          <w:p w:rsidR="00E905B9" w:rsidRPr="00E905B9" w:rsidRDefault="00CC467D" w:rsidP="00CC467D">
            <w:pPr>
              <w:spacing w:after="0" w:line="240" w:lineRule="auto"/>
              <w:jc w:val="both"/>
              <w:rPr>
                <w:lang w:val="en-US"/>
              </w:rPr>
            </w:pPr>
            <w:r>
              <w:rPr>
                <w:lang w:val="en-US"/>
              </w:rPr>
              <w:t>Mokymo dalytis idėjomis,</w:t>
            </w:r>
            <w:r w:rsidR="00E905B9" w:rsidRPr="00E905B9">
              <w:rPr>
                <w:lang w:val="en-US"/>
              </w:rPr>
              <w:t xml:space="preserve"> pavyzdys:– Jūs abu norite piešti šia spalva, bet ji yra tik viena. </w:t>
            </w:r>
            <w:r>
              <w:rPr>
                <w:lang w:val="en-US"/>
              </w:rPr>
              <w:t>-</w:t>
            </w:r>
            <w:r w:rsidR="00E905B9" w:rsidRPr="00E905B9">
              <w:rPr>
                <w:lang w:val="en-US"/>
              </w:rPr>
              <w:t>Ką jūs galite padaryti, kad ja pasidalintumėte?</w:t>
            </w:r>
          </w:p>
          <w:p w:rsidR="00E905B9" w:rsidRPr="00E905B9" w:rsidRDefault="00E905B9" w:rsidP="00CC467D">
            <w:pPr>
              <w:spacing w:after="0" w:line="240" w:lineRule="auto"/>
              <w:jc w:val="both"/>
              <w:rPr>
                <w:lang w:val="en-US"/>
              </w:rPr>
            </w:pPr>
            <w:r w:rsidRPr="00E905B9">
              <w:rPr>
                <w:lang w:val="en-US"/>
              </w:rPr>
              <w:t>Tokie pokalbiai turėtų vykti nedidelėse grupelėse.</w:t>
            </w:r>
          </w:p>
          <w:p w:rsidR="00912207" w:rsidRPr="001A2A63" w:rsidRDefault="00912207" w:rsidP="00CC467D">
            <w:pPr>
              <w:spacing w:after="0" w:line="240" w:lineRule="auto"/>
              <w:jc w:val="both"/>
            </w:pPr>
          </w:p>
        </w:tc>
      </w:tr>
      <w:tr w:rsidR="00912207" w:rsidTr="00AC6626">
        <w:tc>
          <w:tcPr>
            <w:tcW w:w="14858" w:type="dxa"/>
            <w:gridSpan w:val="4"/>
          </w:tcPr>
          <w:p w:rsidR="00912207" w:rsidRPr="008632CD" w:rsidRDefault="00912207" w:rsidP="008632CD">
            <w:pPr>
              <w:spacing w:after="0" w:line="240" w:lineRule="auto"/>
              <w:jc w:val="center"/>
              <w:rPr>
                <w:b/>
              </w:rPr>
            </w:pPr>
            <w:r w:rsidRPr="008632CD">
              <w:rPr>
                <w:b/>
              </w:rPr>
              <w:t>6 žingsnis. Meninė raiška</w:t>
            </w:r>
          </w:p>
          <w:p w:rsidR="00912207" w:rsidRPr="008632CD" w:rsidRDefault="00912207" w:rsidP="008632CD">
            <w:pPr>
              <w:spacing w:after="0" w:line="240" w:lineRule="auto"/>
              <w:jc w:val="center"/>
              <w:rPr>
                <w:b/>
              </w:rPr>
            </w:pPr>
          </w:p>
        </w:tc>
      </w:tr>
      <w:tr w:rsidR="00912207" w:rsidTr="00AC6626">
        <w:tc>
          <w:tcPr>
            <w:tcW w:w="7465" w:type="dxa"/>
          </w:tcPr>
          <w:p w:rsidR="00912207" w:rsidRPr="008632CD" w:rsidRDefault="00912207" w:rsidP="008632CD">
            <w:pPr>
              <w:spacing w:after="0" w:line="240" w:lineRule="auto"/>
              <w:jc w:val="both"/>
              <w:rPr>
                <w:b/>
              </w:rPr>
            </w:pPr>
            <w:r w:rsidRPr="008632CD">
              <w:rPr>
                <w:b/>
              </w:rPr>
              <w:t>Muzika</w:t>
            </w:r>
          </w:p>
          <w:p w:rsidR="00912207" w:rsidRDefault="00912207" w:rsidP="008632CD">
            <w:pPr>
              <w:spacing w:after="0" w:line="240" w:lineRule="auto"/>
              <w:jc w:val="both"/>
            </w:pPr>
            <w:r w:rsidRPr="00AC53C6">
              <w:t>Klausosi į</w:t>
            </w:r>
            <w:r>
              <w:t xml:space="preserve">vairaus stiliaus, žanrų muzikos. </w:t>
            </w:r>
          </w:p>
          <w:p w:rsidR="00912207" w:rsidRDefault="00912207" w:rsidP="008632CD">
            <w:pPr>
              <w:spacing w:after="0" w:line="240" w:lineRule="auto"/>
              <w:jc w:val="both"/>
            </w:pPr>
            <w:r w:rsidRPr="00AC53C6">
              <w:t>Tyrinėja girdimos muzikos, triukšmo, tylos panašumus ir skirtumus.</w:t>
            </w:r>
          </w:p>
          <w:p w:rsidR="00912207" w:rsidRPr="00053905" w:rsidRDefault="00912207" w:rsidP="008632CD">
            <w:pPr>
              <w:spacing w:after="0" w:line="240" w:lineRule="auto"/>
              <w:jc w:val="both"/>
            </w:pPr>
            <w:r w:rsidRPr="00AC53C6">
              <w:t xml:space="preserve">Įvardija kūrinio nuotaiką, tempą, dinamiką, skiria kai kuriuos </w:t>
            </w:r>
            <w:r>
              <w:t>i</w:t>
            </w:r>
            <w:r w:rsidRPr="00AC53C6">
              <w:t>nstrumentus</w:t>
            </w:r>
            <w:r w:rsidR="00B20511">
              <w:t>.</w:t>
            </w:r>
          </w:p>
        </w:tc>
        <w:tc>
          <w:tcPr>
            <w:tcW w:w="7393" w:type="dxa"/>
            <w:gridSpan w:val="3"/>
          </w:tcPr>
          <w:p w:rsidR="00912207" w:rsidRPr="00AC53C6" w:rsidRDefault="00912207" w:rsidP="008632CD">
            <w:pPr>
              <w:spacing w:after="0" w:line="240" w:lineRule="auto"/>
              <w:jc w:val="both"/>
            </w:pPr>
            <w:r w:rsidRPr="00AC53C6">
              <w:t xml:space="preserve">Sudaryti vaikams sąlygas klausytis įvairių epochų, kultūrų ir stiliaus muzikos. </w:t>
            </w:r>
          </w:p>
          <w:p w:rsidR="00912207" w:rsidRPr="00AC53C6" w:rsidRDefault="00912207" w:rsidP="008632CD">
            <w:pPr>
              <w:spacing w:after="0" w:line="240" w:lineRule="auto"/>
              <w:jc w:val="both"/>
            </w:pPr>
            <w:r w:rsidRPr="00AC53C6">
              <w:t>Klausytis tylos, triukšmo, lyginti jų skirtumus.</w:t>
            </w:r>
          </w:p>
          <w:p w:rsidR="00912207" w:rsidRPr="00053905" w:rsidRDefault="00912207" w:rsidP="008632CD">
            <w:pPr>
              <w:spacing w:after="0" w:line="240" w:lineRule="auto"/>
              <w:jc w:val="both"/>
            </w:pPr>
          </w:p>
        </w:tc>
      </w:tr>
      <w:tr w:rsidR="00912207" w:rsidTr="00AC6626">
        <w:tc>
          <w:tcPr>
            <w:tcW w:w="7465" w:type="dxa"/>
          </w:tcPr>
          <w:p w:rsidR="00912207" w:rsidRPr="00AC53C6" w:rsidRDefault="00912207" w:rsidP="008632CD">
            <w:pPr>
              <w:spacing w:after="0" w:line="240" w:lineRule="auto"/>
              <w:jc w:val="both"/>
            </w:pPr>
            <w:r>
              <w:t>Dainuoja sudėtingesnio rit</w:t>
            </w:r>
            <w:r w:rsidRPr="00AC53C6">
              <w:t xml:space="preserve">mo, melodijos, platesnio diapazono vienbalses dainas, jas gana tiksliai intonuoja. </w:t>
            </w:r>
          </w:p>
          <w:p w:rsidR="00912207" w:rsidRPr="00053905" w:rsidRDefault="00912207" w:rsidP="008632CD">
            <w:pPr>
              <w:spacing w:after="0" w:line="240" w:lineRule="auto"/>
              <w:jc w:val="both"/>
            </w:pPr>
            <w:r w:rsidRPr="00AC53C6">
              <w:t xml:space="preserve">Dainuoja trumpas daineles </w:t>
            </w:r>
            <w:r>
              <w:t>kanonu, įsiklausydam</w:t>
            </w:r>
            <w:r w:rsidRPr="00AC53C6">
              <w:t>as į savo ir draugų dainavimą.</w:t>
            </w:r>
          </w:p>
        </w:tc>
        <w:tc>
          <w:tcPr>
            <w:tcW w:w="7393" w:type="dxa"/>
            <w:gridSpan w:val="3"/>
          </w:tcPr>
          <w:p w:rsidR="00912207" w:rsidRDefault="00912207" w:rsidP="008632CD">
            <w:pPr>
              <w:spacing w:after="0" w:line="240" w:lineRule="auto"/>
              <w:jc w:val="both"/>
            </w:pPr>
            <w:r w:rsidRPr="00AC53C6">
              <w:t xml:space="preserve">Dainuoti su vaikais įvairaus turinio dainas ir skatinti juos dainuoti visur, kur įmanoma: grupėje, lauke, dirbant, bendraujant, žaidžiant. </w:t>
            </w:r>
          </w:p>
          <w:p w:rsidR="00912207" w:rsidRPr="00053905" w:rsidRDefault="00912207" w:rsidP="008632CD">
            <w:pPr>
              <w:spacing w:after="0" w:line="240" w:lineRule="auto"/>
              <w:jc w:val="both"/>
            </w:pPr>
            <w:r w:rsidRPr="00AC53C6">
              <w:t>Pa</w:t>
            </w:r>
            <w:r>
              <w:t>mokyti vaikus dvibalsio dai</w:t>
            </w:r>
            <w:r w:rsidRPr="00AC53C6">
              <w:t>navimo, dainuojant trumputes daineles kanonu.</w:t>
            </w:r>
          </w:p>
        </w:tc>
      </w:tr>
      <w:tr w:rsidR="00912207" w:rsidTr="00AC6626">
        <w:tc>
          <w:tcPr>
            <w:tcW w:w="7465" w:type="dxa"/>
          </w:tcPr>
          <w:p w:rsidR="00912207" w:rsidRDefault="00912207" w:rsidP="008632CD">
            <w:pPr>
              <w:spacing w:after="0" w:line="240" w:lineRule="auto"/>
              <w:jc w:val="both"/>
            </w:pPr>
            <w:r w:rsidRPr="00AC53C6">
              <w:t>Melodiniais vaikiškais muzikos instrumentais groja 2– 3 garsų melodijas.</w:t>
            </w:r>
          </w:p>
          <w:p w:rsidR="00912207" w:rsidRPr="00053905" w:rsidRDefault="00912207" w:rsidP="008632CD">
            <w:pPr>
              <w:spacing w:after="0" w:line="240" w:lineRule="auto"/>
              <w:jc w:val="both"/>
            </w:pPr>
            <w:r w:rsidRPr="00AC53C6">
              <w:t>Pritaria suaugusiojo grojimui, atlikdami muzikines pjeses</w:t>
            </w:r>
            <w:r>
              <w:t>.</w:t>
            </w:r>
          </w:p>
        </w:tc>
        <w:tc>
          <w:tcPr>
            <w:tcW w:w="7393" w:type="dxa"/>
            <w:gridSpan w:val="3"/>
          </w:tcPr>
          <w:p w:rsidR="00912207" w:rsidRPr="001026CC" w:rsidRDefault="00912207" w:rsidP="008632CD">
            <w:pPr>
              <w:spacing w:after="0" w:line="240" w:lineRule="auto"/>
              <w:jc w:val="both"/>
            </w:pPr>
            <w:r w:rsidRPr="001026CC">
              <w:t xml:space="preserve">Pasirūpinti, kad grupėje vaikai turėtų muzikos instrumentų, spalvotų natų, muzikos įrašų, klausymosi aparatūrą, video įrašų apie žymius muzikantus ir jų muzikavimą. </w:t>
            </w:r>
          </w:p>
          <w:p w:rsidR="00912207" w:rsidRDefault="00912207" w:rsidP="008632CD">
            <w:pPr>
              <w:spacing w:after="0" w:line="240" w:lineRule="auto"/>
              <w:jc w:val="both"/>
            </w:pPr>
            <w:r w:rsidRPr="001026CC">
              <w:t xml:space="preserve">Groti kartu ir paskatinti vaikus groti melodiniais vaikiškais muzikos </w:t>
            </w:r>
            <w:r w:rsidRPr="001026CC">
              <w:lastRenderedPageBreak/>
              <w:t>instrumentais muzikines pjeses</w:t>
            </w:r>
            <w:r>
              <w:t>.</w:t>
            </w:r>
          </w:p>
          <w:p w:rsidR="00912207" w:rsidRDefault="00912207" w:rsidP="008632CD">
            <w:pPr>
              <w:spacing w:after="0" w:line="240" w:lineRule="auto"/>
              <w:jc w:val="both"/>
            </w:pPr>
            <w:r w:rsidRPr="001026CC">
              <w:t xml:space="preserve">Išsirinkti dirigentą, kuris diriguotų orkestrui. </w:t>
            </w:r>
          </w:p>
          <w:p w:rsidR="00912207" w:rsidRPr="00053905" w:rsidRDefault="00912207" w:rsidP="008632CD">
            <w:pPr>
              <w:spacing w:after="0" w:line="240" w:lineRule="auto"/>
              <w:jc w:val="both"/>
            </w:pPr>
            <w:r w:rsidRPr="001026CC">
              <w:t>P</w:t>
            </w:r>
            <w:r>
              <w:t xml:space="preserve">amokyti vaikus sekti dirigento </w:t>
            </w:r>
            <w:r w:rsidRPr="001026CC">
              <w:t>judesius, kad jie kartu galėtų pradėti ir baigti kūrinėl</w:t>
            </w:r>
            <w:r w:rsidR="00B20511">
              <w:t>į.</w:t>
            </w:r>
          </w:p>
        </w:tc>
      </w:tr>
      <w:tr w:rsidR="00912207" w:rsidTr="00AC6626">
        <w:tc>
          <w:tcPr>
            <w:tcW w:w="7465" w:type="dxa"/>
          </w:tcPr>
          <w:p w:rsidR="00912207" w:rsidRDefault="00912207" w:rsidP="008632CD">
            <w:pPr>
              <w:spacing w:after="0" w:line="240" w:lineRule="auto"/>
              <w:jc w:val="both"/>
            </w:pPr>
            <w:r w:rsidRPr="001026CC">
              <w:lastRenderedPageBreak/>
              <w:t xml:space="preserve">Improvizuodamas balsu, muzikos instrumentu kuria melodiją trumpam tekstui, paveikslui. </w:t>
            </w:r>
          </w:p>
          <w:p w:rsidR="00912207" w:rsidRPr="001026CC" w:rsidRDefault="00912207" w:rsidP="008632CD">
            <w:pPr>
              <w:spacing w:after="0" w:line="240" w:lineRule="auto"/>
              <w:jc w:val="both"/>
            </w:pPr>
            <w:r w:rsidRPr="001026CC">
              <w:t>Žaidžia muzikinius dialogus, kuria judesius kontrastingo pobūdžio muzikai.</w:t>
            </w:r>
          </w:p>
          <w:p w:rsidR="00912207" w:rsidRPr="00053905" w:rsidRDefault="00912207" w:rsidP="008632CD">
            <w:pPr>
              <w:spacing w:after="0" w:line="240" w:lineRule="auto"/>
              <w:jc w:val="both"/>
            </w:pPr>
          </w:p>
        </w:tc>
        <w:tc>
          <w:tcPr>
            <w:tcW w:w="7393" w:type="dxa"/>
            <w:gridSpan w:val="3"/>
          </w:tcPr>
          <w:p w:rsidR="00912207" w:rsidRDefault="00912207" w:rsidP="008632CD">
            <w:pPr>
              <w:spacing w:after="0" w:line="240" w:lineRule="auto"/>
              <w:jc w:val="both"/>
            </w:pPr>
            <w:r w:rsidRPr="001026CC">
              <w:t xml:space="preserve">Žaisti su vaikais kompozitorius, skatinant kurti melodijas tekstams, knygų iliustracijoms, paveikslams, trumpoms pasakėlėms. </w:t>
            </w:r>
          </w:p>
          <w:p w:rsidR="00912207" w:rsidRDefault="00912207" w:rsidP="008632CD">
            <w:pPr>
              <w:spacing w:after="0" w:line="240" w:lineRule="auto"/>
              <w:jc w:val="both"/>
            </w:pPr>
            <w:r w:rsidRPr="001026CC">
              <w:t xml:space="preserve">Mokyti dalį teksto dainuoti, dalį kalbėti, pratinantis dainuoti „kaip operetėje“. </w:t>
            </w:r>
          </w:p>
          <w:p w:rsidR="00912207" w:rsidRPr="001026CC" w:rsidRDefault="00912207" w:rsidP="008632CD">
            <w:pPr>
              <w:spacing w:after="0" w:line="240" w:lineRule="auto"/>
              <w:jc w:val="both"/>
            </w:pPr>
            <w:r w:rsidRPr="001026CC">
              <w:t xml:space="preserve">Su vaikais žaisti muzikinius dialogus, vietoje kalbos dainuojant. </w:t>
            </w:r>
          </w:p>
          <w:p w:rsidR="00912207" w:rsidRPr="00053905" w:rsidRDefault="00912207" w:rsidP="008632CD">
            <w:pPr>
              <w:spacing w:after="0" w:line="240" w:lineRule="auto"/>
              <w:jc w:val="both"/>
            </w:pPr>
            <w:r w:rsidRPr="001026CC">
              <w:t>Improvizuoti, kurti judesius kontrastingo pobūdžio muzikai, dainoms, šokiams.</w:t>
            </w:r>
          </w:p>
        </w:tc>
      </w:tr>
      <w:tr w:rsidR="00912207" w:rsidTr="00AC6626">
        <w:tc>
          <w:tcPr>
            <w:tcW w:w="7465" w:type="dxa"/>
          </w:tcPr>
          <w:p w:rsidR="00912207" w:rsidRPr="008632CD" w:rsidRDefault="00912207" w:rsidP="008632CD">
            <w:pPr>
              <w:spacing w:after="0" w:line="240" w:lineRule="auto"/>
              <w:jc w:val="both"/>
              <w:rPr>
                <w:b/>
              </w:rPr>
            </w:pPr>
            <w:r w:rsidRPr="008632CD">
              <w:rPr>
                <w:b/>
              </w:rPr>
              <w:t>Šokis</w:t>
            </w:r>
          </w:p>
          <w:p w:rsidR="00912207" w:rsidRPr="00053905" w:rsidRDefault="00912207" w:rsidP="008632CD">
            <w:pPr>
              <w:spacing w:after="0" w:line="240" w:lineRule="auto"/>
              <w:jc w:val="both"/>
            </w:pPr>
            <w:r w:rsidRPr="001026CC">
              <w:t>Šoka sudėtingesnius ratelius</w:t>
            </w:r>
            <w:r>
              <w:t>,</w:t>
            </w:r>
            <w:r w:rsidRPr="001026CC">
              <w:t xml:space="preserve"> autorinius ir natūralių judesių šokius</w:t>
            </w:r>
            <w:r>
              <w:t>.</w:t>
            </w:r>
          </w:p>
        </w:tc>
        <w:tc>
          <w:tcPr>
            <w:tcW w:w="7393" w:type="dxa"/>
            <w:gridSpan w:val="3"/>
          </w:tcPr>
          <w:p w:rsidR="00912207" w:rsidRPr="00053905" w:rsidRDefault="00912207" w:rsidP="008632CD">
            <w:pPr>
              <w:spacing w:after="0" w:line="240" w:lineRule="auto"/>
              <w:jc w:val="both"/>
            </w:pPr>
            <w:r w:rsidRPr="001026CC">
              <w:t xml:space="preserve">Atlikti nesudėtingos struktūros folklorinius žaidimus, ratelius. </w:t>
            </w:r>
          </w:p>
        </w:tc>
      </w:tr>
      <w:tr w:rsidR="00912207" w:rsidTr="00AC6626">
        <w:tc>
          <w:tcPr>
            <w:tcW w:w="7465" w:type="dxa"/>
          </w:tcPr>
          <w:p w:rsidR="00912207" w:rsidRPr="00053905" w:rsidRDefault="00912207" w:rsidP="008632CD">
            <w:pPr>
              <w:spacing w:after="0" w:line="240" w:lineRule="auto"/>
              <w:jc w:val="both"/>
            </w:pPr>
            <w:r w:rsidRPr="001026CC">
              <w:t>Šoka improvizuotai kurdamas septynių–aštuonių natūralių judesių seką, perteikdamas trumpą siužetą arpasirinktą nuotaiką, išreikšdamas erdvės (aukštai – žemai) ir laiko (greitai – lėtai) elementus</w:t>
            </w:r>
            <w:r>
              <w:t>.</w:t>
            </w:r>
          </w:p>
        </w:tc>
        <w:tc>
          <w:tcPr>
            <w:tcW w:w="7393" w:type="dxa"/>
            <w:gridSpan w:val="3"/>
          </w:tcPr>
          <w:p w:rsidR="00912207" w:rsidRPr="00053905" w:rsidRDefault="00912207" w:rsidP="008632CD">
            <w:pPr>
              <w:spacing w:after="0" w:line="240" w:lineRule="auto"/>
              <w:jc w:val="both"/>
            </w:pPr>
            <w:r>
              <w:t xml:space="preserve">Siūlyti vaikams stebėti gamtą </w:t>
            </w:r>
            <w:r w:rsidRPr="001026CC">
              <w:t xml:space="preserve">gyvai, atkreipti dėmesį, kaip kokie gamtos reiškiniai </w:t>
            </w:r>
            <w:r>
              <w:t xml:space="preserve">ir aplinkos objektai </w:t>
            </w:r>
            <w:r w:rsidRPr="001026CC">
              <w:t>juda ar nejuda, ir ieškoti idėjų kuriant savo judesių sekas</w:t>
            </w:r>
            <w:r>
              <w:t>.</w:t>
            </w:r>
          </w:p>
        </w:tc>
      </w:tr>
      <w:tr w:rsidR="00912207" w:rsidTr="00AC6626">
        <w:tc>
          <w:tcPr>
            <w:tcW w:w="7465" w:type="dxa"/>
          </w:tcPr>
          <w:p w:rsidR="00912207" w:rsidRPr="008632CD" w:rsidRDefault="00912207" w:rsidP="008632CD">
            <w:pPr>
              <w:spacing w:after="0" w:line="240" w:lineRule="auto"/>
              <w:jc w:val="both"/>
              <w:rPr>
                <w:b/>
              </w:rPr>
            </w:pPr>
            <w:r w:rsidRPr="008632CD">
              <w:rPr>
                <w:b/>
              </w:rPr>
              <w:t>Vaidyba</w:t>
            </w:r>
          </w:p>
          <w:p w:rsidR="00912207" w:rsidRDefault="00912207" w:rsidP="008632CD">
            <w:pPr>
              <w:spacing w:after="0" w:line="240" w:lineRule="auto"/>
              <w:jc w:val="both"/>
            </w:pPr>
            <w:r w:rsidRPr="001026CC">
              <w:t xml:space="preserve">Kurdamas lėlių, dramos vaidinimus pagal girdėtą pasaką ar pasiūlytą situaciją, improvizuoja trumpas žodines veikėjų frazes, fizinius veiksmus, atskleidžia jų norus, emocines būsenas. </w:t>
            </w:r>
          </w:p>
          <w:p w:rsidR="00912207" w:rsidRPr="001026CC" w:rsidRDefault="00912207" w:rsidP="008632CD">
            <w:pPr>
              <w:spacing w:after="0" w:line="240" w:lineRule="auto"/>
              <w:jc w:val="both"/>
            </w:pPr>
            <w:r w:rsidRPr="001026CC">
              <w:t xml:space="preserve">Tikslingai naudoja daiktus, teatro reikmenis, drabužius, aplinką. </w:t>
            </w:r>
          </w:p>
          <w:p w:rsidR="00912207" w:rsidRPr="00053905" w:rsidRDefault="00912207" w:rsidP="008632CD">
            <w:pPr>
              <w:spacing w:after="0" w:line="240" w:lineRule="auto"/>
              <w:jc w:val="both"/>
            </w:pPr>
            <w:r w:rsidRPr="001026CC">
              <w:t>Žaisdamas muzikinius žaidimus ir ratelius, perteikia veikėjo mintis, emocijas</w:t>
            </w:r>
            <w:r>
              <w:t>.</w:t>
            </w:r>
          </w:p>
        </w:tc>
        <w:tc>
          <w:tcPr>
            <w:tcW w:w="7393" w:type="dxa"/>
            <w:gridSpan w:val="3"/>
          </w:tcPr>
          <w:p w:rsidR="00912207" w:rsidRPr="001026CC" w:rsidRDefault="00912207" w:rsidP="008632CD">
            <w:pPr>
              <w:spacing w:after="0" w:line="240" w:lineRule="auto"/>
              <w:jc w:val="both"/>
            </w:pPr>
            <w:r w:rsidRPr="001026CC">
              <w:t xml:space="preserve">Skatinti vaikus žaisti – vaidinti trumpas improvizacijas pagal literatūrinius, muzikinius, </w:t>
            </w:r>
            <w:r>
              <w:t>pačių vaikų išgalvotus siužetus.</w:t>
            </w:r>
          </w:p>
          <w:p w:rsidR="00912207" w:rsidRPr="001026CC" w:rsidRDefault="00912207" w:rsidP="008632CD">
            <w:pPr>
              <w:spacing w:after="0" w:line="240" w:lineRule="auto"/>
              <w:jc w:val="both"/>
            </w:pPr>
            <w:r w:rsidRPr="001026CC">
              <w:t>Pasiūlyti naudoti įvairius suneštus butaforinius daiktus, parodyti, kaip tie patys daiktai gali būti panaudoti įvairiems tikslams</w:t>
            </w:r>
            <w:r>
              <w:t>.</w:t>
            </w:r>
          </w:p>
          <w:p w:rsidR="00912207" w:rsidRPr="001026CC" w:rsidRDefault="00912207" w:rsidP="008632CD">
            <w:pPr>
              <w:spacing w:after="0" w:line="240" w:lineRule="auto"/>
              <w:jc w:val="both"/>
            </w:pPr>
            <w:r w:rsidRPr="001026CC">
              <w:t xml:space="preserve">Žaisti muzikinius žaidimus ir eiti ratelius, sudaryti sąlygas vaikams išgyventi pasitenkinimą, reikšti savo norus ir jausmus pagal skirtingas to </w:t>
            </w:r>
          </w:p>
          <w:p w:rsidR="00912207" w:rsidRPr="00053905" w:rsidRDefault="00912207" w:rsidP="008632CD">
            <w:pPr>
              <w:spacing w:after="0" w:line="240" w:lineRule="auto"/>
              <w:jc w:val="both"/>
            </w:pPr>
            <w:r w:rsidRPr="001026CC">
              <w:t>paties siužeto situacijas.</w:t>
            </w:r>
          </w:p>
        </w:tc>
      </w:tr>
      <w:tr w:rsidR="00912207" w:rsidTr="00AC6626">
        <w:tc>
          <w:tcPr>
            <w:tcW w:w="7465" w:type="dxa"/>
          </w:tcPr>
          <w:p w:rsidR="00912207" w:rsidRPr="008632CD" w:rsidRDefault="00912207" w:rsidP="008632CD">
            <w:pPr>
              <w:spacing w:after="0" w:line="240" w:lineRule="auto"/>
              <w:jc w:val="both"/>
              <w:rPr>
                <w:b/>
              </w:rPr>
            </w:pPr>
            <w:r w:rsidRPr="008632CD">
              <w:rPr>
                <w:b/>
              </w:rPr>
              <w:t>Vizualinė raiška</w:t>
            </w:r>
          </w:p>
          <w:p w:rsidR="00912207" w:rsidRPr="00745F01" w:rsidRDefault="00912207" w:rsidP="008632CD">
            <w:pPr>
              <w:spacing w:after="0" w:line="240" w:lineRule="auto"/>
              <w:jc w:val="both"/>
            </w:pPr>
            <w:r w:rsidRPr="00745F01">
              <w:t xml:space="preserve">Detalesniais, įtaigiais dailės darbeliais pasakoja realias ir fantastines istorijas, įvykius. </w:t>
            </w:r>
          </w:p>
          <w:p w:rsidR="00912207" w:rsidRDefault="00912207" w:rsidP="008632CD">
            <w:pPr>
              <w:spacing w:after="0" w:line="240" w:lineRule="auto"/>
              <w:jc w:val="both"/>
            </w:pPr>
            <w:r w:rsidRPr="00745F01">
              <w:t xml:space="preserve">Vaizdus papildo grafiniais ženklais (raidėmis, skaičiais, žodžiais ir kt.). </w:t>
            </w:r>
          </w:p>
          <w:p w:rsidR="00912207" w:rsidRPr="00745F01" w:rsidRDefault="00912207" w:rsidP="008632CD">
            <w:pPr>
              <w:spacing w:after="0" w:line="240" w:lineRule="auto"/>
              <w:jc w:val="both"/>
            </w:pPr>
            <w:r w:rsidRPr="00745F01">
              <w:t xml:space="preserve">Kuria pagal išankstinį sumanymą, nuosekliai bando jį įgyvendinti. </w:t>
            </w:r>
          </w:p>
          <w:p w:rsidR="00912207" w:rsidRPr="00745F01" w:rsidRDefault="00912207" w:rsidP="008632CD">
            <w:pPr>
              <w:spacing w:after="0" w:line="240" w:lineRule="auto"/>
              <w:jc w:val="both"/>
            </w:pPr>
            <w:r w:rsidRPr="00745F01">
              <w:t>Kartu su kitais kuria bendrus dailės darbus</w:t>
            </w:r>
            <w:r>
              <w:t>.</w:t>
            </w:r>
          </w:p>
          <w:p w:rsidR="00912207" w:rsidRPr="00053905" w:rsidRDefault="00912207" w:rsidP="008632CD">
            <w:pPr>
              <w:spacing w:after="0" w:line="240" w:lineRule="auto"/>
              <w:jc w:val="both"/>
            </w:pPr>
          </w:p>
        </w:tc>
        <w:tc>
          <w:tcPr>
            <w:tcW w:w="7393" w:type="dxa"/>
            <w:gridSpan w:val="3"/>
          </w:tcPr>
          <w:p w:rsidR="00912207" w:rsidRPr="00745F01" w:rsidRDefault="00912207" w:rsidP="008632CD">
            <w:pPr>
              <w:spacing w:after="0" w:line="240" w:lineRule="auto"/>
              <w:jc w:val="both"/>
            </w:pPr>
            <w:r w:rsidRPr="00745F01">
              <w:t>Suteikti galimybę pamatyti tautodailės, taikomosios dekoratyvinės ir vaizduojamosios dailė</w:t>
            </w:r>
            <w:r>
              <w:t xml:space="preserve">s, šiuolaikinio meno kūrinius, </w:t>
            </w:r>
            <w:r w:rsidRPr="00745F01">
              <w:t xml:space="preserve">menininkų kūrybos procesą artimoje aplinkoje, parodose, muziejuose, tradicinėse šventėse. </w:t>
            </w:r>
          </w:p>
          <w:p w:rsidR="00912207" w:rsidRPr="00745F01" w:rsidRDefault="00912207" w:rsidP="008632CD">
            <w:pPr>
              <w:spacing w:after="0" w:line="240" w:lineRule="auto"/>
              <w:jc w:val="both"/>
            </w:pPr>
            <w:r>
              <w:t>Į</w:t>
            </w:r>
            <w:r w:rsidRPr="00745F01">
              <w:t>sižiūrėti bei apibūdinti, kokia gali būti i</w:t>
            </w:r>
            <w:r w:rsidR="00B20511">
              <w:t xml:space="preserve">r ką gali „kalbėti“ linija (ji </w:t>
            </w:r>
            <w:r w:rsidRPr="00745F01">
              <w:t>gali būti rami, aštri, virpanti, gali šokinėti, suktis, gali tyliai ir garsi</w:t>
            </w:r>
            <w:r>
              <w:t xml:space="preserve">ai skambėti, gali pasakyti apie </w:t>
            </w:r>
            <w:r w:rsidRPr="00745F01">
              <w:t>skirtingus kvapus – rožės ar česnako), spalva gali skleisti šilum</w:t>
            </w:r>
            <w:r>
              <w:t>ą ar šaltį, ant popieriaus išpūs</w:t>
            </w:r>
            <w:r w:rsidRPr="00745F01">
              <w:t>tų į šonus dažų dėmė gali priminti skrendantį paukštį ir pan.</w:t>
            </w:r>
          </w:p>
          <w:p w:rsidR="00912207" w:rsidRPr="00745F01" w:rsidRDefault="00912207" w:rsidP="008632CD">
            <w:pPr>
              <w:spacing w:after="0" w:line="240" w:lineRule="auto"/>
              <w:jc w:val="both"/>
            </w:pPr>
            <w:r w:rsidRPr="00745F01">
              <w:t xml:space="preserve">Suteikti galimybę vaikams kurti ornamentus, vaizdus, dekoruoti audinius, </w:t>
            </w:r>
            <w:r w:rsidRPr="00745F01">
              <w:lastRenderedPageBreak/>
              <w:t xml:space="preserve">daiktus grafiniais ženklais ir simboliais (skaičiais, raidėmis). </w:t>
            </w:r>
          </w:p>
          <w:p w:rsidR="00912207" w:rsidRPr="00053905" w:rsidRDefault="00912207" w:rsidP="008632CD">
            <w:pPr>
              <w:spacing w:after="0" w:line="240" w:lineRule="auto"/>
              <w:jc w:val="both"/>
            </w:pPr>
            <w:r>
              <w:t>K</w:t>
            </w:r>
            <w:r w:rsidRPr="00745F01">
              <w:t>urti savo inicialais asmeninę kortelę, atviruką, paveikslėlį</w:t>
            </w:r>
            <w:r>
              <w:t>.</w:t>
            </w:r>
          </w:p>
        </w:tc>
      </w:tr>
      <w:tr w:rsidR="00912207" w:rsidTr="00AC6626">
        <w:tc>
          <w:tcPr>
            <w:tcW w:w="7465" w:type="dxa"/>
          </w:tcPr>
          <w:p w:rsidR="00912207" w:rsidRDefault="00912207" w:rsidP="008632CD">
            <w:pPr>
              <w:spacing w:after="0" w:line="240" w:lineRule="auto"/>
              <w:jc w:val="both"/>
            </w:pPr>
            <w:r>
              <w:lastRenderedPageBreak/>
              <w:t>S</w:t>
            </w:r>
            <w:r w:rsidRPr="00745F01">
              <w:t xml:space="preserve">umanymams įgyvendinti pasirenka dailės priemones ir technikas. </w:t>
            </w:r>
          </w:p>
          <w:p w:rsidR="00912207" w:rsidRPr="00745F01" w:rsidRDefault="00912207" w:rsidP="008632CD">
            <w:pPr>
              <w:spacing w:after="0" w:line="240" w:lineRule="auto"/>
              <w:jc w:val="both"/>
            </w:pPr>
            <w:r w:rsidRPr="00745F01">
              <w:t>E</w:t>
            </w:r>
            <w:r>
              <w:t xml:space="preserve">ksperimentuoja sudėtingesnėmis </w:t>
            </w:r>
            <w:r w:rsidRPr="00745F01">
              <w:t>dailės technikomis, skaitmeninio piešimo ir kitomis kompiuterinėmis technologijomis</w:t>
            </w:r>
            <w:r>
              <w:t>.</w:t>
            </w:r>
          </w:p>
          <w:p w:rsidR="00912207" w:rsidRPr="00053905" w:rsidRDefault="00912207" w:rsidP="008632CD">
            <w:pPr>
              <w:spacing w:after="0" w:line="240" w:lineRule="auto"/>
              <w:jc w:val="both"/>
            </w:pPr>
          </w:p>
        </w:tc>
        <w:tc>
          <w:tcPr>
            <w:tcW w:w="7393" w:type="dxa"/>
            <w:gridSpan w:val="3"/>
          </w:tcPr>
          <w:p w:rsidR="00912207" w:rsidRPr="00745F01" w:rsidRDefault="00912207" w:rsidP="008632CD">
            <w:pPr>
              <w:spacing w:after="0" w:line="240" w:lineRule="auto"/>
              <w:jc w:val="both"/>
            </w:pPr>
            <w:r w:rsidRPr="00745F01">
              <w:t>Eksperimentuoti ir atidžiau įsižiūrėti į įvairių medžiagų ir technikų teikiamas</w:t>
            </w:r>
            <w:r>
              <w:t>.</w:t>
            </w:r>
          </w:p>
          <w:p w:rsidR="00912207" w:rsidRPr="00745F01" w:rsidRDefault="00912207" w:rsidP="008632CD">
            <w:pPr>
              <w:spacing w:after="0" w:line="240" w:lineRule="auto"/>
              <w:jc w:val="both"/>
            </w:pPr>
            <w:r w:rsidRPr="00745F01">
              <w:t xml:space="preserve">Padaryti vaikams patikusių fragmentų atspaudus. </w:t>
            </w:r>
          </w:p>
          <w:p w:rsidR="00912207" w:rsidRPr="00745F01" w:rsidRDefault="00912207" w:rsidP="008632CD">
            <w:pPr>
              <w:spacing w:after="0" w:line="240" w:lineRule="auto"/>
              <w:jc w:val="both"/>
            </w:pPr>
            <w:r w:rsidRPr="00745F01">
              <w:t xml:space="preserve">Sudaryti galimybę netikėčiausiais būdais pažinti dailės medžiagų galimybes: atliekant eksperimentą „Sprogstančios spalvos“ (naudojant maistinius dažus, pieną ir skystą muilą), piešiant stiklo kamuoliukais, bandant spalvų maišymąsi per nutiestus tarp spalvoto vandens indelių popierinio rankšluosčio tiltus, mėgaujantis ebru (tapyba ant vandens) ir t t. </w:t>
            </w:r>
          </w:p>
          <w:p w:rsidR="00912207" w:rsidRPr="00745F01" w:rsidRDefault="00912207" w:rsidP="008632CD">
            <w:pPr>
              <w:spacing w:after="0" w:line="240" w:lineRule="auto"/>
              <w:jc w:val="both"/>
            </w:pPr>
            <w:r>
              <w:t xml:space="preserve">Esant galimybei </w:t>
            </w:r>
            <w:r w:rsidRPr="00745F01">
              <w:t>padrąsinti vaikus įvairiapusei kūrybinei raiškai, kūrybai skaitmeni</w:t>
            </w:r>
            <w:r>
              <w:t xml:space="preserve">nėmis </w:t>
            </w:r>
            <w:r w:rsidRPr="00745F01">
              <w:t xml:space="preserve">priemonėmis (programomis Paint, Paintbrush, Corel, Photoshopir kt.). </w:t>
            </w:r>
          </w:p>
          <w:p w:rsidR="00912207" w:rsidRPr="00053905" w:rsidRDefault="00912207" w:rsidP="008632CD">
            <w:pPr>
              <w:spacing w:after="0" w:line="240" w:lineRule="auto"/>
              <w:jc w:val="both"/>
            </w:pPr>
            <w:r w:rsidRPr="00745F01">
              <w:t>Kaupti elektroninius arba popierinius vaikų kūrybos albumus (kompiuterinius piešinius, sukurtų kompozicijų nuotraukas ir kt.</w:t>
            </w:r>
          </w:p>
        </w:tc>
      </w:tr>
      <w:tr w:rsidR="00912207" w:rsidTr="00AC6626">
        <w:tc>
          <w:tcPr>
            <w:tcW w:w="14858" w:type="dxa"/>
            <w:gridSpan w:val="4"/>
          </w:tcPr>
          <w:p w:rsidR="00912207" w:rsidRPr="008632CD" w:rsidRDefault="00912207" w:rsidP="008632CD">
            <w:pPr>
              <w:spacing w:after="0" w:line="240" w:lineRule="auto"/>
              <w:jc w:val="center"/>
              <w:rPr>
                <w:b/>
              </w:rPr>
            </w:pPr>
            <w:r w:rsidRPr="008632CD">
              <w:rPr>
                <w:b/>
              </w:rPr>
              <w:t>6 žingsnis. Estetinis suvokimas</w:t>
            </w:r>
          </w:p>
          <w:p w:rsidR="00912207" w:rsidRPr="008632CD" w:rsidRDefault="00912207" w:rsidP="008632CD">
            <w:pPr>
              <w:spacing w:after="0" w:line="240" w:lineRule="auto"/>
              <w:jc w:val="center"/>
              <w:rPr>
                <w:b/>
              </w:rPr>
            </w:pPr>
          </w:p>
        </w:tc>
      </w:tr>
      <w:tr w:rsidR="00912207" w:rsidTr="00AC6626">
        <w:tc>
          <w:tcPr>
            <w:tcW w:w="7465" w:type="dxa"/>
          </w:tcPr>
          <w:p w:rsidR="00912207" w:rsidRDefault="00912207" w:rsidP="008632CD">
            <w:pPr>
              <w:spacing w:after="0" w:line="240" w:lineRule="auto"/>
              <w:jc w:val="both"/>
            </w:pPr>
            <w:r w:rsidRPr="002B5519">
              <w:t xml:space="preserve">Stengiasi kuo gražiau šokti, vaidinti, deklamuoti, dainuoti, groti, piešti, konstruoti. </w:t>
            </w:r>
          </w:p>
          <w:p w:rsidR="00912207" w:rsidRPr="002B5519" w:rsidRDefault="00912207" w:rsidP="008632CD">
            <w:pPr>
              <w:spacing w:after="0" w:line="240" w:lineRule="auto"/>
              <w:jc w:val="both"/>
            </w:pPr>
            <w:r w:rsidRPr="002B5519">
              <w:t>Gėrisi ir grožisi savo menine kūryba</w:t>
            </w:r>
            <w:r>
              <w:t>.</w:t>
            </w:r>
          </w:p>
          <w:p w:rsidR="00912207" w:rsidRPr="00053905" w:rsidRDefault="00912207" w:rsidP="008632CD">
            <w:pPr>
              <w:spacing w:after="0" w:line="240" w:lineRule="auto"/>
              <w:jc w:val="both"/>
            </w:pPr>
          </w:p>
        </w:tc>
        <w:tc>
          <w:tcPr>
            <w:tcW w:w="7393" w:type="dxa"/>
            <w:gridSpan w:val="3"/>
          </w:tcPr>
          <w:p w:rsidR="00912207" w:rsidRPr="002B5519" w:rsidRDefault="00912207" w:rsidP="008632CD">
            <w:pPr>
              <w:spacing w:after="0" w:line="240" w:lineRule="auto"/>
              <w:jc w:val="both"/>
            </w:pPr>
            <w:r w:rsidRPr="002B5519">
              <w:t>Sudaryti sąlygas vaikams dalyvauti ar stebėti kuo daugiau ir įvairesnių muzikinių, vaidybinių renginių, koncertų, lankytis parodose, muzie</w:t>
            </w:r>
            <w:r>
              <w:t>j</w:t>
            </w:r>
            <w:r w:rsidRPr="002B5519">
              <w:t xml:space="preserve">uose, teatre, miesto šventėse, mugėse, cirke ir kitur. </w:t>
            </w:r>
          </w:p>
          <w:p w:rsidR="00912207" w:rsidRPr="002B5519" w:rsidRDefault="00912207" w:rsidP="008632CD">
            <w:pPr>
              <w:spacing w:after="0" w:line="240" w:lineRule="auto"/>
              <w:jc w:val="both"/>
            </w:pPr>
            <w:r w:rsidRPr="002B5519">
              <w:t xml:space="preserve">Pasikalbėti apie patirtus įspūdžius, pasidalyti savo mintimis, emocijomis, pasidžiaugti pastebėtu grožiu. </w:t>
            </w:r>
          </w:p>
          <w:p w:rsidR="00912207" w:rsidRPr="002B5519" w:rsidRDefault="00912207" w:rsidP="008632CD">
            <w:pPr>
              <w:spacing w:after="0" w:line="240" w:lineRule="auto"/>
              <w:jc w:val="both"/>
            </w:pPr>
            <w:r w:rsidRPr="002B5519">
              <w:t xml:space="preserve">Žiūrėti lėlių ir dramos vaidinimų, klausytis jų įrašų, žiūrėti animacinių filmukų. </w:t>
            </w:r>
          </w:p>
          <w:p w:rsidR="00912207" w:rsidRPr="002B5519" w:rsidRDefault="00912207" w:rsidP="008632CD">
            <w:pPr>
              <w:spacing w:after="0" w:line="240" w:lineRule="auto"/>
              <w:jc w:val="both"/>
            </w:pPr>
            <w:r w:rsidRPr="002B5519">
              <w:t>Skatinti pastebėti subti</w:t>
            </w:r>
            <w:r>
              <w:t>lesnes</w:t>
            </w:r>
            <w:r w:rsidRPr="002B5519">
              <w:t xml:space="preserve"> veikėjų kalbos intonacijų, poelgių, veiksmų, kostiumų, lydinčios muzikos, dekoracijų detales. </w:t>
            </w:r>
          </w:p>
          <w:p w:rsidR="00912207" w:rsidRPr="002B5519" w:rsidRDefault="00912207" w:rsidP="008632CD">
            <w:pPr>
              <w:spacing w:after="0" w:line="240" w:lineRule="auto"/>
              <w:jc w:val="both"/>
            </w:pPr>
            <w:r w:rsidRPr="002B5519">
              <w:t xml:space="preserve">Sudaryti galimybę vaikui, kitiems girdint ir matant, pasidžiaugti savo ir kitų kūryba bei kasdiene veikla. </w:t>
            </w:r>
          </w:p>
          <w:p w:rsidR="00912207" w:rsidRPr="002B5519" w:rsidRDefault="00912207" w:rsidP="008632CD">
            <w:pPr>
              <w:spacing w:after="0" w:line="240" w:lineRule="auto"/>
              <w:jc w:val="both"/>
            </w:pPr>
            <w:r w:rsidRPr="002B5519">
              <w:t xml:space="preserve">Demonstruoti jo kūrinėlius, ruošti visų vaikų arba autorines parodėles, sudaryti individualius albumus arba kaupti skenuotų kūrinių elektroninius variantus, juos retkarčiais persiųsti tėveliams, kad vaikas girdėtų ir jų pagyrimą bei atsiliepimus. </w:t>
            </w:r>
          </w:p>
          <w:p w:rsidR="00912207" w:rsidRPr="00053905" w:rsidRDefault="00912207" w:rsidP="008632CD">
            <w:pPr>
              <w:spacing w:after="0" w:line="240" w:lineRule="auto"/>
              <w:jc w:val="both"/>
            </w:pPr>
            <w:r w:rsidRPr="002B5519">
              <w:lastRenderedPageBreak/>
              <w:t>Palaikyti ir skatinti vaiko norą siekti grožio, pagirti už jo pastangas, parodyti kitiems, užrašyti vaiko pasakojimą ir prisegti prie demonstruojamo darbelio, kad pamatytų, kad jo noras siekti groži</w:t>
            </w:r>
            <w:r w:rsidR="00B20511">
              <w:t>o yra pastebėtas ir vertinamas.</w:t>
            </w:r>
          </w:p>
        </w:tc>
      </w:tr>
      <w:tr w:rsidR="00912207" w:rsidTr="00AC6626">
        <w:tc>
          <w:tcPr>
            <w:tcW w:w="7465" w:type="dxa"/>
          </w:tcPr>
          <w:p w:rsidR="00912207" w:rsidRDefault="00912207" w:rsidP="008632CD">
            <w:pPr>
              <w:spacing w:after="0" w:line="240" w:lineRule="auto"/>
              <w:jc w:val="both"/>
            </w:pPr>
            <w:r w:rsidRPr="002B5519">
              <w:lastRenderedPageBreak/>
              <w:t xml:space="preserve">Pastebi papuoštą aplinką, meno kūrinius ir pasako, kas jam gražu. </w:t>
            </w:r>
          </w:p>
          <w:p w:rsidR="00912207" w:rsidRPr="002B5519" w:rsidRDefault="00912207" w:rsidP="008632CD">
            <w:pPr>
              <w:spacing w:after="0" w:line="240" w:lineRule="auto"/>
              <w:jc w:val="both"/>
            </w:pPr>
            <w:r w:rsidRPr="002B5519">
              <w:t>Palankiai vertina savo ir kitų kūrybinę veiklą, pasako vieną kitą argumentą, kodėl gražu</w:t>
            </w:r>
            <w:r>
              <w:t>.</w:t>
            </w:r>
          </w:p>
          <w:p w:rsidR="00912207" w:rsidRPr="00053905" w:rsidRDefault="00912207" w:rsidP="008632CD">
            <w:pPr>
              <w:spacing w:after="0" w:line="240" w:lineRule="auto"/>
              <w:jc w:val="both"/>
            </w:pPr>
          </w:p>
        </w:tc>
        <w:tc>
          <w:tcPr>
            <w:tcW w:w="7393" w:type="dxa"/>
            <w:gridSpan w:val="3"/>
          </w:tcPr>
          <w:p w:rsidR="00912207" w:rsidRDefault="00912207" w:rsidP="008632CD">
            <w:pPr>
              <w:spacing w:after="0" w:line="240" w:lineRule="auto"/>
              <w:jc w:val="both"/>
            </w:pPr>
            <w:r w:rsidRPr="002B5519">
              <w:t>Skatinti vaikus aptarti stebėtą ar klausytą meno kūrinį</w:t>
            </w:r>
            <w:r>
              <w:t>.</w:t>
            </w:r>
          </w:p>
          <w:p w:rsidR="00B20511" w:rsidRDefault="00912207" w:rsidP="008632CD">
            <w:pPr>
              <w:spacing w:after="0" w:line="240" w:lineRule="auto"/>
              <w:jc w:val="both"/>
            </w:pPr>
            <w:r w:rsidRPr="002B5519">
              <w:t>Skatinti geranoriškai vertinti kitų saviraiškos ir kūrybos bandymus, išsakyti savo i</w:t>
            </w:r>
            <w:r>
              <w:t xml:space="preserve">r gerbti kitų nuomonę. </w:t>
            </w:r>
          </w:p>
          <w:p w:rsidR="00912207" w:rsidRDefault="00912207" w:rsidP="008632CD">
            <w:pPr>
              <w:spacing w:after="0" w:line="240" w:lineRule="auto"/>
              <w:jc w:val="both"/>
            </w:pPr>
            <w:r>
              <w:t xml:space="preserve"> K</w:t>
            </w:r>
            <w:r w:rsidRPr="002B5519">
              <w:t>omentuoti</w:t>
            </w:r>
            <w:r>
              <w:t xml:space="preserve"> kūrinius.</w:t>
            </w:r>
          </w:p>
          <w:p w:rsidR="00912207" w:rsidRDefault="00912207" w:rsidP="008632CD">
            <w:pPr>
              <w:spacing w:after="0" w:line="240" w:lineRule="auto"/>
              <w:jc w:val="both"/>
            </w:pPr>
            <w:r w:rsidRPr="003D4150">
              <w:t xml:space="preserve">Sudaryti sąlygas suprasti aplinkos grožio svarbą ir jį vertinti. </w:t>
            </w:r>
          </w:p>
          <w:p w:rsidR="00912207" w:rsidRPr="003D4150" w:rsidRDefault="00912207" w:rsidP="008632CD">
            <w:pPr>
              <w:spacing w:after="0" w:line="240" w:lineRule="auto"/>
              <w:jc w:val="both"/>
            </w:pPr>
            <w:r w:rsidRPr="003D4150">
              <w:t xml:space="preserve">Patiems dalyvauti jį </w:t>
            </w:r>
            <w:r>
              <w:t>puoselėjant: nelaužyti medž</w:t>
            </w:r>
            <w:r w:rsidRPr="003D4150">
              <w:t>ių, neskriausti gyvūnėlių, dalyvauti medelių sodinimo akcijose, atskrendančių paukščių sutiktuvėse ir kt. Gėrėtis</w:t>
            </w:r>
            <w:r>
              <w:t xml:space="preserve"> gerai atliktu darbu, išsakyti </w:t>
            </w:r>
            <w:r w:rsidRPr="003D4150">
              <w:t>nuomonę apie prastą.</w:t>
            </w:r>
          </w:p>
          <w:p w:rsidR="00912207" w:rsidRPr="003D4150" w:rsidRDefault="00912207" w:rsidP="008632CD">
            <w:pPr>
              <w:spacing w:after="0" w:line="240" w:lineRule="auto"/>
              <w:jc w:val="both"/>
            </w:pPr>
            <w:r w:rsidRPr="003D4150">
              <w:t>Pratinti gražiai elgtis viešose vietose (teatre, koncerte, parodoje, prekybos centre).</w:t>
            </w:r>
          </w:p>
          <w:p w:rsidR="00912207" w:rsidRDefault="00912207" w:rsidP="008632CD">
            <w:pPr>
              <w:spacing w:after="0" w:line="240" w:lineRule="auto"/>
              <w:jc w:val="both"/>
            </w:pPr>
            <w:r w:rsidRPr="003D4150">
              <w:t>Skatinti suprasti ir atskirti, kokia išvaizda gali būti pavadinta gražia, akcentuojant tai, ką patys gali padaryti, kad atrodytų g</w:t>
            </w:r>
            <w:r>
              <w:t>ražiai.</w:t>
            </w:r>
          </w:p>
          <w:p w:rsidR="00912207" w:rsidRPr="003D4150" w:rsidRDefault="00912207" w:rsidP="008632CD">
            <w:pPr>
              <w:spacing w:after="0" w:line="240" w:lineRule="auto"/>
              <w:jc w:val="both"/>
            </w:pPr>
            <w:r>
              <w:t>Siek</w:t>
            </w:r>
            <w:r w:rsidRPr="003D4150">
              <w:t>t</w:t>
            </w:r>
            <w:r>
              <w:t>i</w:t>
            </w:r>
            <w:r w:rsidRPr="003D4150">
              <w:t>, jog vaikas ugdytųsi gebėjimą pamatyti bei tinkamai vertinti sav</w:t>
            </w:r>
            <w:r>
              <w:t>o ir kitų išorės grožį, ieškoti tinkamiausių būdų.</w:t>
            </w:r>
          </w:p>
          <w:p w:rsidR="00912207" w:rsidRPr="003D4150" w:rsidRDefault="00912207" w:rsidP="008632CD">
            <w:pPr>
              <w:spacing w:after="0" w:line="240" w:lineRule="auto"/>
              <w:jc w:val="both"/>
            </w:pPr>
            <w:r>
              <w:t>Pasivaikščiojimo metu</w:t>
            </w:r>
            <w:r w:rsidRPr="003D4150">
              <w:t xml:space="preserve"> lauke ar darželio aplinkoje </w:t>
            </w:r>
            <w:r>
              <w:t>pastebėti</w:t>
            </w:r>
            <w:r w:rsidRPr="003D4150">
              <w:t xml:space="preserve"> ir įsižiūrėti į detales, atrasti gražius daiktus, gamtos ar miesto vaizdus. </w:t>
            </w:r>
          </w:p>
          <w:p w:rsidR="00912207" w:rsidRDefault="00912207" w:rsidP="008632CD">
            <w:pPr>
              <w:spacing w:after="0" w:line="240" w:lineRule="auto"/>
              <w:jc w:val="both"/>
            </w:pPr>
            <w:r>
              <w:t>Esant galimybei fotografuoti</w:t>
            </w:r>
            <w:r w:rsidRPr="003D4150">
              <w:t>, kaupti atspausdintus arba elektroninius vaizdus, peržiūrėti naudojant multimediją.</w:t>
            </w:r>
          </w:p>
          <w:p w:rsidR="00912207" w:rsidRPr="003D4150" w:rsidRDefault="00912207" w:rsidP="008632CD">
            <w:pPr>
              <w:spacing w:after="0" w:line="240" w:lineRule="auto"/>
              <w:jc w:val="both"/>
            </w:pPr>
            <w:r w:rsidRPr="003D4150">
              <w:t>Džiaugtis pastabumu, gražiais užfiksuotais vaizdais</w:t>
            </w:r>
            <w:r>
              <w:t>.</w:t>
            </w:r>
          </w:p>
          <w:p w:rsidR="00912207" w:rsidRPr="003D4150" w:rsidRDefault="00912207" w:rsidP="008632CD">
            <w:pPr>
              <w:spacing w:after="0" w:line="240" w:lineRule="auto"/>
              <w:jc w:val="both"/>
            </w:pPr>
            <w:r w:rsidRPr="003D4150">
              <w:t>Kalbėtis, ką jis pats pakeistų aplinkoje, kad būtų gražiau, kurti ir realizuoti įvairius projektus.</w:t>
            </w:r>
          </w:p>
          <w:p w:rsidR="00912207" w:rsidRPr="003D4150" w:rsidRDefault="00912207" w:rsidP="008632CD">
            <w:pPr>
              <w:spacing w:after="0" w:line="240" w:lineRule="auto"/>
              <w:jc w:val="both"/>
            </w:pPr>
            <w:r>
              <w:t>D</w:t>
            </w:r>
            <w:r w:rsidRPr="003D4150">
              <w:t>iskutuoti, išnaudoti visas galimybes vaiko estetinėms vertybėms puoselėti</w:t>
            </w:r>
            <w:r>
              <w:t>.</w:t>
            </w:r>
          </w:p>
          <w:p w:rsidR="00912207" w:rsidRDefault="00912207" w:rsidP="008632CD">
            <w:pPr>
              <w:spacing w:after="0" w:line="240" w:lineRule="auto"/>
              <w:jc w:val="both"/>
            </w:pPr>
            <w:r w:rsidRPr="003D4150">
              <w:t>Dažnai klausytis įvairių muzikos kūrinių (dainų, šokių, simfoninės muzikos, operos ar baleto ištraukų), paskatinti vaikus susikaupti, išklau</w:t>
            </w:r>
            <w:r>
              <w:t xml:space="preserve">sius savo mintimis pasidalyti </w:t>
            </w:r>
            <w:r w:rsidRPr="003D4150">
              <w:t xml:space="preserve">su pedagogu ir draugais. </w:t>
            </w:r>
          </w:p>
          <w:p w:rsidR="00912207" w:rsidRPr="003D4150" w:rsidRDefault="00912207" w:rsidP="008632CD">
            <w:pPr>
              <w:spacing w:after="0" w:line="240" w:lineRule="auto"/>
              <w:jc w:val="both"/>
            </w:pPr>
            <w:r w:rsidRPr="003D4150">
              <w:t xml:space="preserve">Užduoti klausimų apie skambėjusią muziką, atlikėjus. </w:t>
            </w:r>
          </w:p>
          <w:p w:rsidR="00912207" w:rsidRDefault="00912207" w:rsidP="008632CD">
            <w:pPr>
              <w:spacing w:after="0" w:line="240" w:lineRule="auto"/>
              <w:jc w:val="both"/>
            </w:pPr>
            <w:r w:rsidRPr="003D4150">
              <w:t xml:space="preserve">Skatinti aptarti stebėtą šokį, atkreipti dėmesį į šokėjų judesius, kostiumus, </w:t>
            </w:r>
            <w:r w:rsidRPr="003D4150">
              <w:lastRenderedPageBreak/>
              <w:t xml:space="preserve">šokio muziką ir pan. </w:t>
            </w:r>
          </w:p>
          <w:p w:rsidR="00912207" w:rsidRPr="003D4150" w:rsidRDefault="00912207" w:rsidP="008632CD">
            <w:pPr>
              <w:spacing w:after="0" w:line="240" w:lineRule="auto"/>
              <w:jc w:val="both"/>
            </w:pPr>
            <w:r w:rsidRPr="003D4150">
              <w:t>Skatinti reikšti įvairią nuomonę leidžiant suprasti, kad visokia nuomonė yra priimtina</w:t>
            </w:r>
            <w:r>
              <w:t>.</w:t>
            </w:r>
          </w:p>
          <w:p w:rsidR="00912207" w:rsidRPr="003D4150" w:rsidRDefault="00912207" w:rsidP="008632CD">
            <w:pPr>
              <w:spacing w:after="0" w:line="240" w:lineRule="auto"/>
              <w:jc w:val="both"/>
            </w:pPr>
            <w:r w:rsidRPr="003D4150">
              <w:t xml:space="preserve">Pasamprotauti, ką teatre veikia aktorius, suteikti galimybę pasikalbėti, užduoti jiems klausimų apie teatrą. </w:t>
            </w:r>
          </w:p>
          <w:p w:rsidR="00912207" w:rsidRPr="003D4150" w:rsidRDefault="00912207" w:rsidP="008632CD">
            <w:pPr>
              <w:spacing w:after="0" w:line="240" w:lineRule="auto"/>
              <w:jc w:val="both"/>
            </w:pPr>
            <w:r w:rsidRPr="003D4150">
              <w:t xml:space="preserve">Kalbėtis vaikui suprantama kalba apie vizualaus meno kūrinius ir jų kūrybos raiškos priemones – kompoziciją, spalvą, formą, siluetą, proporcijas, padėtį erdvėje ir </w:t>
            </w:r>
            <w:r>
              <w:t>p</w:t>
            </w:r>
            <w:r w:rsidRPr="003D4150">
              <w:t>lokštumoje</w:t>
            </w:r>
            <w:r>
              <w:t>.</w:t>
            </w:r>
          </w:p>
          <w:p w:rsidR="00912207" w:rsidRDefault="00912207" w:rsidP="008632CD">
            <w:pPr>
              <w:spacing w:after="0" w:line="240" w:lineRule="auto"/>
              <w:jc w:val="both"/>
            </w:pPr>
            <w:r w:rsidRPr="003D4150">
              <w:t>Paskatinti realizuoti kilusius sumanymus čia ir dabar</w:t>
            </w:r>
            <w:r>
              <w:t xml:space="preserve">. </w:t>
            </w:r>
          </w:p>
          <w:p w:rsidR="00B20511" w:rsidRPr="00053905" w:rsidRDefault="00912207" w:rsidP="008632CD">
            <w:pPr>
              <w:spacing w:after="0" w:line="240" w:lineRule="auto"/>
              <w:jc w:val="both"/>
            </w:pPr>
            <w:r w:rsidRPr="003D4150">
              <w:t>Diskutuoti ieškant vienokių ar kitokių meninių sprendimų</w:t>
            </w:r>
            <w:r>
              <w:t>.</w:t>
            </w:r>
          </w:p>
        </w:tc>
      </w:tr>
      <w:tr w:rsidR="00912207" w:rsidTr="00AC6626">
        <w:tc>
          <w:tcPr>
            <w:tcW w:w="14858" w:type="dxa"/>
            <w:gridSpan w:val="4"/>
          </w:tcPr>
          <w:p w:rsidR="00912207" w:rsidRPr="008632CD" w:rsidRDefault="00912207" w:rsidP="008632CD">
            <w:pPr>
              <w:spacing w:after="0" w:line="240" w:lineRule="auto"/>
              <w:jc w:val="center"/>
              <w:rPr>
                <w:b/>
              </w:rPr>
            </w:pPr>
            <w:r w:rsidRPr="008632CD">
              <w:rPr>
                <w:b/>
              </w:rPr>
              <w:lastRenderedPageBreak/>
              <w:t>6 žingsnis. Kūrybiškumas</w:t>
            </w:r>
          </w:p>
          <w:p w:rsidR="00912207" w:rsidRPr="008632CD" w:rsidRDefault="00912207" w:rsidP="008632CD">
            <w:pPr>
              <w:spacing w:after="0" w:line="240" w:lineRule="auto"/>
              <w:jc w:val="center"/>
              <w:rPr>
                <w:b/>
              </w:rPr>
            </w:pPr>
          </w:p>
        </w:tc>
      </w:tr>
      <w:tr w:rsidR="00912207" w:rsidTr="00AC6626">
        <w:tc>
          <w:tcPr>
            <w:tcW w:w="7465" w:type="dxa"/>
          </w:tcPr>
          <w:p w:rsidR="00912207" w:rsidRPr="00053905" w:rsidRDefault="00912207" w:rsidP="008632CD">
            <w:pPr>
              <w:spacing w:after="0" w:line="240" w:lineRule="auto"/>
              <w:jc w:val="both"/>
            </w:pPr>
            <w:r w:rsidRPr="00E578AD">
              <w:t>Nori atlikti ir suprasti vis daugiau naujų, nežinomų dalykų.</w:t>
            </w:r>
          </w:p>
        </w:tc>
        <w:tc>
          <w:tcPr>
            <w:tcW w:w="7393" w:type="dxa"/>
            <w:gridSpan w:val="3"/>
          </w:tcPr>
          <w:p w:rsidR="00912207" w:rsidRDefault="00912207" w:rsidP="008632CD">
            <w:pPr>
              <w:spacing w:after="0" w:line="240" w:lineRule="auto"/>
              <w:jc w:val="both"/>
            </w:pPr>
            <w:r w:rsidRPr="00E578AD">
              <w:t>Siūlyti įvairios veiklos ne tik patalpoje, bet ir lauke, skatinant pamatyti naujus, iki tol nepastebėtus įvairius gamtos reiš</w:t>
            </w:r>
            <w:r>
              <w:t>kinius skirtingais metų laikais.</w:t>
            </w:r>
          </w:p>
          <w:p w:rsidR="00912207" w:rsidRDefault="00912207" w:rsidP="008632CD">
            <w:pPr>
              <w:spacing w:after="0" w:line="240" w:lineRule="auto"/>
              <w:jc w:val="both"/>
            </w:pPr>
            <w:r>
              <w:t>S</w:t>
            </w:r>
            <w:r w:rsidRPr="00E578AD">
              <w:t>tebė</w:t>
            </w:r>
            <w:r>
              <w:t xml:space="preserve">ti augalų, paukščių gyvenimą. </w:t>
            </w:r>
          </w:p>
          <w:p w:rsidR="00912207" w:rsidRDefault="00912207" w:rsidP="008632CD">
            <w:pPr>
              <w:spacing w:after="0" w:line="240" w:lineRule="auto"/>
              <w:jc w:val="both"/>
            </w:pPr>
            <w:r w:rsidRPr="00E578AD">
              <w:t xml:space="preserve">Nuolat atkreipti dėmesį į visus žmogaus pojūčius. </w:t>
            </w:r>
          </w:p>
          <w:p w:rsidR="00912207" w:rsidRPr="00053905" w:rsidRDefault="00912207" w:rsidP="008632CD">
            <w:pPr>
              <w:spacing w:after="0" w:line="240" w:lineRule="auto"/>
              <w:jc w:val="both"/>
            </w:pPr>
            <w:r w:rsidRPr="00E578AD">
              <w:t>Mokytis pastebėti, įsiklausyti, užuosti, paliesti ir  pajusti.</w:t>
            </w:r>
          </w:p>
        </w:tc>
      </w:tr>
      <w:tr w:rsidR="00912207" w:rsidTr="00AC6626">
        <w:tc>
          <w:tcPr>
            <w:tcW w:w="7465" w:type="dxa"/>
          </w:tcPr>
          <w:p w:rsidR="00912207" w:rsidRPr="00053905" w:rsidRDefault="00912207" w:rsidP="008632CD">
            <w:pPr>
              <w:spacing w:after="0" w:line="240" w:lineRule="auto"/>
              <w:jc w:val="both"/>
            </w:pPr>
            <w:r w:rsidRPr="00E578AD">
              <w:t>Kelia probleminius klausimus, diskutuoja, svarsto, įsivaizduoja, fantazuoja</w:t>
            </w:r>
            <w:r>
              <w:t>.</w:t>
            </w:r>
          </w:p>
        </w:tc>
        <w:tc>
          <w:tcPr>
            <w:tcW w:w="7393" w:type="dxa"/>
            <w:gridSpan w:val="3"/>
          </w:tcPr>
          <w:p w:rsidR="00912207" w:rsidRDefault="00912207" w:rsidP="008632CD">
            <w:pPr>
              <w:spacing w:after="0" w:line="240" w:lineRule="auto"/>
              <w:jc w:val="both"/>
            </w:pPr>
            <w:r>
              <w:t xml:space="preserve">Kelti probleminius klausimus.    </w:t>
            </w:r>
          </w:p>
          <w:p w:rsidR="00912207" w:rsidRDefault="00912207" w:rsidP="008632CD">
            <w:pPr>
              <w:spacing w:after="0" w:line="240" w:lineRule="auto"/>
              <w:jc w:val="both"/>
            </w:pPr>
            <w:r>
              <w:t>I</w:t>
            </w:r>
            <w:r w:rsidRPr="00E578AD">
              <w:t>švardyti kuo daugiau daikto naudojimo būdų (pvz., kaip dar galima  panaudoti šaukštą, plastiki</w:t>
            </w:r>
            <w:r>
              <w:t>nius butelius?).</w:t>
            </w:r>
          </w:p>
          <w:p w:rsidR="00912207" w:rsidRDefault="00912207" w:rsidP="008632CD">
            <w:pPr>
              <w:spacing w:after="0" w:line="240" w:lineRule="auto"/>
              <w:jc w:val="both"/>
            </w:pPr>
            <w:r>
              <w:t>P</w:t>
            </w:r>
            <w:r w:rsidRPr="00E578AD">
              <w:t>rašoma suvaidinti kokia nors tema trumpą siužetą, padalijus vaikus į dvi grupeles (vieni vaidina,</w:t>
            </w:r>
            <w:r>
              <w:t xml:space="preserve"> kiti spėja, kas ten vaidinama).     </w:t>
            </w:r>
          </w:p>
          <w:p w:rsidR="00912207" w:rsidRDefault="00912207" w:rsidP="008632CD">
            <w:pPr>
              <w:spacing w:after="0" w:line="240" w:lineRule="auto"/>
              <w:jc w:val="both"/>
            </w:pPr>
            <w:r>
              <w:t xml:space="preserve">Pasakos kūrimas sėdint ratu.   </w:t>
            </w:r>
          </w:p>
          <w:p w:rsidR="00912207" w:rsidRPr="00053905" w:rsidRDefault="00912207" w:rsidP="008632CD">
            <w:pPr>
              <w:spacing w:after="0" w:line="240" w:lineRule="auto"/>
              <w:jc w:val="both"/>
            </w:pPr>
            <w:r>
              <w:t>F</w:t>
            </w:r>
            <w:r w:rsidRPr="00E578AD">
              <w:t>antastinio gyvūno pieš</w:t>
            </w:r>
            <w:r w:rsidR="00B20511">
              <w:t xml:space="preserve">imas (po vieną ar grupelėse). </w:t>
            </w:r>
          </w:p>
        </w:tc>
      </w:tr>
      <w:tr w:rsidR="00912207" w:rsidTr="00AC6626">
        <w:tc>
          <w:tcPr>
            <w:tcW w:w="7465" w:type="dxa"/>
          </w:tcPr>
          <w:p w:rsidR="00912207" w:rsidRPr="00053905" w:rsidRDefault="00912207" w:rsidP="008632CD">
            <w:pPr>
              <w:spacing w:after="0" w:line="240" w:lineRule="auto"/>
              <w:jc w:val="both"/>
            </w:pPr>
            <w:r w:rsidRPr="00E578AD">
              <w:t>Ieško atsakymų, naujų idėjų, netikėtų sprendimų, neįprastų medžiagų, priemonių, atlikimo variantų</w:t>
            </w:r>
            <w:r w:rsidR="00B20511">
              <w:t>.</w:t>
            </w:r>
          </w:p>
        </w:tc>
        <w:tc>
          <w:tcPr>
            <w:tcW w:w="7393" w:type="dxa"/>
            <w:gridSpan w:val="3"/>
          </w:tcPr>
          <w:p w:rsidR="00912207" w:rsidRPr="00053905" w:rsidRDefault="00912207" w:rsidP="008632CD">
            <w:pPr>
              <w:spacing w:after="0" w:line="240" w:lineRule="auto"/>
              <w:jc w:val="both"/>
            </w:pPr>
            <w:r w:rsidRPr="00E578AD">
              <w:t>Kurti žaidybinę ir tyrinėjimo aplinką suteikiant įvairių reikiamų priemonių ir medžiagų</w:t>
            </w:r>
            <w:r>
              <w:t>.</w:t>
            </w:r>
          </w:p>
        </w:tc>
      </w:tr>
      <w:tr w:rsidR="00912207" w:rsidTr="00AC6626">
        <w:tc>
          <w:tcPr>
            <w:tcW w:w="7465" w:type="dxa"/>
          </w:tcPr>
          <w:p w:rsidR="00912207" w:rsidRPr="00053905" w:rsidRDefault="00912207" w:rsidP="008632CD">
            <w:pPr>
              <w:spacing w:after="0" w:line="240" w:lineRule="auto"/>
              <w:jc w:val="both"/>
            </w:pPr>
            <w:r w:rsidRPr="00E578AD">
              <w:t>Drąsiai, savitai eksperimentuoja, nebijo suklysti, daryti kitaip.</w:t>
            </w:r>
          </w:p>
        </w:tc>
        <w:tc>
          <w:tcPr>
            <w:tcW w:w="7393" w:type="dxa"/>
            <w:gridSpan w:val="3"/>
          </w:tcPr>
          <w:p w:rsidR="00912207" w:rsidRPr="00053905" w:rsidRDefault="00912207" w:rsidP="008632CD">
            <w:pPr>
              <w:spacing w:after="0" w:line="240" w:lineRule="auto"/>
              <w:jc w:val="both"/>
            </w:pPr>
            <w:r w:rsidRPr="00E578AD">
              <w:t>Skatinti perkurti pasakas</w:t>
            </w:r>
            <w:r w:rsidR="00B20511">
              <w:t>.</w:t>
            </w:r>
          </w:p>
        </w:tc>
      </w:tr>
    </w:tbl>
    <w:p w:rsidR="00FB4AA2" w:rsidRPr="00C13C15" w:rsidRDefault="00FB4AA2" w:rsidP="00C13C15">
      <w:pPr>
        <w:spacing w:after="0" w:line="240" w:lineRule="auto"/>
        <w:rPr>
          <w:b/>
        </w:rPr>
      </w:pPr>
    </w:p>
    <w:p w:rsidR="00C02112" w:rsidRDefault="00C02112" w:rsidP="00E008BB">
      <w:pPr>
        <w:pStyle w:val="Sraopastraipa"/>
        <w:spacing w:after="0" w:line="240" w:lineRule="auto"/>
        <w:ind w:left="1080"/>
        <w:jc w:val="center"/>
        <w:rPr>
          <w:b/>
        </w:rPr>
      </w:pPr>
    </w:p>
    <w:p w:rsidR="00C02112" w:rsidRDefault="00C02112" w:rsidP="00E008BB">
      <w:pPr>
        <w:pStyle w:val="Sraopastraipa"/>
        <w:spacing w:after="0" w:line="240" w:lineRule="auto"/>
        <w:ind w:left="1080"/>
        <w:jc w:val="center"/>
        <w:rPr>
          <w:b/>
        </w:rPr>
      </w:pPr>
    </w:p>
    <w:p w:rsidR="00C02112" w:rsidRDefault="00C02112" w:rsidP="00E008BB">
      <w:pPr>
        <w:pStyle w:val="Sraopastraipa"/>
        <w:spacing w:after="0" w:line="240" w:lineRule="auto"/>
        <w:ind w:left="1080"/>
        <w:jc w:val="center"/>
        <w:rPr>
          <w:b/>
        </w:rPr>
      </w:pPr>
    </w:p>
    <w:p w:rsidR="00912207" w:rsidRDefault="00C16024" w:rsidP="00E008BB">
      <w:pPr>
        <w:pStyle w:val="Sraopastraipa"/>
        <w:spacing w:after="0" w:line="240" w:lineRule="auto"/>
        <w:ind w:left="1080"/>
        <w:jc w:val="center"/>
        <w:rPr>
          <w:b/>
        </w:rPr>
      </w:pPr>
      <w:r>
        <w:rPr>
          <w:b/>
        </w:rPr>
        <w:lastRenderedPageBreak/>
        <w:t>V.</w:t>
      </w:r>
      <w:r w:rsidR="00912207" w:rsidRPr="000721F9">
        <w:rPr>
          <w:b/>
        </w:rPr>
        <w:t>UGD</w:t>
      </w:r>
      <w:r w:rsidR="00E008BB">
        <w:rPr>
          <w:b/>
        </w:rPr>
        <w:t>YMO PASIEKIMAI IR JŲ VERTINIMAS</w:t>
      </w:r>
    </w:p>
    <w:p w:rsidR="00E008BB" w:rsidRPr="00E008BB" w:rsidRDefault="00E008BB" w:rsidP="00E008BB">
      <w:pPr>
        <w:pStyle w:val="Sraopastraipa"/>
        <w:spacing w:after="0" w:line="240" w:lineRule="auto"/>
        <w:ind w:left="1080"/>
        <w:jc w:val="center"/>
        <w:rPr>
          <w:b/>
        </w:rPr>
      </w:pPr>
    </w:p>
    <w:p w:rsidR="00C16024" w:rsidRDefault="00912207" w:rsidP="00C13C15">
      <w:pPr>
        <w:spacing w:after="0" w:line="360" w:lineRule="auto"/>
        <w:ind w:firstLine="1080"/>
        <w:jc w:val="both"/>
      </w:pPr>
      <w:r w:rsidRPr="00FA2ADF">
        <w:t>Pažangos ir pasiekimų vertinimas svarbus visiems ugdymo dalyviams – vaikams, pedagog</w:t>
      </w:r>
      <w:r w:rsidR="004E7EC7">
        <w:t xml:space="preserve">ams, tėvams. </w:t>
      </w:r>
      <w:r w:rsidRPr="00FA2ADF">
        <w:t xml:space="preserve"> Tik įvertinę vaiko raidos pakopą, jo dabartinius pasiekimus, gebėjimus, žinodami jo poreikius, pomėgius, galime planuoti veiklą, kurti aplinką, pasirinkti tinkamiausias priemones, būdus ir metodus siekti pažangos.</w:t>
      </w:r>
    </w:p>
    <w:p w:rsidR="00912207" w:rsidRPr="00C16024" w:rsidRDefault="00C13C15" w:rsidP="00C16024">
      <w:pPr>
        <w:spacing w:after="0" w:line="360" w:lineRule="auto"/>
        <w:jc w:val="both"/>
      </w:pPr>
      <w:r>
        <w:rPr>
          <w:b/>
        </w:rPr>
        <w:t>`</w:t>
      </w:r>
      <w:r w:rsidR="00C10679">
        <w:rPr>
          <w:b/>
        </w:rPr>
        <w:tab/>
      </w:r>
      <w:r w:rsidR="00912207" w:rsidRPr="00022E73">
        <w:rPr>
          <w:b/>
        </w:rPr>
        <w:t>Vertinimo paskirtis:</w:t>
      </w:r>
    </w:p>
    <w:p w:rsidR="00912207" w:rsidRPr="00FA2ADF" w:rsidRDefault="00912207" w:rsidP="00FA2ADF">
      <w:pPr>
        <w:numPr>
          <w:ilvl w:val="0"/>
          <w:numId w:val="16"/>
        </w:numPr>
        <w:spacing w:after="0" w:line="360" w:lineRule="auto"/>
        <w:jc w:val="both"/>
      </w:pPr>
      <w:r w:rsidRPr="00FA2ADF">
        <w:t xml:space="preserve">Padėti vaikui pažinti save, </w:t>
      </w:r>
      <w:r w:rsidRPr="0052389B">
        <w:t>suprasti savo ypatybes</w:t>
      </w:r>
      <w:r w:rsidRPr="00FA2ADF">
        <w:t>, bręsti kaip asmenybei.</w:t>
      </w:r>
    </w:p>
    <w:p w:rsidR="00912207" w:rsidRPr="00FA2ADF" w:rsidRDefault="00912207" w:rsidP="00FA2ADF">
      <w:pPr>
        <w:numPr>
          <w:ilvl w:val="0"/>
          <w:numId w:val="16"/>
        </w:numPr>
        <w:spacing w:after="0" w:line="360" w:lineRule="auto"/>
        <w:jc w:val="both"/>
      </w:pPr>
      <w:r w:rsidRPr="00FA2ADF">
        <w:t>Kaupti informaciją apie vaiko patirtį, pasiekimus, pažangą. Pedagogui informacija apie vaiko pasiekimus ir pažangą padeda įžvelgti jo vystymosi galimybes, nustatyti problemas, diferencijuoti ir individualizuoti ugdymą ir vertinimą.</w:t>
      </w:r>
    </w:p>
    <w:p w:rsidR="00912207" w:rsidRPr="00FA2ADF" w:rsidRDefault="00912207" w:rsidP="00FA2ADF">
      <w:pPr>
        <w:numPr>
          <w:ilvl w:val="0"/>
          <w:numId w:val="16"/>
        </w:numPr>
        <w:spacing w:after="0" w:line="360" w:lineRule="auto"/>
        <w:jc w:val="both"/>
      </w:pPr>
      <w:r w:rsidRPr="00FA2ADF">
        <w:t>Vertinimo informacija padeda pedagogui įsivertinti savo darbo kokybę, koreguoti ugdymo turinį ir metodus, nustatyti pedagogo ir įstaigos darbo sėkmę, priimti pagrįstus sprendimus dėl tolesnės veiklos.</w:t>
      </w:r>
    </w:p>
    <w:p w:rsidR="00912207" w:rsidRPr="00FA2ADF" w:rsidRDefault="00912207" w:rsidP="008225CA">
      <w:pPr>
        <w:numPr>
          <w:ilvl w:val="0"/>
          <w:numId w:val="16"/>
        </w:numPr>
        <w:spacing w:after="0" w:line="360" w:lineRule="auto"/>
        <w:jc w:val="both"/>
      </w:pPr>
      <w:r w:rsidRPr="00FA2ADF">
        <w:t>Vaiko pasiekimai vertinami ne specialiai sukurtose, bet realaus kasdieninio vaiko gyvenimo situacijose.</w:t>
      </w:r>
    </w:p>
    <w:p w:rsidR="00912207" w:rsidRPr="00FA2ADF" w:rsidRDefault="00912207" w:rsidP="00FA2ADF">
      <w:pPr>
        <w:numPr>
          <w:ilvl w:val="0"/>
          <w:numId w:val="13"/>
        </w:numPr>
        <w:spacing w:after="0" w:line="360" w:lineRule="auto"/>
        <w:jc w:val="both"/>
      </w:pPr>
      <w:r w:rsidRPr="00FA2ADF">
        <w:t>Pagrindinis vaiko pasiekimų vertintojas yra auklėtojas.</w:t>
      </w:r>
    </w:p>
    <w:p w:rsidR="00912207" w:rsidRPr="00FA2ADF" w:rsidRDefault="00912207" w:rsidP="00FA2ADF">
      <w:pPr>
        <w:numPr>
          <w:ilvl w:val="0"/>
          <w:numId w:val="13"/>
        </w:numPr>
        <w:spacing w:after="0" w:line="360" w:lineRule="auto"/>
        <w:jc w:val="both"/>
      </w:pPr>
      <w:r w:rsidRPr="00FA2ADF">
        <w:t>Vaiko pasiekimus gali vertinti kiti įstaigos specialistai.</w:t>
      </w:r>
    </w:p>
    <w:p w:rsidR="00912207" w:rsidRPr="00FA2ADF" w:rsidRDefault="00912207" w:rsidP="00FA2ADF">
      <w:pPr>
        <w:numPr>
          <w:ilvl w:val="0"/>
          <w:numId w:val="13"/>
        </w:numPr>
        <w:spacing w:after="0" w:line="360" w:lineRule="auto"/>
        <w:jc w:val="both"/>
      </w:pPr>
      <w:r w:rsidRPr="00FA2ADF">
        <w:t>Vaiko pasiekimų vertinimo procese gali dalyvauti tėvai, vaikai.</w:t>
      </w:r>
    </w:p>
    <w:p w:rsidR="00912207" w:rsidRPr="00FA2ADF" w:rsidRDefault="00912207" w:rsidP="00C13C15">
      <w:pPr>
        <w:numPr>
          <w:ilvl w:val="0"/>
          <w:numId w:val="13"/>
        </w:numPr>
        <w:spacing w:after="0" w:line="360" w:lineRule="auto"/>
        <w:jc w:val="both"/>
      </w:pPr>
      <w:r w:rsidRPr="00FA2ADF">
        <w:t>Informacija tėvams apie vaiką pateikiama jiems suprantama kalba.</w:t>
      </w:r>
    </w:p>
    <w:p w:rsidR="00912207" w:rsidRPr="00FA2ADF" w:rsidRDefault="00912207" w:rsidP="00C10679">
      <w:pPr>
        <w:spacing w:after="0" w:line="360" w:lineRule="auto"/>
        <w:ind w:firstLine="1296"/>
        <w:rPr>
          <w:b/>
        </w:rPr>
      </w:pPr>
      <w:r w:rsidRPr="00FA2ADF">
        <w:rPr>
          <w:b/>
        </w:rPr>
        <w:t>Vertinimo būdai:</w:t>
      </w:r>
    </w:p>
    <w:p w:rsidR="00912207" w:rsidRDefault="00912207" w:rsidP="00C10679">
      <w:pPr>
        <w:spacing w:after="0" w:line="360" w:lineRule="auto"/>
        <w:ind w:firstLine="1296"/>
        <w:jc w:val="both"/>
      </w:pPr>
      <w:r w:rsidRPr="00FA2ADF">
        <w:t>Vaiko stebėjimas – pagrindinis jo pasiekimų vertinimo būdas. Vaiko fizinė, socialinė, emocinė ir pažinimo veikla vertinama remiantis kasdieniniu vaiko stebėjimu, jo klausymu, išgirdimu, įsiklausymu.</w:t>
      </w:r>
    </w:p>
    <w:p w:rsidR="004F5E49" w:rsidRDefault="00BF17C8" w:rsidP="00C13C15">
      <w:pPr>
        <w:spacing w:after="0" w:line="360" w:lineRule="auto"/>
      </w:pPr>
      <w:r>
        <w:t>Vaikų vertinimas atliekamas analizuojant  realios veiklos, nuotraukų, kalbos užrašų, piešinių ir elgesio rezultatus.</w:t>
      </w:r>
    </w:p>
    <w:p w:rsidR="00C02112" w:rsidRDefault="004F5E49" w:rsidP="004F5E49">
      <w:pPr>
        <w:spacing w:after="0" w:line="360" w:lineRule="auto"/>
      </w:pPr>
      <w:r>
        <w:t xml:space="preserve"> </w:t>
      </w:r>
      <w:r w:rsidR="00C10679">
        <w:tab/>
      </w:r>
    </w:p>
    <w:p w:rsidR="00C02112" w:rsidRDefault="00C02112" w:rsidP="004F5E49">
      <w:pPr>
        <w:spacing w:after="0" w:line="360" w:lineRule="auto"/>
      </w:pPr>
    </w:p>
    <w:p w:rsidR="004F5E49" w:rsidRDefault="00C02112" w:rsidP="004F5E49">
      <w:pPr>
        <w:spacing w:after="0" w:line="360" w:lineRule="auto"/>
        <w:rPr>
          <w:b/>
        </w:rPr>
      </w:pPr>
      <w:r>
        <w:rPr>
          <w:b/>
        </w:rPr>
        <w:lastRenderedPageBreak/>
        <w:t xml:space="preserve">                     </w:t>
      </w:r>
      <w:r w:rsidR="004F5E49" w:rsidRPr="00FA2ADF">
        <w:rPr>
          <w:b/>
        </w:rPr>
        <w:t>Vaiko ugdymo pasiekimų vertinimo tvarka</w:t>
      </w:r>
    </w:p>
    <w:p w:rsidR="004F5E49" w:rsidRPr="00C13C15" w:rsidRDefault="004F5E49" w:rsidP="00C10679">
      <w:pPr>
        <w:spacing w:after="0" w:line="360" w:lineRule="auto"/>
        <w:ind w:firstLine="1296"/>
        <w:jc w:val="both"/>
        <w:rPr>
          <w:b/>
        </w:rPr>
      </w:pPr>
      <w:r w:rsidRPr="00FA2ADF">
        <w:t>Vaikų pasiekimai vertinami du kartus per metus (rudenį ir pavasarį) ir tarpinis vertinimas esant poreikiui (sausio mėn.). Pasiekimų vertinimo mokslo metų pradžioje tikslas – atsižvelgiant į realius vaiko gebėjimus bei patirtį, numatyti vaiko tolesnio ugdymo gaires, išsiaiškinti vaikus, kurie turi specifinių poreikių, pažinti vaiką, jo individualybę, padėti vaikui tapti pripažintam, mėgstamam, įdomiam. Atliekant vaikų pažangos ir pasiekimų vertinimą pedagogas vadovaujasi</w:t>
      </w:r>
      <w:r>
        <w:t xml:space="preserve"> įstaigos ugdymo(si) programa </w:t>
      </w:r>
      <w:r w:rsidRPr="000A5C0A">
        <w:t xml:space="preserve"> kaip kriterijumi, stebint vaikų ugdymąsi ir vertinant jų pasiekimus ir pažangą.</w:t>
      </w:r>
    </w:p>
    <w:p w:rsidR="004F5E49" w:rsidRPr="00FA2ADF" w:rsidRDefault="004F5E49" w:rsidP="00C10679">
      <w:pPr>
        <w:spacing w:after="0" w:line="360" w:lineRule="auto"/>
        <w:ind w:firstLine="1296"/>
        <w:jc w:val="both"/>
      </w:pPr>
      <w:r w:rsidRPr="00FA2ADF">
        <w:t>Vertinimo medžiaga</w:t>
      </w:r>
      <w:r>
        <w:t>, atskleidžianti vaiko pasiekimus</w:t>
      </w:r>
      <w:r w:rsidRPr="00FA2ADF">
        <w:t xml:space="preserve"> </w:t>
      </w:r>
      <w:r>
        <w:rPr>
          <w:color w:val="FF0000"/>
        </w:rPr>
        <w:t xml:space="preserve"> </w:t>
      </w:r>
      <w:r w:rsidRPr="00E10DA6">
        <w:t xml:space="preserve">saugoma </w:t>
      </w:r>
      <w:r w:rsidRPr="00FA2ADF">
        <w:t xml:space="preserve"> vaiko pasiekimų aplanke. Aplanke kaupiami vaiko dailės ir kt. darbeliai, ir/ar sukurtos knygelės, ir/ar vaiko klausimai, ir/ar pasakojimai, ir/ar samprotavimai, ir/ar žodinė kūryba, ir/ar išsakytos idėjos, ir/ar nuotraukos, įvairūs vaiko veiklos stebėjimo už</w:t>
      </w:r>
      <w:r>
        <w:t>rašai,  specialistų komentarai,</w:t>
      </w:r>
      <w:r w:rsidRPr="00FA2ADF">
        <w:t xml:space="preserve"> vertinimo diagramos ir kt.</w:t>
      </w:r>
    </w:p>
    <w:p w:rsidR="004F5E49" w:rsidRPr="00C13C15" w:rsidRDefault="004F5E49" w:rsidP="00C13C15">
      <w:pPr>
        <w:spacing w:after="0" w:line="360" w:lineRule="auto"/>
        <w:jc w:val="both"/>
      </w:pPr>
      <w:r>
        <w:t xml:space="preserve">  </w:t>
      </w:r>
      <w:r w:rsidR="00C10679">
        <w:tab/>
      </w:r>
      <w:r w:rsidRPr="00FA2ADF">
        <w:t>Sukaupta medžiaga naudojama kryptingam ugdomojo proceso planavimui.</w:t>
      </w:r>
    </w:p>
    <w:p w:rsidR="00FB4AA2" w:rsidRDefault="00FB4AA2" w:rsidP="006A007A">
      <w:pPr>
        <w:spacing w:after="0" w:line="360" w:lineRule="auto"/>
        <w:jc w:val="center"/>
        <w:rPr>
          <w:b/>
        </w:rPr>
      </w:pPr>
    </w:p>
    <w:p w:rsidR="00C02112" w:rsidRDefault="00C02112" w:rsidP="006A007A">
      <w:pPr>
        <w:spacing w:after="0" w:line="360" w:lineRule="auto"/>
        <w:jc w:val="center"/>
        <w:rPr>
          <w:b/>
        </w:rPr>
      </w:pPr>
    </w:p>
    <w:p w:rsidR="00C02112" w:rsidRDefault="00C02112" w:rsidP="006A007A">
      <w:pPr>
        <w:spacing w:after="0" w:line="360" w:lineRule="auto"/>
        <w:jc w:val="center"/>
        <w:rPr>
          <w:b/>
        </w:rPr>
      </w:pPr>
    </w:p>
    <w:p w:rsidR="00C02112" w:rsidRDefault="00C02112" w:rsidP="006A007A">
      <w:pPr>
        <w:spacing w:after="0" w:line="360" w:lineRule="auto"/>
        <w:jc w:val="center"/>
        <w:rPr>
          <w:b/>
        </w:rPr>
      </w:pPr>
    </w:p>
    <w:p w:rsidR="00C02112" w:rsidRDefault="00C02112" w:rsidP="006A007A">
      <w:pPr>
        <w:spacing w:after="0" w:line="360" w:lineRule="auto"/>
        <w:jc w:val="center"/>
        <w:rPr>
          <w:b/>
        </w:rPr>
      </w:pPr>
    </w:p>
    <w:p w:rsidR="00C02112" w:rsidRDefault="00C02112" w:rsidP="006A007A">
      <w:pPr>
        <w:spacing w:after="0" w:line="360" w:lineRule="auto"/>
        <w:jc w:val="center"/>
        <w:rPr>
          <w:b/>
        </w:rPr>
      </w:pPr>
    </w:p>
    <w:p w:rsidR="00C02112" w:rsidRDefault="00C02112" w:rsidP="006A007A">
      <w:pPr>
        <w:spacing w:after="0" w:line="360" w:lineRule="auto"/>
        <w:jc w:val="center"/>
        <w:rPr>
          <w:b/>
        </w:rPr>
      </w:pPr>
    </w:p>
    <w:p w:rsidR="00C02112" w:rsidRDefault="00C02112" w:rsidP="006A007A">
      <w:pPr>
        <w:spacing w:after="0" w:line="360" w:lineRule="auto"/>
        <w:jc w:val="center"/>
        <w:rPr>
          <w:b/>
        </w:rPr>
      </w:pPr>
    </w:p>
    <w:p w:rsidR="00C02112" w:rsidRDefault="00C02112" w:rsidP="006A007A">
      <w:pPr>
        <w:spacing w:after="0" w:line="360" w:lineRule="auto"/>
        <w:jc w:val="center"/>
        <w:rPr>
          <w:b/>
        </w:rPr>
      </w:pPr>
    </w:p>
    <w:p w:rsidR="00C02112" w:rsidRDefault="00C02112" w:rsidP="006A007A">
      <w:pPr>
        <w:spacing w:after="0" w:line="360" w:lineRule="auto"/>
        <w:jc w:val="center"/>
        <w:rPr>
          <w:b/>
        </w:rPr>
      </w:pPr>
    </w:p>
    <w:p w:rsidR="00C02112" w:rsidRDefault="00C02112" w:rsidP="006A007A">
      <w:pPr>
        <w:spacing w:after="0" w:line="360" w:lineRule="auto"/>
        <w:jc w:val="center"/>
        <w:rPr>
          <w:b/>
        </w:rPr>
      </w:pPr>
    </w:p>
    <w:p w:rsidR="00C02112" w:rsidRDefault="00C02112" w:rsidP="006A007A">
      <w:pPr>
        <w:spacing w:after="0" w:line="360" w:lineRule="auto"/>
        <w:jc w:val="center"/>
        <w:rPr>
          <w:b/>
        </w:rPr>
      </w:pPr>
    </w:p>
    <w:p w:rsidR="00912207" w:rsidRPr="00FA2ADF" w:rsidRDefault="006A007A" w:rsidP="006A007A">
      <w:pPr>
        <w:spacing w:after="0" w:line="360" w:lineRule="auto"/>
        <w:jc w:val="center"/>
        <w:rPr>
          <w:b/>
        </w:rPr>
      </w:pPr>
      <w:r>
        <w:rPr>
          <w:b/>
        </w:rPr>
        <w:lastRenderedPageBreak/>
        <w:t xml:space="preserve">VI. </w:t>
      </w:r>
      <w:r w:rsidR="00912207" w:rsidRPr="00FA2ADF">
        <w:rPr>
          <w:b/>
        </w:rPr>
        <w:t>NAUDOTA LITERATŪRA IR  ŠALTINIAI</w:t>
      </w:r>
    </w:p>
    <w:p w:rsidR="00912207" w:rsidRPr="008D2470" w:rsidRDefault="00912207" w:rsidP="006A007A">
      <w:pPr>
        <w:spacing w:after="0" w:line="360" w:lineRule="auto"/>
        <w:ind w:firstLine="720"/>
        <w:jc w:val="center"/>
        <w:rPr>
          <w:color w:val="FF0000"/>
        </w:rPr>
      </w:pPr>
    </w:p>
    <w:p w:rsidR="008E74A9" w:rsidRPr="008E74A9" w:rsidRDefault="008E74A9" w:rsidP="004F5E49">
      <w:pPr>
        <w:numPr>
          <w:ilvl w:val="0"/>
          <w:numId w:val="17"/>
        </w:numPr>
      </w:pPr>
      <w:r w:rsidRPr="008E74A9">
        <w:t>Adaškevičienė E. Judėjimo džiaugsmas. Vilnius, 1996 .</w:t>
      </w:r>
    </w:p>
    <w:p w:rsidR="008E74A9" w:rsidRPr="008E74A9" w:rsidRDefault="008E74A9" w:rsidP="004F5E49">
      <w:pPr>
        <w:numPr>
          <w:ilvl w:val="0"/>
          <w:numId w:val="17"/>
        </w:numPr>
      </w:pPr>
      <w:r w:rsidRPr="008E74A9">
        <w:t>Adaškevičienė E. Vaikų sveikatos ugdymas. Vilnius, 1999.</w:t>
      </w:r>
    </w:p>
    <w:p w:rsidR="008E74A9" w:rsidRDefault="008E74A9" w:rsidP="004F5E49">
      <w:pPr>
        <w:numPr>
          <w:ilvl w:val="0"/>
          <w:numId w:val="17"/>
        </w:numPr>
      </w:pPr>
      <w:r w:rsidRPr="008E74A9">
        <w:t>Aktyvaus mokymosi metodai. Vilnius , 1996 .</w:t>
      </w:r>
    </w:p>
    <w:p w:rsidR="00DF7729" w:rsidRPr="008E74A9" w:rsidRDefault="00DF7729" w:rsidP="004F5E49">
      <w:pPr>
        <w:numPr>
          <w:ilvl w:val="0"/>
          <w:numId w:val="17"/>
        </w:numPr>
      </w:pPr>
      <w:r>
        <w:t>Ankstyvojo amžiaus</w:t>
      </w:r>
      <w:r w:rsidR="00BA5953">
        <w:t xml:space="preserve"> vaikų ugdymas, 2008.</w:t>
      </w:r>
    </w:p>
    <w:p w:rsidR="008E74A9" w:rsidRPr="008E74A9" w:rsidRDefault="008E74A9" w:rsidP="004F5E49">
      <w:pPr>
        <w:numPr>
          <w:ilvl w:val="0"/>
          <w:numId w:val="17"/>
        </w:numPr>
      </w:pPr>
      <w:r w:rsidRPr="008E74A9">
        <w:t>Aukime sveiki ir stiprūs. Vaikų sveikatos ir fizinio ugdymo programa. Auginu gyvybės medį. Vilnius, 1998.</w:t>
      </w:r>
    </w:p>
    <w:p w:rsidR="008E74A9" w:rsidRPr="008E74A9" w:rsidRDefault="008E74A9" w:rsidP="004F5E49">
      <w:pPr>
        <w:numPr>
          <w:ilvl w:val="0"/>
          <w:numId w:val="17"/>
        </w:numPr>
      </w:pPr>
      <w:r w:rsidRPr="008E74A9">
        <w:t>Bendrosios programos ir išsilavinimo standartai. Švietimo aprūpinimo centras, Vilnius, 2003.</w:t>
      </w:r>
    </w:p>
    <w:p w:rsidR="008E74A9" w:rsidRPr="008E74A9" w:rsidRDefault="008E74A9" w:rsidP="004F5E49">
      <w:pPr>
        <w:numPr>
          <w:ilvl w:val="0"/>
          <w:numId w:val="17"/>
        </w:numPr>
      </w:pPr>
      <w:r w:rsidRPr="008E74A9">
        <w:t>Ikimokyklinio amžiaus vaikų pasiekimų aprašas. Švietimo ir mokslo ministerijos švietimo aprūpinimo centras, 2014.</w:t>
      </w:r>
    </w:p>
    <w:p w:rsidR="008E74A9" w:rsidRPr="008E74A9" w:rsidRDefault="008E74A9" w:rsidP="004F5E49">
      <w:pPr>
        <w:numPr>
          <w:ilvl w:val="0"/>
          <w:numId w:val="17"/>
        </w:numPr>
      </w:pPr>
      <w:r w:rsidRPr="008E74A9">
        <w:t>Ikimokyklinio ugdymo metodinės rekomendacijos. Vilnius, 2015.</w:t>
      </w:r>
    </w:p>
    <w:p w:rsidR="008E74A9" w:rsidRDefault="008E74A9" w:rsidP="004F5E49">
      <w:pPr>
        <w:numPr>
          <w:ilvl w:val="0"/>
          <w:numId w:val="17"/>
        </w:numPr>
      </w:pPr>
      <w:r w:rsidRPr="008E74A9">
        <w:t>Ikimokyklinio ugdymo mokyklos vidaus audito metodika. Vilnius, 2005.</w:t>
      </w:r>
    </w:p>
    <w:p w:rsidR="00BA5953" w:rsidRPr="00BA5953" w:rsidRDefault="00BA5953" w:rsidP="004F5E49">
      <w:pPr>
        <w:numPr>
          <w:ilvl w:val="0"/>
          <w:numId w:val="17"/>
        </w:numPr>
      </w:pPr>
      <w:r w:rsidRPr="00BA5953">
        <w:t>Jungtinių Tautų vaiko teisių konvencija, ratifikuota 1995 m. liepos 5 d. Lietuvos respublikos įsakymu Nr. 1-983.</w:t>
      </w:r>
    </w:p>
    <w:p w:rsidR="00DD1970" w:rsidRDefault="00DD1970" w:rsidP="004F5E49">
      <w:pPr>
        <w:numPr>
          <w:ilvl w:val="0"/>
          <w:numId w:val="17"/>
        </w:numPr>
      </w:pPr>
      <w:r w:rsidRPr="00DD1970">
        <w:t xml:space="preserve">Lietuvos Respublikos seimo nutarimas 2012 m. gegužės 15 d. Nr. XI-2015. Lietuvos pažangos strategija „Lietuva 2030“ </w:t>
      </w:r>
    </w:p>
    <w:p w:rsidR="007429B8" w:rsidRPr="007429B8" w:rsidRDefault="00F41583" w:rsidP="007429B8">
      <w:pPr>
        <w:numPr>
          <w:ilvl w:val="0"/>
          <w:numId w:val="17"/>
        </w:numPr>
      </w:pPr>
      <w:r>
        <w:t xml:space="preserve">Lietuvos </w:t>
      </w:r>
      <w:r w:rsidR="007429B8">
        <w:t xml:space="preserve">Respublikos švietimo įstatymas </w:t>
      </w:r>
      <w:r w:rsidR="007429B8" w:rsidRPr="007429B8">
        <w:t>(2011, Nr.38-1804).</w:t>
      </w:r>
    </w:p>
    <w:p w:rsidR="00DD1970" w:rsidRPr="00DD1970" w:rsidRDefault="004F5E49" w:rsidP="004F5E49">
      <w:pPr>
        <w:numPr>
          <w:ilvl w:val="0"/>
          <w:numId w:val="17"/>
        </w:numPr>
      </w:pPr>
      <w:r>
        <w:t xml:space="preserve"> </w:t>
      </w:r>
      <w:r w:rsidR="00DD1970">
        <w:t>O. Monkevičienė</w:t>
      </w:r>
      <w:r w:rsidR="00DD1970" w:rsidRPr="00DD1970">
        <w:t>. Ankstyvojo ugdymo vadovas. Vilnius, 2001.</w:t>
      </w:r>
    </w:p>
    <w:p w:rsidR="00DD1970" w:rsidRDefault="00F41583" w:rsidP="004F5E49">
      <w:pPr>
        <w:spacing w:after="0"/>
      </w:pPr>
      <w:r>
        <w:t>14</w:t>
      </w:r>
      <w:r w:rsidR="004F5E49">
        <w:t>.</w:t>
      </w:r>
      <w:r w:rsidR="00DD1970">
        <w:t>Priešmokyklinio ugdymo bendroji programa. Vilnius, 2014.</w:t>
      </w:r>
    </w:p>
    <w:p w:rsidR="004F5E49" w:rsidRDefault="004F5E49" w:rsidP="004F5E49">
      <w:pPr>
        <w:spacing w:after="0"/>
      </w:pPr>
    </w:p>
    <w:p w:rsidR="00912207" w:rsidRDefault="00F41583" w:rsidP="004F5E49">
      <w:pPr>
        <w:spacing w:after="0"/>
      </w:pPr>
      <w:r>
        <w:t>15</w:t>
      </w:r>
      <w:r w:rsidR="004F5E49">
        <w:t>.</w:t>
      </w:r>
      <w:r w:rsidR="00BA5953">
        <w:t xml:space="preserve">Szarkowicz </w:t>
      </w:r>
      <w:r w:rsidR="00C10679">
        <w:t xml:space="preserve">. </w:t>
      </w:r>
      <w:r w:rsidR="00BA5953">
        <w:t>Stebėjimas ir refleksija vaikystėje, 2006.</w:t>
      </w:r>
    </w:p>
    <w:p w:rsidR="00E008BB" w:rsidRDefault="00E008BB" w:rsidP="004F5E49">
      <w:pPr>
        <w:spacing w:after="0"/>
      </w:pPr>
    </w:p>
    <w:p w:rsidR="00E008BB" w:rsidRDefault="00E008BB" w:rsidP="004F5E49">
      <w:pPr>
        <w:spacing w:after="0"/>
      </w:pPr>
    </w:p>
    <w:p w:rsidR="000A3EAA" w:rsidRPr="000A3EAA" w:rsidRDefault="000A3EAA" w:rsidP="000A3EAA">
      <w:pPr>
        <w:spacing w:after="0" w:line="240" w:lineRule="auto"/>
        <w:rPr>
          <w:bCs/>
          <w:lang w:eastAsia="en-US"/>
        </w:rPr>
      </w:pPr>
      <w:r w:rsidRPr="000A3EAA">
        <w:rPr>
          <w:bCs/>
          <w:lang w:eastAsia="en-US"/>
        </w:rPr>
        <w:t>PRITARTA</w:t>
      </w:r>
    </w:p>
    <w:p w:rsidR="000A3EAA" w:rsidRPr="000A3EAA" w:rsidRDefault="000A3EAA" w:rsidP="000A3EAA">
      <w:pPr>
        <w:spacing w:after="0" w:line="240" w:lineRule="auto"/>
        <w:rPr>
          <w:bCs/>
          <w:lang w:eastAsia="en-US"/>
        </w:rPr>
      </w:pPr>
      <w:r>
        <w:rPr>
          <w:bCs/>
          <w:lang w:eastAsia="en-US"/>
        </w:rPr>
        <w:t>Raseinių lopšelio-darželio „Liepaitė</w:t>
      </w:r>
      <w:r w:rsidRPr="000A3EAA">
        <w:rPr>
          <w:bCs/>
          <w:lang w:eastAsia="en-US"/>
        </w:rPr>
        <w:t>“</w:t>
      </w:r>
    </w:p>
    <w:p w:rsidR="000A3EAA" w:rsidRPr="000A3EAA" w:rsidRDefault="000A3EAA" w:rsidP="000A3EAA">
      <w:pPr>
        <w:spacing w:after="0" w:line="240" w:lineRule="auto"/>
        <w:rPr>
          <w:bCs/>
          <w:lang w:eastAsia="en-US"/>
        </w:rPr>
      </w:pPr>
      <w:r>
        <w:rPr>
          <w:bCs/>
          <w:lang w:eastAsia="en-US"/>
        </w:rPr>
        <w:t>2016</w:t>
      </w:r>
      <w:r w:rsidRPr="000A3EAA">
        <w:rPr>
          <w:bCs/>
          <w:lang w:eastAsia="en-US"/>
        </w:rPr>
        <w:t xml:space="preserve"> m. </w:t>
      </w:r>
      <w:r>
        <w:rPr>
          <w:bCs/>
          <w:lang w:eastAsia="en-US"/>
        </w:rPr>
        <w:t xml:space="preserve">Birželio </w:t>
      </w:r>
      <w:r w:rsidR="00755A21">
        <w:rPr>
          <w:bCs/>
          <w:lang w:eastAsia="en-US"/>
        </w:rPr>
        <w:t xml:space="preserve">27 d. </w:t>
      </w:r>
      <w:r w:rsidRPr="000A3EAA">
        <w:rPr>
          <w:bCs/>
          <w:lang w:eastAsia="en-US"/>
        </w:rPr>
        <w:t xml:space="preserve"> tarybos posėdžio</w:t>
      </w:r>
    </w:p>
    <w:p w:rsidR="000A3EAA" w:rsidRPr="000A3EAA" w:rsidRDefault="00755A21" w:rsidP="000A3EAA">
      <w:pPr>
        <w:spacing w:after="0" w:line="240" w:lineRule="auto"/>
        <w:rPr>
          <w:bCs/>
          <w:lang w:eastAsia="en-US"/>
        </w:rPr>
      </w:pPr>
      <w:r>
        <w:rPr>
          <w:bCs/>
          <w:lang w:eastAsia="en-US"/>
        </w:rPr>
        <w:t>protokolu Nr. 6</w:t>
      </w:r>
    </w:p>
    <w:p w:rsidR="000A3EAA" w:rsidRPr="000A3EAA" w:rsidRDefault="000A3EAA" w:rsidP="000A3EAA">
      <w:pPr>
        <w:spacing w:after="0" w:line="240" w:lineRule="auto"/>
        <w:jc w:val="center"/>
        <w:rPr>
          <w:b/>
          <w:bCs/>
          <w:sz w:val="28"/>
          <w:szCs w:val="28"/>
          <w:lang w:eastAsia="en-US"/>
        </w:rPr>
      </w:pPr>
    </w:p>
    <w:p w:rsidR="000A3EAA" w:rsidRPr="000A3EAA" w:rsidRDefault="000A3EAA" w:rsidP="000A3EAA">
      <w:pPr>
        <w:spacing w:after="0" w:line="240" w:lineRule="auto"/>
        <w:jc w:val="both"/>
        <w:rPr>
          <w:b/>
          <w:bCs/>
          <w:sz w:val="28"/>
          <w:szCs w:val="28"/>
          <w:lang w:eastAsia="en-US"/>
        </w:rPr>
      </w:pPr>
    </w:p>
    <w:p w:rsidR="00E008BB" w:rsidRDefault="00E008BB" w:rsidP="004F5E49">
      <w:pPr>
        <w:spacing w:after="0"/>
      </w:pPr>
    </w:p>
    <w:p w:rsidR="00E008BB" w:rsidRPr="004F5E49" w:rsidRDefault="00E008BB" w:rsidP="004F5E49">
      <w:pPr>
        <w:spacing w:after="0"/>
      </w:pPr>
    </w:p>
    <w:sectPr w:rsidR="00E008BB" w:rsidRPr="004F5E49" w:rsidSect="00C55818">
      <w:headerReference w:type="even" r:id="rId9"/>
      <w:headerReference w:type="default" r:id="rId10"/>
      <w:pgSz w:w="16838" w:h="11906" w:orient="landscape"/>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D63" w:rsidRDefault="00AB3D63" w:rsidP="003B1445">
      <w:pPr>
        <w:spacing w:after="0" w:line="240" w:lineRule="auto"/>
      </w:pPr>
      <w:r>
        <w:separator/>
      </w:r>
    </w:p>
  </w:endnote>
  <w:endnote w:type="continuationSeparator" w:id="0">
    <w:p w:rsidR="00AB3D63" w:rsidRDefault="00AB3D63" w:rsidP="003B1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D63" w:rsidRDefault="00AB3D63" w:rsidP="003B1445">
      <w:pPr>
        <w:spacing w:after="0" w:line="240" w:lineRule="auto"/>
      </w:pPr>
      <w:r>
        <w:separator/>
      </w:r>
    </w:p>
  </w:footnote>
  <w:footnote w:type="continuationSeparator" w:id="0">
    <w:p w:rsidR="00AB3D63" w:rsidRDefault="00AB3D63" w:rsidP="003B1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12" w:rsidRDefault="00C02112" w:rsidP="00F82A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02112" w:rsidRDefault="00C0211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12" w:rsidRDefault="00C02112" w:rsidP="00F82A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40127">
      <w:rPr>
        <w:rStyle w:val="Puslapionumeris"/>
        <w:noProof/>
      </w:rPr>
      <w:t>4</w:t>
    </w:r>
    <w:r>
      <w:rPr>
        <w:rStyle w:val="Puslapionumeris"/>
      </w:rPr>
      <w:fldChar w:fldCharType="end"/>
    </w:r>
  </w:p>
  <w:p w:rsidR="00C02112" w:rsidRDefault="00C02112">
    <w:pPr>
      <w:pStyle w:val="Antrats"/>
      <w:jc w:val="center"/>
    </w:pPr>
  </w:p>
  <w:p w:rsidR="00C02112" w:rsidRDefault="00C0211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33E"/>
    <w:multiLevelType w:val="hybridMultilevel"/>
    <w:tmpl w:val="E692283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F0F34"/>
    <w:multiLevelType w:val="hybridMultilevel"/>
    <w:tmpl w:val="E90867EA"/>
    <w:lvl w:ilvl="0" w:tplc="0427000D">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153AC"/>
    <w:multiLevelType w:val="hybridMultilevel"/>
    <w:tmpl w:val="6F70B16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504F1"/>
    <w:multiLevelType w:val="hybridMultilevel"/>
    <w:tmpl w:val="85F69F6A"/>
    <w:lvl w:ilvl="0" w:tplc="04270001">
      <w:start w:val="1"/>
      <w:numFmt w:val="bullet"/>
      <w:lvlText w:val=""/>
      <w:lvlJc w:val="left"/>
      <w:pPr>
        <w:ind w:left="2419" w:hanging="360"/>
      </w:pPr>
      <w:rPr>
        <w:rFonts w:ascii="Symbol" w:hAnsi="Symbol" w:hint="default"/>
      </w:rPr>
    </w:lvl>
    <w:lvl w:ilvl="1" w:tplc="04270003" w:tentative="1">
      <w:start w:val="1"/>
      <w:numFmt w:val="bullet"/>
      <w:lvlText w:val="o"/>
      <w:lvlJc w:val="left"/>
      <w:pPr>
        <w:ind w:left="3139" w:hanging="360"/>
      </w:pPr>
      <w:rPr>
        <w:rFonts w:ascii="Courier New" w:hAnsi="Courier New" w:cs="Courier New" w:hint="default"/>
      </w:rPr>
    </w:lvl>
    <w:lvl w:ilvl="2" w:tplc="04270005" w:tentative="1">
      <w:start w:val="1"/>
      <w:numFmt w:val="bullet"/>
      <w:lvlText w:val=""/>
      <w:lvlJc w:val="left"/>
      <w:pPr>
        <w:ind w:left="3859" w:hanging="360"/>
      </w:pPr>
      <w:rPr>
        <w:rFonts w:ascii="Wingdings" w:hAnsi="Wingdings" w:hint="default"/>
      </w:rPr>
    </w:lvl>
    <w:lvl w:ilvl="3" w:tplc="04270001" w:tentative="1">
      <w:start w:val="1"/>
      <w:numFmt w:val="bullet"/>
      <w:lvlText w:val=""/>
      <w:lvlJc w:val="left"/>
      <w:pPr>
        <w:ind w:left="4579" w:hanging="360"/>
      </w:pPr>
      <w:rPr>
        <w:rFonts w:ascii="Symbol" w:hAnsi="Symbol" w:hint="default"/>
      </w:rPr>
    </w:lvl>
    <w:lvl w:ilvl="4" w:tplc="04270003" w:tentative="1">
      <w:start w:val="1"/>
      <w:numFmt w:val="bullet"/>
      <w:lvlText w:val="o"/>
      <w:lvlJc w:val="left"/>
      <w:pPr>
        <w:ind w:left="5299" w:hanging="360"/>
      </w:pPr>
      <w:rPr>
        <w:rFonts w:ascii="Courier New" w:hAnsi="Courier New" w:cs="Courier New" w:hint="default"/>
      </w:rPr>
    </w:lvl>
    <w:lvl w:ilvl="5" w:tplc="04270005" w:tentative="1">
      <w:start w:val="1"/>
      <w:numFmt w:val="bullet"/>
      <w:lvlText w:val=""/>
      <w:lvlJc w:val="left"/>
      <w:pPr>
        <w:ind w:left="6019" w:hanging="360"/>
      </w:pPr>
      <w:rPr>
        <w:rFonts w:ascii="Wingdings" w:hAnsi="Wingdings" w:hint="default"/>
      </w:rPr>
    </w:lvl>
    <w:lvl w:ilvl="6" w:tplc="04270001" w:tentative="1">
      <w:start w:val="1"/>
      <w:numFmt w:val="bullet"/>
      <w:lvlText w:val=""/>
      <w:lvlJc w:val="left"/>
      <w:pPr>
        <w:ind w:left="6739" w:hanging="360"/>
      </w:pPr>
      <w:rPr>
        <w:rFonts w:ascii="Symbol" w:hAnsi="Symbol" w:hint="default"/>
      </w:rPr>
    </w:lvl>
    <w:lvl w:ilvl="7" w:tplc="04270003" w:tentative="1">
      <w:start w:val="1"/>
      <w:numFmt w:val="bullet"/>
      <w:lvlText w:val="o"/>
      <w:lvlJc w:val="left"/>
      <w:pPr>
        <w:ind w:left="7459" w:hanging="360"/>
      </w:pPr>
      <w:rPr>
        <w:rFonts w:ascii="Courier New" w:hAnsi="Courier New" w:cs="Courier New" w:hint="default"/>
      </w:rPr>
    </w:lvl>
    <w:lvl w:ilvl="8" w:tplc="04270005" w:tentative="1">
      <w:start w:val="1"/>
      <w:numFmt w:val="bullet"/>
      <w:lvlText w:val=""/>
      <w:lvlJc w:val="left"/>
      <w:pPr>
        <w:ind w:left="8179" w:hanging="360"/>
      </w:pPr>
      <w:rPr>
        <w:rFonts w:ascii="Wingdings" w:hAnsi="Wingdings" w:hint="default"/>
      </w:rPr>
    </w:lvl>
  </w:abstractNum>
  <w:abstractNum w:abstractNumId="4" w15:restartNumberingAfterBreak="0">
    <w:nsid w:val="11E9533B"/>
    <w:multiLevelType w:val="hybridMultilevel"/>
    <w:tmpl w:val="5942BDAE"/>
    <w:lvl w:ilvl="0" w:tplc="0427000D">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21EBD"/>
    <w:multiLevelType w:val="hybridMultilevel"/>
    <w:tmpl w:val="C338BB50"/>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6" w15:restartNumberingAfterBreak="0">
    <w:nsid w:val="1C104E4F"/>
    <w:multiLevelType w:val="hybridMultilevel"/>
    <w:tmpl w:val="9F38C604"/>
    <w:lvl w:ilvl="0" w:tplc="9ED4BB86">
      <w:start w:val="4"/>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7" w15:restartNumberingAfterBreak="0">
    <w:nsid w:val="27C620CF"/>
    <w:multiLevelType w:val="hybridMultilevel"/>
    <w:tmpl w:val="D1D8EEF8"/>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A19294D"/>
    <w:multiLevelType w:val="hybridMultilevel"/>
    <w:tmpl w:val="619AE042"/>
    <w:lvl w:ilvl="0" w:tplc="0427000D">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1E2C38"/>
    <w:multiLevelType w:val="hybridMultilevel"/>
    <w:tmpl w:val="2CECA432"/>
    <w:lvl w:ilvl="0" w:tplc="AAC28454">
      <w:start w:val="2"/>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15:restartNumberingAfterBreak="0">
    <w:nsid w:val="31304235"/>
    <w:multiLevelType w:val="hybridMultilevel"/>
    <w:tmpl w:val="706A0456"/>
    <w:lvl w:ilvl="0" w:tplc="C4D472AA">
      <w:start w:val="1"/>
      <w:numFmt w:val="decimal"/>
      <w:lvlText w:val="%1."/>
      <w:lvlJc w:val="left"/>
      <w:pPr>
        <w:ind w:left="1200" w:hanging="360"/>
      </w:pPr>
      <w:rPr>
        <w:b w:val="0"/>
        <w:color w:val="auto"/>
      </w:rPr>
    </w:lvl>
    <w:lvl w:ilvl="1" w:tplc="04270019">
      <w:start w:val="1"/>
      <w:numFmt w:val="lowerLetter"/>
      <w:lvlText w:val="%2."/>
      <w:lvlJc w:val="left"/>
      <w:pPr>
        <w:ind w:left="1920" w:hanging="360"/>
      </w:pPr>
    </w:lvl>
    <w:lvl w:ilvl="2" w:tplc="0427001B">
      <w:start w:val="1"/>
      <w:numFmt w:val="lowerRoman"/>
      <w:lvlText w:val="%3."/>
      <w:lvlJc w:val="right"/>
      <w:pPr>
        <w:ind w:left="2640" w:hanging="180"/>
      </w:pPr>
    </w:lvl>
    <w:lvl w:ilvl="3" w:tplc="0427000F">
      <w:start w:val="1"/>
      <w:numFmt w:val="decimal"/>
      <w:lvlText w:val="%4."/>
      <w:lvlJc w:val="left"/>
      <w:pPr>
        <w:ind w:left="3360" w:hanging="360"/>
      </w:pPr>
    </w:lvl>
    <w:lvl w:ilvl="4" w:tplc="04270019">
      <w:start w:val="1"/>
      <w:numFmt w:val="lowerLetter"/>
      <w:lvlText w:val="%5."/>
      <w:lvlJc w:val="left"/>
      <w:pPr>
        <w:ind w:left="4080" w:hanging="360"/>
      </w:pPr>
    </w:lvl>
    <w:lvl w:ilvl="5" w:tplc="0427001B">
      <w:start w:val="1"/>
      <w:numFmt w:val="lowerRoman"/>
      <w:lvlText w:val="%6."/>
      <w:lvlJc w:val="right"/>
      <w:pPr>
        <w:ind w:left="4800" w:hanging="180"/>
      </w:pPr>
    </w:lvl>
    <w:lvl w:ilvl="6" w:tplc="0427000F">
      <w:start w:val="1"/>
      <w:numFmt w:val="decimal"/>
      <w:lvlText w:val="%7."/>
      <w:lvlJc w:val="left"/>
      <w:pPr>
        <w:ind w:left="5520" w:hanging="360"/>
      </w:pPr>
    </w:lvl>
    <w:lvl w:ilvl="7" w:tplc="04270019">
      <w:start w:val="1"/>
      <w:numFmt w:val="lowerLetter"/>
      <w:lvlText w:val="%8."/>
      <w:lvlJc w:val="left"/>
      <w:pPr>
        <w:ind w:left="6240" w:hanging="360"/>
      </w:pPr>
    </w:lvl>
    <w:lvl w:ilvl="8" w:tplc="0427001B">
      <w:start w:val="1"/>
      <w:numFmt w:val="lowerRoman"/>
      <w:lvlText w:val="%9."/>
      <w:lvlJc w:val="right"/>
      <w:pPr>
        <w:ind w:left="6960" w:hanging="180"/>
      </w:pPr>
    </w:lvl>
  </w:abstractNum>
  <w:abstractNum w:abstractNumId="11" w15:restartNumberingAfterBreak="0">
    <w:nsid w:val="31541F7C"/>
    <w:multiLevelType w:val="hybridMultilevel"/>
    <w:tmpl w:val="1BA047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4EF78AD"/>
    <w:multiLevelType w:val="hybridMultilevel"/>
    <w:tmpl w:val="8F4E15C4"/>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227D1"/>
    <w:multiLevelType w:val="hybridMultilevel"/>
    <w:tmpl w:val="F904918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325757"/>
    <w:multiLevelType w:val="hybridMultilevel"/>
    <w:tmpl w:val="4BC899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41355CB"/>
    <w:multiLevelType w:val="hybridMultilevel"/>
    <w:tmpl w:val="7AFC78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CCD21B0"/>
    <w:multiLevelType w:val="hybridMultilevel"/>
    <w:tmpl w:val="AF8AB110"/>
    <w:lvl w:ilvl="0" w:tplc="19505F54">
      <w:start w:val="2"/>
      <w:numFmt w:val="decimal"/>
      <w:lvlText w:val="%1"/>
      <w:lvlJc w:val="left"/>
      <w:pPr>
        <w:ind w:left="1440" w:hanging="36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17" w15:restartNumberingAfterBreak="0">
    <w:nsid w:val="4DD94533"/>
    <w:multiLevelType w:val="hybridMultilevel"/>
    <w:tmpl w:val="4208B31A"/>
    <w:lvl w:ilvl="0" w:tplc="FBF4794E">
      <w:start w:val="2"/>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8" w15:restartNumberingAfterBreak="0">
    <w:nsid w:val="4DE33978"/>
    <w:multiLevelType w:val="hybridMultilevel"/>
    <w:tmpl w:val="552E2418"/>
    <w:lvl w:ilvl="0" w:tplc="0A70BCC4">
      <w:start w:val="1"/>
      <w:numFmt w:val="decimal"/>
      <w:lvlText w:val="%1."/>
      <w:lvlJc w:val="left"/>
      <w:pPr>
        <w:tabs>
          <w:tab w:val="num" w:pos="360"/>
        </w:tabs>
        <w:ind w:left="360" w:hanging="360"/>
      </w:pPr>
      <w:rPr>
        <w:rFonts w:ascii="Times New Roman" w:eastAsia="Times New Roman" w:hAnsi="Times New Roman" w:cs="Times New Roman"/>
      </w:rPr>
    </w:lvl>
    <w:lvl w:ilvl="1" w:tplc="04270019" w:tentative="1">
      <w:start w:val="1"/>
      <w:numFmt w:val="lowerLetter"/>
      <w:lvlText w:val="%2."/>
      <w:lvlJc w:val="left"/>
      <w:pPr>
        <w:tabs>
          <w:tab w:val="num" w:pos="1091"/>
        </w:tabs>
        <w:ind w:left="1091" w:hanging="360"/>
      </w:pPr>
      <w:rPr>
        <w:rFonts w:cs="Times New Roman"/>
      </w:rPr>
    </w:lvl>
    <w:lvl w:ilvl="2" w:tplc="0427001B" w:tentative="1">
      <w:start w:val="1"/>
      <w:numFmt w:val="lowerRoman"/>
      <w:lvlText w:val="%3."/>
      <w:lvlJc w:val="right"/>
      <w:pPr>
        <w:tabs>
          <w:tab w:val="num" w:pos="1811"/>
        </w:tabs>
        <w:ind w:left="1811" w:hanging="180"/>
      </w:pPr>
      <w:rPr>
        <w:rFonts w:cs="Times New Roman"/>
      </w:rPr>
    </w:lvl>
    <w:lvl w:ilvl="3" w:tplc="0427000F" w:tentative="1">
      <w:start w:val="1"/>
      <w:numFmt w:val="decimal"/>
      <w:lvlText w:val="%4."/>
      <w:lvlJc w:val="left"/>
      <w:pPr>
        <w:tabs>
          <w:tab w:val="num" w:pos="2531"/>
        </w:tabs>
        <w:ind w:left="2531" w:hanging="360"/>
      </w:pPr>
      <w:rPr>
        <w:rFonts w:cs="Times New Roman"/>
      </w:rPr>
    </w:lvl>
    <w:lvl w:ilvl="4" w:tplc="04270019" w:tentative="1">
      <w:start w:val="1"/>
      <w:numFmt w:val="lowerLetter"/>
      <w:lvlText w:val="%5."/>
      <w:lvlJc w:val="left"/>
      <w:pPr>
        <w:tabs>
          <w:tab w:val="num" w:pos="3251"/>
        </w:tabs>
        <w:ind w:left="3251" w:hanging="360"/>
      </w:pPr>
      <w:rPr>
        <w:rFonts w:cs="Times New Roman"/>
      </w:rPr>
    </w:lvl>
    <w:lvl w:ilvl="5" w:tplc="0427001B" w:tentative="1">
      <w:start w:val="1"/>
      <w:numFmt w:val="lowerRoman"/>
      <w:lvlText w:val="%6."/>
      <w:lvlJc w:val="right"/>
      <w:pPr>
        <w:tabs>
          <w:tab w:val="num" w:pos="3971"/>
        </w:tabs>
        <w:ind w:left="3971" w:hanging="180"/>
      </w:pPr>
      <w:rPr>
        <w:rFonts w:cs="Times New Roman"/>
      </w:rPr>
    </w:lvl>
    <w:lvl w:ilvl="6" w:tplc="0427000F" w:tentative="1">
      <w:start w:val="1"/>
      <w:numFmt w:val="decimal"/>
      <w:lvlText w:val="%7."/>
      <w:lvlJc w:val="left"/>
      <w:pPr>
        <w:tabs>
          <w:tab w:val="num" w:pos="4691"/>
        </w:tabs>
        <w:ind w:left="4691" w:hanging="360"/>
      </w:pPr>
      <w:rPr>
        <w:rFonts w:cs="Times New Roman"/>
      </w:rPr>
    </w:lvl>
    <w:lvl w:ilvl="7" w:tplc="04270019" w:tentative="1">
      <w:start w:val="1"/>
      <w:numFmt w:val="lowerLetter"/>
      <w:lvlText w:val="%8."/>
      <w:lvlJc w:val="left"/>
      <w:pPr>
        <w:tabs>
          <w:tab w:val="num" w:pos="5411"/>
        </w:tabs>
        <w:ind w:left="5411" w:hanging="360"/>
      </w:pPr>
      <w:rPr>
        <w:rFonts w:cs="Times New Roman"/>
      </w:rPr>
    </w:lvl>
    <w:lvl w:ilvl="8" w:tplc="0427001B" w:tentative="1">
      <w:start w:val="1"/>
      <w:numFmt w:val="lowerRoman"/>
      <w:lvlText w:val="%9."/>
      <w:lvlJc w:val="right"/>
      <w:pPr>
        <w:tabs>
          <w:tab w:val="num" w:pos="6131"/>
        </w:tabs>
        <w:ind w:left="6131" w:hanging="180"/>
      </w:pPr>
      <w:rPr>
        <w:rFonts w:cs="Times New Roman"/>
      </w:rPr>
    </w:lvl>
  </w:abstractNum>
  <w:abstractNum w:abstractNumId="19" w15:restartNumberingAfterBreak="0">
    <w:nsid w:val="58B42AF0"/>
    <w:multiLevelType w:val="hybridMultilevel"/>
    <w:tmpl w:val="5BE0193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B2407D"/>
    <w:multiLevelType w:val="hybridMultilevel"/>
    <w:tmpl w:val="725EFA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ACB5D6E"/>
    <w:multiLevelType w:val="hybridMultilevel"/>
    <w:tmpl w:val="39AE40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5AD4454C"/>
    <w:multiLevelType w:val="hybridMultilevel"/>
    <w:tmpl w:val="839A3A0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1B3BCA"/>
    <w:multiLevelType w:val="hybridMultilevel"/>
    <w:tmpl w:val="E85CD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D8A48C8"/>
    <w:multiLevelType w:val="hybridMultilevel"/>
    <w:tmpl w:val="B5DC6238"/>
    <w:lvl w:ilvl="0" w:tplc="BA7CAB6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EC72F9"/>
    <w:multiLevelType w:val="hybridMultilevel"/>
    <w:tmpl w:val="EA508DF8"/>
    <w:lvl w:ilvl="0" w:tplc="04270001">
      <w:start w:val="1"/>
      <w:numFmt w:val="bullet"/>
      <w:lvlText w:val=""/>
      <w:lvlJc w:val="left"/>
      <w:pPr>
        <w:tabs>
          <w:tab w:val="num" w:pos="1140"/>
        </w:tabs>
        <w:ind w:left="1140" w:hanging="360"/>
      </w:pPr>
      <w:rPr>
        <w:rFonts w:ascii="Symbol" w:hAnsi="Symbol" w:hint="default"/>
      </w:rPr>
    </w:lvl>
    <w:lvl w:ilvl="1" w:tplc="04270003" w:tentative="1">
      <w:start w:val="1"/>
      <w:numFmt w:val="bullet"/>
      <w:lvlText w:val="o"/>
      <w:lvlJc w:val="left"/>
      <w:pPr>
        <w:tabs>
          <w:tab w:val="num" w:pos="1860"/>
        </w:tabs>
        <w:ind w:left="1860" w:hanging="360"/>
      </w:pPr>
      <w:rPr>
        <w:rFonts w:ascii="Courier New" w:hAnsi="Courier New" w:hint="default"/>
      </w:rPr>
    </w:lvl>
    <w:lvl w:ilvl="2" w:tplc="04270005" w:tentative="1">
      <w:start w:val="1"/>
      <w:numFmt w:val="bullet"/>
      <w:lvlText w:val=""/>
      <w:lvlJc w:val="left"/>
      <w:pPr>
        <w:tabs>
          <w:tab w:val="num" w:pos="2580"/>
        </w:tabs>
        <w:ind w:left="2580" w:hanging="360"/>
      </w:pPr>
      <w:rPr>
        <w:rFonts w:ascii="Wingdings" w:hAnsi="Wingdings" w:hint="default"/>
      </w:rPr>
    </w:lvl>
    <w:lvl w:ilvl="3" w:tplc="04270001">
      <w:start w:val="1"/>
      <w:numFmt w:val="bullet"/>
      <w:lvlText w:val=""/>
      <w:lvlJc w:val="left"/>
      <w:pPr>
        <w:tabs>
          <w:tab w:val="num" w:pos="3300"/>
        </w:tabs>
        <w:ind w:left="3300" w:hanging="360"/>
      </w:pPr>
      <w:rPr>
        <w:rFonts w:ascii="Symbol" w:hAnsi="Symbol" w:hint="default"/>
      </w:rPr>
    </w:lvl>
    <w:lvl w:ilvl="4" w:tplc="04270003" w:tentative="1">
      <w:start w:val="1"/>
      <w:numFmt w:val="bullet"/>
      <w:lvlText w:val="o"/>
      <w:lvlJc w:val="left"/>
      <w:pPr>
        <w:tabs>
          <w:tab w:val="num" w:pos="4020"/>
        </w:tabs>
        <w:ind w:left="4020" w:hanging="360"/>
      </w:pPr>
      <w:rPr>
        <w:rFonts w:ascii="Courier New" w:hAnsi="Courier New" w:hint="default"/>
      </w:rPr>
    </w:lvl>
    <w:lvl w:ilvl="5" w:tplc="04270005" w:tentative="1">
      <w:start w:val="1"/>
      <w:numFmt w:val="bullet"/>
      <w:lvlText w:val=""/>
      <w:lvlJc w:val="left"/>
      <w:pPr>
        <w:tabs>
          <w:tab w:val="num" w:pos="4740"/>
        </w:tabs>
        <w:ind w:left="4740" w:hanging="360"/>
      </w:pPr>
      <w:rPr>
        <w:rFonts w:ascii="Wingdings" w:hAnsi="Wingdings" w:hint="default"/>
      </w:rPr>
    </w:lvl>
    <w:lvl w:ilvl="6" w:tplc="04270001" w:tentative="1">
      <w:start w:val="1"/>
      <w:numFmt w:val="bullet"/>
      <w:lvlText w:val=""/>
      <w:lvlJc w:val="left"/>
      <w:pPr>
        <w:tabs>
          <w:tab w:val="num" w:pos="5460"/>
        </w:tabs>
        <w:ind w:left="5460" w:hanging="360"/>
      </w:pPr>
      <w:rPr>
        <w:rFonts w:ascii="Symbol" w:hAnsi="Symbol" w:hint="default"/>
      </w:rPr>
    </w:lvl>
    <w:lvl w:ilvl="7" w:tplc="04270003" w:tentative="1">
      <w:start w:val="1"/>
      <w:numFmt w:val="bullet"/>
      <w:lvlText w:val="o"/>
      <w:lvlJc w:val="left"/>
      <w:pPr>
        <w:tabs>
          <w:tab w:val="num" w:pos="6180"/>
        </w:tabs>
        <w:ind w:left="6180" w:hanging="360"/>
      </w:pPr>
      <w:rPr>
        <w:rFonts w:ascii="Courier New" w:hAnsi="Courier New" w:hint="default"/>
      </w:rPr>
    </w:lvl>
    <w:lvl w:ilvl="8" w:tplc="04270005" w:tentative="1">
      <w:start w:val="1"/>
      <w:numFmt w:val="bullet"/>
      <w:lvlText w:val=""/>
      <w:lvlJc w:val="left"/>
      <w:pPr>
        <w:tabs>
          <w:tab w:val="num" w:pos="6900"/>
        </w:tabs>
        <w:ind w:left="6900" w:hanging="360"/>
      </w:pPr>
      <w:rPr>
        <w:rFonts w:ascii="Wingdings" w:hAnsi="Wingdings" w:hint="default"/>
      </w:rPr>
    </w:lvl>
  </w:abstractNum>
  <w:abstractNum w:abstractNumId="26" w15:restartNumberingAfterBreak="0">
    <w:nsid w:val="5E3D247B"/>
    <w:multiLevelType w:val="hybridMultilevel"/>
    <w:tmpl w:val="80C227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69A10F35"/>
    <w:multiLevelType w:val="hybridMultilevel"/>
    <w:tmpl w:val="FA80A2D0"/>
    <w:lvl w:ilvl="0" w:tplc="095EC75E">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1784E2E"/>
    <w:multiLevelType w:val="hybridMultilevel"/>
    <w:tmpl w:val="BBD8E45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1D63CF"/>
    <w:multiLevelType w:val="hybridMultilevel"/>
    <w:tmpl w:val="8BD86FDE"/>
    <w:lvl w:ilvl="0" w:tplc="50065F68">
      <w:start w:val="5"/>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0" w15:restartNumberingAfterBreak="0">
    <w:nsid w:val="78C57032"/>
    <w:multiLevelType w:val="multilevel"/>
    <w:tmpl w:val="8068743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1" w15:restartNumberingAfterBreak="0">
    <w:nsid w:val="7AB373AD"/>
    <w:multiLevelType w:val="hybridMultilevel"/>
    <w:tmpl w:val="5A445F82"/>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DC4556"/>
    <w:multiLevelType w:val="hybridMultilevel"/>
    <w:tmpl w:val="50121562"/>
    <w:lvl w:ilvl="0" w:tplc="04270001">
      <w:start w:val="1"/>
      <w:numFmt w:val="bullet"/>
      <w:lvlText w:val=""/>
      <w:lvlJc w:val="left"/>
      <w:pPr>
        <w:ind w:left="1511" w:hanging="360"/>
      </w:pPr>
      <w:rPr>
        <w:rFonts w:ascii="Symbol" w:hAnsi="Symbol" w:hint="default"/>
      </w:rPr>
    </w:lvl>
    <w:lvl w:ilvl="1" w:tplc="04270003" w:tentative="1">
      <w:start w:val="1"/>
      <w:numFmt w:val="bullet"/>
      <w:lvlText w:val="o"/>
      <w:lvlJc w:val="left"/>
      <w:pPr>
        <w:ind w:left="2231" w:hanging="360"/>
      </w:pPr>
      <w:rPr>
        <w:rFonts w:ascii="Courier New" w:hAnsi="Courier New" w:cs="Courier New" w:hint="default"/>
      </w:rPr>
    </w:lvl>
    <w:lvl w:ilvl="2" w:tplc="04270005" w:tentative="1">
      <w:start w:val="1"/>
      <w:numFmt w:val="bullet"/>
      <w:lvlText w:val=""/>
      <w:lvlJc w:val="left"/>
      <w:pPr>
        <w:ind w:left="2951" w:hanging="360"/>
      </w:pPr>
      <w:rPr>
        <w:rFonts w:ascii="Wingdings" w:hAnsi="Wingdings" w:hint="default"/>
      </w:rPr>
    </w:lvl>
    <w:lvl w:ilvl="3" w:tplc="04270001" w:tentative="1">
      <w:start w:val="1"/>
      <w:numFmt w:val="bullet"/>
      <w:lvlText w:val=""/>
      <w:lvlJc w:val="left"/>
      <w:pPr>
        <w:ind w:left="3671" w:hanging="360"/>
      </w:pPr>
      <w:rPr>
        <w:rFonts w:ascii="Symbol" w:hAnsi="Symbol" w:hint="default"/>
      </w:rPr>
    </w:lvl>
    <w:lvl w:ilvl="4" w:tplc="04270003" w:tentative="1">
      <w:start w:val="1"/>
      <w:numFmt w:val="bullet"/>
      <w:lvlText w:val="o"/>
      <w:lvlJc w:val="left"/>
      <w:pPr>
        <w:ind w:left="4391" w:hanging="360"/>
      </w:pPr>
      <w:rPr>
        <w:rFonts w:ascii="Courier New" w:hAnsi="Courier New" w:cs="Courier New" w:hint="default"/>
      </w:rPr>
    </w:lvl>
    <w:lvl w:ilvl="5" w:tplc="04270005" w:tentative="1">
      <w:start w:val="1"/>
      <w:numFmt w:val="bullet"/>
      <w:lvlText w:val=""/>
      <w:lvlJc w:val="left"/>
      <w:pPr>
        <w:ind w:left="5111" w:hanging="360"/>
      </w:pPr>
      <w:rPr>
        <w:rFonts w:ascii="Wingdings" w:hAnsi="Wingdings" w:hint="default"/>
      </w:rPr>
    </w:lvl>
    <w:lvl w:ilvl="6" w:tplc="04270001" w:tentative="1">
      <w:start w:val="1"/>
      <w:numFmt w:val="bullet"/>
      <w:lvlText w:val=""/>
      <w:lvlJc w:val="left"/>
      <w:pPr>
        <w:ind w:left="5831" w:hanging="360"/>
      </w:pPr>
      <w:rPr>
        <w:rFonts w:ascii="Symbol" w:hAnsi="Symbol" w:hint="default"/>
      </w:rPr>
    </w:lvl>
    <w:lvl w:ilvl="7" w:tplc="04270003" w:tentative="1">
      <w:start w:val="1"/>
      <w:numFmt w:val="bullet"/>
      <w:lvlText w:val="o"/>
      <w:lvlJc w:val="left"/>
      <w:pPr>
        <w:ind w:left="6551" w:hanging="360"/>
      </w:pPr>
      <w:rPr>
        <w:rFonts w:ascii="Courier New" w:hAnsi="Courier New" w:cs="Courier New" w:hint="default"/>
      </w:rPr>
    </w:lvl>
    <w:lvl w:ilvl="8" w:tplc="04270005" w:tentative="1">
      <w:start w:val="1"/>
      <w:numFmt w:val="bullet"/>
      <w:lvlText w:val=""/>
      <w:lvlJc w:val="left"/>
      <w:pPr>
        <w:ind w:left="7271" w:hanging="360"/>
      </w:pPr>
      <w:rPr>
        <w:rFonts w:ascii="Wingdings" w:hAnsi="Wingdings" w:hint="default"/>
      </w:rPr>
    </w:lvl>
  </w:abstractNum>
  <w:num w:numId="1">
    <w:abstractNumId w:val="30"/>
  </w:num>
  <w:num w:numId="2">
    <w:abstractNumId w:val="9"/>
  </w:num>
  <w:num w:numId="3">
    <w:abstractNumId w:val="1"/>
  </w:num>
  <w:num w:numId="4">
    <w:abstractNumId w:val="4"/>
  </w:num>
  <w:num w:numId="5">
    <w:abstractNumId w:val="8"/>
  </w:num>
  <w:num w:numId="6">
    <w:abstractNumId w:val="25"/>
  </w:num>
  <w:num w:numId="7">
    <w:abstractNumId w:val="19"/>
  </w:num>
  <w:num w:numId="8">
    <w:abstractNumId w:val="7"/>
  </w:num>
  <w:num w:numId="9">
    <w:abstractNumId w:val="15"/>
  </w:num>
  <w:num w:numId="10">
    <w:abstractNumId w:val="29"/>
  </w:num>
  <w:num w:numId="11">
    <w:abstractNumId w:val="17"/>
  </w:num>
  <w:num w:numId="12">
    <w:abstractNumId w:val="16"/>
  </w:num>
  <w:num w:numId="13">
    <w:abstractNumId w:val="2"/>
  </w:num>
  <w:num w:numId="14">
    <w:abstractNumId w:val="13"/>
  </w:num>
  <w:num w:numId="15">
    <w:abstractNumId w:val="22"/>
  </w:num>
  <w:num w:numId="16">
    <w:abstractNumId w:val="28"/>
  </w:num>
  <w:num w:numId="17">
    <w:abstractNumId w:val="18"/>
  </w:num>
  <w:num w:numId="18">
    <w:abstractNumId w:val="5"/>
  </w:num>
  <w:num w:numId="19">
    <w:abstractNumId w:val="21"/>
  </w:num>
  <w:num w:numId="20">
    <w:abstractNumId w:val="3"/>
  </w:num>
  <w:num w:numId="21">
    <w:abstractNumId w:val="32"/>
  </w:num>
  <w:num w:numId="22">
    <w:abstractNumId w:val="23"/>
  </w:num>
  <w:num w:numId="23">
    <w:abstractNumId w:val="24"/>
  </w:num>
  <w:num w:numId="24">
    <w:abstractNumId w:val="14"/>
  </w:num>
  <w:num w:numId="25">
    <w:abstractNumId w:val="20"/>
  </w:num>
  <w:num w:numId="26">
    <w:abstractNumId w:val="11"/>
  </w:num>
  <w:num w:numId="27">
    <w:abstractNumId w:val="26"/>
  </w:num>
  <w:num w:numId="28">
    <w:abstractNumId w:val="12"/>
  </w:num>
  <w:num w:numId="29">
    <w:abstractNumId w:val="31"/>
  </w:num>
  <w:num w:numId="30">
    <w:abstractNumId w:val="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D74"/>
    <w:rsid w:val="000106D1"/>
    <w:rsid w:val="00012E70"/>
    <w:rsid w:val="00014D6D"/>
    <w:rsid w:val="00015DFC"/>
    <w:rsid w:val="0002213F"/>
    <w:rsid w:val="00022E73"/>
    <w:rsid w:val="00027DC7"/>
    <w:rsid w:val="00033DA8"/>
    <w:rsid w:val="00042955"/>
    <w:rsid w:val="00052776"/>
    <w:rsid w:val="00053905"/>
    <w:rsid w:val="00062E18"/>
    <w:rsid w:val="000641E4"/>
    <w:rsid w:val="00064E58"/>
    <w:rsid w:val="000721F9"/>
    <w:rsid w:val="0007284A"/>
    <w:rsid w:val="00073596"/>
    <w:rsid w:val="00080F10"/>
    <w:rsid w:val="0008535D"/>
    <w:rsid w:val="000A3EAA"/>
    <w:rsid w:val="000A4ED6"/>
    <w:rsid w:val="000A5C0A"/>
    <w:rsid w:val="000B444D"/>
    <w:rsid w:val="000B76FE"/>
    <w:rsid w:val="000C0FF7"/>
    <w:rsid w:val="000C413E"/>
    <w:rsid w:val="000C7AF4"/>
    <w:rsid w:val="000F6BCD"/>
    <w:rsid w:val="0010147C"/>
    <w:rsid w:val="00101FFE"/>
    <w:rsid w:val="0010211F"/>
    <w:rsid w:val="001026CC"/>
    <w:rsid w:val="001061F2"/>
    <w:rsid w:val="0010743D"/>
    <w:rsid w:val="00120214"/>
    <w:rsid w:val="00134F51"/>
    <w:rsid w:val="0013683C"/>
    <w:rsid w:val="00141F0F"/>
    <w:rsid w:val="00147E26"/>
    <w:rsid w:val="00156465"/>
    <w:rsid w:val="00160549"/>
    <w:rsid w:val="00163DA9"/>
    <w:rsid w:val="00170BF5"/>
    <w:rsid w:val="00175945"/>
    <w:rsid w:val="00175D35"/>
    <w:rsid w:val="0017672A"/>
    <w:rsid w:val="00182BA2"/>
    <w:rsid w:val="001916A1"/>
    <w:rsid w:val="001A0C61"/>
    <w:rsid w:val="001A2A63"/>
    <w:rsid w:val="001A72BC"/>
    <w:rsid w:val="001B0207"/>
    <w:rsid w:val="001C235D"/>
    <w:rsid w:val="001D0F57"/>
    <w:rsid w:val="001E019B"/>
    <w:rsid w:val="001E337C"/>
    <w:rsid w:val="001F793E"/>
    <w:rsid w:val="00203251"/>
    <w:rsid w:val="00205F56"/>
    <w:rsid w:val="002115F3"/>
    <w:rsid w:val="0022456A"/>
    <w:rsid w:val="00237165"/>
    <w:rsid w:val="00240E99"/>
    <w:rsid w:val="00250570"/>
    <w:rsid w:val="00250BE4"/>
    <w:rsid w:val="00256D4F"/>
    <w:rsid w:val="002579B0"/>
    <w:rsid w:val="00260475"/>
    <w:rsid w:val="002765D3"/>
    <w:rsid w:val="00282152"/>
    <w:rsid w:val="002841A2"/>
    <w:rsid w:val="002842F2"/>
    <w:rsid w:val="002873D8"/>
    <w:rsid w:val="00287C6C"/>
    <w:rsid w:val="00290456"/>
    <w:rsid w:val="00295941"/>
    <w:rsid w:val="00296BB6"/>
    <w:rsid w:val="002A1CEA"/>
    <w:rsid w:val="002A2846"/>
    <w:rsid w:val="002A38B0"/>
    <w:rsid w:val="002B5519"/>
    <w:rsid w:val="002B5D68"/>
    <w:rsid w:val="002C090D"/>
    <w:rsid w:val="002C0FE5"/>
    <w:rsid w:val="002C6777"/>
    <w:rsid w:val="002C7C42"/>
    <w:rsid w:val="002D39CD"/>
    <w:rsid w:val="002D793D"/>
    <w:rsid w:val="00302D0E"/>
    <w:rsid w:val="0030604D"/>
    <w:rsid w:val="0031493C"/>
    <w:rsid w:val="00315006"/>
    <w:rsid w:val="0032171C"/>
    <w:rsid w:val="003234D7"/>
    <w:rsid w:val="0033049E"/>
    <w:rsid w:val="00331084"/>
    <w:rsid w:val="00337BE8"/>
    <w:rsid w:val="0034221D"/>
    <w:rsid w:val="00346681"/>
    <w:rsid w:val="00346F6F"/>
    <w:rsid w:val="00347EB0"/>
    <w:rsid w:val="00353FE5"/>
    <w:rsid w:val="00354AF8"/>
    <w:rsid w:val="00362C26"/>
    <w:rsid w:val="00365064"/>
    <w:rsid w:val="003735C7"/>
    <w:rsid w:val="003761AC"/>
    <w:rsid w:val="00380885"/>
    <w:rsid w:val="00386E30"/>
    <w:rsid w:val="003877FD"/>
    <w:rsid w:val="00395FFF"/>
    <w:rsid w:val="003B1296"/>
    <w:rsid w:val="003B1445"/>
    <w:rsid w:val="003B5239"/>
    <w:rsid w:val="003B75C5"/>
    <w:rsid w:val="003B7938"/>
    <w:rsid w:val="003C2CA7"/>
    <w:rsid w:val="003D4150"/>
    <w:rsid w:val="003D5C72"/>
    <w:rsid w:val="003F2A1B"/>
    <w:rsid w:val="003F61BC"/>
    <w:rsid w:val="003F7827"/>
    <w:rsid w:val="004145DE"/>
    <w:rsid w:val="00425FDD"/>
    <w:rsid w:val="0043425D"/>
    <w:rsid w:val="00445F4C"/>
    <w:rsid w:val="00452915"/>
    <w:rsid w:val="004531E7"/>
    <w:rsid w:val="00453981"/>
    <w:rsid w:val="004558E2"/>
    <w:rsid w:val="0046644F"/>
    <w:rsid w:val="00467624"/>
    <w:rsid w:val="00475BB9"/>
    <w:rsid w:val="004841CF"/>
    <w:rsid w:val="0048773D"/>
    <w:rsid w:val="0049532B"/>
    <w:rsid w:val="004B047B"/>
    <w:rsid w:val="004C3F2A"/>
    <w:rsid w:val="004C3FAF"/>
    <w:rsid w:val="004C7341"/>
    <w:rsid w:val="004C77B5"/>
    <w:rsid w:val="004D5CB9"/>
    <w:rsid w:val="004E0755"/>
    <w:rsid w:val="004E4C6A"/>
    <w:rsid w:val="004E6F0B"/>
    <w:rsid w:val="004E7EC7"/>
    <w:rsid w:val="004F5E49"/>
    <w:rsid w:val="00500C1C"/>
    <w:rsid w:val="0052389B"/>
    <w:rsid w:val="00527CAC"/>
    <w:rsid w:val="00543150"/>
    <w:rsid w:val="005452C2"/>
    <w:rsid w:val="00545661"/>
    <w:rsid w:val="00563F7B"/>
    <w:rsid w:val="005C1AC1"/>
    <w:rsid w:val="005C2856"/>
    <w:rsid w:val="005D25F2"/>
    <w:rsid w:val="005D7A18"/>
    <w:rsid w:val="005F7935"/>
    <w:rsid w:val="00621825"/>
    <w:rsid w:val="00622ABA"/>
    <w:rsid w:val="006371AB"/>
    <w:rsid w:val="0064041E"/>
    <w:rsid w:val="00643E88"/>
    <w:rsid w:val="006571DA"/>
    <w:rsid w:val="006A007A"/>
    <w:rsid w:val="006A1F75"/>
    <w:rsid w:val="006A4B7C"/>
    <w:rsid w:val="006B1AC3"/>
    <w:rsid w:val="006B44B4"/>
    <w:rsid w:val="006C2DB9"/>
    <w:rsid w:val="006E35F9"/>
    <w:rsid w:val="006F6794"/>
    <w:rsid w:val="00705A99"/>
    <w:rsid w:val="00713214"/>
    <w:rsid w:val="00717130"/>
    <w:rsid w:val="0071737C"/>
    <w:rsid w:val="007230B0"/>
    <w:rsid w:val="00726B9D"/>
    <w:rsid w:val="00727CA3"/>
    <w:rsid w:val="00730025"/>
    <w:rsid w:val="007411F6"/>
    <w:rsid w:val="007429B8"/>
    <w:rsid w:val="00744631"/>
    <w:rsid w:val="00745F01"/>
    <w:rsid w:val="007475DD"/>
    <w:rsid w:val="00750F83"/>
    <w:rsid w:val="00751A62"/>
    <w:rsid w:val="007522E3"/>
    <w:rsid w:val="0075390B"/>
    <w:rsid w:val="00755A21"/>
    <w:rsid w:val="00777506"/>
    <w:rsid w:val="00781937"/>
    <w:rsid w:val="00791102"/>
    <w:rsid w:val="007914C2"/>
    <w:rsid w:val="007A0C49"/>
    <w:rsid w:val="007B2491"/>
    <w:rsid w:val="007B254B"/>
    <w:rsid w:val="007B285A"/>
    <w:rsid w:val="007D4C16"/>
    <w:rsid w:val="007D519F"/>
    <w:rsid w:val="007F68CD"/>
    <w:rsid w:val="0080135E"/>
    <w:rsid w:val="0080473B"/>
    <w:rsid w:val="00807CE3"/>
    <w:rsid w:val="00811C03"/>
    <w:rsid w:val="00814394"/>
    <w:rsid w:val="00816C19"/>
    <w:rsid w:val="008225CA"/>
    <w:rsid w:val="00823EBA"/>
    <w:rsid w:val="00861AF5"/>
    <w:rsid w:val="008632CD"/>
    <w:rsid w:val="008703FC"/>
    <w:rsid w:val="008763E0"/>
    <w:rsid w:val="008A3252"/>
    <w:rsid w:val="008A648F"/>
    <w:rsid w:val="008A7B9A"/>
    <w:rsid w:val="008C53C2"/>
    <w:rsid w:val="008D03E9"/>
    <w:rsid w:val="008D0438"/>
    <w:rsid w:val="008D2470"/>
    <w:rsid w:val="008E74A9"/>
    <w:rsid w:val="008F4F40"/>
    <w:rsid w:val="009031E0"/>
    <w:rsid w:val="00905C46"/>
    <w:rsid w:val="00912207"/>
    <w:rsid w:val="00915173"/>
    <w:rsid w:val="00925086"/>
    <w:rsid w:val="009335D5"/>
    <w:rsid w:val="00933D22"/>
    <w:rsid w:val="00940127"/>
    <w:rsid w:val="0094334F"/>
    <w:rsid w:val="00950622"/>
    <w:rsid w:val="0095701F"/>
    <w:rsid w:val="00965A38"/>
    <w:rsid w:val="009705C9"/>
    <w:rsid w:val="0097545B"/>
    <w:rsid w:val="00976525"/>
    <w:rsid w:val="00981F5B"/>
    <w:rsid w:val="00986453"/>
    <w:rsid w:val="00991618"/>
    <w:rsid w:val="0099189D"/>
    <w:rsid w:val="00996484"/>
    <w:rsid w:val="009A1818"/>
    <w:rsid w:val="009A29D3"/>
    <w:rsid w:val="009A487F"/>
    <w:rsid w:val="009C1EE6"/>
    <w:rsid w:val="009E7CC7"/>
    <w:rsid w:val="009F02C3"/>
    <w:rsid w:val="00A56015"/>
    <w:rsid w:val="00A70D55"/>
    <w:rsid w:val="00A71669"/>
    <w:rsid w:val="00A82627"/>
    <w:rsid w:val="00A97C0E"/>
    <w:rsid w:val="00AB09DD"/>
    <w:rsid w:val="00AB3D63"/>
    <w:rsid w:val="00AC193C"/>
    <w:rsid w:val="00AC53C6"/>
    <w:rsid w:val="00AC576C"/>
    <w:rsid w:val="00AC6626"/>
    <w:rsid w:val="00AE0A03"/>
    <w:rsid w:val="00B02935"/>
    <w:rsid w:val="00B20511"/>
    <w:rsid w:val="00B22A9D"/>
    <w:rsid w:val="00B25F42"/>
    <w:rsid w:val="00B34B10"/>
    <w:rsid w:val="00B34B9A"/>
    <w:rsid w:val="00B34D64"/>
    <w:rsid w:val="00B35843"/>
    <w:rsid w:val="00B56556"/>
    <w:rsid w:val="00B56FD3"/>
    <w:rsid w:val="00B60E1A"/>
    <w:rsid w:val="00B64F0D"/>
    <w:rsid w:val="00B91E92"/>
    <w:rsid w:val="00B946BD"/>
    <w:rsid w:val="00B97518"/>
    <w:rsid w:val="00B977CE"/>
    <w:rsid w:val="00BA5953"/>
    <w:rsid w:val="00BA63B8"/>
    <w:rsid w:val="00BB05C3"/>
    <w:rsid w:val="00BB2C03"/>
    <w:rsid w:val="00BB375B"/>
    <w:rsid w:val="00BC1D38"/>
    <w:rsid w:val="00BC6526"/>
    <w:rsid w:val="00BC755D"/>
    <w:rsid w:val="00BD6EEA"/>
    <w:rsid w:val="00BE1085"/>
    <w:rsid w:val="00BE5688"/>
    <w:rsid w:val="00BF0B66"/>
    <w:rsid w:val="00BF17C8"/>
    <w:rsid w:val="00BF2A68"/>
    <w:rsid w:val="00BF5805"/>
    <w:rsid w:val="00C02112"/>
    <w:rsid w:val="00C02216"/>
    <w:rsid w:val="00C10679"/>
    <w:rsid w:val="00C13C15"/>
    <w:rsid w:val="00C16024"/>
    <w:rsid w:val="00C161A8"/>
    <w:rsid w:val="00C24085"/>
    <w:rsid w:val="00C31A58"/>
    <w:rsid w:val="00C44E34"/>
    <w:rsid w:val="00C45BA9"/>
    <w:rsid w:val="00C476F9"/>
    <w:rsid w:val="00C55818"/>
    <w:rsid w:val="00C64547"/>
    <w:rsid w:val="00C66FB0"/>
    <w:rsid w:val="00C80C98"/>
    <w:rsid w:val="00C81412"/>
    <w:rsid w:val="00C94A9A"/>
    <w:rsid w:val="00CC467D"/>
    <w:rsid w:val="00CC6B50"/>
    <w:rsid w:val="00CC6CB6"/>
    <w:rsid w:val="00CE7B94"/>
    <w:rsid w:val="00CF49BD"/>
    <w:rsid w:val="00CF4F29"/>
    <w:rsid w:val="00CF505A"/>
    <w:rsid w:val="00D05895"/>
    <w:rsid w:val="00D06F59"/>
    <w:rsid w:val="00D22757"/>
    <w:rsid w:val="00D25EAD"/>
    <w:rsid w:val="00D30300"/>
    <w:rsid w:val="00D355BC"/>
    <w:rsid w:val="00D401EE"/>
    <w:rsid w:val="00D412D9"/>
    <w:rsid w:val="00D43181"/>
    <w:rsid w:val="00D63FBC"/>
    <w:rsid w:val="00D851ED"/>
    <w:rsid w:val="00D861D7"/>
    <w:rsid w:val="00D92900"/>
    <w:rsid w:val="00DA6128"/>
    <w:rsid w:val="00DB62E4"/>
    <w:rsid w:val="00DC7486"/>
    <w:rsid w:val="00DD1970"/>
    <w:rsid w:val="00DD2704"/>
    <w:rsid w:val="00DE6192"/>
    <w:rsid w:val="00DF68F9"/>
    <w:rsid w:val="00DF7729"/>
    <w:rsid w:val="00E008BB"/>
    <w:rsid w:val="00E10DA6"/>
    <w:rsid w:val="00E22FD3"/>
    <w:rsid w:val="00E24142"/>
    <w:rsid w:val="00E30CEE"/>
    <w:rsid w:val="00E33CB7"/>
    <w:rsid w:val="00E33EA7"/>
    <w:rsid w:val="00E348F8"/>
    <w:rsid w:val="00E372F9"/>
    <w:rsid w:val="00E45D1D"/>
    <w:rsid w:val="00E51F72"/>
    <w:rsid w:val="00E578AD"/>
    <w:rsid w:val="00E6366D"/>
    <w:rsid w:val="00E66DDA"/>
    <w:rsid w:val="00E71E38"/>
    <w:rsid w:val="00E83CDC"/>
    <w:rsid w:val="00E83E8F"/>
    <w:rsid w:val="00E84348"/>
    <w:rsid w:val="00E905B9"/>
    <w:rsid w:val="00E95BB7"/>
    <w:rsid w:val="00E97365"/>
    <w:rsid w:val="00E97D11"/>
    <w:rsid w:val="00EA5E4A"/>
    <w:rsid w:val="00EB02ED"/>
    <w:rsid w:val="00EB2D74"/>
    <w:rsid w:val="00EB464E"/>
    <w:rsid w:val="00EC5374"/>
    <w:rsid w:val="00ED624F"/>
    <w:rsid w:val="00ED6C13"/>
    <w:rsid w:val="00ED7CE4"/>
    <w:rsid w:val="00EE0FCD"/>
    <w:rsid w:val="00EF1248"/>
    <w:rsid w:val="00EF35A3"/>
    <w:rsid w:val="00EF5EE8"/>
    <w:rsid w:val="00F045C5"/>
    <w:rsid w:val="00F2360C"/>
    <w:rsid w:val="00F24781"/>
    <w:rsid w:val="00F30883"/>
    <w:rsid w:val="00F407C0"/>
    <w:rsid w:val="00F40BC8"/>
    <w:rsid w:val="00F41583"/>
    <w:rsid w:val="00F416B9"/>
    <w:rsid w:val="00F43B92"/>
    <w:rsid w:val="00F463F5"/>
    <w:rsid w:val="00F51B36"/>
    <w:rsid w:val="00F55F7C"/>
    <w:rsid w:val="00F70E8A"/>
    <w:rsid w:val="00F711E8"/>
    <w:rsid w:val="00F714BD"/>
    <w:rsid w:val="00F7689B"/>
    <w:rsid w:val="00F77D62"/>
    <w:rsid w:val="00F82AA5"/>
    <w:rsid w:val="00F90D4C"/>
    <w:rsid w:val="00F93FFA"/>
    <w:rsid w:val="00F94F54"/>
    <w:rsid w:val="00FA2ADF"/>
    <w:rsid w:val="00FB1B7C"/>
    <w:rsid w:val="00FB4AA2"/>
    <w:rsid w:val="00FD0125"/>
    <w:rsid w:val="00FD285F"/>
    <w:rsid w:val="00FD5A28"/>
    <w:rsid w:val="00FE34DF"/>
    <w:rsid w:val="00FE3D35"/>
    <w:rsid w:val="00FF15F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hapeDefaults>
    <o:shapedefaults v:ext="edit" spidmax="1026"/>
    <o:shapelayout v:ext="edit">
      <o:idmap v:ext="edit" data="1"/>
    </o:shapelayout>
  </w:shapeDefaults>
  <w:decimalSymbol w:val=","/>
  <w:listSeparator w:val=";"/>
  <w14:docId w14:val="766F97C4"/>
  <w15:docId w15:val="{F48CAE0D-C677-443C-AC81-9DAB511F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CF505A"/>
    <w:pPr>
      <w:spacing w:after="200" w:line="276" w:lineRule="auto"/>
    </w:pPr>
    <w:rPr>
      <w:sz w:val="24"/>
      <w:szCs w:val="24"/>
    </w:rPr>
  </w:style>
  <w:style w:type="paragraph" w:styleId="Antrat2">
    <w:name w:val="heading 2"/>
    <w:basedOn w:val="prastasis"/>
    <w:next w:val="prastasis"/>
    <w:link w:val="Antrat2Diagrama"/>
    <w:unhideWhenUsed/>
    <w:qFormat/>
    <w:locked/>
    <w:rsid w:val="00BF5805"/>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C64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10147C"/>
    <w:pPr>
      <w:ind w:left="720"/>
      <w:contextualSpacing/>
    </w:pPr>
  </w:style>
  <w:style w:type="paragraph" w:styleId="Antrats">
    <w:name w:val="header"/>
    <w:basedOn w:val="prastasis"/>
    <w:link w:val="AntratsDiagrama"/>
    <w:uiPriority w:val="99"/>
    <w:rsid w:val="003B1445"/>
    <w:pPr>
      <w:tabs>
        <w:tab w:val="center" w:pos="4819"/>
        <w:tab w:val="right" w:pos="9638"/>
      </w:tabs>
      <w:spacing w:after="0" w:line="240" w:lineRule="auto"/>
    </w:pPr>
    <w:rPr>
      <w:sz w:val="20"/>
      <w:szCs w:val="20"/>
    </w:rPr>
  </w:style>
  <w:style w:type="character" w:customStyle="1" w:styleId="AntratsDiagrama">
    <w:name w:val="Antraštės Diagrama"/>
    <w:link w:val="Antrats"/>
    <w:uiPriority w:val="99"/>
    <w:locked/>
    <w:rsid w:val="003B1445"/>
    <w:rPr>
      <w:lang w:eastAsia="lt-LT"/>
    </w:rPr>
  </w:style>
  <w:style w:type="paragraph" w:styleId="Porat">
    <w:name w:val="footer"/>
    <w:basedOn w:val="prastasis"/>
    <w:link w:val="PoratDiagrama"/>
    <w:uiPriority w:val="99"/>
    <w:rsid w:val="003B1445"/>
    <w:pPr>
      <w:tabs>
        <w:tab w:val="center" w:pos="4819"/>
        <w:tab w:val="right" w:pos="9638"/>
      </w:tabs>
      <w:spacing w:after="0" w:line="240" w:lineRule="auto"/>
    </w:pPr>
    <w:rPr>
      <w:sz w:val="20"/>
      <w:szCs w:val="20"/>
    </w:rPr>
  </w:style>
  <w:style w:type="character" w:customStyle="1" w:styleId="PoratDiagrama">
    <w:name w:val="Poraštė Diagrama"/>
    <w:link w:val="Porat"/>
    <w:uiPriority w:val="99"/>
    <w:locked/>
    <w:rsid w:val="003B1445"/>
    <w:rPr>
      <w:lang w:eastAsia="lt-LT"/>
    </w:rPr>
  </w:style>
  <w:style w:type="character" w:styleId="Puslapionumeris">
    <w:name w:val="page number"/>
    <w:uiPriority w:val="99"/>
    <w:rsid w:val="00C55818"/>
    <w:rPr>
      <w:rFonts w:cs="Times New Roman"/>
    </w:rPr>
  </w:style>
  <w:style w:type="character" w:customStyle="1" w:styleId="Antrat2Diagrama">
    <w:name w:val="Antraštė 2 Diagrama"/>
    <w:link w:val="Antrat2"/>
    <w:rsid w:val="00BF5805"/>
    <w:rPr>
      <w:rFonts w:ascii="Cambria" w:eastAsia="Times New Roman" w:hAnsi="Cambria" w:cs="Times New Roman"/>
      <w:b/>
      <w:bCs/>
      <w:i/>
      <w:iCs/>
      <w:sz w:val="28"/>
      <w:szCs w:val="28"/>
    </w:rPr>
  </w:style>
  <w:style w:type="character" w:styleId="Hipersaitas">
    <w:name w:val="Hyperlink"/>
    <w:uiPriority w:val="99"/>
    <w:unhideWhenUsed/>
    <w:rsid w:val="00C16024"/>
    <w:rPr>
      <w:color w:val="0000FF"/>
      <w:u w:val="single"/>
    </w:rPr>
  </w:style>
  <w:style w:type="paragraph" w:styleId="Debesliotekstas">
    <w:name w:val="Balloon Text"/>
    <w:basedOn w:val="prastasis"/>
    <w:link w:val="DebesliotekstasDiagrama"/>
    <w:uiPriority w:val="99"/>
    <w:semiHidden/>
    <w:unhideWhenUsed/>
    <w:rsid w:val="0094012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401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46176">
      <w:bodyDiv w:val="1"/>
      <w:marLeft w:val="0"/>
      <w:marRight w:val="0"/>
      <w:marTop w:val="0"/>
      <w:marBottom w:val="0"/>
      <w:divBdr>
        <w:top w:val="none" w:sz="0" w:space="0" w:color="auto"/>
        <w:left w:val="none" w:sz="0" w:space="0" w:color="auto"/>
        <w:bottom w:val="none" w:sz="0" w:space="0" w:color="auto"/>
        <w:right w:val="none" w:sz="0" w:space="0" w:color="auto"/>
      </w:divBdr>
      <w:divsChild>
        <w:div w:id="1937858770">
          <w:marLeft w:val="0"/>
          <w:marRight w:val="0"/>
          <w:marTop w:val="0"/>
          <w:marBottom w:val="0"/>
          <w:divBdr>
            <w:top w:val="none" w:sz="0" w:space="0" w:color="auto"/>
            <w:left w:val="none" w:sz="0" w:space="0" w:color="auto"/>
            <w:bottom w:val="none" w:sz="0" w:space="0" w:color="auto"/>
            <w:right w:val="none" w:sz="0" w:space="0" w:color="auto"/>
          </w:divBdr>
        </w:div>
        <w:div w:id="199242097">
          <w:marLeft w:val="0"/>
          <w:marRight w:val="0"/>
          <w:marTop w:val="0"/>
          <w:marBottom w:val="0"/>
          <w:divBdr>
            <w:top w:val="none" w:sz="0" w:space="0" w:color="auto"/>
            <w:left w:val="none" w:sz="0" w:space="0" w:color="auto"/>
            <w:bottom w:val="none" w:sz="0" w:space="0" w:color="auto"/>
            <w:right w:val="none" w:sz="0" w:space="0" w:color="auto"/>
          </w:divBdr>
        </w:div>
        <w:div w:id="1696542131">
          <w:marLeft w:val="0"/>
          <w:marRight w:val="0"/>
          <w:marTop w:val="0"/>
          <w:marBottom w:val="0"/>
          <w:divBdr>
            <w:top w:val="none" w:sz="0" w:space="0" w:color="auto"/>
            <w:left w:val="none" w:sz="0" w:space="0" w:color="auto"/>
            <w:bottom w:val="none" w:sz="0" w:space="0" w:color="auto"/>
            <w:right w:val="none" w:sz="0" w:space="0" w:color="auto"/>
          </w:divBdr>
        </w:div>
        <w:div w:id="1223903691">
          <w:marLeft w:val="0"/>
          <w:marRight w:val="0"/>
          <w:marTop w:val="0"/>
          <w:marBottom w:val="0"/>
          <w:divBdr>
            <w:top w:val="none" w:sz="0" w:space="0" w:color="auto"/>
            <w:left w:val="none" w:sz="0" w:space="0" w:color="auto"/>
            <w:bottom w:val="none" w:sz="0" w:space="0" w:color="auto"/>
            <w:right w:val="none" w:sz="0" w:space="0" w:color="auto"/>
          </w:divBdr>
        </w:div>
        <w:div w:id="249698702">
          <w:marLeft w:val="0"/>
          <w:marRight w:val="0"/>
          <w:marTop w:val="0"/>
          <w:marBottom w:val="0"/>
          <w:divBdr>
            <w:top w:val="none" w:sz="0" w:space="0" w:color="auto"/>
            <w:left w:val="none" w:sz="0" w:space="0" w:color="auto"/>
            <w:bottom w:val="none" w:sz="0" w:space="0" w:color="auto"/>
            <w:right w:val="none" w:sz="0" w:space="0" w:color="auto"/>
          </w:divBdr>
        </w:div>
        <w:div w:id="1916087362">
          <w:marLeft w:val="0"/>
          <w:marRight w:val="0"/>
          <w:marTop w:val="0"/>
          <w:marBottom w:val="0"/>
          <w:divBdr>
            <w:top w:val="none" w:sz="0" w:space="0" w:color="auto"/>
            <w:left w:val="none" w:sz="0" w:space="0" w:color="auto"/>
            <w:bottom w:val="none" w:sz="0" w:space="0" w:color="auto"/>
            <w:right w:val="none" w:sz="0" w:space="0" w:color="auto"/>
          </w:divBdr>
        </w:div>
      </w:divsChild>
    </w:div>
    <w:div w:id="128674230">
      <w:bodyDiv w:val="1"/>
      <w:marLeft w:val="0"/>
      <w:marRight w:val="0"/>
      <w:marTop w:val="0"/>
      <w:marBottom w:val="0"/>
      <w:divBdr>
        <w:top w:val="none" w:sz="0" w:space="0" w:color="auto"/>
        <w:left w:val="none" w:sz="0" w:space="0" w:color="auto"/>
        <w:bottom w:val="none" w:sz="0" w:space="0" w:color="auto"/>
        <w:right w:val="none" w:sz="0" w:space="0" w:color="auto"/>
      </w:divBdr>
      <w:divsChild>
        <w:div w:id="1451439402">
          <w:marLeft w:val="0"/>
          <w:marRight w:val="0"/>
          <w:marTop w:val="0"/>
          <w:marBottom w:val="0"/>
          <w:divBdr>
            <w:top w:val="none" w:sz="0" w:space="0" w:color="auto"/>
            <w:left w:val="none" w:sz="0" w:space="0" w:color="auto"/>
            <w:bottom w:val="none" w:sz="0" w:space="0" w:color="auto"/>
            <w:right w:val="none" w:sz="0" w:space="0" w:color="auto"/>
          </w:divBdr>
        </w:div>
        <w:div w:id="285040320">
          <w:marLeft w:val="0"/>
          <w:marRight w:val="0"/>
          <w:marTop w:val="0"/>
          <w:marBottom w:val="0"/>
          <w:divBdr>
            <w:top w:val="none" w:sz="0" w:space="0" w:color="auto"/>
            <w:left w:val="none" w:sz="0" w:space="0" w:color="auto"/>
            <w:bottom w:val="none" w:sz="0" w:space="0" w:color="auto"/>
            <w:right w:val="none" w:sz="0" w:space="0" w:color="auto"/>
          </w:divBdr>
        </w:div>
        <w:div w:id="522549691">
          <w:marLeft w:val="0"/>
          <w:marRight w:val="0"/>
          <w:marTop w:val="0"/>
          <w:marBottom w:val="0"/>
          <w:divBdr>
            <w:top w:val="none" w:sz="0" w:space="0" w:color="auto"/>
            <w:left w:val="none" w:sz="0" w:space="0" w:color="auto"/>
            <w:bottom w:val="none" w:sz="0" w:space="0" w:color="auto"/>
            <w:right w:val="none" w:sz="0" w:space="0" w:color="auto"/>
          </w:divBdr>
        </w:div>
        <w:div w:id="596912041">
          <w:marLeft w:val="0"/>
          <w:marRight w:val="0"/>
          <w:marTop w:val="0"/>
          <w:marBottom w:val="0"/>
          <w:divBdr>
            <w:top w:val="none" w:sz="0" w:space="0" w:color="auto"/>
            <w:left w:val="none" w:sz="0" w:space="0" w:color="auto"/>
            <w:bottom w:val="none" w:sz="0" w:space="0" w:color="auto"/>
            <w:right w:val="none" w:sz="0" w:space="0" w:color="auto"/>
          </w:divBdr>
        </w:div>
        <w:div w:id="415370128">
          <w:marLeft w:val="0"/>
          <w:marRight w:val="0"/>
          <w:marTop w:val="0"/>
          <w:marBottom w:val="0"/>
          <w:divBdr>
            <w:top w:val="none" w:sz="0" w:space="0" w:color="auto"/>
            <w:left w:val="none" w:sz="0" w:space="0" w:color="auto"/>
            <w:bottom w:val="none" w:sz="0" w:space="0" w:color="auto"/>
            <w:right w:val="none" w:sz="0" w:space="0" w:color="auto"/>
          </w:divBdr>
        </w:div>
        <w:div w:id="650258719">
          <w:marLeft w:val="0"/>
          <w:marRight w:val="0"/>
          <w:marTop w:val="0"/>
          <w:marBottom w:val="0"/>
          <w:divBdr>
            <w:top w:val="none" w:sz="0" w:space="0" w:color="auto"/>
            <w:left w:val="none" w:sz="0" w:space="0" w:color="auto"/>
            <w:bottom w:val="none" w:sz="0" w:space="0" w:color="auto"/>
            <w:right w:val="none" w:sz="0" w:space="0" w:color="auto"/>
          </w:divBdr>
        </w:div>
        <w:div w:id="593440878">
          <w:marLeft w:val="0"/>
          <w:marRight w:val="0"/>
          <w:marTop w:val="0"/>
          <w:marBottom w:val="0"/>
          <w:divBdr>
            <w:top w:val="none" w:sz="0" w:space="0" w:color="auto"/>
            <w:left w:val="none" w:sz="0" w:space="0" w:color="auto"/>
            <w:bottom w:val="none" w:sz="0" w:space="0" w:color="auto"/>
            <w:right w:val="none" w:sz="0" w:space="0" w:color="auto"/>
          </w:divBdr>
        </w:div>
        <w:div w:id="1965042756">
          <w:marLeft w:val="0"/>
          <w:marRight w:val="0"/>
          <w:marTop w:val="0"/>
          <w:marBottom w:val="0"/>
          <w:divBdr>
            <w:top w:val="none" w:sz="0" w:space="0" w:color="auto"/>
            <w:left w:val="none" w:sz="0" w:space="0" w:color="auto"/>
            <w:bottom w:val="none" w:sz="0" w:space="0" w:color="auto"/>
            <w:right w:val="none" w:sz="0" w:space="0" w:color="auto"/>
          </w:divBdr>
        </w:div>
        <w:div w:id="1354723107">
          <w:marLeft w:val="0"/>
          <w:marRight w:val="0"/>
          <w:marTop w:val="0"/>
          <w:marBottom w:val="0"/>
          <w:divBdr>
            <w:top w:val="none" w:sz="0" w:space="0" w:color="auto"/>
            <w:left w:val="none" w:sz="0" w:space="0" w:color="auto"/>
            <w:bottom w:val="none" w:sz="0" w:space="0" w:color="auto"/>
            <w:right w:val="none" w:sz="0" w:space="0" w:color="auto"/>
          </w:divBdr>
        </w:div>
        <w:div w:id="1214659781">
          <w:marLeft w:val="0"/>
          <w:marRight w:val="0"/>
          <w:marTop w:val="0"/>
          <w:marBottom w:val="0"/>
          <w:divBdr>
            <w:top w:val="none" w:sz="0" w:space="0" w:color="auto"/>
            <w:left w:val="none" w:sz="0" w:space="0" w:color="auto"/>
            <w:bottom w:val="none" w:sz="0" w:space="0" w:color="auto"/>
            <w:right w:val="none" w:sz="0" w:space="0" w:color="auto"/>
          </w:divBdr>
        </w:div>
        <w:div w:id="1489442671">
          <w:marLeft w:val="0"/>
          <w:marRight w:val="0"/>
          <w:marTop w:val="0"/>
          <w:marBottom w:val="0"/>
          <w:divBdr>
            <w:top w:val="none" w:sz="0" w:space="0" w:color="auto"/>
            <w:left w:val="none" w:sz="0" w:space="0" w:color="auto"/>
            <w:bottom w:val="none" w:sz="0" w:space="0" w:color="auto"/>
            <w:right w:val="none" w:sz="0" w:space="0" w:color="auto"/>
          </w:divBdr>
        </w:div>
      </w:divsChild>
    </w:div>
    <w:div w:id="194588641">
      <w:bodyDiv w:val="1"/>
      <w:marLeft w:val="0"/>
      <w:marRight w:val="0"/>
      <w:marTop w:val="0"/>
      <w:marBottom w:val="0"/>
      <w:divBdr>
        <w:top w:val="none" w:sz="0" w:space="0" w:color="auto"/>
        <w:left w:val="none" w:sz="0" w:space="0" w:color="auto"/>
        <w:bottom w:val="none" w:sz="0" w:space="0" w:color="auto"/>
        <w:right w:val="none" w:sz="0" w:space="0" w:color="auto"/>
      </w:divBdr>
      <w:divsChild>
        <w:div w:id="1354838178">
          <w:marLeft w:val="0"/>
          <w:marRight w:val="0"/>
          <w:marTop w:val="0"/>
          <w:marBottom w:val="0"/>
          <w:divBdr>
            <w:top w:val="none" w:sz="0" w:space="0" w:color="auto"/>
            <w:left w:val="none" w:sz="0" w:space="0" w:color="auto"/>
            <w:bottom w:val="none" w:sz="0" w:space="0" w:color="auto"/>
            <w:right w:val="none" w:sz="0" w:space="0" w:color="auto"/>
          </w:divBdr>
        </w:div>
        <w:div w:id="1114135932">
          <w:marLeft w:val="0"/>
          <w:marRight w:val="0"/>
          <w:marTop w:val="0"/>
          <w:marBottom w:val="0"/>
          <w:divBdr>
            <w:top w:val="none" w:sz="0" w:space="0" w:color="auto"/>
            <w:left w:val="none" w:sz="0" w:space="0" w:color="auto"/>
            <w:bottom w:val="none" w:sz="0" w:space="0" w:color="auto"/>
            <w:right w:val="none" w:sz="0" w:space="0" w:color="auto"/>
          </w:divBdr>
        </w:div>
      </w:divsChild>
    </w:div>
    <w:div w:id="262569941">
      <w:bodyDiv w:val="1"/>
      <w:marLeft w:val="0"/>
      <w:marRight w:val="0"/>
      <w:marTop w:val="0"/>
      <w:marBottom w:val="0"/>
      <w:divBdr>
        <w:top w:val="none" w:sz="0" w:space="0" w:color="auto"/>
        <w:left w:val="none" w:sz="0" w:space="0" w:color="auto"/>
        <w:bottom w:val="none" w:sz="0" w:space="0" w:color="auto"/>
        <w:right w:val="none" w:sz="0" w:space="0" w:color="auto"/>
      </w:divBdr>
      <w:divsChild>
        <w:div w:id="47848168">
          <w:marLeft w:val="0"/>
          <w:marRight w:val="0"/>
          <w:marTop w:val="0"/>
          <w:marBottom w:val="0"/>
          <w:divBdr>
            <w:top w:val="none" w:sz="0" w:space="0" w:color="auto"/>
            <w:left w:val="none" w:sz="0" w:space="0" w:color="auto"/>
            <w:bottom w:val="none" w:sz="0" w:space="0" w:color="auto"/>
            <w:right w:val="none" w:sz="0" w:space="0" w:color="auto"/>
          </w:divBdr>
        </w:div>
        <w:div w:id="1007172762">
          <w:marLeft w:val="0"/>
          <w:marRight w:val="0"/>
          <w:marTop w:val="0"/>
          <w:marBottom w:val="0"/>
          <w:divBdr>
            <w:top w:val="none" w:sz="0" w:space="0" w:color="auto"/>
            <w:left w:val="none" w:sz="0" w:space="0" w:color="auto"/>
            <w:bottom w:val="none" w:sz="0" w:space="0" w:color="auto"/>
            <w:right w:val="none" w:sz="0" w:space="0" w:color="auto"/>
          </w:divBdr>
        </w:div>
        <w:div w:id="1980767365">
          <w:marLeft w:val="0"/>
          <w:marRight w:val="0"/>
          <w:marTop w:val="0"/>
          <w:marBottom w:val="0"/>
          <w:divBdr>
            <w:top w:val="none" w:sz="0" w:space="0" w:color="auto"/>
            <w:left w:val="none" w:sz="0" w:space="0" w:color="auto"/>
            <w:bottom w:val="none" w:sz="0" w:space="0" w:color="auto"/>
            <w:right w:val="none" w:sz="0" w:space="0" w:color="auto"/>
          </w:divBdr>
        </w:div>
        <w:div w:id="587079769">
          <w:marLeft w:val="0"/>
          <w:marRight w:val="0"/>
          <w:marTop w:val="0"/>
          <w:marBottom w:val="0"/>
          <w:divBdr>
            <w:top w:val="none" w:sz="0" w:space="0" w:color="auto"/>
            <w:left w:val="none" w:sz="0" w:space="0" w:color="auto"/>
            <w:bottom w:val="none" w:sz="0" w:space="0" w:color="auto"/>
            <w:right w:val="none" w:sz="0" w:space="0" w:color="auto"/>
          </w:divBdr>
        </w:div>
        <w:div w:id="278144461">
          <w:marLeft w:val="0"/>
          <w:marRight w:val="0"/>
          <w:marTop w:val="0"/>
          <w:marBottom w:val="0"/>
          <w:divBdr>
            <w:top w:val="none" w:sz="0" w:space="0" w:color="auto"/>
            <w:left w:val="none" w:sz="0" w:space="0" w:color="auto"/>
            <w:bottom w:val="none" w:sz="0" w:space="0" w:color="auto"/>
            <w:right w:val="none" w:sz="0" w:space="0" w:color="auto"/>
          </w:divBdr>
        </w:div>
        <w:div w:id="1042629176">
          <w:marLeft w:val="0"/>
          <w:marRight w:val="0"/>
          <w:marTop w:val="0"/>
          <w:marBottom w:val="0"/>
          <w:divBdr>
            <w:top w:val="none" w:sz="0" w:space="0" w:color="auto"/>
            <w:left w:val="none" w:sz="0" w:space="0" w:color="auto"/>
            <w:bottom w:val="none" w:sz="0" w:space="0" w:color="auto"/>
            <w:right w:val="none" w:sz="0" w:space="0" w:color="auto"/>
          </w:divBdr>
        </w:div>
        <w:div w:id="8652477">
          <w:marLeft w:val="0"/>
          <w:marRight w:val="0"/>
          <w:marTop w:val="0"/>
          <w:marBottom w:val="0"/>
          <w:divBdr>
            <w:top w:val="none" w:sz="0" w:space="0" w:color="auto"/>
            <w:left w:val="none" w:sz="0" w:space="0" w:color="auto"/>
            <w:bottom w:val="none" w:sz="0" w:space="0" w:color="auto"/>
            <w:right w:val="none" w:sz="0" w:space="0" w:color="auto"/>
          </w:divBdr>
        </w:div>
        <w:div w:id="2139763495">
          <w:marLeft w:val="0"/>
          <w:marRight w:val="0"/>
          <w:marTop w:val="0"/>
          <w:marBottom w:val="0"/>
          <w:divBdr>
            <w:top w:val="none" w:sz="0" w:space="0" w:color="auto"/>
            <w:left w:val="none" w:sz="0" w:space="0" w:color="auto"/>
            <w:bottom w:val="none" w:sz="0" w:space="0" w:color="auto"/>
            <w:right w:val="none" w:sz="0" w:space="0" w:color="auto"/>
          </w:divBdr>
        </w:div>
        <w:div w:id="1949463653">
          <w:marLeft w:val="0"/>
          <w:marRight w:val="0"/>
          <w:marTop w:val="0"/>
          <w:marBottom w:val="0"/>
          <w:divBdr>
            <w:top w:val="none" w:sz="0" w:space="0" w:color="auto"/>
            <w:left w:val="none" w:sz="0" w:space="0" w:color="auto"/>
            <w:bottom w:val="none" w:sz="0" w:space="0" w:color="auto"/>
            <w:right w:val="none" w:sz="0" w:space="0" w:color="auto"/>
          </w:divBdr>
        </w:div>
        <w:div w:id="1874725746">
          <w:marLeft w:val="0"/>
          <w:marRight w:val="0"/>
          <w:marTop w:val="0"/>
          <w:marBottom w:val="0"/>
          <w:divBdr>
            <w:top w:val="none" w:sz="0" w:space="0" w:color="auto"/>
            <w:left w:val="none" w:sz="0" w:space="0" w:color="auto"/>
            <w:bottom w:val="none" w:sz="0" w:space="0" w:color="auto"/>
            <w:right w:val="none" w:sz="0" w:space="0" w:color="auto"/>
          </w:divBdr>
        </w:div>
        <w:div w:id="480733498">
          <w:marLeft w:val="0"/>
          <w:marRight w:val="0"/>
          <w:marTop w:val="0"/>
          <w:marBottom w:val="0"/>
          <w:divBdr>
            <w:top w:val="none" w:sz="0" w:space="0" w:color="auto"/>
            <w:left w:val="none" w:sz="0" w:space="0" w:color="auto"/>
            <w:bottom w:val="none" w:sz="0" w:space="0" w:color="auto"/>
            <w:right w:val="none" w:sz="0" w:space="0" w:color="auto"/>
          </w:divBdr>
        </w:div>
        <w:div w:id="2070691563">
          <w:marLeft w:val="0"/>
          <w:marRight w:val="0"/>
          <w:marTop w:val="0"/>
          <w:marBottom w:val="0"/>
          <w:divBdr>
            <w:top w:val="none" w:sz="0" w:space="0" w:color="auto"/>
            <w:left w:val="none" w:sz="0" w:space="0" w:color="auto"/>
            <w:bottom w:val="none" w:sz="0" w:space="0" w:color="auto"/>
            <w:right w:val="none" w:sz="0" w:space="0" w:color="auto"/>
          </w:divBdr>
        </w:div>
        <w:div w:id="1663852591">
          <w:marLeft w:val="0"/>
          <w:marRight w:val="0"/>
          <w:marTop w:val="0"/>
          <w:marBottom w:val="0"/>
          <w:divBdr>
            <w:top w:val="none" w:sz="0" w:space="0" w:color="auto"/>
            <w:left w:val="none" w:sz="0" w:space="0" w:color="auto"/>
            <w:bottom w:val="none" w:sz="0" w:space="0" w:color="auto"/>
            <w:right w:val="none" w:sz="0" w:space="0" w:color="auto"/>
          </w:divBdr>
        </w:div>
        <w:div w:id="255604048">
          <w:marLeft w:val="0"/>
          <w:marRight w:val="0"/>
          <w:marTop w:val="0"/>
          <w:marBottom w:val="0"/>
          <w:divBdr>
            <w:top w:val="none" w:sz="0" w:space="0" w:color="auto"/>
            <w:left w:val="none" w:sz="0" w:space="0" w:color="auto"/>
            <w:bottom w:val="none" w:sz="0" w:space="0" w:color="auto"/>
            <w:right w:val="none" w:sz="0" w:space="0" w:color="auto"/>
          </w:divBdr>
        </w:div>
        <w:div w:id="1157964684">
          <w:marLeft w:val="0"/>
          <w:marRight w:val="0"/>
          <w:marTop w:val="0"/>
          <w:marBottom w:val="0"/>
          <w:divBdr>
            <w:top w:val="none" w:sz="0" w:space="0" w:color="auto"/>
            <w:left w:val="none" w:sz="0" w:space="0" w:color="auto"/>
            <w:bottom w:val="none" w:sz="0" w:space="0" w:color="auto"/>
            <w:right w:val="none" w:sz="0" w:space="0" w:color="auto"/>
          </w:divBdr>
        </w:div>
        <w:div w:id="1372460074">
          <w:marLeft w:val="0"/>
          <w:marRight w:val="0"/>
          <w:marTop w:val="0"/>
          <w:marBottom w:val="0"/>
          <w:divBdr>
            <w:top w:val="none" w:sz="0" w:space="0" w:color="auto"/>
            <w:left w:val="none" w:sz="0" w:space="0" w:color="auto"/>
            <w:bottom w:val="none" w:sz="0" w:space="0" w:color="auto"/>
            <w:right w:val="none" w:sz="0" w:space="0" w:color="auto"/>
          </w:divBdr>
        </w:div>
        <w:div w:id="808672776">
          <w:marLeft w:val="0"/>
          <w:marRight w:val="0"/>
          <w:marTop w:val="0"/>
          <w:marBottom w:val="0"/>
          <w:divBdr>
            <w:top w:val="none" w:sz="0" w:space="0" w:color="auto"/>
            <w:left w:val="none" w:sz="0" w:space="0" w:color="auto"/>
            <w:bottom w:val="none" w:sz="0" w:space="0" w:color="auto"/>
            <w:right w:val="none" w:sz="0" w:space="0" w:color="auto"/>
          </w:divBdr>
        </w:div>
      </w:divsChild>
    </w:div>
    <w:div w:id="319115388">
      <w:bodyDiv w:val="1"/>
      <w:marLeft w:val="0"/>
      <w:marRight w:val="0"/>
      <w:marTop w:val="0"/>
      <w:marBottom w:val="0"/>
      <w:divBdr>
        <w:top w:val="none" w:sz="0" w:space="0" w:color="auto"/>
        <w:left w:val="none" w:sz="0" w:space="0" w:color="auto"/>
        <w:bottom w:val="none" w:sz="0" w:space="0" w:color="auto"/>
        <w:right w:val="none" w:sz="0" w:space="0" w:color="auto"/>
      </w:divBdr>
      <w:divsChild>
        <w:div w:id="1759667332">
          <w:marLeft w:val="0"/>
          <w:marRight w:val="0"/>
          <w:marTop w:val="0"/>
          <w:marBottom w:val="0"/>
          <w:divBdr>
            <w:top w:val="none" w:sz="0" w:space="0" w:color="auto"/>
            <w:left w:val="none" w:sz="0" w:space="0" w:color="auto"/>
            <w:bottom w:val="none" w:sz="0" w:space="0" w:color="auto"/>
            <w:right w:val="none" w:sz="0" w:space="0" w:color="auto"/>
          </w:divBdr>
        </w:div>
        <w:div w:id="1354459975">
          <w:marLeft w:val="0"/>
          <w:marRight w:val="0"/>
          <w:marTop w:val="0"/>
          <w:marBottom w:val="0"/>
          <w:divBdr>
            <w:top w:val="none" w:sz="0" w:space="0" w:color="auto"/>
            <w:left w:val="none" w:sz="0" w:space="0" w:color="auto"/>
            <w:bottom w:val="none" w:sz="0" w:space="0" w:color="auto"/>
            <w:right w:val="none" w:sz="0" w:space="0" w:color="auto"/>
          </w:divBdr>
        </w:div>
        <w:div w:id="957638321">
          <w:marLeft w:val="0"/>
          <w:marRight w:val="0"/>
          <w:marTop w:val="0"/>
          <w:marBottom w:val="0"/>
          <w:divBdr>
            <w:top w:val="none" w:sz="0" w:space="0" w:color="auto"/>
            <w:left w:val="none" w:sz="0" w:space="0" w:color="auto"/>
            <w:bottom w:val="none" w:sz="0" w:space="0" w:color="auto"/>
            <w:right w:val="none" w:sz="0" w:space="0" w:color="auto"/>
          </w:divBdr>
        </w:div>
        <w:div w:id="1307199202">
          <w:marLeft w:val="0"/>
          <w:marRight w:val="0"/>
          <w:marTop w:val="0"/>
          <w:marBottom w:val="0"/>
          <w:divBdr>
            <w:top w:val="none" w:sz="0" w:space="0" w:color="auto"/>
            <w:left w:val="none" w:sz="0" w:space="0" w:color="auto"/>
            <w:bottom w:val="none" w:sz="0" w:space="0" w:color="auto"/>
            <w:right w:val="none" w:sz="0" w:space="0" w:color="auto"/>
          </w:divBdr>
        </w:div>
        <w:div w:id="2070834831">
          <w:marLeft w:val="0"/>
          <w:marRight w:val="0"/>
          <w:marTop w:val="0"/>
          <w:marBottom w:val="0"/>
          <w:divBdr>
            <w:top w:val="none" w:sz="0" w:space="0" w:color="auto"/>
            <w:left w:val="none" w:sz="0" w:space="0" w:color="auto"/>
            <w:bottom w:val="none" w:sz="0" w:space="0" w:color="auto"/>
            <w:right w:val="none" w:sz="0" w:space="0" w:color="auto"/>
          </w:divBdr>
        </w:div>
      </w:divsChild>
    </w:div>
    <w:div w:id="338041873">
      <w:bodyDiv w:val="1"/>
      <w:marLeft w:val="0"/>
      <w:marRight w:val="0"/>
      <w:marTop w:val="0"/>
      <w:marBottom w:val="0"/>
      <w:divBdr>
        <w:top w:val="none" w:sz="0" w:space="0" w:color="auto"/>
        <w:left w:val="none" w:sz="0" w:space="0" w:color="auto"/>
        <w:bottom w:val="none" w:sz="0" w:space="0" w:color="auto"/>
        <w:right w:val="none" w:sz="0" w:space="0" w:color="auto"/>
      </w:divBdr>
      <w:divsChild>
        <w:div w:id="716709881">
          <w:marLeft w:val="0"/>
          <w:marRight w:val="0"/>
          <w:marTop w:val="0"/>
          <w:marBottom w:val="0"/>
          <w:divBdr>
            <w:top w:val="none" w:sz="0" w:space="0" w:color="auto"/>
            <w:left w:val="none" w:sz="0" w:space="0" w:color="auto"/>
            <w:bottom w:val="none" w:sz="0" w:space="0" w:color="auto"/>
            <w:right w:val="none" w:sz="0" w:space="0" w:color="auto"/>
          </w:divBdr>
        </w:div>
        <w:div w:id="370999633">
          <w:marLeft w:val="0"/>
          <w:marRight w:val="0"/>
          <w:marTop w:val="0"/>
          <w:marBottom w:val="0"/>
          <w:divBdr>
            <w:top w:val="none" w:sz="0" w:space="0" w:color="auto"/>
            <w:left w:val="none" w:sz="0" w:space="0" w:color="auto"/>
            <w:bottom w:val="none" w:sz="0" w:space="0" w:color="auto"/>
            <w:right w:val="none" w:sz="0" w:space="0" w:color="auto"/>
          </w:divBdr>
        </w:div>
        <w:div w:id="217014813">
          <w:marLeft w:val="0"/>
          <w:marRight w:val="0"/>
          <w:marTop w:val="0"/>
          <w:marBottom w:val="0"/>
          <w:divBdr>
            <w:top w:val="none" w:sz="0" w:space="0" w:color="auto"/>
            <w:left w:val="none" w:sz="0" w:space="0" w:color="auto"/>
            <w:bottom w:val="none" w:sz="0" w:space="0" w:color="auto"/>
            <w:right w:val="none" w:sz="0" w:space="0" w:color="auto"/>
          </w:divBdr>
        </w:div>
        <w:div w:id="187960185">
          <w:marLeft w:val="0"/>
          <w:marRight w:val="0"/>
          <w:marTop w:val="0"/>
          <w:marBottom w:val="0"/>
          <w:divBdr>
            <w:top w:val="none" w:sz="0" w:space="0" w:color="auto"/>
            <w:left w:val="none" w:sz="0" w:space="0" w:color="auto"/>
            <w:bottom w:val="none" w:sz="0" w:space="0" w:color="auto"/>
            <w:right w:val="none" w:sz="0" w:space="0" w:color="auto"/>
          </w:divBdr>
        </w:div>
        <w:div w:id="635986960">
          <w:marLeft w:val="0"/>
          <w:marRight w:val="0"/>
          <w:marTop w:val="0"/>
          <w:marBottom w:val="0"/>
          <w:divBdr>
            <w:top w:val="none" w:sz="0" w:space="0" w:color="auto"/>
            <w:left w:val="none" w:sz="0" w:space="0" w:color="auto"/>
            <w:bottom w:val="none" w:sz="0" w:space="0" w:color="auto"/>
            <w:right w:val="none" w:sz="0" w:space="0" w:color="auto"/>
          </w:divBdr>
        </w:div>
        <w:div w:id="1846284618">
          <w:marLeft w:val="0"/>
          <w:marRight w:val="0"/>
          <w:marTop w:val="0"/>
          <w:marBottom w:val="0"/>
          <w:divBdr>
            <w:top w:val="none" w:sz="0" w:space="0" w:color="auto"/>
            <w:left w:val="none" w:sz="0" w:space="0" w:color="auto"/>
            <w:bottom w:val="none" w:sz="0" w:space="0" w:color="auto"/>
            <w:right w:val="none" w:sz="0" w:space="0" w:color="auto"/>
          </w:divBdr>
        </w:div>
        <w:div w:id="1455565644">
          <w:marLeft w:val="0"/>
          <w:marRight w:val="0"/>
          <w:marTop w:val="0"/>
          <w:marBottom w:val="0"/>
          <w:divBdr>
            <w:top w:val="none" w:sz="0" w:space="0" w:color="auto"/>
            <w:left w:val="none" w:sz="0" w:space="0" w:color="auto"/>
            <w:bottom w:val="none" w:sz="0" w:space="0" w:color="auto"/>
            <w:right w:val="none" w:sz="0" w:space="0" w:color="auto"/>
          </w:divBdr>
        </w:div>
      </w:divsChild>
    </w:div>
    <w:div w:id="366374250">
      <w:bodyDiv w:val="1"/>
      <w:marLeft w:val="0"/>
      <w:marRight w:val="0"/>
      <w:marTop w:val="0"/>
      <w:marBottom w:val="0"/>
      <w:divBdr>
        <w:top w:val="none" w:sz="0" w:space="0" w:color="auto"/>
        <w:left w:val="none" w:sz="0" w:space="0" w:color="auto"/>
        <w:bottom w:val="none" w:sz="0" w:space="0" w:color="auto"/>
        <w:right w:val="none" w:sz="0" w:space="0" w:color="auto"/>
      </w:divBdr>
      <w:divsChild>
        <w:div w:id="839850509">
          <w:marLeft w:val="0"/>
          <w:marRight w:val="0"/>
          <w:marTop w:val="0"/>
          <w:marBottom w:val="0"/>
          <w:divBdr>
            <w:top w:val="none" w:sz="0" w:space="0" w:color="auto"/>
            <w:left w:val="none" w:sz="0" w:space="0" w:color="auto"/>
            <w:bottom w:val="none" w:sz="0" w:space="0" w:color="auto"/>
            <w:right w:val="none" w:sz="0" w:space="0" w:color="auto"/>
          </w:divBdr>
        </w:div>
        <w:div w:id="1861892564">
          <w:marLeft w:val="0"/>
          <w:marRight w:val="0"/>
          <w:marTop w:val="0"/>
          <w:marBottom w:val="0"/>
          <w:divBdr>
            <w:top w:val="none" w:sz="0" w:space="0" w:color="auto"/>
            <w:left w:val="none" w:sz="0" w:space="0" w:color="auto"/>
            <w:bottom w:val="none" w:sz="0" w:space="0" w:color="auto"/>
            <w:right w:val="none" w:sz="0" w:space="0" w:color="auto"/>
          </w:divBdr>
        </w:div>
      </w:divsChild>
    </w:div>
    <w:div w:id="379864800">
      <w:bodyDiv w:val="1"/>
      <w:marLeft w:val="0"/>
      <w:marRight w:val="0"/>
      <w:marTop w:val="0"/>
      <w:marBottom w:val="0"/>
      <w:divBdr>
        <w:top w:val="none" w:sz="0" w:space="0" w:color="auto"/>
        <w:left w:val="none" w:sz="0" w:space="0" w:color="auto"/>
        <w:bottom w:val="none" w:sz="0" w:space="0" w:color="auto"/>
        <w:right w:val="none" w:sz="0" w:space="0" w:color="auto"/>
      </w:divBdr>
      <w:divsChild>
        <w:div w:id="85271592">
          <w:marLeft w:val="0"/>
          <w:marRight w:val="0"/>
          <w:marTop w:val="0"/>
          <w:marBottom w:val="0"/>
          <w:divBdr>
            <w:top w:val="none" w:sz="0" w:space="0" w:color="auto"/>
            <w:left w:val="none" w:sz="0" w:space="0" w:color="auto"/>
            <w:bottom w:val="none" w:sz="0" w:space="0" w:color="auto"/>
            <w:right w:val="none" w:sz="0" w:space="0" w:color="auto"/>
          </w:divBdr>
        </w:div>
        <w:div w:id="490028110">
          <w:marLeft w:val="0"/>
          <w:marRight w:val="0"/>
          <w:marTop w:val="0"/>
          <w:marBottom w:val="0"/>
          <w:divBdr>
            <w:top w:val="none" w:sz="0" w:space="0" w:color="auto"/>
            <w:left w:val="none" w:sz="0" w:space="0" w:color="auto"/>
            <w:bottom w:val="none" w:sz="0" w:space="0" w:color="auto"/>
            <w:right w:val="none" w:sz="0" w:space="0" w:color="auto"/>
          </w:divBdr>
        </w:div>
      </w:divsChild>
    </w:div>
    <w:div w:id="391272799">
      <w:bodyDiv w:val="1"/>
      <w:marLeft w:val="0"/>
      <w:marRight w:val="0"/>
      <w:marTop w:val="0"/>
      <w:marBottom w:val="0"/>
      <w:divBdr>
        <w:top w:val="none" w:sz="0" w:space="0" w:color="auto"/>
        <w:left w:val="none" w:sz="0" w:space="0" w:color="auto"/>
        <w:bottom w:val="none" w:sz="0" w:space="0" w:color="auto"/>
        <w:right w:val="none" w:sz="0" w:space="0" w:color="auto"/>
      </w:divBdr>
      <w:divsChild>
        <w:div w:id="1999453014">
          <w:marLeft w:val="0"/>
          <w:marRight w:val="0"/>
          <w:marTop w:val="0"/>
          <w:marBottom w:val="0"/>
          <w:divBdr>
            <w:top w:val="none" w:sz="0" w:space="0" w:color="auto"/>
            <w:left w:val="none" w:sz="0" w:space="0" w:color="auto"/>
            <w:bottom w:val="none" w:sz="0" w:space="0" w:color="auto"/>
            <w:right w:val="none" w:sz="0" w:space="0" w:color="auto"/>
          </w:divBdr>
        </w:div>
        <w:div w:id="1843814386">
          <w:marLeft w:val="0"/>
          <w:marRight w:val="0"/>
          <w:marTop w:val="0"/>
          <w:marBottom w:val="0"/>
          <w:divBdr>
            <w:top w:val="none" w:sz="0" w:space="0" w:color="auto"/>
            <w:left w:val="none" w:sz="0" w:space="0" w:color="auto"/>
            <w:bottom w:val="none" w:sz="0" w:space="0" w:color="auto"/>
            <w:right w:val="none" w:sz="0" w:space="0" w:color="auto"/>
          </w:divBdr>
        </w:div>
        <w:div w:id="2112506265">
          <w:marLeft w:val="0"/>
          <w:marRight w:val="0"/>
          <w:marTop w:val="0"/>
          <w:marBottom w:val="0"/>
          <w:divBdr>
            <w:top w:val="none" w:sz="0" w:space="0" w:color="auto"/>
            <w:left w:val="none" w:sz="0" w:space="0" w:color="auto"/>
            <w:bottom w:val="none" w:sz="0" w:space="0" w:color="auto"/>
            <w:right w:val="none" w:sz="0" w:space="0" w:color="auto"/>
          </w:divBdr>
        </w:div>
      </w:divsChild>
    </w:div>
    <w:div w:id="437994273">
      <w:bodyDiv w:val="1"/>
      <w:marLeft w:val="0"/>
      <w:marRight w:val="0"/>
      <w:marTop w:val="0"/>
      <w:marBottom w:val="0"/>
      <w:divBdr>
        <w:top w:val="none" w:sz="0" w:space="0" w:color="auto"/>
        <w:left w:val="none" w:sz="0" w:space="0" w:color="auto"/>
        <w:bottom w:val="none" w:sz="0" w:space="0" w:color="auto"/>
        <w:right w:val="none" w:sz="0" w:space="0" w:color="auto"/>
      </w:divBdr>
      <w:divsChild>
        <w:div w:id="974260339">
          <w:marLeft w:val="0"/>
          <w:marRight w:val="0"/>
          <w:marTop w:val="0"/>
          <w:marBottom w:val="0"/>
          <w:divBdr>
            <w:top w:val="none" w:sz="0" w:space="0" w:color="auto"/>
            <w:left w:val="none" w:sz="0" w:space="0" w:color="auto"/>
            <w:bottom w:val="none" w:sz="0" w:space="0" w:color="auto"/>
            <w:right w:val="none" w:sz="0" w:space="0" w:color="auto"/>
          </w:divBdr>
        </w:div>
        <w:div w:id="561988244">
          <w:marLeft w:val="0"/>
          <w:marRight w:val="0"/>
          <w:marTop w:val="0"/>
          <w:marBottom w:val="0"/>
          <w:divBdr>
            <w:top w:val="none" w:sz="0" w:space="0" w:color="auto"/>
            <w:left w:val="none" w:sz="0" w:space="0" w:color="auto"/>
            <w:bottom w:val="none" w:sz="0" w:space="0" w:color="auto"/>
            <w:right w:val="none" w:sz="0" w:space="0" w:color="auto"/>
          </w:divBdr>
        </w:div>
        <w:div w:id="840631234">
          <w:marLeft w:val="0"/>
          <w:marRight w:val="0"/>
          <w:marTop w:val="0"/>
          <w:marBottom w:val="0"/>
          <w:divBdr>
            <w:top w:val="none" w:sz="0" w:space="0" w:color="auto"/>
            <w:left w:val="none" w:sz="0" w:space="0" w:color="auto"/>
            <w:bottom w:val="none" w:sz="0" w:space="0" w:color="auto"/>
            <w:right w:val="none" w:sz="0" w:space="0" w:color="auto"/>
          </w:divBdr>
        </w:div>
        <w:div w:id="1072973634">
          <w:marLeft w:val="0"/>
          <w:marRight w:val="0"/>
          <w:marTop w:val="0"/>
          <w:marBottom w:val="0"/>
          <w:divBdr>
            <w:top w:val="none" w:sz="0" w:space="0" w:color="auto"/>
            <w:left w:val="none" w:sz="0" w:space="0" w:color="auto"/>
            <w:bottom w:val="none" w:sz="0" w:space="0" w:color="auto"/>
            <w:right w:val="none" w:sz="0" w:space="0" w:color="auto"/>
          </w:divBdr>
        </w:div>
        <w:div w:id="1054278520">
          <w:marLeft w:val="0"/>
          <w:marRight w:val="0"/>
          <w:marTop w:val="0"/>
          <w:marBottom w:val="0"/>
          <w:divBdr>
            <w:top w:val="none" w:sz="0" w:space="0" w:color="auto"/>
            <w:left w:val="none" w:sz="0" w:space="0" w:color="auto"/>
            <w:bottom w:val="none" w:sz="0" w:space="0" w:color="auto"/>
            <w:right w:val="none" w:sz="0" w:space="0" w:color="auto"/>
          </w:divBdr>
        </w:div>
        <w:div w:id="257256528">
          <w:marLeft w:val="0"/>
          <w:marRight w:val="0"/>
          <w:marTop w:val="0"/>
          <w:marBottom w:val="0"/>
          <w:divBdr>
            <w:top w:val="none" w:sz="0" w:space="0" w:color="auto"/>
            <w:left w:val="none" w:sz="0" w:space="0" w:color="auto"/>
            <w:bottom w:val="none" w:sz="0" w:space="0" w:color="auto"/>
            <w:right w:val="none" w:sz="0" w:space="0" w:color="auto"/>
          </w:divBdr>
        </w:div>
        <w:div w:id="1948195742">
          <w:marLeft w:val="0"/>
          <w:marRight w:val="0"/>
          <w:marTop w:val="0"/>
          <w:marBottom w:val="0"/>
          <w:divBdr>
            <w:top w:val="none" w:sz="0" w:space="0" w:color="auto"/>
            <w:left w:val="none" w:sz="0" w:space="0" w:color="auto"/>
            <w:bottom w:val="none" w:sz="0" w:space="0" w:color="auto"/>
            <w:right w:val="none" w:sz="0" w:space="0" w:color="auto"/>
          </w:divBdr>
        </w:div>
      </w:divsChild>
    </w:div>
    <w:div w:id="459692375">
      <w:bodyDiv w:val="1"/>
      <w:marLeft w:val="0"/>
      <w:marRight w:val="0"/>
      <w:marTop w:val="0"/>
      <w:marBottom w:val="0"/>
      <w:divBdr>
        <w:top w:val="none" w:sz="0" w:space="0" w:color="auto"/>
        <w:left w:val="none" w:sz="0" w:space="0" w:color="auto"/>
        <w:bottom w:val="none" w:sz="0" w:space="0" w:color="auto"/>
        <w:right w:val="none" w:sz="0" w:space="0" w:color="auto"/>
      </w:divBdr>
      <w:divsChild>
        <w:div w:id="1811894549">
          <w:marLeft w:val="0"/>
          <w:marRight w:val="0"/>
          <w:marTop w:val="0"/>
          <w:marBottom w:val="0"/>
          <w:divBdr>
            <w:top w:val="none" w:sz="0" w:space="0" w:color="auto"/>
            <w:left w:val="none" w:sz="0" w:space="0" w:color="auto"/>
            <w:bottom w:val="none" w:sz="0" w:space="0" w:color="auto"/>
            <w:right w:val="none" w:sz="0" w:space="0" w:color="auto"/>
          </w:divBdr>
        </w:div>
        <w:div w:id="866018361">
          <w:marLeft w:val="0"/>
          <w:marRight w:val="0"/>
          <w:marTop w:val="0"/>
          <w:marBottom w:val="0"/>
          <w:divBdr>
            <w:top w:val="none" w:sz="0" w:space="0" w:color="auto"/>
            <w:left w:val="none" w:sz="0" w:space="0" w:color="auto"/>
            <w:bottom w:val="none" w:sz="0" w:space="0" w:color="auto"/>
            <w:right w:val="none" w:sz="0" w:space="0" w:color="auto"/>
          </w:divBdr>
        </w:div>
        <w:div w:id="1705138">
          <w:marLeft w:val="0"/>
          <w:marRight w:val="0"/>
          <w:marTop w:val="0"/>
          <w:marBottom w:val="0"/>
          <w:divBdr>
            <w:top w:val="none" w:sz="0" w:space="0" w:color="auto"/>
            <w:left w:val="none" w:sz="0" w:space="0" w:color="auto"/>
            <w:bottom w:val="none" w:sz="0" w:space="0" w:color="auto"/>
            <w:right w:val="none" w:sz="0" w:space="0" w:color="auto"/>
          </w:divBdr>
        </w:div>
      </w:divsChild>
    </w:div>
    <w:div w:id="630014036">
      <w:bodyDiv w:val="1"/>
      <w:marLeft w:val="0"/>
      <w:marRight w:val="0"/>
      <w:marTop w:val="0"/>
      <w:marBottom w:val="0"/>
      <w:divBdr>
        <w:top w:val="none" w:sz="0" w:space="0" w:color="auto"/>
        <w:left w:val="none" w:sz="0" w:space="0" w:color="auto"/>
        <w:bottom w:val="none" w:sz="0" w:space="0" w:color="auto"/>
        <w:right w:val="none" w:sz="0" w:space="0" w:color="auto"/>
      </w:divBdr>
      <w:divsChild>
        <w:div w:id="537475313">
          <w:marLeft w:val="0"/>
          <w:marRight w:val="0"/>
          <w:marTop w:val="0"/>
          <w:marBottom w:val="0"/>
          <w:divBdr>
            <w:top w:val="none" w:sz="0" w:space="0" w:color="auto"/>
            <w:left w:val="none" w:sz="0" w:space="0" w:color="auto"/>
            <w:bottom w:val="none" w:sz="0" w:space="0" w:color="auto"/>
            <w:right w:val="none" w:sz="0" w:space="0" w:color="auto"/>
          </w:divBdr>
        </w:div>
        <w:div w:id="511191311">
          <w:marLeft w:val="0"/>
          <w:marRight w:val="0"/>
          <w:marTop w:val="0"/>
          <w:marBottom w:val="0"/>
          <w:divBdr>
            <w:top w:val="none" w:sz="0" w:space="0" w:color="auto"/>
            <w:left w:val="none" w:sz="0" w:space="0" w:color="auto"/>
            <w:bottom w:val="none" w:sz="0" w:space="0" w:color="auto"/>
            <w:right w:val="none" w:sz="0" w:space="0" w:color="auto"/>
          </w:divBdr>
        </w:div>
        <w:div w:id="956788308">
          <w:marLeft w:val="0"/>
          <w:marRight w:val="0"/>
          <w:marTop w:val="0"/>
          <w:marBottom w:val="0"/>
          <w:divBdr>
            <w:top w:val="none" w:sz="0" w:space="0" w:color="auto"/>
            <w:left w:val="none" w:sz="0" w:space="0" w:color="auto"/>
            <w:bottom w:val="none" w:sz="0" w:space="0" w:color="auto"/>
            <w:right w:val="none" w:sz="0" w:space="0" w:color="auto"/>
          </w:divBdr>
        </w:div>
        <w:div w:id="689062397">
          <w:marLeft w:val="0"/>
          <w:marRight w:val="0"/>
          <w:marTop w:val="0"/>
          <w:marBottom w:val="0"/>
          <w:divBdr>
            <w:top w:val="none" w:sz="0" w:space="0" w:color="auto"/>
            <w:left w:val="none" w:sz="0" w:space="0" w:color="auto"/>
            <w:bottom w:val="none" w:sz="0" w:space="0" w:color="auto"/>
            <w:right w:val="none" w:sz="0" w:space="0" w:color="auto"/>
          </w:divBdr>
        </w:div>
        <w:div w:id="834994656">
          <w:marLeft w:val="0"/>
          <w:marRight w:val="0"/>
          <w:marTop w:val="0"/>
          <w:marBottom w:val="0"/>
          <w:divBdr>
            <w:top w:val="none" w:sz="0" w:space="0" w:color="auto"/>
            <w:left w:val="none" w:sz="0" w:space="0" w:color="auto"/>
            <w:bottom w:val="none" w:sz="0" w:space="0" w:color="auto"/>
            <w:right w:val="none" w:sz="0" w:space="0" w:color="auto"/>
          </w:divBdr>
        </w:div>
        <w:div w:id="2127576980">
          <w:marLeft w:val="0"/>
          <w:marRight w:val="0"/>
          <w:marTop w:val="0"/>
          <w:marBottom w:val="0"/>
          <w:divBdr>
            <w:top w:val="none" w:sz="0" w:space="0" w:color="auto"/>
            <w:left w:val="none" w:sz="0" w:space="0" w:color="auto"/>
            <w:bottom w:val="none" w:sz="0" w:space="0" w:color="auto"/>
            <w:right w:val="none" w:sz="0" w:space="0" w:color="auto"/>
          </w:divBdr>
        </w:div>
        <w:div w:id="557596859">
          <w:marLeft w:val="0"/>
          <w:marRight w:val="0"/>
          <w:marTop w:val="0"/>
          <w:marBottom w:val="0"/>
          <w:divBdr>
            <w:top w:val="none" w:sz="0" w:space="0" w:color="auto"/>
            <w:left w:val="none" w:sz="0" w:space="0" w:color="auto"/>
            <w:bottom w:val="none" w:sz="0" w:space="0" w:color="auto"/>
            <w:right w:val="none" w:sz="0" w:space="0" w:color="auto"/>
          </w:divBdr>
        </w:div>
        <w:div w:id="1404986762">
          <w:marLeft w:val="0"/>
          <w:marRight w:val="0"/>
          <w:marTop w:val="0"/>
          <w:marBottom w:val="0"/>
          <w:divBdr>
            <w:top w:val="none" w:sz="0" w:space="0" w:color="auto"/>
            <w:left w:val="none" w:sz="0" w:space="0" w:color="auto"/>
            <w:bottom w:val="none" w:sz="0" w:space="0" w:color="auto"/>
            <w:right w:val="none" w:sz="0" w:space="0" w:color="auto"/>
          </w:divBdr>
        </w:div>
        <w:div w:id="1938171491">
          <w:marLeft w:val="0"/>
          <w:marRight w:val="0"/>
          <w:marTop w:val="0"/>
          <w:marBottom w:val="0"/>
          <w:divBdr>
            <w:top w:val="none" w:sz="0" w:space="0" w:color="auto"/>
            <w:left w:val="none" w:sz="0" w:space="0" w:color="auto"/>
            <w:bottom w:val="none" w:sz="0" w:space="0" w:color="auto"/>
            <w:right w:val="none" w:sz="0" w:space="0" w:color="auto"/>
          </w:divBdr>
        </w:div>
        <w:div w:id="1083451017">
          <w:marLeft w:val="0"/>
          <w:marRight w:val="0"/>
          <w:marTop w:val="0"/>
          <w:marBottom w:val="0"/>
          <w:divBdr>
            <w:top w:val="none" w:sz="0" w:space="0" w:color="auto"/>
            <w:left w:val="none" w:sz="0" w:space="0" w:color="auto"/>
            <w:bottom w:val="none" w:sz="0" w:space="0" w:color="auto"/>
            <w:right w:val="none" w:sz="0" w:space="0" w:color="auto"/>
          </w:divBdr>
        </w:div>
        <w:div w:id="1492258352">
          <w:marLeft w:val="0"/>
          <w:marRight w:val="0"/>
          <w:marTop w:val="0"/>
          <w:marBottom w:val="0"/>
          <w:divBdr>
            <w:top w:val="none" w:sz="0" w:space="0" w:color="auto"/>
            <w:left w:val="none" w:sz="0" w:space="0" w:color="auto"/>
            <w:bottom w:val="none" w:sz="0" w:space="0" w:color="auto"/>
            <w:right w:val="none" w:sz="0" w:space="0" w:color="auto"/>
          </w:divBdr>
        </w:div>
        <w:div w:id="1434662801">
          <w:marLeft w:val="0"/>
          <w:marRight w:val="0"/>
          <w:marTop w:val="0"/>
          <w:marBottom w:val="0"/>
          <w:divBdr>
            <w:top w:val="none" w:sz="0" w:space="0" w:color="auto"/>
            <w:left w:val="none" w:sz="0" w:space="0" w:color="auto"/>
            <w:bottom w:val="none" w:sz="0" w:space="0" w:color="auto"/>
            <w:right w:val="none" w:sz="0" w:space="0" w:color="auto"/>
          </w:divBdr>
        </w:div>
        <w:div w:id="1484857294">
          <w:marLeft w:val="0"/>
          <w:marRight w:val="0"/>
          <w:marTop w:val="0"/>
          <w:marBottom w:val="0"/>
          <w:divBdr>
            <w:top w:val="none" w:sz="0" w:space="0" w:color="auto"/>
            <w:left w:val="none" w:sz="0" w:space="0" w:color="auto"/>
            <w:bottom w:val="none" w:sz="0" w:space="0" w:color="auto"/>
            <w:right w:val="none" w:sz="0" w:space="0" w:color="auto"/>
          </w:divBdr>
        </w:div>
      </w:divsChild>
    </w:div>
    <w:div w:id="649869839">
      <w:bodyDiv w:val="1"/>
      <w:marLeft w:val="0"/>
      <w:marRight w:val="0"/>
      <w:marTop w:val="0"/>
      <w:marBottom w:val="0"/>
      <w:divBdr>
        <w:top w:val="none" w:sz="0" w:space="0" w:color="auto"/>
        <w:left w:val="none" w:sz="0" w:space="0" w:color="auto"/>
        <w:bottom w:val="none" w:sz="0" w:space="0" w:color="auto"/>
        <w:right w:val="none" w:sz="0" w:space="0" w:color="auto"/>
      </w:divBdr>
      <w:divsChild>
        <w:div w:id="447773651">
          <w:marLeft w:val="0"/>
          <w:marRight w:val="0"/>
          <w:marTop w:val="0"/>
          <w:marBottom w:val="0"/>
          <w:divBdr>
            <w:top w:val="none" w:sz="0" w:space="0" w:color="auto"/>
            <w:left w:val="none" w:sz="0" w:space="0" w:color="auto"/>
            <w:bottom w:val="none" w:sz="0" w:space="0" w:color="auto"/>
            <w:right w:val="none" w:sz="0" w:space="0" w:color="auto"/>
          </w:divBdr>
        </w:div>
        <w:div w:id="1736858713">
          <w:marLeft w:val="0"/>
          <w:marRight w:val="0"/>
          <w:marTop w:val="0"/>
          <w:marBottom w:val="0"/>
          <w:divBdr>
            <w:top w:val="none" w:sz="0" w:space="0" w:color="auto"/>
            <w:left w:val="none" w:sz="0" w:space="0" w:color="auto"/>
            <w:bottom w:val="none" w:sz="0" w:space="0" w:color="auto"/>
            <w:right w:val="none" w:sz="0" w:space="0" w:color="auto"/>
          </w:divBdr>
        </w:div>
        <w:div w:id="1831484919">
          <w:marLeft w:val="0"/>
          <w:marRight w:val="0"/>
          <w:marTop w:val="0"/>
          <w:marBottom w:val="0"/>
          <w:divBdr>
            <w:top w:val="none" w:sz="0" w:space="0" w:color="auto"/>
            <w:left w:val="none" w:sz="0" w:space="0" w:color="auto"/>
            <w:bottom w:val="none" w:sz="0" w:space="0" w:color="auto"/>
            <w:right w:val="none" w:sz="0" w:space="0" w:color="auto"/>
          </w:divBdr>
        </w:div>
        <w:div w:id="1460293885">
          <w:marLeft w:val="0"/>
          <w:marRight w:val="0"/>
          <w:marTop w:val="0"/>
          <w:marBottom w:val="0"/>
          <w:divBdr>
            <w:top w:val="none" w:sz="0" w:space="0" w:color="auto"/>
            <w:left w:val="none" w:sz="0" w:space="0" w:color="auto"/>
            <w:bottom w:val="none" w:sz="0" w:space="0" w:color="auto"/>
            <w:right w:val="none" w:sz="0" w:space="0" w:color="auto"/>
          </w:divBdr>
        </w:div>
        <w:div w:id="285165177">
          <w:marLeft w:val="0"/>
          <w:marRight w:val="0"/>
          <w:marTop w:val="0"/>
          <w:marBottom w:val="0"/>
          <w:divBdr>
            <w:top w:val="none" w:sz="0" w:space="0" w:color="auto"/>
            <w:left w:val="none" w:sz="0" w:space="0" w:color="auto"/>
            <w:bottom w:val="none" w:sz="0" w:space="0" w:color="auto"/>
            <w:right w:val="none" w:sz="0" w:space="0" w:color="auto"/>
          </w:divBdr>
        </w:div>
        <w:div w:id="620574736">
          <w:marLeft w:val="0"/>
          <w:marRight w:val="0"/>
          <w:marTop w:val="0"/>
          <w:marBottom w:val="0"/>
          <w:divBdr>
            <w:top w:val="none" w:sz="0" w:space="0" w:color="auto"/>
            <w:left w:val="none" w:sz="0" w:space="0" w:color="auto"/>
            <w:bottom w:val="none" w:sz="0" w:space="0" w:color="auto"/>
            <w:right w:val="none" w:sz="0" w:space="0" w:color="auto"/>
          </w:divBdr>
        </w:div>
        <w:div w:id="1312174738">
          <w:marLeft w:val="0"/>
          <w:marRight w:val="0"/>
          <w:marTop w:val="0"/>
          <w:marBottom w:val="0"/>
          <w:divBdr>
            <w:top w:val="none" w:sz="0" w:space="0" w:color="auto"/>
            <w:left w:val="none" w:sz="0" w:space="0" w:color="auto"/>
            <w:bottom w:val="none" w:sz="0" w:space="0" w:color="auto"/>
            <w:right w:val="none" w:sz="0" w:space="0" w:color="auto"/>
          </w:divBdr>
        </w:div>
      </w:divsChild>
    </w:div>
    <w:div w:id="693193745">
      <w:bodyDiv w:val="1"/>
      <w:marLeft w:val="0"/>
      <w:marRight w:val="0"/>
      <w:marTop w:val="0"/>
      <w:marBottom w:val="0"/>
      <w:divBdr>
        <w:top w:val="none" w:sz="0" w:space="0" w:color="auto"/>
        <w:left w:val="none" w:sz="0" w:space="0" w:color="auto"/>
        <w:bottom w:val="none" w:sz="0" w:space="0" w:color="auto"/>
        <w:right w:val="none" w:sz="0" w:space="0" w:color="auto"/>
      </w:divBdr>
      <w:divsChild>
        <w:div w:id="2132742194">
          <w:marLeft w:val="0"/>
          <w:marRight w:val="0"/>
          <w:marTop w:val="0"/>
          <w:marBottom w:val="0"/>
          <w:divBdr>
            <w:top w:val="none" w:sz="0" w:space="0" w:color="auto"/>
            <w:left w:val="none" w:sz="0" w:space="0" w:color="auto"/>
            <w:bottom w:val="none" w:sz="0" w:space="0" w:color="auto"/>
            <w:right w:val="none" w:sz="0" w:space="0" w:color="auto"/>
          </w:divBdr>
        </w:div>
        <w:div w:id="1427340927">
          <w:marLeft w:val="0"/>
          <w:marRight w:val="0"/>
          <w:marTop w:val="0"/>
          <w:marBottom w:val="0"/>
          <w:divBdr>
            <w:top w:val="none" w:sz="0" w:space="0" w:color="auto"/>
            <w:left w:val="none" w:sz="0" w:space="0" w:color="auto"/>
            <w:bottom w:val="none" w:sz="0" w:space="0" w:color="auto"/>
            <w:right w:val="none" w:sz="0" w:space="0" w:color="auto"/>
          </w:divBdr>
        </w:div>
        <w:div w:id="84232605">
          <w:marLeft w:val="0"/>
          <w:marRight w:val="0"/>
          <w:marTop w:val="0"/>
          <w:marBottom w:val="0"/>
          <w:divBdr>
            <w:top w:val="none" w:sz="0" w:space="0" w:color="auto"/>
            <w:left w:val="none" w:sz="0" w:space="0" w:color="auto"/>
            <w:bottom w:val="none" w:sz="0" w:space="0" w:color="auto"/>
            <w:right w:val="none" w:sz="0" w:space="0" w:color="auto"/>
          </w:divBdr>
        </w:div>
      </w:divsChild>
    </w:div>
    <w:div w:id="701134492">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6">
          <w:marLeft w:val="0"/>
          <w:marRight w:val="0"/>
          <w:marTop w:val="0"/>
          <w:marBottom w:val="0"/>
          <w:divBdr>
            <w:top w:val="none" w:sz="0" w:space="0" w:color="auto"/>
            <w:left w:val="none" w:sz="0" w:space="0" w:color="auto"/>
            <w:bottom w:val="none" w:sz="0" w:space="0" w:color="auto"/>
            <w:right w:val="none" w:sz="0" w:space="0" w:color="auto"/>
          </w:divBdr>
        </w:div>
        <w:div w:id="1456564536">
          <w:marLeft w:val="0"/>
          <w:marRight w:val="0"/>
          <w:marTop w:val="0"/>
          <w:marBottom w:val="0"/>
          <w:divBdr>
            <w:top w:val="none" w:sz="0" w:space="0" w:color="auto"/>
            <w:left w:val="none" w:sz="0" w:space="0" w:color="auto"/>
            <w:bottom w:val="none" w:sz="0" w:space="0" w:color="auto"/>
            <w:right w:val="none" w:sz="0" w:space="0" w:color="auto"/>
          </w:divBdr>
        </w:div>
        <w:div w:id="634415381">
          <w:marLeft w:val="0"/>
          <w:marRight w:val="0"/>
          <w:marTop w:val="0"/>
          <w:marBottom w:val="0"/>
          <w:divBdr>
            <w:top w:val="none" w:sz="0" w:space="0" w:color="auto"/>
            <w:left w:val="none" w:sz="0" w:space="0" w:color="auto"/>
            <w:bottom w:val="none" w:sz="0" w:space="0" w:color="auto"/>
            <w:right w:val="none" w:sz="0" w:space="0" w:color="auto"/>
          </w:divBdr>
        </w:div>
        <w:div w:id="1851219091">
          <w:marLeft w:val="0"/>
          <w:marRight w:val="0"/>
          <w:marTop w:val="0"/>
          <w:marBottom w:val="0"/>
          <w:divBdr>
            <w:top w:val="none" w:sz="0" w:space="0" w:color="auto"/>
            <w:left w:val="none" w:sz="0" w:space="0" w:color="auto"/>
            <w:bottom w:val="none" w:sz="0" w:space="0" w:color="auto"/>
            <w:right w:val="none" w:sz="0" w:space="0" w:color="auto"/>
          </w:divBdr>
        </w:div>
        <w:div w:id="397284324">
          <w:marLeft w:val="0"/>
          <w:marRight w:val="0"/>
          <w:marTop w:val="0"/>
          <w:marBottom w:val="0"/>
          <w:divBdr>
            <w:top w:val="none" w:sz="0" w:space="0" w:color="auto"/>
            <w:left w:val="none" w:sz="0" w:space="0" w:color="auto"/>
            <w:bottom w:val="none" w:sz="0" w:space="0" w:color="auto"/>
            <w:right w:val="none" w:sz="0" w:space="0" w:color="auto"/>
          </w:divBdr>
        </w:div>
        <w:div w:id="806817060">
          <w:marLeft w:val="0"/>
          <w:marRight w:val="0"/>
          <w:marTop w:val="0"/>
          <w:marBottom w:val="0"/>
          <w:divBdr>
            <w:top w:val="none" w:sz="0" w:space="0" w:color="auto"/>
            <w:left w:val="none" w:sz="0" w:space="0" w:color="auto"/>
            <w:bottom w:val="none" w:sz="0" w:space="0" w:color="auto"/>
            <w:right w:val="none" w:sz="0" w:space="0" w:color="auto"/>
          </w:divBdr>
        </w:div>
        <w:div w:id="724721844">
          <w:marLeft w:val="0"/>
          <w:marRight w:val="0"/>
          <w:marTop w:val="0"/>
          <w:marBottom w:val="0"/>
          <w:divBdr>
            <w:top w:val="none" w:sz="0" w:space="0" w:color="auto"/>
            <w:left w:val="none" w:sz="0" w:space="0" w:color="auto"/>
            <w:bottom w:val="none" w:sz="0" w:space="0" w:color="auto"/>
            <w:right w:val="none" w:sz="0" w:space="0" w:color="auto"/>
          </w:divBdr>
        </w:div>
        <w:div w:id="235015418">
          <w:marLeft w:val="0"/>
          <w:marRight w:val="0"/>
          <w:marTop w:val="0"/>
          <w:marBottom w:val="0"/>
          <w:divBdr>
            <w:top w:val="none" w:sz="0" w:space="0" w:color="auto"/>
            <w:left w:val="none" w:sz="0" w:space="0" w:color="auto"/>
            <w:bottom w:val="none" w:sz="0" w:space="0" w:color="auto"/>
            <w:right w:val="none" w:sz="0" w:space="0" w:color="auto"/>
          </w:divBdr>
        </w:div>
        <w:div w:id="1386182349">
          <w:marLeft w:val="0"/>
          <w:marRight w:val="0"/>
          <w:marTop w:val="0"/>
          <w:marBottom w:val="0"/>
          <w:divBdr>
            <w:top w:val="none" w:sz="0" w:space="0" w:color="auto"/>
            <w:left w:val="none" w:sz="0" w:space="0" w:color="auto"/>
            <w:bottom w:val="none" w:sz="0" w:space="0" w:color="auto"/>
            <w:right w:val="none" w:sz="0" w:space="0" w:color="auto"/>
          </w:divBdr>
        </w:div>
        <w:div w:id="906305003">
          <w:marLeft w:val="0"/>
          <w:marRight w:val="0"/>
          <w:marTop w:val="0"/>
          <w:marBottom w:val="0"/>
          <w:divBdr>
            <w:top w:val="none" w:sz="0" w:space="0" w:color="auto"/>
            <w:left w:val="none" w:sz="0" w:space="0" w:color="auto"/>
            <w:bottom w:val="none" w:sz="0" w:space="0" w:color="auto"/>
            <w:right w:val="none" w:sz="0" w:space="0" w:color="auto"/>
          </w:divBdr>
        </w:div>
        <w:div w:id="1421559174">
          <w:marLeft w:val="0"/>
          <w:marRight w:val="0"/>
          <w:marTop w:val="0"/>
          <w:marBottom w:val="0"/>
          <w:divBdr>
            <w:top w:val="none" w:sz="0" w:space="0" w:color="auto"/>
            <w:left w:val="none" w:sz="0" w:space="0" w:color="auto"/>
            <w:bottom w:val="none" w:sz="0" w:space="0" w:color="auto"/>
            <w:right w:val="none" w:sz="0" w:space="0" w:color="auto"/>
          </w:divBdr>
        </w:div>
        <w:div w:id="1345862285">
          <w:marLeft w:val="0"/>
          <w:marRight w:val="0"/>
          <w:marTop w:val="0"/>
          <w:marBottom w:val="0"/>
          <w:divBdr>
            <w:top w:val="none" w:sz="0" w:space="0" w:color="auto"/>
            <w:left w:val="none" w:sz="0" w:space="0" w:color="auto"/>
            <w:bottom w:val="none" w:sz="0" w:space="0" w:color="auto"/>
            <w:right w:val="none" w:sz="0" w:space="0" w:color="auto"/>
          </w:divBdr>
        </w:div>
        <w:div w:id="975185816">
          <w:marLeft w:val="0"/>
          <w:marRight w:val="0"/>
          <w:marTop w:val="0"/>
          <w:marBottom w:val="0"/>
          <w:divBdr>
            <w:top w:val="none" w:sz="0" w:space="0" w:color="auto"/>
            <w:left w:val="none" w:sz="0" w:space="0" w:color="auto"/>
            <w:bottom w:val="none" w:sz="0" w:space="0" w:color="auto"/>
            <w:right w:val="none" w:sz="0" w:space="0" w:color="auto"/>
          </w:divBdr>
        </w:div>
        <w:div w:id="1926568829">
          <w:marLeft w:val="0"/>
          <w:marRight w:val="0"/>
          <w:marTop w:val="0"/>
          <w:marBottom w:val="0"/>
          <w:divBdr>
            <w:top w:val="none" w:sz="0" w:space="0" w:color="auto"/>
            <w:left w:val="none" w:sz="0" w:space="0" w:color="auto"/>
            <w:bottom w:val="none" w:sz="0" w:space="0" w:color="auto"/>
            <w:right w:val="none" w:sz="0" w:space="0" w:color="auto"/>
          </w:divBdr>
        </w:div>
        <w:div w:id="684404258">
          <w:marLeft w:val="0"/>
          <w:marRight w:val="0"/>
          <w:marTop w:val="0"/>
          <w:marBottom w:val="0"/>
          <w:divBdr>
            <w:top w:val="none" w:sz="0" w:space="0" w:color="auto"/>
            <w:left w:val="none" w:sz="0" w:space="0" w:color="auto"/>
            <w:bottom w:val="none" w:sz="0" w:space="0" w:color="auto"/>
            <w:right w:val="none" w:sz="0" w:space="0" w:color="auto"/>
          </w:divBdr>
        </w:div>
        <w:div w:id="1400901328">
          <w:marLeft w:val="0"/>
          <w:marRight w:val="0"/>
          <w:marTop w:val="0"/>
          <w:marBottom w:val="0"/>
          <w:divBdr>
            <w:top w:val="none" w:sz="0" w:space="0" w:color="auto"/>
            <w:left w:val="none" w:sz="0" w:space="0" w:color="auto"/>
            <w:bottom w:val="none" w:sz="0" w:space="0" w:color="auto"/>
            <w:right w:val="none" w:sz="0" w:space="0" w:color="auto"/>
          </w:divBdr>
        </w:div>
        <w:div w:id="1011370598">
          <w:marLeft w:val="0"/>
          <w:marRight w:val="0"/>
          <w:marTop w:val="0"/>
          <w:marBottom w:val="0"/>
          <w:divBdr>
            <w:top w:val="none" w:sz="0" w:space="0" w:color="auto"/>
            <w:left w:val="none" w:sz="0" w:space="0" w:color="auto"/>
            <w:bottom w:val="none" w:sz="0" w:space="0" w:color="auto"/>
            <w:right w:val="none" w:sz="0" w:space="0" w:color="auto"/>
          </w:divBdr>
        </w:div>
        <w:div w:id="1525364864">
          <w:marLeft w:val="0"/>
          <w:marRight w:val="0"/>
          <w:marTop w:val="0"/>
          <w:marBottom w:val="0"/>
          <w:divBdr>
            <w:top w:val="none" w:sz="0" w:space="0" w:color="auto"/>
            <w:left w:val="none" w:sz="0" w:space="0" w:color="auto"/>
            <w:bottom w:val="none" w:sz="0" w:space="0" w:color="auto"/>
            <w:right w:val="none" w:sz="0" w:space="0" w:color="auto"/>
          </w:divBdr>
        </w:div>
        <w:div w:id="509300911">
          <w:marLeft w:val="0"/>
          <w:marRight w:val="0"/>
          <w:marTop w:val="0"/>
          <w:marBottom w:val="0"/>
          <w:divBdr>
            <w:top w:val="none" w:sz="0" w:space="0" w:color="auto"/>
            <w:left w:val="none" w:sz="0" w:space="0" w:color="auto"/>
            <w:bottom w:val="none" w:sz="0" w:space="0" w:color="auto"/>
            <w:right w:val="none" w:sz="0" w:space="0" w:color="auto"/>
          </w:divBdr>
        </w:div>
        <w:div w:id="1669868352">
          <w:marLeft w:val="0"/>
          <w:marRight w:val="0"/>
          <w:marTop w:val="0"/>
          <w:marBottom w:val="0"/>
          <w:divBdr>
            <w:top w:val="none" w:sz="0" w:space="0" w:color="auto"/>
            <w:left w:val="none" w:sz="0" w:space="0" w:color="auto"/>
            <w:bottom w:val="none" w:sz="0" w:space="0" w:color="auto"/>
            <w:right w:val="none" w:sz="0" w:space="0" w:color="auto"/>
          </w:divBdr>
        </w:div>
        <w:div w:id="1126773520">
          <w:marLeft w:val="0"/>
          <w:marRight w:val="0"/>
          <w:marTop w:val="0"/>
          <w:marBottom w:val="0"/>
          <w:divBdr>
            <w:top w:val="none" w:sz="0" w:space="0" w:color="auto"/>
            <w:left w:val="none" w:sz="0" w:space="0" w:color="auto"/>
            <w:bottom w:val="none" w:sz="0" w:space="0" w:color="auto"/>
            <w:right w:val="none" w:sz="0" w:space="0" w:color="auto"/>
          </w:divBdr>
        </w:div>
        <w:div w:id="1925992345">
          <w:marLeft w:val="0"/>
          <w:marRight w:val="0"/>
          <w:marTop w:val="0"/>
          <w:marBottom w:val="0"/>
          <w:divBdr>
            <w:top w:val="none" w:sz="0" w:space="0" w:color="auto"/>
            <w:left w:val="none" w:sz="0" w:space="0" w:color="auto"/>
            <w:bottom w:val="none" w:sz="0" w:space="0" w:color="auto"/>
            <w:right w:val="none" w:sz="0" w:space="0" w:color="auto"/>
          </w:divBdr>
        </w:div>
        <w:div w:id="1075392871">
          <w:marLeft w:val="0"/>
          <w:marRight w:val="0"/>
          <w:marTop w:val="0"/>
          <w:marBottom w:val="0"/>
          <w:divBdr>
            <w:top w:val="none" w:sz="0" w:space="0" w:color="auto"/>
            <w:left w:val="none" w:sz="0" w:space="0" w:color="auto"/>
            <w:bottom w:val="none" w:sz="0" w:space="0" w:color="auto"/>
            <w:right w:val="none" w:sz="0" w:space="0" w:color="auto"/>
          </w:divBdr>
        </w:div>
        <w:div w:id="1630435352">
          <w:marLeft w:val="0"/>
          <w:marRight w:val="0"/>
          <w:marTop w:val="0"/>
          <w:marBottom w:val="0"/>
          <w:divBdr>
            <w:top w:val="none" w:sz="0" w:space="0" w:color="auto"/>
            <w:left w:val="none" w:sz="0" w:space="0" w:color="auto"/>
            <w:bottom w:val="none" w:sz="0" w:space="0" w:color="auto"/>
            <w:right w:val="none" w:sz="0" w:space="0" w:color="auto"/>
          </w:divBdr>
        </w:div>
        <w:div w:id="1508708176">
          <w:marLeft w:val="0"/>
          <w:marRight w:val="0"/>
          <w:marTop w:val="0"/>
          <w:marBottom w:val="0"/>
          <w:divBdr>
            <w:top w:val="none" w:sz="0" w:space="0" w:color="auto"/>
            <w:left w:val="none" w:sz="0" w:space="0" w:color="auto"/>
            <w:bottom w:val="none" w:sz="0" w:space="0" w:color="auto"/>
            <w:right w:val="none" w:sz="0" w:space="0" w:color="auto"/>
          </w:divBdr>
        </w:div>
        <w:div w:id="1937444426">
          <w:marLeft w:val="0"/>
          <w:marRight w:val="0"/>
          <w:marTop w:val="0"/>
          <w:marBottom w:val="0"/>
          <w:divBdr>
            <w:top w:val="none" w:sz="0" w:space="0" w:color="auto"/>
            <w:left w:val="none" w:sz="0" w:space="0" w:color="auto"/>
            <w:bottom w:val="none" w:sz="0" w:space="0" w:color="auto"/>
            <w:right w:val="none" w:sz="0" w:space="0" w:color="auto"/>
          </w:divBdr>
        </w:div>
        <w:div w:id="717824036">
          <w:marLeft w:val="0"/>
          <w:marRight w:val="0"/>
          <w:marTop w:val="0"/>
          <w:marBottom w:val="0"/>
          <w:divBdr>
            <w:top w:val="none" w:sz="0" w:space="0" w:color="auto"/>
            <w:left w:val="none" w:sz="0" w:space="0" w:color="auto"/>
            <w:bottom w:val="none" w:sz="0" w:space="0" w:color="auto"/>
            <w:right w:val="none" w:sz="0" w:space="0" w:color="auto"/>
          </w:divBdr>
        </w:div>
        <w:div w:id="614334645">
          <w:marLeft w:val="0"/>
          <w:marRight w:val="0"/>
          <w:marTop w:val="0"/>
          <w:marBottom w:val="0"/>
          <w:divBdr>
            <w:top w:val="none" w:sz="0" w:space="0" w:color="auto"/>
            <w:left w:val="none" w:sz="0" w:space="0" w:color="auto"/>
            <w:bottom w:val="none" w:sz="0" w:space="0" w:color="auto"/>
            <w:right w:val="none" w:sz="0" w:space="0" w:color="auto"/>
          </w:divBdr>
        </w:div>
        <w:div w:id="544417332">
          <w:marLeft w:val="0"/>
          <w:marRight w:val="0"/>
          <w:marTop w:val="0"/>
          <w:marBottom w:val="0"/>
          <w:divBdr>
            <w:top w:val="none" w:sz="0" w:space="0" w:color="auto"/>
            <w:left w:val="none" w:sz="0" w:space="0" w:color="auto"/>
            <w:bottom w:val="none" w:sz="0" w:space="0" w:color="auto"/>
            <w:right w:val="none" w:sz="0" w:space="0" w:color="auto"/>
          </w:divBdr>
        </w:div>
        <w:div w:id="885483847">
          <w:marLeft w:val="0"/>
          <w:marRight w:val="0"/>
          <w:marTop w:val="0"/>
          <w:marBottom w:val="0"/>
          <w:divBdr>
            <w:top w:val="none" w:sz="0" w:space="0" w:color="auto"/>
            <w:left w:val="none" w:sz="0" w:space="0" w:color="auto"/>
            <w:bottom w:val="none" w:sz="0" w:space="0" w:color="auto"/>
            <w:right w:val="none" w:sz="0" w:space="0" w:color="auto"/>
          </w:divBdr>
        </w:div>
        <w:div w:id="1987542972">
          <w:marLeft w:val="0"/>
          <w:marRight w:val="0"/>
          <w:marTop w:val="0"/>
          <w:marBottom w:val="0"/>
          <w:divBdr>
            <w:top w:val="none" w:sz="0" w:space="0" w:color="auto"/>
            <w:left w:val="none" w:sz="0" w:space="0" w:color="auto"/>
            <w:bottom w:val="none" w:sz="0" w:space="0" w:color="auto"/>
            <w:right w:val="none" w:sz="0" w:space="0" w:color="auto"/>
          </w:divBdr>
        </w:div>
        <w:div w:id="1868373393">
          <w:marLeft w:val="0"/>
          <w:marRight w:val="0"/>
          <w:marTop w:val="0"/>
          <w:marBottom w:val="0"/>
          <w:divBdr>
            <w:top w:val="none" w:sz="0" w:space="0" w:color="auto"/>
            <w:left w:val="none" w:sz="0" w:space="0" w:color="auto"/>
            <w:bottom w:val="none" w:sz="0" w:space="0" w:color="auto"/>
            <w:right w:val="none" w:sz="0" w:space="0" w:color="auto"/>
          </w:divBdr>
        </w:div>
        <w:div w:id="1632899179">
          <w:marLeft w:val="0"/>
          <w:marRight w:val="0"/>
          <w:marTop w:val="0"/>
          <w:marBottom w:val="0"/>
          <w:divBdr>
            <w:top w:val="none" w:sz="0" w:space="0" w:color="auto"/>
            <w:left w:val="none" w:sz="0" w:space="0" w:color="auto"/>
            <w:bottom w:val="none" w:sz="0" w:space="0" w:color="auto"/>
            <w:right w:val="none" w:sz="0" w:space="0" w:color="auto"/>
          </w:divBdr>
        </w:div>
        <w:div w:id="1994329958">
          <w:marLeft w:val="0"/>
          <w:marRight w:val="0"/>
          <w:marTop w:val="0"/>
          <w:marBottom w:val="0"/>
          <w:divBdr>
            <w:top w:val="none" w:sz="0" w:space="0" w:color="auto"/>
            <w:left w:val="none" w:sz="0" w:space="0" w:color="auto"/>
            <w:bottom w:val="none" w:sz="0" w:space="0" w:color="auto"/>
            <w:right w:val="none" w:sz="0" w:space="0" w:color="auto"/>
          </w:divBdr>
        </w:div>
        <w:div w:id="1324116033">
          <w:marLeft w:val="0"/>
          <w:marRight w:val="0"/>
          <w:marTop w:val="0"/>
          <w:marBottom w:val="0"/>
          <w:divBdr>
            <w:top w:val="none" w:sz="0" w:space="0" w:color="auto"/>
            <w:left w:val="none" w:sz="0" w:space="0" w:color="auto"/>
            <w:bottom w:val="none" w:sz="0" w:space="0" w:color="auto"/>
            <w:right w:val="none" w:sz="0" w:space="0" w:color="auto"/>
          </w:divBdr>
        </w:div>
        <w:div w:id="822893364">
          <w:marLeft w:val="0"/>
          <w:marRight w:val="0"/>
          <w:marTop w:val="0"/>
          <w:marBottom w:val="0"/>
          <w:divBdr>
            <w:top w:val="none" w:sz="0" w:space="0" w:color="auto"/>
            <w:left w:val="none" w:sz="0" w:space="0" w:color="auto"/>
            <w:bottom w:val="none" w:sz="0" w:space="0" w:color="auto"/>
            <w:right w:val="none" w:sz="0" w:space="0" w:color="auto"/>
          </w:divBdr>
        </w:div>
        <w:div w:id="1828787045">
          <w:marLeft w:val="0"/>
          <w:marRight w:val="0"/>
          <w:marTop w:val="0"/>
          <w:marBottom w:val="0"/>
          <w:divBdr>
            <w:top w:val="none" w:sz="0" w:space="0" w:color="auto"/>
            <w:left w:val="none" w:sz="0" w:space="0" w:color="auto"/>
            <w:bottom w:val="none" w:sz="0" w:space="0" w:color="auto"/>
            <w:right w:val="none" w:sz="0" w:space="0" w:color="auto"/>
          </w:divBdr>
        </w:div>
        <w:div w:id="469521777">
          <w:marLeft w:val="0"/>
          <w:marRight w:val="0"/>
          <w:marTop w:val="0"/>
          <w:marBottom w:val="0"/>
          <w:divBdr>
            <w:top w:val="none" w:sz="0" w:space="0" w:color="auto"/>
            <w:left w:val="none" w:sz="0" w:space="0" w:color="auto"/>
            <w:bottom w:val="none" w:sz="0" w:space="0" w:color="auto"/>
            <w:right w:val="none" w:sz="0" w:space="0" w:color="auto"/>
          </w:divBdr>
        </w:div>
        <w:div w:id="2119712720">
          <w:marLeft w:val="0"/>
          <w:marRight w:val="0"/>
          <w:marTop w:val="0"/>
          <w:marBottom w:val="0"/>
          <w:divBdr>
            <w:top w:val="none" w:sz="0" w:space="0" w:color="auto"/>
            <w:left w:val="none" w:sz="0" w:space="0" w:color="auto"/>
            <w:bottom w:val="none" w:sz="0" w:space="0" w:color="auto"/>
            <w:right w:val="none" w:sz="0" w:space="0" w:color="auto"/>
          </w:divBdr>
        </w:div>
      </w:divsChild>
    </w:div>
    <w:div w:id="722293895">
      <w:bodyDiv w:val="1"/>
      <w:marLeft w:val="0"/>
      <w:marRight w:val="0"/>
      <w:marTop w:val="0"/>
      <w:marBottom w:val="0"/>
      <w:divBdr>
        <w:top w:val="none" w:sz="0" w:space="0" w:color="auto"/>
        <w:left w:val="none" w:sz="0" w:space="0" w:color="auto"/>
        <w:bottom w:val="none" w:sz="0" w:space="0" w:color="auto"/>
        <w:right w:val="none" w:sz="0" w:space="0" w:color="auto"/>
      </w:divBdr>
      <w:divsChild>
        <w:div w:id="670107102">
          <w:marLeft w:val="0"/>
          <w:marRight w:val="0"/>
          <w:marTop w:val="0"/>
          <w:marBottom w:val="0"/>
          <w:divBdr>
            <w:top w:val="none" w:sz="0" w:space="0" w:color="auto"/>
            <w:left w:val="none" w:sz="0" w:space="0" w:color="auto"/>
            <w:bottom w:val="none" w:sz="0" w:space="0" w:color="auto"/>
            <w:right w:val="none" w:sz="0" w:space="0" w:color="auto"/>
          </w:divBdr>
        </w:div>
        <w:div w:id="441265327">
          <w:marLeft w:val="0"/>
          <w:marRight w:val="0"/>
          <w:marTop w:val="0"/>
          <w:marBottom w:val="0"/>
          <w:divBdr>
            <w:top w:val="none" w:sz="0" w:space="0" w:color="auto"/>
            <w:left w:val="none" w:sz="0" w:space="0" w:color="auto"/>
            <w:bottom w:val="none" w:sz="0" w:space="0" w:color="auto"/>
            <w:right w:val="none" w:sz="0" w:space="0" w:color="auto"/>
          </w:divBdr>
        </w:div>
        <w:div w:id="1349718295">
          <w:marLeft w:val="0"/>
          <w:marRight w:val="0"/>
          <w:marTop w:val="0"/>
          <w:marBottom w:val="0"/>
          <w:divBdr>
            <w:top w:val="none" w:sz="0" w:space="0" w:color="auto"/>
            <w:left w:val="none" w:sz="0" w:space="0" w:color="auto"/>
            <w:bottom w:val="none" w:sz="0" w:space="0" w:color="auto"/>
            <w:right w:val="none" w:sz="0" w:space="0" w:color="auto"/>
          </w:divBdr>
        </w:div>
        <w:div w:id="742602669">
          <w:marLeft w:val="0"/>
          <w:marRight w:val="0"/>
          <w:marTop w:val="0"/>
          <w:marBottom w:val="0"/>
          <w:divBdr>
            <w:top w:val="none" w:sz="0" w:space="0" w:color="auto"/>
            <w:left w:val="none" w:sz="0" w:space="0" w:color="auto"/>
            <w:bottom w:val="none" w:sz="0" w:space="0" w:color="auto"/>
            <w:right w:val="none" w:sz="0" w:space="0" w:color="auto"/>
          </w:divBdr>
        </w:div>
        <w:div w:id="1835220943">
          <w:marLeft w:val="0"/>
          <w:marRight w:val="0"/>
          <w:marTop w:val="0"/>
          <w:marBottom w:val="0"/>
          <w:divBdr>
            <w:top w:val="none" w:sz="0" w:space="0" w:color="auto"/>
            <w:left w:val="none" w:sz="0" w:space="0" w:color="auto"/>
            <w:bottom w:val="none" w:sz="0" w:space="0" w:color="auto"/>
            <w:right w:val="none" w:sz="0" w:space="0" w:color="auto"/>
          </w:divBdr>
        </w:div>
        <w:div w:id="53817122">
          <w:marLeft w:val="0"/>
          <w:marRight w:val="0"/>
          <w:marTop w:val="0"/>
          <w:marBottom w:val="0"/>
          <w:divBdr>
            <w:top w:val="none" w:sz="0" w:space="0" w:color="auto"/>
            <w:left w:val="none" w:sz="0" w:space="0" w:color="auto"/>
            <w:bottom w:val="none" w:sz="0" w:space="0" w:color="auto"/>
            <w:right w:val="none" w:sz="0" w:space="0" w:color="auto"/>
          </w:divBdr>
        </w:div>
        <w:div w:id="902257485">
          <w:marLeft w:val="0"/>
          <w:marRight w:val="0"/>
          <w:marTop w:val="0"/>
          <w:marBottom w:val="0"/>
          <w:divBdr>
            <w:top w:val="none" w:sz="0" w:space="0" w:color="auto"/>
            <w:left w:val="none" w:sz="0" w:space="0" w:color="auto"/>
            <w:bottom w:val="none" w:sz="0" w:space="0" w:color="auto"/>
            <w:right w:val="none" w:sz="0" w:space="0" w:color="auto"/>
          </w:divBdr>
        </w:div>
      </w:divsChild>
    </w:div>
    <w:div w:id="785084303">
      <w:bodyDiv w:val="1"/>
      <w:marLeft w:val="0"/>
      <w:marRight w:val="0"/>
      <w:marTop w:val="0"/>
      <w:marBottom w:val="0"/>
      <w:divBdr>
        <w:top w:val="none" w:sz="0" w:space="0" w:color="auto"/>
        <w:left w:val="none" w:sz="0" w:space="0" w:color="auto"/>
        <w:bottom w:val="none" w:sz="0" w:space="0" w:color="auto"/>
        <w:right w:val="none" w:sz="0" w:space="0" w:color="auto"/>
      </w:divBdr>
      <w:divsChild>
        <w:div w:id="1396778396">
          <w:marLeft w:val="0"/>
          <w:marRight w:val="0"/>
          <w:marTop w:val="0"/>
          <w:marBottom w:val="0"/>
          <w:divBdr>
            <w:top w:val="none" w:sz="0" w:space="0" w:color="auto"/>
            <w:left w:val="none" w:sz="0" w:space="0" w:color="auto"/>
            <w:bottom w:val="none" w:sz="0" w:space="0" w:color="auto"/>
            <w:right w:val="none" w:sz="0" w:space="0" w:color="auto"/>
          </w:divBdr>
        </w:div>
        <w:div w:id="1882553118">
          <w:marLeft w:val="0"/>
          <w:marRight w:val="0"/>
          <w:marTop w:val="0"/>
          <w:marBottom w:val="0"/>
          <w:divBdr>
            <w:top w:val="none" w:sz="0" w:space="0" w:color="auto"/>
            <w:left w:val="none" w:sz="0" w:space="0" w:color="auto"/>
            <w:bottom w:val="none" w:sz="0" w:space="0" w:color="auto"/>
            <w:right w:val="none" w:sz="0" w:space="0" w:color="auto"/>
          </w:divBdr>
        </w:div>
        <w:div w:id="1432359109">
          <w:marLeft w:val="0"/>
          <w:marRight w:val="0"/>
          <w:marTop w:val="0"/>
          <w:marBottom w:val="0"/>
          <w:divBdr>
            <w:top w:val="none" w:sz="0" w:space="0" w:color="auto"/>
            <w:left w:val="none" w:sz="0" w:space="0" w:color="auto"/>
            <w:bottom w:val="none" w:sz="0" w:space="0" w:color="auto"/>
            <w:right w:val="none" w:sz="0" w:space="0" w:color="auto"/>
          </w:divBdr>
        </w:div>
        <w:div w:id="1715276728">
          <w:marLeft w:val="0"/>
          <w:marRight w:val="0"/>
          <w:marTop w:val="0"/>
          <w:marBottom w:val="0"/>
          <w:divBdr>
            <w:top w:val="none" w:sz="0" w:space="0" w:color="auto"/>
            <w:left w:val="none" w:sz="0" w:space="0" w:color="auto"/>
            <w:bottom w:val="none" w:sz="0" w:space="0" w:color="auto"/>
            <w:right w:val="none" w:sz="0" w:space="0" w:color="auto"/>
          </w:divBdr>
        </w:div>
        <w:div w:id="524830911">
          <w:marLeft w:val="0"/>
          <w:marRight w:val="0"/>
          <w:marTop w:val="0"/>
          <w:marBottom w:val="0"/>
          <w:divBdr>
            <w:top w:val="none" w:sz="0" w:space="0" w:color="auto"/>
            <w:left w:val="none" w:sz="0" w:space="0" w:color="auto"/>
            <w:bottom w:val="none" w:sz="0" w:space="0" w:color="auto"/>
            <w:right w:val="none" w:sz="0" w:space="0" w:color="auto"/>
          </w:divBdr>
        </w:div>
        <w:div w:id="1566257000">
          <w:marLeft w:val="0"/>
          <w:marRight w:val="0"/>
          <w:marTop w:val="0"/>
          <w:marBottom w:val="0"/>
          <w:divBdr>
            <w:top w:val="none" w:sz="0" w:space="0" w:color="auto"/>
            <w:left w:val="none" w:sz="0" w:space="0" w:color="auto"/>
            <w:bottom w:val="none" w:sz="0" w:space="0" w:color="auto"/>
            <w:right w:val="none" w:sz="0" w:space="0" w:color="auto"/>
          </w:divBdr>
        </w:div>
        <w:div w:id="941574427">
          <w:marLeft w:val="0"/>
          <w:marRight w:val="0"/>
          <w:marTop w:val="0"/>
          <w:marBottom w:val="0"/>
          <w:divBdr>
            <w:top w:val="none" w:sz="0" w:space="0" w:color="auto"/>
            <w:left w:val="none" w:sz="0" w:space="0" w:color="auto"/>
            <w:bottom w:val="none" w:sz="0" w:space="0" w:color="auto"/>
            <w:right w:val="none" w:sz="0" w:space="0" w:color="auto"/>
          </w:divBdr>
        </w:div>
      </w:divsChild>
    </w:div>
    <w:div w:id="832262431">
      <w:bodyDiv w:val="1"/>
      <w:marLeft w:val="0"/>
      <w:marRight w:val="0"/>
      <w:marTop w:val="0"/>
      <w:marBottom w:val="0"/>
      <w:divBdr>
        <w:top w:val="none" w:sz="0" w:space="0" w:color="auto"/>
        <w:left w:val="none" w:sz="0" w:space="0" w:color="auto"/>
        <w:bottom w:val="none" w:sz="0" w:space="0" w:color="auto"/>
        <w:right w:val="none" w:sz="0" w:space="0" w:color="auto"/>
      </w:divBdr>
      <w:divsChild>
        <w:div w:id="1771387687">
          <w:marLeft w:val="0"/>
          <w:marRight w:val="0"/>
          <w:marTop w:val="0"/>
          <w:marBottom w:val="0"/>
          <w:divBdr>
            <w:top w:val="none" w:sz="0" w:space="0" w:color="auto"/>
            <w:left w:val="none" w:sz="0" w:space="0" w:color="auto"/>
            <w:bottom w:val="none" w:sz="0" w:space="0" w:color="auto"/>
            <w:right w:val="none" w:sz="0" w:space="0" w:color="auto"/>
          </w:divBdr>
        </w:div>
        <w:div w:id="1844273564">
          <w:marLeft w:val="0"/>
          <w:marRight w:val="0"/>
          <w:marTop w:val="0"/>
          <w:marBottom w:val="0"/>
          <w:divBdr>
            <w:top w:val="none" w:sz="0" w:space="0" w:color="auto"/>
            <w:left w:val="none" w:sz="0" w:space="0" w:color="auto"/>
            <w:bottom w:val="none" w:sz="0" w:space="0" w:color="auto"/>
            <w:right w:val="none" w:sz="0" w:space="0" w:color="auto"/>
          </w:divBdr>
        </w:div>
      </w:divsChild>
    </w:div>
    <w:div w:id="868882872">
      <w:bodyDiv w:val="1"/>
      <w:marLeft w:val="0"/>
      <w:marRight w:val="0"/>
      <w:marTop w:val="0"/>
      <w:marBottom w:val="0"/>
      <w:divBdr>
        <w:top w:val="none" w:sz="0" w:space="0" w:color="auto"/>
        <w:left w:val="none" w:sz="0" w:space="0" w:color="auto"/>
        <w:bottom w:val="none" w:sz="0" w:space="0" w:color="auto"/>
        <w:right w:val="none" w:sz="0" w:space="0" w:color="auto"/>
      </w:divBdr>
      <w:divsChild>
        <w:div w:id="1139616149">
          <w:marLeft w:val="0"/>
          <w:marRight w:val="0"/>
          <w:marTop w:val="0"/>
          <w:marBottom w:val="0"/>
          <w:divBdr>
            <w:top w:val="none" w:sz="0" w:space="0" w:color="auto"/>
            <w:left w:val="none" w:sz="0" w:space="0" w:color="auto"/>
            <w:bottom w:val="none" w:sz="0" w:space="0" w:color="auto"/>
            <w:right w:val="none" w:sz="0" w:space="0" w:color="auto"/>
          </w:divBdr>
        </w:div>
        <w:div w:id="1043208898">
          <w:marLeft w:val="0"/>
          <w:marRight w:val="0"/>
          <w:marTop w:val="0"/>
          <w:marBottom w:val="0"/>
          <w:divBdr>
            <w:top w:val="none" w:sz="0" w:space="0" w:color="auto"/>
            <w:left w:val="none" w:sz="0" w:space="0" w:color="auto"/>
            <w:bottom w:val="none" w:sz="0" w:space="0" w:color="auto"/>
            <w:right w:val="none" w:sz="0" w:space="0" w:color="auto"/>
          </w:divBdr>
        </w:div>
        <w:div w:id="351226943">
          <w:marLeft w:val="0"/>
          <w:marRight w:val="0"/>
          <w:marTop w:val="0"/>
          <w:marBottom w:val="0"/>
          <w:divBdr>
            <w:top w:val="none" w:sz="0" w:space="0" w:color="auto"/>
            <w:left w:val="none" w:sz="0" w:space="0" w:color="auto"/>
            <w:bottom w:val="none" w:sz="0" w:space="0" w:color="auto"/>
            <w:right w:val="none" w:sz="0" w:space="0" w:color="auto"/>
          </w:divBdr>
        </w:div>
        <w:div w:id="821699952">
          <w:marLeft w:val="0"/>
          <w:marRight w:val="0"/>
          <w:marTop w:val="0"/>
          <w:marBottom w:val="0"/>
          <w:divBdr>
            <w:top w:val="none" w:sz="0" w:space="0" w:color="auto"/>
            <w:left w:val="none" w:sz="0" w:space="0" w:color="auto"/>
            <w:bottom w:val="none" w:sz="0" w:space="0" w:color="auto"/>
            <w:right w:val="none" w:sz="0" w:space="0" w:color="auto"/>
          </w:divBdr>
        </w:div>
        <w:div w:id="1299069781">
          <w:marLeft w:val="0"/>
          <w:marRight w:val="0"/>
          <w:marTop w:val="0"/>
          <w:marBottom w:val="0"/>
          <w:divBdr>
            <w:top w:val="none" w:sz="0" w:space="0" w:color="auto"/>
            <w:left w:val="none" w:sz="0" w:space="0" w:color="auto"/>
            <w:bottom w:val="none" w:sz="0" w:space="0" w:color="auto"/>
            <w:right w:val="none" w:sz="0" w:space="0" w:color="auto"/>
          </w:divBdr>
        </w:div>
      </w:divsChild>
    </w:div>
    <w:div w:id="932083297">
      <w:bodyDiv w:val="1"/>
      <w:marLeft w:val="0"/>
      <w:marRight w:val="0"/>
      <w:marTop w:val="0"/>
      <w:marBottom w:val="0"/>
      <w:divBdr>
        <w:top w:val="none" w:sz="0" w:space="0" w:color="auto"/>
        <w:left w:val="none" w:sz="0" w:space="0" w:color="auto"/>
        <w:bottom w:val="none" w:sz="0" w:space="0" w:color="auto"/>
        <w:right w:val="none" w:sz="0" w:space="0" w:color="auto"/>
      </w:divBdr>
      <w:divsChild>
        <w:div w:id="356741695">
          <w:marLeft w:val="0"/>
          <w:marRight w:val="0"/>
          <w:marTop w:val="0"/>
          <w:marBottom w:val="0"/>
          <w:divBdr>
            <w:top w:val="none" w:sz="0" w:space="0" w:color="auto"/>
            <w:left w:val="none" w:sz="0" w:space="0" w:color="auto"/>
            <w:bottom w:val="none" w:sz="0" w:space="0" w:color="auto"/>
            <w:right w:val="none" w:sz="0" w:space="0" w:color="auto"/>
          </w:divBdr>
        </w:div>
        <w:div w:id="396368457">
          <w:marLeft w:val="0"/>
          <w:marRight w:val="0"/>
          <w:marTop w:val="0"/>
          <w:marBottom w:val="0"/>
          <w:divBdr>
            <w:top w:val="none" w:sz="0" w:space="0" w:color="auto"/>
            <w:left w:val="none" w:sz="0" w:space="0" w:color="auto"/>
            <w:bottom w:val="none" w:sz="0" w:space="0" w:color="auto"/>
            <w:right w:val="none" w:sz="0" w:space="0" w:color="auto"/>
          </w:divBdr>
        </w:div>
        <w:div w:id="29844727">
          <w:marLeft w:val="0"/>
          <w:marRight w:val="0"/>
          <w:marTop w:val="0"/>
          <w:marBottom w:val="0"/>
          <w:divBdr>
            <w:top w:val="none" w:sz="0" w:space="0" w:color="auto"/>
            <w:left w:val="none" w:sz="0" w:space="0" w:color="auto"/>
            <w:bottom w:val="none" w:sz="0" w:space="0" w:color="auto"/>
            <w:right w:val="none" w:sz="0" w:space="0" w:color="auto"/>
          </w:divBdr>
        </w:div>
        <w:div w:id="192184276">
          <w:marLeft w:val="0"/>
          <w:marRight w:val="0"/>
          <w:marTop w:val="0"/>
          <w:marBottom w:val="0"/>
          <w:divBdr>
            <w:top w:val="none" w:sz="0" w:space="0" w:color="auto"/>
            <w:left w:val="none" w:sz="0" w:space="0" w:color="auto"/>
            <w:bottom w:val="none" w:sz="0" w:space="0" w:color="auto"/>
            <w:right w:val="none" w:sz="0" w:space="0" w:color="auto"/>
          </w:divBdr>
        </w:div>
        <w:div w:id="69274651">
          <w:marLeft w:val="0"/>
          <w:marRight w:val="0"/>
          <w:marTop w:val="0"/>
          <w:marBottom w:val="0"/>
          <w:divBdr>
            <w:top w:val="none" w:sz="0" w:space="0" w:color="auto"/>
            <w:left w:val="none" w:sz="0" w:space="0" w:color="auto"/>
            <w:bottom w:val="none" w:sz="0" w:space="0" w:color="auto"/>
            <w:right w:val="none" w:sz="0" w:space="0" w:color="auto"/>
          </w:divBdr>
        </w:div>
        <w:div w:id="1805806980">
          <w:marLeft w:val="0"/>
          <w:marRight w:val="0"/>
          <w:marTop w:val="0"/>
          <w:marBottom w:val="0"/>
          <w:divBdr>
            <w:top w:val="none" w:sz="0" w:space="0" w:color="auto"/>
            <w:left w:val="none" w:sz="0" w:space="0" w:color="auto"/>
            <w:bottom w:val="none" w:sz="0" w:space="0" w:color="auto"/>
            <w:right w:val="none" w:sz="0" w:space="0" w:color="auto"/>
          </w:divBdr>
        </w:div>
        <w:div w:id="93093271">
          <w:marLeft w:val="0"/>
          <w:marRight w:val="0"/>
          <w:marTop w:val="0"/>
          <w:marBottom w:val="0"/>
          <w:divBdr>
            <w:top w:val="none" w:sz="0" w:space="0" w:color="auto"/>
            <w:left w:val="none" w:sz="0" w:space="0" w:color="auto"/>
            <w:bottom w:val="none" w:sz="0" w:space="0" w:color="auto"/>
            <w:right w:val="none" w:sz="0" w:space="0" w:color="auto"/>
          </w:divBdr>
        </w:div>
      </w:divsChild>
    </w:div>
    <w:div w:id="937058002">
      <w:bodyDiv w:val="1"/>
      <w:marLeft w:val="0"/>
      <w:marRight w:val="0"/>
      <w:marTop w:val="0"/>
      <w:marBottom w:val="0"/>
      <w:divBdr>
        <w:top w:val="none" w:sz="0" w:space="0" w:color="auto"/>
        <w:left w:val="none" w:sz="0" w:space="0" w:color="auto"/>
        <w:bottom w:val="none" w:sz="0" w:space="0" w:color="auto"/>
        <w:right w:val="none" w:sz="0" w:space="0" w:color="auto"/>
      </w:divBdr>
      <w:divsChild>
        <w:div w:id="1949773754">
          <w:marLeft w:val="0"/>
          <w:marRight w:val="0"/>
          <w:marTop w:val="0"/>
          <w:marBottom w:val="0"/>
          <w:divBdr>
            <w:top w:val="none" w:sz="0" w:space="0" w:color="auto"/>
            <w:left w:val="none" w:sz="0" w:space="0" w:color="auto"/>
            <w:bottom w:val="none" w:sz="0" w:space="0" w:color="auto"/>
            <w:right w:val="none" w:sz="0" w:space="0" w:color="auto"/>
          </w:divBdr>
        </w:div>
        <w:div w:id="68238055">
          <w:marLeft w:val="0"/>
          <w:marRight w:val="0"/>
          <w:marTop w:val="0"/>
          <w:marBottom w:val="0"/>
          <w:divBdr>
            <w:top w:val="none" w:sz="0" w:space="0" w:color="auto"/>
            <w:left w:val="none" w:sz="0" w:space="0" w:color="auto"/>
            <w:bottom w:val="none" w:sz="0" w:space="0" w:color="auto"/>
            <w:right w:val="none" w:sz="0" w:space="0" w:color="auto"/>
          </w:divBdr>
        </w:div>
        <w:div w:id="1400785537">
          <w:marLeft w:val="0"/>
          <w:marRight w:val="0"/>
          <w:marTop w:val="0"/>
          <w:marBottom w:val="0"/>
          <w:divBdr>
            <w:top w:val="none" w:sz="0" w:space="0" w:color="auto"/>
            <w:left w:val="none" w:sz="0" w:space="0" w:color="auto"/>
            <w:bottom w:val="none" w:sz="0" w:space="0" w:color="auto"/>
            <w:right w:val="none" w:sz="0" w:space="0" w:color="auto"/>
          </w:divBdr>
        </w:div>
        <w:div w:id="1213925168">
          <w:marLeft w:val="0"/>
          <w:marRight w:val="0"/>
          <w:marTop w:val="0"/>
          <w:marBottom w:val="0"/>
          <w:divBdr>
            <w:top w:val="none" w:sz="0" w:space="0" w:color="auto"/>
            <w:left w:val="none" w:sz="0" w:space="0" w:color="auto"/>
            <w:bottom w:val="none" w:sz="0" w:space="0" w:color="auto"/>
            <w:right w:val="none" w:sz="0" w:space="0" w:color="auto"/>
          </w:divBdr>
        </w:div>
        <w:div w:id="1072123552">
          <w:marLeft w:val="0"/>
          <w:marRight w:val="0"/>
          <w:marTop w:val="0"/>
          <w:marBottom w:val="0"/>
          <w:divBdr>
            <w:top w:val="none" w:sz="0" w:space="0" w:color="auto"/>
            <w:left w:val="none" w:sz="0" w:space="0" w:color="auto"/>
            <w:bottom w:val="none" w:sz="0" w:space="0" w:color="auto"/>
            <w:right w:val="none" w:sz="0" w:space="0" w:color="auto"/>
          </w:divBdr>
        </w:div>
        <w:div w:id="2051297690">
          <w:marLeft w:val="0"/>
          <w:marRight w:val="0"/>
          <w:marTop w:val="0"/>
          <w:marBottom w:val="0"/>
          <w:divBdr>
            <w:top w:val="none" w:sz="0" w:space="0" w:color="auto"/>
            <w:left w:val="none" w:sz="0" w:space="0" w:color="auto"/>
            <w:bottom w:val="none" w:sz="0" w:space="0" w:color="auto"/>
            <w:right w:val="none" w:sz="0" w:space="0" w:color="auto"/>
          </w:divBdr>
        </w:div>
        <w:div w:id="476336180">
          <w:marLeft w:val="0"/>
          <w:marRight w:val="0"/>
          <w:marTop w:val="0"/>
          <w:marBottom w:val="0"/>
          <w:divBdr>
            <w:top w:val="none" w:sz="0" w:space="0" w:color="auto"/>
            <w:left w:val="none" w:sz="0" w:space="0" w:color="auto"/>
            <w:bottom w:val="none" w:sz="0" w:space="0" w:color="auto"/>
            <w:right w:val="none" w:sz="0" w:space="0" w:color="auto"/>
          </w:divBdr>
        </w:div>
        <w:div w:id="1792283584">
          <w:marLeft w:val="0"/>
          <w:marRight w:val="0"/>
          <w:marTop w:val="0"/>
          <w:marBottom w:val="0"/>
          <w:divBdr>
            <w:top w:val="none" w:sz="0" w:space="0" w:color="auto"/>
            <w:left w:val="none" w:sz="0" w:space="0" w:color="auto"/>
            <w:bottom w:val="none" w:sz="0" w:space="0" w:color="auto"/>
            <w:right w:val="none" w:sz="0" w:space="0" w:color="auto"/>
          </w:divBdr>
        </w:div>
      </w:divsChild>
    </w:div>
    <w:div w:id="947470981">
      <w:bodyDiv w:val="1"/>
      <w:marLeft w:val="0"/>
      <w:marRight w:val="0"/>
      <w:marTop w:val="0"/>
      <w:marBottom w:val="0"/>
      <w:divBdr>
        <w:top w:val="none" w:sz="0" w:space="0" w:color="auto"/>
        <w:left w:val="none" w:sz="0" w:space="0" w:color="auto"/>
        <w:bottom w:val="none" w:sz="0" w:space="0" w:color="auto"/>
        <w:right w:val="none" w:sz="0" w:space="0" w:color="auto"/>
      </w:divBdr>
      <w:divsChild>
        <w:div w:id="2084444806">
          <w:marLeft w:val="0"/>
          <w:marRight w:val="0"/>
          <w:marTop w:val="0"/>
          <w:marBottom w:val="0"/>
          <w:divBdr>
            <w:top w:val="none" w:sz="0" w:space="0" w:color="auto"/>
            <w:left w:val="none" w:sz="0" w:space="0" w:color="auto"/>
            <w:bottom w:val="none" w:sz="0" w:space="0" w:color="auto"/>
            <w:right w:val="none" w:sz="0" w:space="0" w:color="auto"/>
          </w:divBdr>
        </w:div>
        <w:div w:id="246424485">
          <w:marLeft w:val="0"/>
          <w:marRight w:val="0"/>
          <w:marTop w:val="0"/>
          <w:marBottom w:val="0"/>
          <w:divBdr>
            <w:top w:val="none" w:sz="0" w:space="0" w:color="auto"/>
            <w:left w:val="none" w:sz="0" w:space="0" w:color="auto"/>
            <w:bottom w:val="none" w:sz="0" w:space="0" w:color="auto"/>
            <w:right w:val="none" w:sz="0" w:space="0" w:color="auto"/>
          </w:divBdr>
        </w:div>
        <w:div w:id="2027320471">
          <w:marLeft w:val="0"/>
          <w:marRight w:val="0"/>
          <w:marTop w:val="0"/>
          <w:marBottom w:val="0"/>
          <w:divBdr>
            <w:top w:val="none" w:sz="0" w:space="0" w:color="auto"/>
            <w:left w:val="none" w:sz="0" w:space="0" w:color="auto"/>
            <w:bottom w:val="none" w:sz="0" w:space="0" w:color="auto"/>
            <w:right w:val="none" w:sz="0" w:space="0" w:color="auto"/>
          </w:divBdr>
        </w:div>
        <w:div w:id="1604801418">
          <w:marLeft w:val="0"/>
          <w:marRight w:val="0"/>
          <w:marTop w:val="0"/>
          <w:marBottom w:val="0"/>
          <w:divBdr>
            <w:top w:val="none" w:sz="0" w:space="0" w:color="auto"/>
            <w:left w:val="none" w:sz="0" w:space="0" w:color="auto"/>
            <w:bottom w:val="none" w:sz="0" w:space="0" w:color="auto"/>
            <w:right w:val="none" w:sz="0" w:space="0" w:color="auto"/>
          </w:divBdr>
        </w:div>
        <w:div w:id="1686706098">
          <w:marLeft w:val="0"/>
          <w:marRight w:val="0"/>
          <w:marTop w:val="0"/>
          <w:marBottom w:val="0"/>
          <w:divBdr>
            <w:top w:val="none" w:sz="0" w:space="0" w:color="auto"/>
            <w:left w:val="none" w:sz="0" w:space="0" w:color="auto"/>
            <w:bottom w:val="none" w:sz="0" w:space="0" w:color="auto"/>
            <w:right w:val="none" w:sz="0" w:space="0" w:color="auto"/>
          </w:divBdr>
        </w:div>
        <w:div w:id="696196731">
          <w:marLeft w:val="0"/>
          <w:marRight w:val="0"/>
          <w:marTop w:val="0"/>
          <w:marBottom w:val="0"/>
          <w:divBdr>
            <w:top w:val="none" w:sz="0" w:space="0" w:color="auto"/>
            <w:left w:val="none" w:sz="0" w:space="0" w:color="auto"/>
            <w:bottom w:val="none" w:sz="0" w:space="0" w:color="auto"/>
            <w:right w:val="none" w:sz="0" w:space="0" w:color="auto"/>
          </w:divBdr>
        </w:div>
        <w:div w:id="1975595482">
          <w:marLeft w:val="0"/>
          <w:marRight w:val="0"/>
          <w:marTop w:val="0"/>
          <w:marBottom w:val="0"/>
          <w:divBdr>
            <w:top w:val="none" w:sz="0" w:space="0" w:color="auto"/>
            <w:left w:val="none" w:sz="0" w:space="0" w:color="auto"/>
            <w:bottom w:val="none" w:sz="0" w:space="0" w:color="auto"/>
            <w:right w:val="none" w:sz="0" w:space="0" w:color="auto"/>
          </w:divBdr>
        </w:div>
        <w:div w:id="67770196">
          <w:marLeft w:val="0"/>
          <w:marRight w:val="0"/>
          <w:marTop w:val="0"/>
          <w:marBottom w:val="0"/>
          <w:divBdr>
            <w:top w:val="none" w:sz="0" w:space="0" w:color="auto"/>
            <w:left w:val="none" w:sz="0" w:space="0" w:color="auto"/>
            <w:bottom w:val="none" w:sz="0" w:space="0" w:color="auto"/>
            <w:right w:val="none" w:sz="0" w:space="0" w:color="auto"/>
          </w:divBdr>
        </w:div>
        <w:div w:id="65224738">
          <w:marLeft w:val="0"/>
          <w:marRight w:val="0"/>
          <w:marTop w:val="0"/>
          <w:marBottom w:val="0"/>
          <w:divBdr>
            <w:top w:val="none" w:sz="0" w:space="0" w:color="auto"/>
            <w:left w:val="none" w:sz="0" w:space="0" w:color="auto"/>
            <w:bottom w:val="none" w:sz="0" w:space="0" w:color="auto"/>
            <w:right w:val="none" w:sz="0" w:space="0" w:color="auto"/>
          </w:divBdr>
        </w:div>
        <w:div w:id="8603171">
          <w:marLeft w:val="0"/>
          <w:marRight w:val="0"/>
          <w:marTop w:val="0"/>
          <w:marBottom w:val="0"/>
          <w:divBdr>
            <w:top w:val="none" w:sz="0" w:space="0" w:color="auto"/>
            <w:left w:val="none" w:sz="0" w:space="0" w:color="auto"/>
            <w:bottom w:val="none" w:sz="0" w:space="0" w:color="auto"/>
            <w:right w:val="none" w:sz="0" w:space="0" w:color="auto"/>
          </w:divBdr>
        </w:div>
        <w:div w:id="1522742631">
          <w:marLeft w:val="0"/>
          <w:marRight w:val="0"/>
          <w:marTop w:val="0"/>
          <w:marBottom w:val="0"/>
          <w:divBdr>
            <w:top w:val="none" w:sz="0" w:space="0" w:color="auto"/>
            <w:left w:val="none" w:sz="0" w:space="0" w:color="auto"/>
            <w:bottom w:val="none" w:sz="0" w:space="0" w:color="auto"/>
            <w:right w:val="none" w:sz="0" w:space="0" w:color="auto"/>
          </w:divBdr>
        </w:div>
      </w:divsChild>
    </w:div>
    <w:div w:id="978801417">
      <w:bodyDiv w:val="1"/>
      <w:marLeft w:val="0"/>
      <w:marRight w:val="0"/>
      <w:marTop w:val="0"/>
      <w:marBottom w:val="0"/>
      <w:divBdr>
        <w:top w:val="none" w:sz="0" w:space="0" w:color="auto"/>
        <w:left w:val="none" w:sz="0" w:space="0" w:color="auto"/>
        <w:bottom w:val="none" w:sz="0" w:space="0" w:color="auto"/>
        <w:right w:val="none" w:sz="0" w:space="0" w:color="auto"/>
      </w:divBdr>
      <w:divsChild>
        <w:div w:id="742341130">
          <w:marLeft w:val="0"/>
          <w:marRight w:val="0"/>
          <w:marTop w:val="0"/>
          <w:marBottom w:val="0"/>
          <w:divBdr>
            <w:top w:val="none" w:sz="0" w:space="0" w:color="auto"/>
            <w:left w:val="none" w:sz="0" w:space="0" w:color="auto"/>
            <w:bottom w:val="none" w:sz="0" w:space="0" w:color="auto"/>
            <w:right w:val="none" w:sz="0" w:space="0" w:color="auto"/>
          </w:divBdr>
        </w:div>
        <w:div w:id="822115648">
          <w:marLeft w:val="0"/>
          <w:marRight w:val="0"/>
          <w:marTop w:val="0"/>
          <w:marBottom w:val="0"/>
          <w:divBdr>
            <w:top w:val="none" w:sz="0" w:space="0" w:color="auto"/>
            <w:left w:val="none" w:sz="0" w:space="0" w:color="auto"/>
            <w:bottom w:val="none" w:sz="0" w:space="0" w:color="auto"/>
            <w:right w:val="none" w:sz="0" w:space="0" w:color="auto"/>
          </w:divBdr>
        </w:div>
      </w:divsChild>
    </w:div>
    <w:div w:id="1008287295">
      <w:bodyDiv w:val="1"/>
      <w:marLeft w:val="0"/>
      <w:marRight w:val="0"/>
      <w:marTop w:val="0"/>
      <w:marBottom w:val="0"/>
      <w:divBdr>
        <w:top w:val="none" w:sz="0" w:space="0" w:color="auto"/>
        <w:left w:val="none" w:sz="0" w:space="0" w:color="auto"/>
        <w:bottom w:val="none" w:sz="0" w:space="0" w:color="auto"/>
        <w:right w:val="none" w:sz="0" w:space="0" w:color="auto"/>
      </w:divBdr>
      <w:divsChild>
        <w:div w:id="1918203880">
          <w:marLeft w:val="0"/>
          <w:marRight w:val="0"/>
          <w:marTop w:val="0"/>
          <w:marBottom w:val="0"/>
          <w:divBdr>
            <w:top w:val="none" w:sz="0" w:space="0" w:color="auto"/>
            <w:left w:val="none" w:sz="0" w:space="0" w:color="auto"/>
            <w:bottom w:val="none" w:sz="0" w:space="0" w:color="auto"/>
            <w:right w:val="none" w:sz="0" w:space="0" w:color="auto"/>
          </w:divBdr>
        </w:div>
        <w:div w:id="403529519">
          <w:marLeft w:val="0"/>
          <w:marRight w:val="0"/>
          <w:marTop w:val="0"/>
          <w:marBottom w:val="0"/>
          <w:divBdr>
            <w:top w:val="none" w:sz="0" w:space="0" w:color="auto"/>
            <w:left w:val="none" w:sz="0" w:space="0" w:color="auto"/>
            <w:bottom w:val="none" w:sz="0" w:space="0" w:color="auto"/>
            <w:right w:val="none" w:sz="0" w:space="0" w:color="auto"/>
          </w:divBdr>
        </w:div>
        <w:div w:id="1141187608">
          <w:marLeft w:val="0"/>
          <w:marRight w:val="0"/>
          <w:marTop w:val="0"/>
          <w:marBottom w:val="0"/>
          <w:divBdr>
            <w:top w:val="none" w:sz="0" w:space="0" w:color="auto"/>
            <w:left w:val="none" w:sz="0" w:space="0" w:color="auto"/>
            <w:bottom w:val="none" w:sz="0" w:space="0" w:color="auto"/>
            <w:right w:val="none" w:sz="0" w:space="0" w:color="auto"/>
          </w:divBdr>
        </w:div>
        <w:div w:id="917787130">
          <w:marLeft w:val="0"/>
          <w:marRight w:val="0"/>
          <w:marTop w:val="0"/>
          <w:marBottom w:val="0"/>
          <w:divBdr>
            <w:top w:val="none" w:sz="0" w:space="0" w:color="auto"/>
            <w:left w:val="none" w:sz="0" w:space="0" w:color="auto"/>
            <w:bottom w:val="none" w:sz="0" w:space="0" w:color="auto"/>
            <w:right w:val="none" w:sz="0" w:space="0" w:color="auto"/>
          </w:divBdr>
        </w:div>
        <w:div w:id="105005800">
          <w:marLeft w:val="0"/>
          <w:marRight w:val="0"/>
          <w:marTop w:val="0"/>
          <w:marBottom w:val="0"/>
          <w:divBdr>
            <w:top w:val="none" w:sz="0" w:space="0" w:color="auto"/>
            <w:left w:val="none" w:sz="0" w:space="0" w:color="auto"/>
            <w:bottom w:val="none" w:sz="0" w:space="0" w:color="auto"/>
            <w:right w:val="none" w:sz="0" w:space="0" w:color="auto"/>
          </w:divBdr>
        </w:div>
        <w:div w:id="1271159981">
          <w:marLeft w:val="0"/>
          <w:marRight w:val="0"/>
          <w:marTop w:val="0"/>
          <w:marBottom w:val="0"/>
          <w:divBdr>
            <w:top w:val="none" w:sz="0" w:space="0" w:color="auto"/>
            <w:left w:val="none" w:sz="0" w:space="0" w:color="auto"/>
            <w:bottom w:val="none" w:sz="0" w:space="0" w:color="auto"/>
            <w:right w:val="none" w:sz="0" w:space="0" w:color="auto"/>
          </w:divBdr>
        </w:div>
        <w:div w:id="1961103349">
          <w:marLeft w:val="0"/>
          <w:marRight w:val="0"/>
          <w:marTop w:val="0"/>
          <w:marBottom w:val="0"/>
          <w:divBdr>
            <w:top w:val="none" w:sz="0" w:space="0" w:color="auto"/>
            <w:left w:val="none" w:sz="0" w:space="0" w:color="auto"/>
            <w:bottom w:val="none" w:sz="0" w:space="0" w:color="auto"/>
            <w:right w:val="none" w:sz="0" w:space="0" w:color="auto"/>
          </w:divBdr>
        </w:div>
        <w:div w:id="1076055260">
          <w:marLeft w:val="0"/>
          <w:marRight w:val="0"/>
          <w:marTop w:val="0"/>
          <w:marBottom w:val="0"/>
          <w:divBdr>
            <w:top w:val="none" w:sz="0" w:space="0" w:color="auto"/>
            <w:left w:val="none" w:sz="0" w:space="0" w:color="auto"/>
            <w:bottom w:val="none" w:sz="0" w:space="0" w:color="auto"/>
            <w:right w:val="none" w:sz="0" w:space="0" w:color="auto"/>
          </w:divBdr>
        </w:div>
      </w:divsChild>
    </w:div>
    <w:div w:id="1008865929">
      <w:bodyDiv w:val="1"/>
      <w:marLeft w:val="0"/>
      <w:marRight w:val="0"/>
      <w:marTop w:val="0"/>
      <w:marBottom w:val="0"/>
      <w:divBdr>
        <w:top w:val="none" w:sz="0" w:space="0" w:color="auto"/>
        <w:left w:val="none" w:sz="0" w:space="0" w:color="auto"/>
        <w:bottom w:val="none" w:sz="0" w:space="0" w:color="auto"/>
        <w:right w:val="none" w:sz="0" w:space="0" w:color="auto"/>
      </w:divBdr>
      <w:divsChild>
        <w:div w:id="257300432">
          <w:marLeft w:val="0"/>
          <w:marRight w:val="0"/>
          <w:marTop w:val="0"/>
          <w:marBottom w:val="0"/>
          <w:divBdr>
            <w:top w:val="none" w:sz="0" w:space="0" w:color="auto"/>
            <w:left w:val="none" w:sz="0" w:space="0" w:color="auto"/>
            <w:bottom w:val="none" w:sz="0" w:space="0" w:color="auto"/>
            <w:right w:val="none" w:sz="0" w:space="0" w:color="auto"/>
          </w:divBdr>
        </w:div>
        <w:div w:id="106436187">
          <w:marLeft w:val="0"/>
          <w:marRight w:val="0"/>
          <w:marTop w:val="0"/>
          <w:marBottom w:val="0"/>
          <w:divBdr>
            <w:top w:val="none" w:sz="0" w:space="0" w:color="auto"/>
            <w:left w:val="none" w:sz="0" w:space="0" w:color="auto"/>
            <w:bottom w:val="none" w:sz="0" w:space="0" w:color="auto"/>
            <w:right w:val="none" w:sz="0" w:space="0" w:color="auto"/>
          </w:divBdr>
        </w:div>
        <w:div w:id="1067189334">
          <w:marLeft w:val="0"/>
          <w:marRight w:val="0"/>
          <w:marTop w:val="0"/>
          <w:marBottom w:val="0"/>
          <w:divBdr>
            <w:top w:val="none" w:sz="0" w:space="0" w:color="auto"/>
            <w:left w:val="none" w:sz="0" w:space="0" w:color="auto"/>
            <w:bottom w:val="none" w:sz="0" w:space="0" w:color="auto"/>
            <w:right w:val="none" w:sz="0" w:space="0" w:color="auto"/>
          </w:divBdr>
        </w:div>
        <w:div w:id="1791237268">
          <w:marLeft w:val="0"/>
          <w:marRight w:val="0"/>
          <w:marTop w:val="0"/>
          <w:marBottom w:val="0"/>
          <w:divBdr>
            <w:top w:val="none" w:sz="0" w:space="0" w:color="auto"/>
            <w:left w:val="none" w:sz="0" w:space="0" w:color="auto"/>
            <w:bottom w:val="none" w:sz="0" w:space="0" w:color="auto"/>
            <w:right w:val="none" w:sz="0" w:space="0" w:color="auto"/>
          </w:divBdr>
        </w:div>
        <w:div w:id="1494224748">
          <w:marLeft w:val="0"/>
          <w:marRight w:val="0"/>
          <w:marTop w:val="0"/>
          <w:marBottom w:val="0"/>
          <w:divBdr>
            <w:top w:val="none" w:sz="0" w:space="0" w:color="auto"/>
            <w:left w:val="none" w:sz="0" w:space="0" w:color="auto"/>
            <w:bottom w:val="none" w:sz="0" w:space="0" w:color="auto"/>
            <w:right w:val="none" w:sz="0" w:space="0" w:color="auto"/>
          </w:divBdr>
        </w:div>
      </w:divsChild>
    </w:div>
    <w:div w:id="1060249355">
      <w:bodyDiv w:val="1"/>
      <w:marLeft w:val="0"/>
      <w:marRight w:val="0"/>
      <w:marTop w:val="0"/>
      <w:marBottom w:val="0"/>
      <w:divBdr>
        <w:top w:val="none" w:sz="0" w:space="0" w:color="auto"/>
        <w:left w:val="none" w:sz="0" w:space="0" w:color="auto"/>
        <w:bottom w:val="none" w:sz="0" w:space="0" w:color="auto"/>
        <w:right w:val="none" w:sz="0" w:space="0" w:color="auto"/>
      </w:divBdr>
      <w:divsChild>
        <w:div w:id="889995276">
          <w:marLeft w:val="0"/>
          <w:marRight w:val="0"/>
          <w:marTop w:val="0"/>
          <w:marBottom w:val="0"/>
          <w:divBdr>
            <w:top w:val="none" w:sz="0" w:space="0" w:color="auto"/>
            <w:left w:val="none" w:sz="0" w:space="0" w:color="auto"/>
            <w:bottom w:val="none" w:sz="0" w:space="0" w:color="auto"/>
            <w:right w:val="none" w:sz="0" w:space="0" w:color="auto"/>
          </w:divBdr>
        </w:div>
        <w:div w:id="570383475">
          <w:marLeft w:val="0"/>
          <w:marRight w:val="0"/>
          <w:marTop w:val="0"/>
          <w:marBottom w:val="0"/>
          <w:divBdr>
            <w:top w:val="none" w:sz="0" w:space="0" w:color="auto"/>
            <w:left w:val="none" w:sz="0" w:space="0" w:color="auto"/>
            <w:bottom w:val="none" w:sz="0" w:space="0" w:color="auto"/>
            <w:right w:val="none" w:sz="0" w:space="0" w:color="auto"/>
          </w:divBdr>
        </w:div>
        <w:div w:id="1345211492">
          <w:marLeft w:val="0"/>
          <w:marRight w:val="0"/>
          <w:marTop w:val="0"/>
          <w:marBottom w:val="0"/>
          <w:divBdr>
            <w:top w:val="none" w:sz="0" w:space="0" w:color="auto"/>
            <w:left w:val="none" w:sz="0" w:space="0" w:color="auto"/>
            <w:bottom w:val="none" w:sz="0" w:space="0" w:color="auto"/>
            <w:right w:val="none" w:sz="0" w:space="0" w:color="auto"/>
          </w:divBdr>
        </w:div>
      </w:divsChild>
    </w:div>
    <w:div w:id="1066336448">
      <w:bodyDiv w:val="1"/>
      <w:marLeft w:val="0"/>
      <w:marRight w:val="0"/>
      <w:marTop w:val="0"/>
      <w:marBottom w:val="0"/>
      <w:divBdr>
        <w:top w:val="none" w:sz="0" w:space="0" w:color="auto"/>
        <w:left w:val="none" w:sz="0" w:space="0" w:color="auto"/>
        <w:bottom w:val="none" w:sz="0" w:space="0" w:color="auto"/>
        <w:right w:val="none" w:sz="0" w:space="0" w:color="auto"/>
      </w:divBdr>
      <w:divsChild>
        <w:div w:id="641891941">
          <w:marLeft w:val="0"/>
          <w:marRight w:val="0"/>
          <w:marTop w:val="0"/>
          <w:marBottom w:val="0"/>
          <w:divBdr>
            <w:top w:val="none" w:sz="0" w:space="0" w:color="auto"/>
            <w:left w:val="none" w:sz="0" w:space="0" w:color="auto"/>
            <w:bottom w:val="none" w:sz="0" w:space="0" w:color="auto"/>
            <w:right w:val="none" w:sz="0" w:space="0" w:color="auto"/>
          </w:divBdr>
        </w:div>
        <w:div w:id="535120579">
          <w:marLeft w:val="0"/>
          <w:marRight w:val="0"/>
          <w:marTop w:val="0"/>
          <w:marBottom w:val="0"/>
          <w:divBdr>
            <w:top w:val="none" w:sz="0" w:space="0" w:color="auto"/>
            <w:left w:val="none" w:sz="0" w:space="0" w:color="auto"/>
            <w:bottom w:val="none" w:sz="0" w:space="0" w:color="auto"/>
            <w:right w:val="none" w:sz="0" w:space="0" w:color="auto"/>
          </w:divBdr>
        </w:div>
      </w:divsChild>
    </w:div>
    <w:div w:id="1184855528">
      <w:bodyDiv w:val="1"/>
      <w:marLeft w:val="0"/>
      <w:marRight w:val="0"/>
      <w:marTop w:val="0"/>
      <w:marBottom w:val="0"/>
      <w:divBdr>
        <w:top w:val="none" w:sz="0" w:space="0" w:color="auto"/>
        <w:left w:val="none" w:sz="0" w:space="0" w:color="auto"/>
        <w:bottom w:val="none" w:sz="0" w:space="0" w:color="auto"/>
        <w:right w:val="none" w:sz="0" w:space="0" w:color="auto"/>
      </w:divBdr>
      <w:divsChild>
        <w:div w:id="1605916821">
          <w:marLeft w:val="0"/>
          <w:marRight w:val="0"/>
          <w:marTop w:val="0"/>
          <w:marBottom w:val="0"/>
          <w:divBdr>
            <w:top w:val="none" w:sz="0" w:space="0" w:color="auto"/>
            <w:left w:val="none" w:sz="0" w:space="0" w:color="auto"/>
            <w:bottom w:val="none" w:sz="0" w:space="0" w:color="auto"/>
            <w:right w:val="none" w:sz="0" w:space="0" w:color="auto"/>
          </w:divBdr>
        </w:div>
        <w:div w:id="2779944">
          <w:marLeft w:val="0"/>
          <w:marRight w:val="0"/>
          <w:marTop w:val="0"/>
          <w:marBottom w:val="0"/>
          <w:divBdr>
            <w:top w:val="none" w:sz="0" w:space="0" w:color="auto"/>
            <w:left w:val="none" w:sz="0" w:space="0" w:color="auto"/>
            <w:bottom w:val="none" w:sz="0" w:space="0" w:color="auto"/>
            <w:right w:val="none" w:sz="0" w:space="0" w:color="auto"/>
          </w:divBdr>
        </w:div>
        <w:div w:id="71007896">
          <w:marLeft w:val="0"/>
          <w:marRight w:val="0"/>
          <w:marTop w:val="0"/>
          <w:marBottom w:val="0"/>
          <w:divBdr>
            <w:top w:val="none" w:sz="0" w:space="0" w:color="auto"/>
            <w:left w:val="none" w:sz="0" w:space="0" w:color="auto"/>
            <w:bottom w:val="none" w:sz="0" w:space="0" w:color="auto"/>
            <w:right w:val="none" w:sz="0" w:space="0" w:color="auto"/>
          </w:divBdr>
        </w:div>
      </w:divsChild>
    </w:div>
    <w:div w:id="1288388507">
      <w:bodyDiv w:val="1"/>
      <w:marLeft w:val="0"/>
      <w:marRight w:val="0"/>
      <w:marTop w:val="0"/>
      <w:marBottom w:val="0"/>
      <w:divBdr>
        <w:top w:val="none" w:sz="0" w:space="0" w:color="auto"/>
        <w:left w:val="none" w:sz="0" w:space="0" w:color="auto"/>
        <w:bottom w:val="none" w:sz="0" w:space="0" w:color="auto"/>
        <w:right w:val="none" w:sz="0" w:space="0" w:color="auto"/>
      </w:divBdr>
    </w:div>
    <w:div w:id="1299191057">
      <w:bodyDiv w:val="1"/>
      <w:marLeft w:val="0"/>
      <w:marRight w:val="0"/>
      <w:marTop w:val="0"/>
      <w:marBottom w:val="0"/>
      <w:divBdr>
        <w:top w:val="none" w:sz="0" w:space="0" w:color="auto"/>
        <w:left w:val="none" w:sz="0" w:space="0" w:color="auto"/>
        <w:bottom w:val="none" w:sz="0" w:space="0" w:color="auto"/>
        <w:right w:val="none" w:sz="0" w:space="0" w:color="auto"/>
      </w:divBdr>
      <w:divsChild>
        <w:div w:id="1377774902">
          <w:marLeft w:val="0"/>
          <w:marRight w:val="0"/>
          <w:marTop w:val="0"/>
          <w:marBottom w:val="0"/>
          <w:divBdr>
            <w:top w:val="none" w:sz="0" w:space="0" w:color="auto"/>
            <w:left w:val="none" w:sz="0" w:space="0" w:color="auto"/>
            <w:bottom w:val="none" w:sz="0" w:space="0" w:color="auto"/>
            <w:right w:val="none" w:sz="0" w:space="0" w:color="auto"/>
          </w:divBdr>
        </w:div>
        <w:div w:id="55787279">
          <w:marLeft w:val="0"/>
          <w:marRight w:val="0"/>
          <w:marTop w:val="0"/>
          <w:marBottom w:val="0"/>
          <w:divBdr>
            <w:top w:val="none" w:sz="0" w:space="0" w:color="auto"/>
            <w:left w:val="none" w:sz="0" w:space="0" w:color="auto"/>
            <w:bottom w:val="none" w:sz="0" w:space="0" w:color="auto"/>
            <w:right w:val="none" w:sz="0" w:space="0" w:color="auto"/>
          </w:divBdr>
        </w:div>
      </w:divsChild>
    </w:div>
    <w:div w:id="1323315300">
      <w:bodyDiv w:val="1"/>
      <w:marLeft w:val="0"/>
      <w:marRight w:val="0"/>
      <w:marTop w:val="0"/>
      <w:marBottom w:val="0"/>
      <w:divBdr>
        <w:top w:val="none" w:sz="0" w:space="0" w:color="auto"/>
        <w:left w:val="none" w:sz="0" w:space="0" w:color="auto"/>
        <w:bottom w:val="none" w:sz="0" w:space="0" w:color="auto"/>
        <w:right w:val="none" w:sz="0" w:space="0" w:color="auto"/>
      </w:divBdr>
      <w:divsChild>
        <w:div w:id="1589120050">
          <w:marLeft w:val="0"/>
          <w:marRight w:val="0"/>
          <w:marTop w:val="0"/>
          <w:marBottom w:val="0"/>
          <w:divBdr>
            <w:top w:val="none" w:sz="0" w:space="0" w:color="auto"/>
            <w:left w:val="none" w:sz="0" w:space="0" w:color="auto"/>
            <w:bottom w:val="none" w:sz="0" w:space="0" w:color="auto"/>
            <w:right w:val="none" w:sz="0" w:space="0" w:color="auto"/>
          </w:divBdr>
        </w:div>
        <w:div w:id="1826630223">
          <w:marLeft w:val="0"/>
          <w:marRight w:val="0"/>
          <w:marTop w:val="0"/>
          <w:marBottom w:val="0"/>
          <w:divBdr>
            <w:top w:val="none" w:sz="0" w:space="0" w:color="auto"/>
            <w:left w:val="none" w:sz="0" w:space="0" w:color="auto"/>
            <w:bottom w:val="none" w:sz="0" w:space="0" w:color="auto"/>
            <w:right w:val="none" w:sz="0" w:space="0" w:color="auto"/>
          </w:divBdr>
        </w:div>
        <w:div w:id="722601023">
          <w:marLeft w:val="0"/>
          <w:marRight w:val="0"/>
          <w:marTop w:val="0"/>
          <w:marBottom w:val="0"/>
          <w:divBdr>
            <w:top w:val="none" w:sz="0" w:space="0" w:color="auto"/>
            <w:left w:val="none" w:sz="0" w:space="0" w:color="auto"/>
            <w:bottom w:val="none" w:sz="0" w:space="0" w:color="auto"/>
            <w:right w:val="none" w:sz="0" w:space="0" w:color="auto"/>
          </w:divBdr>
        </w:div>
        <w:div w:id="1798986926">
          <w:marLeft w:val="0"/>
          <w:marRight w:val="0"/>
          <w:marTop w:val="0"/>
          <w:marBottom w:val="0"/>
          <w:divBdr>
            <w:top w:val="none" w:sz="0" w:space="0" w:color="auto"/>
            <w:left w:val="none" w:sz="0" w:space="0" w:color="auto"/>
            <w:bottom w:val="none" w:sz="0" w:space="0" w:color="auto"/>
            <w:right w:val="none" w:sz="0" w:space="0" w:color="auto"/>
          </w:divBdr>
        </w:div>
        <w:div w:id="511574850">
          <w:marLeft w:val="0"/>
          <w:marRight w:val="0"/>
          <w:marTop w:val="0"/>
          <w:marBottom w:val="0"/>
          <w:divBdr>
            <w:top w:val="none" w:sz="0" w:space="0" w:color="auto"/>
            <w:left w:val="none" w:sz="0" w:space="0" w:color="auto"/>
            <w:bottom w:val="none" w:sz="0" w:space="0" w:color="auto"/>
            <w:right w:val="none" w:sz="0" w:space="0" w:color="auto"/>
          </w:divBdr>
        </w:div>
        <w:div w:id="305666926">
          <w:marLeft w:val="0"/>
          <w:marRight w:val="0"/>
          <w:marTop w:val="0"/>
          <w:marBottom w:val="0"/>
          <w:divBdr>
            <w:top w:val="none" w:sz="0" w:space="0" w:color="auto"/>
            <w:left w:val="none" w:sz="0" w:space="0" w:color="auto"/>
            <w:bottom w:val="none" w:sz="0" w:space="0" w:color="auto"/>
            <w:right w:val="none" w:sz="0" w:space="0" w:color="auto"/>
          </w:divBdr>
        </w:div>
      </w:divsChild>
    </w:div>
    <w:div w:id="1324120998">
      <w:bodyDiv w:val="1"/>
      <w:marLeft w:val="0"/>
      <w:marRight w:val="0"/>
      <w:marTop w:val="0"/>
      <w:marBottom w:val="0"/>
      <w:divBdr>
        <w:top w:val="none" w:sz="0" w:space="0" w:color="auto"/>
        <w:left w:val="none" w:sz="0" w:space="0" w:color="auto"/>
        <w:bottom w:val="none" w:sz="0" w:space="0" w:color="auto"/>
        <w:right w:val="none" w:sz="0" w:space="0" w:color="auto"/>
      </w:divBdr>
      <w:divsChild>
        <w:div w:id="1021320600">
          <w:marLeft w:val="0"/>
          <w:marRight w:val="0"/>
          <w:marTop w:val="0"/>
          <w:marBottom w:val="0"/>
          <w:divBdr>
            <w:top w:val="none" w:sz="0" w:space="0" w:color="auto"/>
            <w:left w:val="none" w:sz="0" w:space="0" w:color="auto"/>
            <w:bottom w:val="none" w:sz="0" w:space="0" w:color="auto"/>
            <w:right w:val="none" w:sz="0" w:space="0" w:color="auto"/>
          </w:divBdr>
        </w:div>
        <w:div w:id="1947733078">
          <w:marLeft w:val="0"/>
          <w:marRight w:val="0"/>
          <w:marTop w:val="0"/>
          <w:marBottom w:val="0"/>
          <w:divBdr>
            <w:top w:val="none" w:sz="0" w:space="0" w:color="auto"/>
            <w:left w:val="none" w:sz="0" w:space="0" w:color="auto"/>
            <w:bottom w:val="none" w:sz="0" w:space="0" w:color="auto"/>
            <w:right w:val="none" w:sz="0" w:space="0" w:color="auto"/>
          </w:divBdr>
        </w:div>
        <w:div w:id="1417939375">
          <w:marLeft w:val="0"/>
          <w:marRight w:val="0"/>
          <w:marTop w:val="0"/>
          <w:marBottom w:val="0"/>
          <w:divBdr>
            <w:top w:val="none" w:sz="0" w:space="0" w:color="auto"/>
            <w:left w:val="none" w:sz="0" w:space="0" w:color="auto"/>
            <w:bottom w:val="none" w:sz="0" w:space="0" w:color="auto"/>
            <w:right w:val="none" w:sz="0" w:space="0" w:color="auto"/>
          </w:divBdr>
        </w:div>
        <w:div w:id="461851663">
          <w:marLeft w:val="0"/>
          <w:marRight w:val="0"/>
          <w:marTop w:val="0"/>
          <w:marBottom w:val="0"/>
          <w:divBdr>
            <w:top w:val="none" w:sz="0" w:space="0" w:color="auto"/>
            <w:left w:val="none" w:sz="0" w:space="0" w:color="auto"/>
            <w:bottom w:val="none" w:sz="0" w:space="0" w:color="auto"/>
            <w:right w:val="none" w:sz="0" w:space="0" w:color="auto"/>
          </w:divBdr>
        </w:div>
        <w:div w:id="33703154">
          <w:marLeft w:val="0"/>
          <w:marRight w:val="0"/>
          <w:marTop w:val="0"/>
          <w:marBottom w:val="0"/>
          <w:divBdr>
            <w:top w:val="none" w:sz="0" w:space="0" w:color="auto"/>
            <w:left w:val="none" w:sz="0" w:space="0" w:color="auto"/>
            <w:bottom w:val="none" w:sz="0" w:space="0" w:color="auto"/>
            <w:right w:val="none" w:sz="0" w:space="0" w:color="auto"/>
          </w:divBdr>
        </w:div>
        <w:div w:id="317154242">
          <w:marLeft w:val="0"/>
          <w:marRight w:val="0"/>
          <w:marTop w:val="0"/>
          <w:marBottom w:val="0"/>
          <w:divBdr>
            <w:top w:val="none" w:sz="0" w:space="0" w:color="auto"/>
            <w:left w:val="none" w:sz="0" w:space="0" w:color="auto"/>
            <w:bottom w:val="none" w:sz="0" w:space="0" w:color="auto"/>
            <w:right w:val="none" w:sz="0" w:space="0" w:color="auto"/>
          </w:divBdr>
        </w:div>
        <w:div w:id="833837169">
          <w:marLeft w:val="0"/>
          <w:marRight w:val="0"/>
          <w:marTop w:val="0"/>
          <w:marBottom w:val="0"/>
          <w:divBdr>
            <w:top w:val="none" w:sz="0" w:space="0" w:color="auto"/>
            <w:left w:val="none" w:sz="0" w:space="0" w:color="auto"/>
            <w:bottom w:val="none" w:sz="0" w:space="0" w:color="auto"/>
            <w:right w:val="none" w:sz="0" w:space="0" w:color="auto"/>
          </w:divBdr>
        </w:div>
        <w:div w:id="428161851">
          <w:marLeft w:val="0"/>
          <w:marRight w:val="0"/>
          <w:marTop w:val="0"/>
          <w:marBottom w:val="0"/>
          <w:divBdr>
            <w:top w:val="none" w:sz="0" w:space="0" w:color="auto"/>
            <w:left w:val="none" w:sz="0" w:space="0" w:color="auto"/>
            <w:bottom w:val="none" w:sz="0" w:space="0" w:color="auto"/>
            <w:right w:val="none" w:sz="0" w:space="0" w:color="auto"/>
          </w:divBdr>
        </w:div>
        <w:div w:id="1698118783">
          <w:marLeft w:val="0"/>
          <w:marRight w:val="0"/>
          <w:marTop w:val="0"/>
          <w:marBottom w:val="0"/>
          <w:divBdr>
            <w:top w:val="none" w:sz="0" w:space="0" w:color="auto"/>
            <w:left w:val="none" w:sz="0" w:space="0" w:color="auto"/>
            <w:bottom w:val="none" w:sz="0" w:space="0" w:color="auto"/>
            <w:right w:val="none" w:sz="0" w:space="0" w:color="auto"/>
          </w:divBdr>
        </w:div>
        <w:div w:id="1795756859">
          <w:marLeft w:val="0"/>
          <w:marRight w:val="0"/>
          <w:marTop w:val="0"/>
          <w:marBottom w:val="0"/>
          <w:divBdr>
            <w:top w:val="none" w:sz="0" w:space="0" w:color="auto"/>
            <w:left w:val="none" w:sz="0" w:space="0" w:color="auto"/>
            <w:bottom w:val="none" w:sz="0" w:space="0" w:color="auto"/>
            <w:right w:val="none" w:sz="0" w:space="0" w:color="auto"/>
          </w:divBdr>
        </w:div>
        <w:div w:id="1562713371">
          <w:marLeft w:val="0"/>
          <w:marRight w:val="0"/>
          <w:marTop w:val="0"/>
          <w:marBottom w:val="0"/>
          <w:divBdr>
            <w:top w:val="none" w:sz="0" w:space="0" w:color="auto"/>
            <w:left w:val="none" w:sz="0" w:space="0" w:color="auto"/>
            <w:bottom w:val="none" w:sz="0" w:space="0" w:color="auto"/>
            <w:right w:val="none" w:sz="0" w:space="0" w:color="auto"/>
          </w:divBdr>
        </w:div>
        <w:div w:id="515312813">
          <w:marLeft w:val="0"/>
          <w:marRight w:val="0"/>
          <w:marTop w:val="0"/>
          <w:marBottom w:val="0"/>
          <w:divBdr>
            <w:top w:val="none" w:sz="0" w:space="0" w:color="auto"/>
            <w:left w:val="none" w:sz="0" w:space="0" w:color="auto"/>
            <w:bottom w:val="none" w:sz="0" w:space="0" w:color="auto"/>
            <w:right w:val="none" w:sz="0" w:space="0" w:color="auto"/>
          </w:divBdr>
        </w:div>
        <w:div w:id="1421834811">
          <w:marLeft w:val="0"/>
          <w:marRight w:val="0"/>
          <w:marTop w:val="0"/>
          <w:marBottom w:val="0"/>
          <w:divBdr>
            <w:top w:val="none" w:sz="0" w:space="0" w:color="auto"/>
            <w:left w:val="none" w:sz="0" w:space="0" w:color="auto"/>
            <w:bottom w:val="none" w:sz="0" w:space="0" w:color="auto"/>
            <w:right w:val="none" w:sz="0" w:space="0" w:color="auto"/>
          </w:divBdr>
        </w:div>
        <w:div w:id="1669281842">
          <w:marLeft w:val="0"/>
          <w:marRight w:val="0"/>
          <w:marTop w:val="0"/>
          <w:marBottom w:val="0"/>
          <w:divBdr>
            <w:top w:val="none" w:sz="0" w:space="0" w:color="auto"/>
            <w:left w:val="none" w:sz="0" w:space="0" w:color="auto"/>
            <w:bottom w:val="none" w:sz="0" w:space="0" w:color="auto"/>
            <w:right w:val="none" w:sz="0" w:space="0" w:color="auto"/>
          </w:divBdr>
        </w:div>
        <w:div w:id="1954898392">
          <w:marLeft w:val="0"/>
          <w:marRight w:val="0"/>
          <w:marTop w:val="0"/>
          <w:marBottom w:val="0"/>
          <w:divBdr>
            <w:top w:val="none" w:sz="0" w:space="0" w:color="auto"/>
            <w:left w:val="none" w:sz="0" w:space="0" w:color="auto"/>
            <w:bottom w:val="none" w:sz="0" w:space="0" w:color="auto"/>
            <w:right w:val="none" w:sz="0" w:space="0" w:color="auto"/>
          </w:divBdr>
        </w:div>
        <w:div w:id="1355380372">
          <w:marLeft w:val="0"/>
          <w:marRight w:val="0"/>
          <w:marTop w:val="0"/>
          <w:marBottom w:val="0"/>
          <w:divBdr>
            <w:top w:val="none" w:sz="0" w:space="0" w:color="auto"/>
            <w:left w:val="none" w:sz="0" w:space="0" w:color="auto"/>
            <w:bottom w:val="none" w:sz="0" w:space="0" w:color="auto"/>
            <w:right w:val="none" w:sz="0" w:space="0" w:color="auto"/>
          </w:divBdr>
        </w:div>
        <w:div w:id="823591452">
          <w:marLeft w:val="0"/>
          <w:marRight w:val="0"/>
          <w:marTop w:val="0"/>
          <w:marBottom w:val="0"/>
          <w:divBdr>
            <w:top w:val="none" w:sz="0" w:space="0" w:color="auto"/>
            <w:left w:val="none" w:sz="0" w:space="0" w:color="auto"/>
            <w:bottom w:val="none" w:sz="0" w:space="0" w:color="auto"/>
            <w:right w:val="none" w:sz="0" w:space="0" w:color="auto"/>
          </w:divBdr>
        </w:div>
        <w:div w:id="1920627935">
          <w:marLeft w:val="0"/>
          <w:marRight w:val="0"/>
          <w:marTop w:val="0"/>
          <w:marBottom w:val="0"/>
          <w:divBdr>
            <w:top w:val="none" w:sz="0" w:space="0" w:color="auto"/>
            <w:left w:val="none" w:sz="0" w:space="0" w:color="auto"/>
            <w:bottom w:val="none" w:sz="0" w:space="0" w:color="auto"/>
            <w:right w:val="none" w:sz="0" w:space="0" w:color="auto"/>
          </w:divBdr>
        </w:div>
        <w:div w:id="1170145990">
          <w:marLeft w:val="0"/>
          <w:marRight w:val="0"/>
          <w:marTop w:val="0"/>
          <w:marBottom w:val="0"/>
          <w:divBdr>
            <w:top w:val="none" w:sz="0" w:space="0" w:color="auto"/>
            <w:left w:val="none" w:sz="0" w:space="0" w:color="auto"/>
            <w:bottom w:val="none" w:sz="0" w:space="0" w:color="auto"/>
            <w:right w:val="none" w:sz="0" w:space="0" w:color="auto"/>
          </w:divBdr>
        </w:div>
        <w:div w:id="1838762328">
          <w:marLeft w:val="0"/>
          <w:marRight w:val="0"/>
          <w:marTop w:val="0"/>
          <w:marBottom w:val="0"/>
          <w:divBdr>
            <w:top w:val="none" w:sz="0" w:space="0" w:color="auto"/>
            <w:left w:val="none" w:sz="0" w:space="0" w:color="auto"/>
            <w:bottom w:val="none" w:sz="0" w:space="0" w:color="auto"/>
            <w:right w:val="none" w:sz="0" w:space="0" w:color="auto"/>
          </w:divBdr>
        </w:div>
        <w:div w:id="1239484453">
          <w:marLeft w:val="0"/>
          <w:marRight w:val="0"/>
          <w:marTop w:val="0"/>
          <w:marBottom w:val="0"/>
          <w:divBdr>
            <w:top w:val="none" w:sz="0" w:space="0" w:color="auto"/>
            <w:left w:val="none" w:sz="0" w:space="0" w:color="auto"/>
            <w:bottom w:val="none" w:sz="0" w:space="0" w:color="auto"/>
            <w:right w:val="none" w:sz="0" w:space="0" w:color="auto"/>
          </w:divBdr>
        </w:div>
        <w:div w:id="51317421">
          <w:marLeft w:val="0"/>
          <w:marRight w:val="0"/>
          <w:marTop w:val="0"/>
          <w:marBottom w:val="0"/>
          <w:divBdr>
            <w:top w:val="none" w:sz="0" w:space="0" w:color="auto"/>
            <w:left w:val="none" w:sz="0" w:space="0" w:color="auto"/>
            <w:bottom w:val="none" w:sz="0" w:space="0" w:color="auto"/>
            <w:right w:val="none" w:sz="0" w:space="0" w:color="auto"/>
          </w:divBdr>
        </w:div>
        <w:div w:id="200016683">
          <w:marLeft w:val="0"/>
          <w:marRight w:val="0"/>
          <w:marTop w:val="0"/>
          <w:marBottom w:val="0"/>
          <w:divBdr>
            <w:top w:val="none" w:sz="0" w:space="0" w:color="auto"/>
            <w:left w:val="none" w:sz="0" w:space="0" w:color="auto"/>
            <w:bottom w:val="none" w:sz="0" w:space="0" w:color="auto"/>
            <w:right w:val="none" w:sz="0" w:space="0" w:color="auto"/>
          </w:divBdr>
        </w:div>
        <w:div w:id="584725259">
          <w:marLeft w:val="0"/>
          <w:marRight w:val="0"/>
          <w:marTop w:val="0"/>
          <w:marBottom w:val="0"/>
          <w:divBdr>
            <w:top w:val="none" w:sz="0" w:space="0" w:color="auto"/>
            <w:left w:val="none" w:sz="0" w:space="0" w:color="auto"/>
            <w:bottom w:val="none" w:sz="0" w:space="0" w:color="auto"/>
            <w:right w:val="none" w:sz="0" w:space="0" w:color="auto"/>
          </w:divBdr>
        </w:div>
      </w:divsChild>
    </w:div>
    <w:div w:id="1354264103">
      <w:bodyDiv w:val="1"/>
      <w:marLeft w:val="0"/>
      <w:marRight w:val="0"/>
      <w:marTop w:val="0"/>
      <w:marBottom w:val="0"/>
      <w:divBdr>
        <w:top w:val="none" w:sz="0" w:space="0" w:color="auto"/>
        <w:left w:val="none" w:sz="0" w:space="0" w:color="auto"/>
        <w:bottom w:val="none" w:sz="0" w:space="0" w:color="auto"/>
        <w:right w:val="none" w:sz="0" w:space="0" w:color="auto"/>
      </w:divBdr>
      <w:divsChild>
        <w:div w:id="442111312">
          <w:marLeft w:val="0"/>
          <w:marRight w:val="0"/>
          <w:marTop w:val="0"/>
          <w:marBottom w:val="0"/>
          <w:divBdr>
            <w:top w:val="none" w:sz="0" w:space="0" w:color="auto"/>
            <w:left w:val="none" w:sz="0" w:space="0" w:color="auto"/>
            <w:bottom w:val="none" w:sz="0" w:space="0" w:color="auto"/>
            <w:right w:val="none" w:sz="0" w:space="0" w:color="auto"/>
          </w:divBdr>
        </w:div>
        <w:div w:id="682170920">
          <w:marLeft w:val="0"/>
          <w:marRight w:val="0"/>
          <w:marTop w:val="0"/>
          <w:marBottom w:val="0"/>
          <w:divBdr>
            <w:top w:val="none" w:sz="0" w:space="0" w:color="auto"/>
            <w:left w:val="none" w:sz="0" w:space="0" w:color="auto"/>
            <w:bottom w:val="none" w:sz="0" w:space="0" w:color="auto"/>
            <w:right w:val="none" w:sz="0" w:space="0" w:color="auto"/>
          </w:divBdr>
        </w:div>
        <w:div w:id="48505984">
          <w:marLeft w:val="0"/>
          <w:marRight w:val="0"/>
          <w:marTop w:val="0"/>
          <w:marBottom w:val="0"/>
          <w:divBdr>
            <w:top w:val="none" w:sz="0" w:space="0" w:color="auto"/>
            <w:left w:val="none" w:sz="0" w:space="0" w:color="auto"/>
            <w:bottom w:val="none" w:sz="0" w:space="0" w:color="auto"/>
            <w:right w:val="none" w:sz="0" w:space="0" w:color="auto"/>
          </w:divBdr>
        </w:div>
        <w:div w:id="1524322210">
          <w:marLeft w:val="0"/>
          <w:marRight w:val="0"/>
          <w:marTop w:val="0"/>
          <w:marBottom w:val="0"/>
          <w:divBdr>
            <w:top w:val="none" w:sz="0" w:space="0" w:color="auto"/>
            <w:left w:val="none" w:sz="0" w:space="0" w:color="auto"/>
            <w:bottom w:val="none" w:sz="0" w:space="0" w:color="auto"/>
            <w:right w:val="none" w:sz="0" w:space="0" w:color="auto"/>
          </w:divBdr>
        </w:div>
        <w:div w:id="227693771">
          <w:marLeft w:val="0"/>
          <w:marRight w:val="0"/>
          <w:marTop w:val="0"/>
          <w:marBottom w:val="0"/>
          <w:divBdr>
            <w:top w:val="none" w:sz="0" w:space="0" w:color="auto"/>
            <w:left w:val="none" w:sz="0" w:space="0" w:color="auto"/>
            <w:bottom w:val="none" w:sz="0" w:space="0" w:color="auto"/>
            <w:right w:val="none" w:sz="0" w:space="0" w:color="auto"/>
          </w:divBdr>
        </w:div>
        <w:div w:id="264584520">
          <w:marLeft w:val="0"/>
          <w:marRight w:val="0"/>
          <w:marTop w:val="0"/>
          <w:marBottom w:val="0"/>
          <w:divBdr>
            <w:top w:val="none" w:sz="0" w:space="0" w:color="auto"/>
            <w:left w:val="none" w:sz="0" w:space="0" w:color="auto"/>
            <w:bottom w:val="none" w:sz="0" w:space="0" w:color="auto"/>
            <w:right w:val="none" w:sz="0" w:space="0" w:color="auto"/>
          </w:divBdr>
        </w:div>
        <w:div w:id="2093816619">
          <w:marLeft w:val="0"/>
          <w:marRight w:val="0"/>
          <w:marTop w:val="0"/>
          <w:marBottom w:val="0"/>
          <w:divBdr>
            <w:top w:val="none" w:sz="0" w:space="0" w:color="auto"/>
            <w:left w:val="none" w:sz="0" w:space="0" w:color="auto"/>
            <w:bottom w:val="none" w:sz="0" w:space="0" w:color="auto"/>
            <w:right w:val="none" w:sz="0" w:space="0" w:color="auto"/>
          </w:divBdr>
        </w:div>
      </w:divsChild>
    </w:div>
    <w:div w:id="1419790763">
      <w:bodyDiv w:val="1"/>
      <w:marLeft w:val="0"/>
      <w:marRight w:val="0"/>
      <w:marTop w:val="0"/>
      <w:marBottom w:val="0"/>
      <w:divBdr>
        <w:top w:val="none" w:sz="0" w:space="0" w:color="auto"/>
        <w:left w:val="none" w:sz="0" w:space="0" w:color="auto"/>
        <w:bottom w:val="none" w:sz="0" w:space="0" w:color="auto"/>
        <w:right w:val="none" w:sz="0" w:space="0" w:color="auto"/>
      </w:divBdr>
      <w:divsChild>
        <w:div w:id="522403236">
          <w:marLeft w:val="0"/>
          <w:marRight w:val="0"/>
          <w:marTop w:val="0"/>
          <w:marBottom w:val="0"/>
          <w:divBdr>
            <w:top w:val="none" w:sz="0" w:space="0" w:color="auto"/>
            <w:left w:val="none" w:sz="0" w:space="0" w:color="auto"/>
            <w:bottom w:val="none" w:sz="0" w:space="0" w:color="auto"/>
            <w:right w:val="none" w:sz="0" w:space="0" w:color="auto"/>
          </w:divBdr>
        </w:div>
        <w:div w:id="1588231120">
          <w:marLeft w:val="0"/>
          <w:marRight w:val="0"/>
          <w:marTop w:val="0"/>
          <w:marBottom w:val="0"/>
          <w:divBdr>
            <w:top w:val="none" w:sz="0" w:space="0" w:color="auto"/>
            <w:left w:val="none" w:sz="0" w:space="0" w:color="auto"/>
            <w:bottom w:val="none" w:sz="0" w:space="0" w:color="auto"/>
            <w:right w:val="none" w:sz="0" w:space="0" w:color="auto"/>
          </w:divBdr>
        </w:div>
        <w:div w:id="257368799">
          <w:marLeft w:val="0"/>
          <w:marRight w:val="0"/>
          <w:marTop w:val="0"/>
          <w:marBottom w:val="0"/>
          <w:divBdr>
            <w:top w:val="none" w:sz="0" w:space="0" w:color="auto"/>
            <w:left w:val="none" w:sz="0" w:space="0" w:color="auto"/>
            <w:bottom w:val="none" w:sz="0" w:space="0" w:color="auto"/>
            <w:right w:val="none" w:sz="0" w:space="0" w:color="auto"/>
          </w:divBdr>
        </w:div>
        <w:div w:id="1581672726">
          <w:marLeft w:val="0"/>
          <w:marRight w:val="0"/>
          <w:marTop w:val="0"/>
          <w:marBottom w:val="0"/>
          <w:divBdr>
            <w:top w:val="none" w:sz="0" w:space="0" w:color="auto"/>
            <w:left w:val="none" w:sz="0" w:space="0" w:color="auto"/>
            <w:bottom w:val="none" w:sz="0" w:space="0" w:color="auto"/>
            <w:right w:val="none" w:sz="0" w:space="0" w:color="auto"/>
          </w:divBdr>
        </w:div>
        <w:div w:id="573243650">
          <w:marLeft w:val="0"/>
          <w:marRight w:val="0"/>
          <w:marTop w:val="0"/>
          <w:marBottom w:val="0"/>
          <w:divBdr>
            <w:top w:val="none" w:sz="0" w:space="0" w:color="auto"/>
            <w:left w:val="none" w:sz="0" w:space="0" w:color="auto"/>
            <w:bottom w:val="none" w:sz="0" w:space="0" w:color="auto"/>
            <w:right w:val="none" w:sz="0" w:space="0" w:color="auto"/>
          </w:divBdr>
        </w:div>
        <w:div w:id="842089649">
          <w:marLeft w:val="0"/>
          <w:marRight w:val="0"/>
          <w:marTop w:val="0"/>
          <w:marBottom w:val="0"/>
          <w:divBdr>
            <w:top w:val="none" w:sz="0" w:space="0" w:color="auto"/>
            <w:left w:val="none" w:sz="0" w:space="0" w:color="auto"/>
            <w:bottom w:val="none" w:sz="0" w:space="0" w:color="auto"/>
            <w:right w:val="none" w:sz="0" w:space="0" w:color="auto"/>
          </w:divBdr>
        </w:div>
      </w:divsChild>
    </w:div>
    <w:div w:id="1424718103">
      <w:bodyDiv w:val="1"/>
      <w:marLeft w:val="0"/>
      <w:marRight w:val="0"/>
      <w:marTop w:val="0"/>
      <w:marBottom w:val="0"/>
      <w:divBdr>
        <w:top w:val="none" w:sz="0" w:space="0" w:color="auto"/>
        <w:left w:val="none" w:sz="0" w:space="0" w:color="auto"/>
        <w:bottom w:val="none" w:sz="0" w:space="0" w:color="auto"/>
        <w:right w:val="none" w:sz="0" w:space="0" w:color="auto"/>
      </w:divBdr>
      <w:divsChild>
        <w:div w:id="1665543497">
          <w:marLeft w:val="0"/>
          <w:marRight w:val="0"/>
          <w:marTop w:val="0"/>
          <w:marBottom w:val="0"/>
          <w:divBdr>
            <w:top w:val="none" w:sz="0" w:space="0" w:color="auto"/>
            <w:left w:val="none" w:sz="0" w:space="0" w:color="auto"/>
            <w:bottom w:val="none" w:sz="0" w:space="0" w:color="auto"/>
            <w:right w:val="none" w:sz="0" w:space="0" w:color="auto"/>
          </w:divBdr>
        </w:div>
        <w:div w:id="1683244295">
          <w:marLeft w:val="0"/>
          <w:marRight w:val="0"/>
          <w:marTop w:val="0"/>
          <w:marBottom w:val="0"/>
          <w:divBdr>
            <w:top w:val="none" w:sz="0" w:space="0" w:color="auto"/>
            <w:left w:val="none" w:sz="0" w:space="0" w:color="auto"/>
            <w:bottom w:val="none" w:sz="0" w:space="0" w:color="auto"/>
            <w:right w:val="none" w:sz="0" w:space="0" w:color="auto"/>
          </w:divBdr>
        </w:div>
        <w:div w:id="1122842121">
          <w:marLeft w:val="0"/>
          <w:marRight w:val="0"/>
          <w:marTop w:val="0"/>
          <w:marBottom w:val="0"/>
          <w:divBdr>
            <w:top w:val="none" w:sz="0" w:space="0" w:color="auto"/>
            <w:left w:val="none" w:sz="0" w:space="0" w:color="auto"/>
            <w:bottom w:val="none" w:sz="0" w:space="0" w:color="auto"/>
            <w:right w:val="none" w:sz="0" w:space="0" w:color="auto"/>
          </w:divBdr>
        </w:div>
        <w:div w:id="503984047">
          <w:marLeft w:val="0"/>
          <w:marRight w:val="0"/>
          <w:marTop w:val="0"/>
          <w:marBottom w:val="0"/>
          <w:divBdr>
            <w:top w:val="none" w:sz="0" w:space="0" w:color="auto"/>
            <w:left w:val="none" w:sz="0" w:space="0" w:color="auto"/>
            <w:bottom w:val="none" w:sz="0" w:space="0" w:color="auto"/>
            <w:right w:val="none" w:sz="0" w:space="0" w:color="auto"/>
          </w:divBdr>
        </w:div>
      </w:divsChild>
    </w:div>
    <w:div w:id="1489515271">
      <w:bodyDiv w:val="1"/>
      <w:marLeft w:val="0"/>
      <w:marRight w:val="0"/>
      <w:marTop w:val="0"/>
      <w:marBottom w:val="0"/>
      <w:divBdr>
        <w:top w:val="none" w:sz="0" w:space="0" w:color="auto"/>
        <w:left w:val="none" w:sz="0" w:space="0" w:color="auto"/>
        <w:bottom w:val="none" w:sz="0" w:space="0" w:color="auto"/>
        <w:right w:val="none" w:sz="0" w:space="0" w:color="auto"/>
      </w:divBdr>
      <w:divsChild>
        <w:div w:id="936014366">
          <w:marLeft w:val="0"/>
          <w:marRight w:val="0"/>
          <w:marTop w:val="0"/>
          <w:marBottom w:val="0"/>
          <w:divBdr>
            <w:top w:val="none" w:sz="0" w:space="0" w:color="auto"/>
            <w:left w:val="none" w:sz="0" w:space="0" w:color="auto"/>
            <w:bottom w:val="none" w:sz="0" w:space="0" w:color="auto"/>
            <w:right w:val="none" w:sz="0" w:space="0" w:color="auto"/>
          </w:divBdr>
        </w:div>
        <w:div w:id="50151662">
          <w:marLeft w:val="0"/>
          <w:marRight w:val="0"/>
          <w:marTop w:val="0"/>
          <w:marBottom w:val="0"/>
          <w:divBdr>
            <w:top w:val="none" w:sz="0" w:space="0" w:color="auto"/>
            <w:left w:val="none" w:sz="0" w:space="0" w:color="auto"/>
            <w:bottom w:val="none" w:sz="0" w:space="0" w:color="auto"/>
            <w:right w:val="none" w:sz="0" w:space="0" w:color="auto"/>
          </w:divBdr>
        </w:div>
        <w:div w:id="88700990">
          <w:marLeft w:val="0"/>
          <w:marRight w:val="0"/>
          <w:marTop w:val="0"/>
          <w:marBottom w:val="0"/>
          <w:divBdr>
            <w:top w:val="none" w:sz="0" w:space="0" w:color="auto"/>
            <w:left w:val="none" w:sz="0" w:space="0" w:color="auto"/>
            <w:bottom w:val="none" w:sz="0" w:space="0" w:color="auto"/>
            <w:right w:val="none" w:sz="0" w:space="0" w:color="auto"/>
          </w:divBdr>
        </w:div>
        <w:div w:id="81879542">
          <w:marLeft w:val="0"/>
          <w:marRight w:val="0"/>
          <w:marTop w:val="0"/>
          <w:marBottom w:val="0"/>
          <w:divBdr>
            <w:top w:val="none" w:sz="0" w:space="0" w:color="auto"/>
            <w:left w:val="none" w:sz="0" w:space="0" w:color="auto"/>
            <w:bottom w:val="none" w:sz="0" w:space="0" w:color="auto"/>
            <w:right w:val="none" w:sz="0" w:space="0" w:color="auto"/>
          </w:divBdr>
        </w:div>
        <w:div w:id="1075977697">
          <w:marLeft w:val="0"/>
          <w:marRight w:val="0"/>
          <w:marTop w:val="0"/>
          <w:marBottom w:val="0"/>
          <w:divBdr>
            <w:top w:val="none" w:sz="0" w:space="0" w:color="auto"/>
            <w:left w:val="none" w:sz="0" w:space="0" w:color="auto"/>
            <w:bottom w:val="none" w:sz="0" w:space="0" w:color="auto"/>
            <w:right w:val="none" w:sz="0" w:space="0" w:color="auto"/>
          </w:divBdr>
        </w:div>
      </w:divsChild>
    </w:div>
    <w:div w:id="1496337272">
      <w:bodyDiv w:val="1"/>
      <w:marLeft w:val="0"/>
      <w:marRight w:val="0"/>
      <w:marTop w:val="0"/>
      <w:marBottom w:val="0"/>
      <w:divBdr>
        <w:top w:val="none" w:sz="0" w:space="0" w:color="auto"/>
        <w:left w:val="none" w:sz="0" w:space="0" w:color="auto"/>
        <w:bottom w:val="none" w:sz="0" w:space="0" w:color="auto"/>
        <w:right w:val="none" w:sz="0" w:space="0" w:color="auto"/>
      </w:divBdr>
      <w:divsChild>
        <w:div w:id="182091039">
          <w:marLeft w:val="0"/>
          <w:marRight w:val="0"/>
          <w:marTop w:val="0"/>
          <w:marBottom w:val="0"/>
          <w:divBdr>
            <w:top w:val="none" w:sz="0" w:space="0" w:color="auto"/>
            <w:left w:val="none" w:sz="0" w:space="0" w:color="auto"/>
            <w:bottom w:val="none" w:sz="0" w:space="0" w:color="auto"/>
            <w:right w:val="none" w:sz="0" w:space="0" w:color="auto"/>
          </w:divBdr>
        </w:div>
        <w:div w:id="1279724930">
          <w:marLeft w:val="0"/>
          <w:marRight w:val="0"/>
          <w:marTop w:val="0"/>
          <w:marBottom w:val="0"/>
          <w:divBdr>
            <w:top w:val="none" w:sz="0" w:space="0" w:color="auto"/>
            <w:left w:val="none" w:sz="0" w:space="0" w:color="auto"/>
            <w:bottom w:val="none" w:sz="0" w:space="0" w:color="auto"/>
            <w:right w:val="none" w:sz="0" w:space="0" w:color="auto"/>
          </w:divBdr>
        </w:div>
        <w:div w:id="1056508894">
          <w:marLeft w:val="0"/>
          <w:marRight w:val="0"/>
          <w:marTop w:val="0"/>
          <w:marBottom w:val="0"/>
          <w:divBdr>
            <w:top w:val="none" w:sz="0" w:space="0" w:color="auto"/>
            <w:left w:val="none" w:sz="0" w:space="0" w:color="auto"/>
            <w:bottom w:val="none" w:sz="0" w:space="0" w:color="auto"/>
            <w:right w:val="none" w:sz="0" w:space="0" w:color="auto"/>
          </w:divBdr>
        </w:div>
      </w:divsChild>
    </w:div>
    <w:div w:id="1553693844">
      <w:bodyDiv w:val="1"/>
      <w:marLeft w:val="0"/>
      <w:marRight w:val="0"/>
      <w:marTop w:val="0"/>
      <w:marBottom w:val="0"/>
      <w:divBdr>
        <w:top w:val="none" w:sz="0" w:space="0" w:color="auto"/>
        <w:left w:val="none" w:sz="0" w:space="0" w:color="auto"/>
        <w:bottom w:val="none" w:sz="0" w:space="0" w:color="auto"/>
        <w:right w:val="none" w:sz="0" w:space="0" w:color="auto"/>
      </w:divBdr>
      <w:divsChild>
        <w:div w:id="1415394809">
          <w:marLeft w:val="0"/>
          <w:marRight w:val="0"/>
          <w:marTop w:val="0"/>
          <w:marBottom w:val="0"/>
          <w:divBdr>
            <w:top w:val="none" w:sz="0" w:space="0" w:color="auto"/>
            <w:left w:val="none" w:sz="0" w:space="0" w:color="auto"/>
            <w:bottom w:val="none" w:sz="0" w:space="0" w:color="auto"/>
            <w:right w:val="none" w:sz="0" w:space="0" w:color="auto"/>
          </w:divBdr>
        </w:div>
        <w:div w:id="994181842">
          <w:marLeft w:val="0"/>
          <w:marRight w:val="0"/>
          <w:marTop w:val="0"/>
          <w:marBottom w:val="0"/>
          <w:divBdr>
            <w:top w:val="none" w:sz="0" w:space="0" w:color="auto"/>
            <w:left w:val="none" w:sz="0" w:space="0" w:color="auto"/>
            <w:bottom w:val="none" w:sz="0" w:space="0" w:color="auto"/>
            <w:right w:val="none" w:sz="0" w:space="0" w:color="auto"/>
          </w:divBdr>
        </w:div>
        <w:div w:id="1181116478">
          <w:marLeft w:val="0"/>
          <w:marRight w:val="0"/>
          <w:marTop w:val="0"/>
          <w:marBottom w:val="0"/>
          <w:divBdr>
            <w:top w:val="none" w:sz="0" w:space="0" w:color="auto"/>
            <w:left w:val="none" w:sz="0" w:space="0" w:color="auto"/>
            <w:bottom w:val="none" w:sz="0" w:space="0" w:color="auto"/>
            <w:right w:val="none" w:sz="0" w:space="0" w:color="auto"/>
          </w:divBdr>
        </w:div>
        <w:div w:id="739249503">
          <w:marLeft w:val="0"/>
          <w:marRight w:val="0"/>
          <w:marTop w:val="0"/>
          <w:marBottom w:val="0"/>
          <w:divBdr>
            <w:top w:val="none" w:sz="0" w:space="0" w:color="auto"/>
            <w:left w:val="none" w:sz="0" w:space="0" w:color="auto"/>
            <w:bottom w:val="none" w:sz="0" w:space="0" w:color="auto"/>
            <w:right w:val="none" w:sz="0" w:space="0" w:color="auto"/>
          </w:divBdr>
        </w:div>
        <w:div w:id="2074810878">
          <w:marLeft w:val="0"/>
          <w:marRight w:val="0"/>
          <w:marTop w:val="0"/>
          <w:marBottom w:val="0"/>
          <w:divBdr>
            <w:top w:val="none" w:sz="0" w:space="0" w:color="auto"/>
            <w:left w:val="none" w:sz="0" w:space="0" w:color="auto"/>
            <w:bottom w:val="none" w:sz="0" w:space="0" w:color="auto"/>
            <w:right w:val="none" w:sz="0" w:space="0" w:color="auto"/>
          </w:divBdr>
        </w:div>
        <w:div w:id="1198394998">
          <w:marLeft w:val="0"/>
          <w:marRight w:val="0"/>
          <w:marTop w:val="0"/>
          <w:marBottom w:val="0"/>
          <w:divBdr>
            <w:top w:val="none" w:sz="0" w:space="0" w:color="auto"/>
            <w:left w:val="none" w:sz="0" w:space="0" w:color="auto"/>
            <w:bottom w:val="none" w:sz="0" w:space="0" w:color="auto"/>
            <w:right w:val="none" w:sz="0" w:space="0" w:color="auto"/>
          </w:divBdr>
        </w:div>
        <w:div w:id="1626961230">
          <w:marLeft w:val="0"/>
          <w:marRight w:val="0"/>
          <w:marTop w:val="0"/>
          <w:marBottom w:val="0"/>
          <w:divBdr>
            <w:top w:val="none" w:sz="0" w:space="0" w:color="auto"/>
            <w:left w:val="none" w:sz="0" w:space="0" w:color="auto"/>
            <w:bottom w:val="none" w:sz="0" w:space="0" w:color="auto"/>
            <w:right w:val="none" w:sz="0" w:space="0" w:color="auto"/>
          </w:divBdr>
        </w:div>
        <w:div w:id="1579899516">
          <w:marLeft w:val="0"/>
          <w:marRight w:val="0"/>
          <w:marTop w:val="0"/>
          <w:marBottom w:val="0"/>
          <w:divBdr>
            <w:top w:val="none" w:sz="0" w:space="0" w:color="auto"/>
            <w:left w:val="none" w:sz="0" w:space="0" w:color="auto"/>
            <w:bottom w:val="none" w:sz="0" w:space="0" w:color="auto"/>
            <w:right w:val="none" w:sz="0" w:space="0" w:color="auto"/>
          </w:divBdr>
        </w:div>
        <w:div w:id="2026245854">
          <w:marLeft w:val="0"/>
          <w:marRight w:val="0"/>
          <w:marTop w:val="0"/>
          <w:marBottom w:val="0"/>
          <w:divBdr>
            <w:top w:val="none" w:sz="0" w:space="0" w:color="auto"/>
            <w:left w:val="none" w:sz="0" w:space="0" w:color="auto"/>
            <w:bottom w:val="none" w:sz="0" w:space="0" w:color="auto"/>
            <w:right w:val="none" w:sz="0" w:space="0" w:color="auto"/>
          </w:divBdr>
        </w:div>
        <w:div w:id="1769109872">
          <w:marLeft w:val="0"/>
          <w:marRight w:val="0"/>
          <w:marTop w:val="0"/>
          <w:marBottom w:val="0"/>
          <w:divBdr>
            <w:top w:val="none" w:sz="0" w:space="0" w:color="auto"/>
            <w:left w:val="none" w:sz="0" w:space="0" w:color="auto"/>
            <w:bottom w:val="none" w:sz="0" w:space="0" w:color="auto"/>
            <w:right w:val="none" w:sz="0" w:space="0" w:color="auto"/>
          </w:divBdr>
        </w:div>
        <w:div w:id="1933856834">
          <w:marLeft w:val="0"/>
          <w:marRight w:val="0"/>
          <w:marTop w:val="0"/>
          <w:marBottom w:val="0"/>
          <w:divBdr>
            <w:top w:val="none" w:sz="0" w:space="0" w:color="auto"/>
            <w:left w:val="none" w:sz="0" w:space="0" w:color="auto"/>
            <w:bottom w:val="none" w:sz="0" w:space="0" w:color="auto"/>
            <w:right w:val="none" w:sz="0" w:space="0" w:color="auto"/>
          </w:divBdr>
        </w:div>
        <w:div w:id="645823283">
          <w:marLeft w:val="0"/>
          <w:marRight w:val="0"/>
          <w:marTop w:val="0"/>
          <w:marBottom w:val="0"/>
          <w:divBdr>
            <w:top w:val="none" w:sz="0" w:space="0" w:color="auto"/>
            <w:left w:val="none" w:sz="0" w:space="0" w:color="auto"/>
            <w:bottom w:val="none" w:sz="0" w:space="0" w:color="auto"/>
            <w:right w:val="none" w:sz="0" w:space="0" w:color="auto"/>
          </w:divBdr>
        </w:div>
        <w:div w:id="2101296121">
          <w:marLeft w:val="0"/>
          <w:marRight w:val="0"/>
          <w:marTop w:val="0"/>
          <w:marBottom w:val="0"/>
          <w:divBdr>
            <w:top w:val="none" w:sz="0" w:space="0" w:color="auto"/>
            <w:left w:val="none" w:sz="0" w:space="0" w:color="auto"/>
            <w:bottom w:val="none" w:sz="0" w:space="0" w:color="auto"/>
            <w:right w:val="none" w:sz="0" w:space="0" w:color="auto"/>
          </w:divBdr>
        </w:div>
      </w:divsChild>
    </w:div>
    <w:div w:id="1568564702">
      <w:bodyDiv w:val="1"/>
      <w:marLeft w:val="0"/>
      <w:marRight w:val="0"/>
      <w:marTop w:val="0"/>
      <w:marBottom w:val="0"/>
      <w:divBdr>
        <w:top w:val="none" w:sz="0" w:space="0" w:color="auto"/>
        <w:left w:val="none" w:sz="0" w:space="0" w:color="auto"/>
        <w:bottom w:val="none" w:sz="0" w:space="0" w:color="auto"/>
        <w:right w:val="none" w:sz="0" w:space="0" w:color="auto"/>
      </w:divBdr>
      <w:divsChild>
        <w:div w:id="1089352279">
          <w:marLeft w:val="0"/>
          <w:marRight w:val="0"/>
          <w:marTop w:val="0"/>
          <w:marBottom w:val="0"/>
          <w:divBdr>
            <w:top w:val="none" w:sz="0" w:space="0" w:color="auto"/>
            <w:left w:val="none" w:sz="0" w:space="0" w:color="auto"/>
            <w:bottom w:val="none" w:sz="0" w:space="0" w:color="auto"/>
            <w:right w:val="none" w:sz="0" w:space="0" w:color="auto"/>
          </w:divBdr>
        </w:div>
        <w:div w:id="1227297684">
          <w:marLeft w:val="0"/>
          <w:marRight w:val="0"/>
          <w:marTop w:val="0"/>
          <w:marBottom w:val="0"/>
          <w:divBdr>
            <w:top w:val="none" w:sz="0" w:space="0" w:color="auto"/>
            <w:left w:val="none" w:sz="0" w:space="0" w:color="auto"/>
            <w:bottom w:val="none" w:sz="0" w:space="0" w:color="auto"/>
            <w:right w:val="none" w:sz="0" w:space="0" w:color="auto"/>
          </w:divBdr>
        </w:div>
        <w:div w:id="679509867">
          <w:marLeft w:val="0"/>
          <w:marRight w:val="0"/>
          <w:marTop w:val="0"/>
          <w:marBottom w:val="0"/>
          <w:divBdr>
            <w:top w:val="none" w:sz="0" w:space="0" w:color="auto"/>
            <w:left w:val="none" w:sz="0" w:space="0" w:color="auto"/>
            <w:bottom w:val="none" w:sz="0" w:space="0" w:color="auto"/>
            <w:right w:val="none" w:sz="0" w:space="0" w:color="auto"/>
          </w:divBdr>
        </w:div>
      </w:divsChild>
    </w:div>
    <w:div w:id="1638951336">
      <w:bodyDiv w:val="1"/>
      <w:marLeft w:val="0"/>
      <w:marRight w:val="0"/>
      <w:marTop w:val="0"/>
      <w:marBottom w:val="0"/>
      <w:divBdr>
        <w:top w:val="none" w:sz="0" w:space="0" w:color="auto"/>
        <w:left w:val="none" w:sz="0" w:space="0" w:color="auto"/>
        <w:bottom w:val="none" w:sz="0" w:space="0" w:color="auto"/>
        <w:right w:val="none" w:sz="0" w:space="0" w:color="auto"/>
      </w:divBdr>
      <w:divsChild>
        <w:div w:id="1849253951">
          <w:marLeft w:val="0"/>
          <w:marRight w:val="0"/>
          <w:marTop w:val="0"/>
          <w:marBottom w:val="0"/>
          <w:divBdr>
            <w:top w:val="none" w:sz="0" w:space="0" w:color="auto"/>
            <w:left w:val="none" w:sz="0" w:space="0" w:color="auto"/>
            <w:bottom w:val="none" w:sz="0" w:space="0" w:color="auto"/>
            <w:right w:val="none" w:sz="0" w:space="0" w:color="auto"/>
          </w:divBdr>
        </w:div>
        <w:div w:id="1701127344">
          <w:marLeft w:val="0"/>
          <w:marRight w:val="0"/>
          <w:marTop w:val="0"/>
          <w:marBottom w:val="0"/>
          <w:divBdr>
            <w:top w:val="none" w:sz="0" w:space="0" w:color="auto"/>
            <w:left w:val="none" w:sz="0" w:space="0" w:color="auto"/>
            <w:bottom w:val="none" w:sz="0" w:space="0" w:color="auto"/>
            <w:right w:val="none" w:sz="0" w:space="0" w:color="auto"/>
          </w:divBdr>
        </w:div>
        <w:div w:id="76439236">
          <w:marLeft w:val="0"/>
          <w:marRight w:val="0"/>
          <w:marTop w:val="0"/>
          <w:marBottom w:val="0"/>
          <w:divBdr>
            <w:top w:val="none" w:sz="0" w:space="0" w:color="auto"/>
            <w:left w:val="none" w:sz="0" w:space="0" w:color="auto"/>
            <w:bottom w:val="none" w:sz="0" w:space="0" w:color="auto"/>
            <w:right w:val="none" w:sz="0" w:space="0" w:color="auto"/>
          </w:divBdr>
        </w:div>
        <w:div w:id="946960703">
          <w:marLeft w:val="0"/>
          <w:marRight w:val="0"/>
          <w:marTop w:val="0"/>
          <w:marBottom w:val="0"/>
          <w:divBdr>
            <w:top w:val="none" w:sz="0" w:space="0" w:color="auto"/>
            <w:left w:val="none" w:sz="0" w:space="0" w:color="auto"/>
            <w:bottom w:val="none" w:sz="0" w:space="0" w:color="auto"/>
            <w:right w:val="none" w:sz="0" w:space="0" w:color="auto"/>
          </w:divBdr>
        </w:div>
        <w:div w:id="149948386">
          <w:marLeft w:val="0"/>
          <w:marRight w:val="0"/>
          <w:marTop w:val="0"/>
          <w:marBottom w:val="0"/>
          <w:divBdr>
            <w:top w:val="none" w:sz="0" w:space="0" w:color="auto"/>
            <w:left w:val="none" w:sz="0" w:space="0" w:color="auto"/>
            <w:bottom w:val="none" w:sz="0" w:space="0" w:color="auto"/>
            <w:right w:val="none" w:sz="0" w:space="0" w:color="auto"/>
          </w:divBdr>
        </w:div>
        <w:div w:id="12340162">
          <w:marLeft w:val="0"/>
          <w:marRight w:val="0"/>
          <w:marTop w:val="0"/>
          <w:marBottom w:val="0"/>
          <w:divBdr>
            <w:top w:val="none" w:sz="0" w:space="0" w:color="auto"/>
            <w:left w:val="none" w:sz="0" w:space="0" w:color="auto"/>
            <w:bottom w:val="none" w:sz="0" w:space="0" w:color="auto"/>
            <w:right w:val="none" w:sz="0" w:space="0" w:color="auto"/>
          </w:divBdr>
        </w:div>
        <w:div w:id="17850216">
          <w:marLeft w:val="0"/>
          <w:marRight w:val="0"/>
          <w:marTop w:val="0"/>
          <w:marBottom w:val="0"/>
          <w:divBdr>
            <w:top w:val="none" w:sz="0" w:space="0" w:color="auto"/>
            <w:left w:val="none" w:sz="0" w:space="0" w:color="auto"/>
            <w:bottom w:val="none" w:sz="0" w:space="0" w:color="auto"/>
            <w:right w:val="none" w:sz="0" w:space="0" w:color="auto"/>
          </w:divBdr>
        </w:div>
        <w:div w:id="1291595245">
          <w:marLeft w:val="0"/>
          <w:marRight w:val="0"/>
          <w:marTop w:val="0"/>
          <w:marBottom w:val="0"/>
          <w:divBdr>
            <w:top w:val="none" w:sz="0" w:space="0" w:color="auto"/>
            <w:left w:val="none" w:sz="0" w:space="0" w:color="auto"/>
            <w:bottom w:val="none" w:sz="0" w:space="0" w:color="auto"/>
            <w:right w:val="none" w:sz="0" w:space="0" w:color="auto"/>
          </w:divBdr>
        </w:div>
      </w:divsChild>
    </w:div>
    <w:div w:id="1659531128">
      <w:bodyDiv w:val="1"/>
      <w:marLeft w:val="0"/>
      <w:marRight w:val="0"/>
      <w:marTop w:val="0"/>
      <w:marBottom w:val="0"/>
      <w:divBdr>
        <w:top w:val="none" w:sz="0" w:space="0" w:color="auto"/>
        <w:left w:val="none" w:sz="0" w:space="0" w:color="auto"/>
        <w:bottom w:val="none" w:sz="0" w:space="0" w:color="auto"/>
        <w:right w:val="none" w:sz="0" w:space="0" w:color="auto"/>
      </w:divBdr>
      <w:divsChild>
        <w:div w:id="1987970482">
          <w:marLeft w:val="0"/>
          <w:marRight w:val="0"/>
          <w:marTop w:val="0"/>
          <w:marBottom w:val="0"/>
          <w:divBdr>
            <w:top w:val="none" w:sz="0" w:space="0" w:color="auto"/>
            <w:left w:val="none" w:sz="0" w:space="0" w:color="auto"/>
            <w:bottom w:val="none" w:sz="0" w:space="0" w:color="auto"/>
            <w:right w:val="none" w:sz="0" w:space="0" w:color="auto"/>
          </w:divBdr>
        </w:div>
        <w:div w:id="439646572">
          <w:marLeft w:val="0"/>
          <w:marRight w:val="0"/>
          <w:marTop w:val="0"/>
          <w:marBottom w:val="0"/>
          <w:divBdr>
            <w:top w:val="none" w:sz="0" w:space="0" w:color="auto"/>
            <w:left w:val="none" w:sz="0" w:space="0" w:color="auto"/>
            <w:bottom w:val="none" w:sz="0" w:space="0" w:color="auto"/>
            <w:right w:val="none" w:sz="0" w:space="0" w:color="auto"/>
          </w:divBdr>
        </w:div>
        <w:div w:id="1384982390">
          <w:marLeft w:val="0"/>
          <w:marRight w:val="0"/>
          <w:marTop w:val="0"/>
          <w:marBottom w:val="0"/>
          <w:divBdr>
            <w:top w:val="none" w:sz="0" w:space="0" w:color="auto"/>
            <w:left w:val="none" w:sz="0" w:space="0" w:color="auto"/>
            <w:bottom w:val="none" w:sz="0" w:space="0" w:color="auto"/>
            <w:right w:val="none" w:sz="0" w:space="0" w:color="auto"/>
          </w:divBdr>
        </w:div>
        <w:div w:id="2129543048">
          <w:marLeft w:val="0"/>
          <w:marRight w:val="0"/>
          <w:marTop w:val="0"/>
          <w:marBottom w:val="0"/>
          <w:divBdr>
            <w:top w:val="none" w:sz="0" w:space="0" w:color="auto"/>
            <w:left w:val="none" w:sz="0" w:space="0" w:color="auto"/>
            <w:bottom w:val="none" w:sz="0" w:space="0" w:color="auto"/>
            <w:right w:val="none" w:sz="0" w:space="0" w:color="auto"/>
          </w:divBdr>
        </w:div>
        <w:div w:id="1872650429">
          <w:marLeft w:val="0"/>
          <w:marRight w:val="0"/>
          <w:marTop w:val="0"/>
          <w:marBottom w:val="0"/>
          <w:divBdr>
            <w:top w:val="none" w:sz="0" w:space="0" w:color="auto"/>
            <w:left w:val="none" w:sz="0" w:space="0" w:color="auto"/>
            <w:bottom w:val="none" w:sz="0" w:space="0" w:color="auto"/>
            <w:right w:val="none" w:sz="0" w:space="0" w:color="auto"/>
          </w:divBdr>
        </w:div>
      </w:divsChild>
    </w:div>
    <w:div w:id="1668363691">
      <w:bodyDiv w:val="1"/>
      <w:marLeft w:val="0"/>
      <w:marRight w:val="0"/>
      <w:marTop w:val="0"/>
      <w:marBottom w:val="0"/>
      <w:divBdr>
        <w:top w:val="none" w:sz="0" w:space="0" w:color="auto"/>
        <w:left w:val="none" w:sz="0" w:space="0" w:color="auto"/>
        <w:bottom w:val="none" w:sz="0" w:space="0" w:color="auto"/>
        <w:right w:val="none" w:sz="0" w:space="0" w:color="auto"/>
      </w:divBdr>
      <w:divsChild>
        <w:div w:id="970285020">
          <w:marLeft w:val="0"/>
          <w:marRight w:val="0"/>
          <w:marTop w:val="0"/>
          <w:marBottom w:val="0"/>
          <w:divBdr>
            <w:top w:val="none" w:sz="0" w:space="0" w:color="auto"/>
            <w:left w:val="none" w:sz="0" w:space="0" w:color="auto"/>
            <w:bottom w:val="none" w:sz="0" w:space="0" w:color="auto"/>
            <w:right w:val="none" w:sz="0" w:space="0" w:color="auto"/>
          </w:divBdr>
        </w:div>
        <w:div w:id="372123600">
          <w:marLeft w:val="0"/>
          <w:marRight w:val="0"/>
          <w:marTop w:val="0"/>
          <w:marBottom w:val="0"/>
          <w:divBdr>
            <w:top w:val="none" w:sz="0" w:space="0" w:color="auto"/>
            <w:left w:val="none" w:sz="0" w:space="0" w:color="auto"/>
            <w:bottom w:val="none" w:sz="0" w:space="0" w:color="auto"/>
            <w:right w:val="none" w:sz="0" w:space="0" w:color="auto"/>
          </w:divBdr>
        </w:div>
        <w:div w:id="1579941959">
          <w:marLeft w:val="0"/>
          <w:marRight w:val="0"/>
          <w:marTop w:val="0"/>
          <w:marBottom w:val="0"/>
          <w:divBdr>
            <w:top w:val="none" w:sz="0" w:space="0" w:color="auto"/>
            <w:left w:val="none" w:sz="0" w:space="0" w:color="auto"/>
            <w:bottom w:val="none" w:sz="0" w:space="0" w:color="auto"/>
            <w:right w:val="none" w:sz="0" w:space="0" w:color="auto"/>
          </w:divBdr>
        </w:div>
        <w:div w:id="491945235">
          <w:marLeft w:val="0"/>
          <w:marRight w:val="0"/>
          <w:marTop w:val="0"/>
          <w:marBottom w:val="0"/>
          <w:divBdr>
            <w:top w:val="none" w:sz="0" w:space="0" w:color="auto"/>
            <w:left w:val="none" w:sz="0" w:space="0" w:color="auto"/>
            <w:bottom w:val="none" w:sz="0" w:space="0" w:color="auto"/>
            <w:right w:val="none" w:sz="0" w:space="0" w:color="auto"/>
          </w:divBdr>
        </w:div>
      </w:divsChild>
    </w:div>
    <w:div w:id="1701080315">
      <w:bodyDiv w:val="1"/>
      <w:marLeft w:val="0"/>
      <w:marRight w:val="0"/>
      <w:marTop w:val="0"/>
      <w:marBottom w:val="0"/>
      <w:divBdr>
        <w:top w:val="none" w:sz="0" w:space="0" w:color="auto"/>
        <w:left w:val="none" w:sz="0" w:space="0" w:color="auto"/>
        <w:bottom w:val="none" w:sz="0" w:space="0" w:color="auto"/>
        <w:right w:val="none" w:sz="0" w:space="0" w:color="auto"/>
      </w:divBdr>
      <w:divsChild>
        <w:div w:id="2092775510">
          <w:marLeft w:val="0"/>
          <w:marRight w:val="0"/>
          <w:marTop w:val="0"/>
          <w:marBottom w:val="0"/>
          <w:divBdr>
            <w:top w:val="none" w:sz="0" w:space="0" w:color="auto"/>
            <w:left w:val="none" w:sz="0" w:space="0" w:color="auto"/>
            <w:bottom w:val="none" w:sz="0" w:space="0" w:color="auto"/>
            <w:right w:val="none" w:sz="0" w:space="0" w:color="auto"/>
          </w:divBdr>
        </w:div>
        <w:div w:id="1692343416">
          <w:marLeft w:val="0"/>
          <w:marRight w:val="0"/>
          <w:marTop w:val="0"/>
          <w:marBottom w:val="0"/>
          <w:divBdr>
            <w:top w:val="none" w:sz="0" w:space="0" w:color="auto"/>
            <w:left w:val="none" w:sz="0" w:space="0" w:color="auto"/>
            <w:bottom w:val="none" w:sz="0" w:space="0" w:color="auto"/>
            <w:right w:val="none" w:sz="0" w:space="0" w:color="auto"/>
          </w:divBdr>
        </w:div>
        <w:div w:id="1253661402">
          <w:marLeft w:val="0"/>
          <w:marRight w:val="0"/>
          <w:marTop w:val="0"/>
          <w:marBottom w:val="0"/>
          <w:divBdr>
            <w:top w:val="none" w:sz="0" w:space="0" w:color="auto"/>
            <w:left w:val="none" w:sz="0" w:space="0" w:color="auto"/>
            <w:bottom w:val="none" w:sz="0" w:space="0" w:color="auto"/>
            <w:right w:val="none" w:sz="0" w:space="0" w:color="auto"/>
          </w:divBdr>
        </w:div>
        <w:div w:id="100415749">
          <w:marLeft w:val="0"/>
          <w:marRight w:val="0"/>
          <w:marTop w:val="0"/>
          <w:marBottom w:val="0"/>
          <w:divBdr>
            <w:top w:val="none" w:sz="0" w:space="0" w:color="auto"/>
            <w:left w:val="none" w:sz="0" w:space="0" w:color="auto"/>
            <w:bottom w:val="none" w:sz="0" w:space="0" w:color="auto"/>
            <w:right w:val="none" w:sz="0" w:space="0" w:color="auto"/>
          </w:divBdr>
        </w:div>
        <w:div w:id="500050338">
          <w:marLeft w:val="0"/>
          <w:marRight w:val="0"/>
          <w:marTop w:val="0"/>
          <w:marBottom w:val="0"/>
          <w:divBdr>
            <w:top w:val="none" w:sz="0" w:space="0" w:color="auto"/>
            <w:left w:val="none" w:sz="0" w:space="0" w:color="auto"/>
            <w:bottom w:val="none" w:sz="0" w:space="0" w:color="auto"/>
            <w:right w:val="none" w:sz="0" w:space="0" w:color="auto"/>
          </w:divBdr>
        </w:div>
        <w:div w:id="1040471781">
          <w:marLeft w:val="0"/>
          <w:marRight w:val="0"/>
          <w:marTop w:val="0"/>
          <w:marBottom w:val="0"/>
          <w:divBdr>
            <w:top w:val="none" w:sz="0" w:space="0" w:color="auto"/>
            <w:left w:val="none" w:sz="0" w:space="0" w:color="auto"/>
            <w:bottom w:val="none" w:sz="0" w:space="0" w:color="auto"/>
            <w:right w:val="none" w:sz="0" w:space="0" w:color="auto"/>
          </w:divBdr>
        </w:div>
        <w:div w:id="692535426">
          <w:marLeft w:val="0"/>
          <w:marRight w:val="0"/>
          <w:marTop w:val="0"/>
          <w:marBottom w:val="0"/>
          <w:divBdr>
            <w:top w:val="none" w:sz="0" w:space="0" w:color="auto"/>
            <w:left w:val="none" w:sz="0" w:space="0" w:color="auto"/>
            <w:bottom w:val="none" w:sz="0" w:space="0" w:color="auto"/>
            <w:right w:val="none" w:sz="0" w:space="0" w:color="auto"/>
          </w:divBdr>
        </w:div>
      </w:divsChild>
    </w:div>
    <w:div w:id="1753426628">
      <w:bodyDiv w:val="1"/>
      <w:marLeft w:val="0"/>
      <w:marRight w:val="0"/>
      <w:marTop w:val="0"/>
      <w:marBottom w:val="0"/>
      <w:divBdr>
        <w:top w:val="none" w:sz="0" w:space="0" w:color="auto"/>
        <w:left w:val="none" w:sz="0" w:space="0" w:color="auto"/>
        <w:bottom w:val="none" w:sz="0" w:space="0" w:color="auto"/>
        <w:right w:val="none" w:sz="0" w:space="0" w:color="auto"/>
      </w:divBdr>
      <w:divsChild>
        <w:div w:id="1642230283">
          <w:marLeft w:val="0"/>
          <w:marRight w:val="0"/>
          <w:marTop w:val="0"/>
          <w:marBottom w:val="0"/>
          <w:divBdr>
            <w:top w:val="none" w:sz="0" w:space="0" w:color="auto"/>
            <w:left w:val="none" w:sz="0" w:space="0" w:color="auto"/>
            <w:bottom w:val="none" w:sz="0" w:space="0" w:color="auto"/>
            <w:right w:val="none" w:sz="0" w:space="0" w:color="auto"/>
          </w:divBdr>
        </w:div>
        <w:div w:id="849561547">
          <w:marLeft w:val="0"/>
          <w:marRight w:val="0"/>
          <w:marTop w:val="0"/>
          <w:marBottom w:val="0"/>
          <w:divBdr>
            <w:top w:val="none" w:sz="0" w:space="0" w:color="auto"/>
            <w:left w:val="none" w:sz="0" w:space="0" w:color="auto"/>
            <w:bottom w:val="none" w:sz="0" w:space="0" w:color="auto"/>
            <w:right w:val="none" w:sz="0" w:space="0" w:color="auto"/>
          </w:divBdr>
        </w:div>
        <w:div w:id="1314675057">
          <w:marLeft w:val="0"/>
          <w:marRight w:val="0"/>
          <w:marTop w:val="0"/>
          <w:marBottom w:val="0"/>
          <w:divBdr>
            <w:top w:val="none" w:sz="0" w:space="0" w:color="auto"/>
            <w:left w:val="none" w:sz="0" w:space="0" w:color="auto"/>
            <w:bottom w:val="none" w:sz="0" w:space="0" w:color="auto"/>
            <w:right w:val="none" w:sz="0" w:space="0" w:color="auto"/>
          </w:divBdr>
        </w:div>
        <w:div w:id="1415589431">
          <w:marLeft w:val="0"/>
          <w:marRight w:val="0"/>
          <w:marTop w:val="0"/>
          <w:marBottom w:val="0"/>
          <w:divBdr>
            <w:top w:val="none" w:sz="0" w:space="0" w:color="auto"/>
            <w:left w:val="none" w:sz="0" w:space="0" w:color="auto"/>
            <w:bottom w:val="none" w:sz="0" w:space="0" w:color="auto"/>
            <w:right w:val="none" w:sz="0" w:space="0" w:color="auto"/>
          </w:divBdr>
        </w:div>
        <w:div w:id="2128309341">
          <w:marLeft w:val="0"/>
          <w:marRight w:val="0"/>
          <w:marTop w:val="0"/>
          <w:marBottom w:val="0"/>
          <w:divBdr>
            <w:top w:val="none" w:sz="0" w:space="0" w:color="auto"/>
            <w:left w:val="none" w:sz="0" w:space="0" w:color="auto"/>
            <w:bottom w:val="none" w:sz="0" w:space="0" w:color="auto"/>
            <w:right w:val="none" w:sz="0" w:space="0" w:color="auto"/>
          </w:divBdr>
        </w:div>
        <w:div w:id="1501193671">
          <w:marLeft w:val="0"/>
          <w:marRight w:val="0"/>
          <w:marTop w:val="0"/>
          <w:marBottom w:val="0"/>
          <w:divBdr>
            <w:top w:val="none" w:sz="0" w:space="0" w:color="auto"/>
            <w:left w:val="none" w:sz="0" w:space="0" w:color="auto"/>
            <w:bottom w:val="none" w:sz="0" w:space="0" w:color="auto"/>
            <w:right w:val="none" w:sz="0" w:space="0" w:color="auto"/>
          </w:divBdr>
        </w:div>
        <w:div w:id="425813023">
          <w:marLeft w:val="0"/>
          <w:marRight w:val="0"/>
          <w:marTop w:val="0"/>
          <w:marBottom w:val="0"/>
          <w:divBdr>
            <w:top w:val="none" w:sz="0" w:space="0" w:color="auto"/>
            <w:left w:val="none" w:sz="0" w:space="0" w:color="auto"/>
            <w:bottom w:val="none" w:sz="0" w:space="0" w:color="auto"/>
            <w:right w:val="none" w:sz="0" w:space="0" w:color="auto"/>
          </w:divBdr>
        </w:div>
        <w:div w:id="534388362">
          <w:marLeft w:val="0"/>
          <w:marRight w:val="0"/>
          <w:marTop w:val="0"/>
          <w:marBottom w:val="0"/>
          <w:divBdr>
            <w:top w:val="none" w:sz="0" w:space="0" w:color="auto"/>
            <w:left w:val="none" w:sz="0" w:space="0" w:color="auto"/>
            <w:bottom w:val="none" w:sz="0" w:space="0" w:color="auto"/>
            <w:right w:val="none" w:sz="0" w:space="0" w:color="auto"/>
          </w:divBdr>
        </w:div>
        <w:div w:id="591933262">
          <w:marLeft w:val="0"/>
          <w:marRight w:val="0"/>
          <w:marTop w:val="0"/>
          <w:marBottom w:val="0"/>
          <w:divBdr>
            <w:top w:val="none" w:sz="0" w:space="0" w:color="auto"/>
            <w:left w:val="none" w:sz="0" w:space="0" w:color="auto"/>
            <w:bottom w:val="none" w:sz="0" w:space="0" w:color="auto"/>
            <w:right w:val="none" w:sz="0" w:space="0" w:color="auto"/>
          </w:divBdr>
        </w:div>
        <w:div w:id="1735619643">
          <w:marLeft w:val="0"/>
          <w:marRight w:val="0"/>
          <w:marTop w:val="0"/>
          <w:marBottom w:val="0"/>
          <w:divBdr>
            <w:top w:val="none" w:sz="0" w:space="0" w:color="auto"/>
            <w:left w:val="none" w:sz="0" w:space="0" w:color="auto"/>
            <w:bottom w:val="none" w:sz="0" w:space="0" w:color="auto"/>
            <w:right w:val="none" w:sz="0" w:space="0" w:color="auto"/>
          </w:divBdr>
        </w:div>
        <w:div w:id="480854884">
          <w:marLeft w:val="0"/>
          <w:marRight w:val="0"/>
          <w:marTop w:val="0"/>
          <w:marBottom w:val="0"/>
          <w:divBdr>
            <w:top w:val="none" w:sz="0" w:space="0" w:color="auto"/>
            <w:left w:val="none" w:sz="0" w:space="0" w:color="auto"/>
            <w:bottom w:val="none" w:sz="0" w:space="0" w:color="auto"/>
            <w:right w:val="none" w:sz="0" w:space="0" w:color="auto"/>
          </w:divBdr>
        </w:div>
      </w:divsChild>
    </w:div>
    <w:div w:id="1881280875">
      <w:bodyDiv w:val="1"/>
      <w:marLeft w:val="0"/>
      <w:marRight w:val="0"/>
      <w:marTop w:val="0"/>
      <w:marBottom w:val="0"/>
      <w:divBdr>
        <w:top w:val="none" w:sz="0" w:space="0" w:color="auto"/>
        <w:left w:val="none" w:sz="0" w:space="0" w:color="auto"/>
        <w:bottom w:val="none" w:sz="0" w:space="0" w:color="auto"/>
        <w:right w:val="none" w:sz="0" w:space="0" w:color="auto"/>
      </w:divBdr>
      <w:divsChild>
        <w:div w:id="1117676009">
          <w:marLeft w:val="0"/>
          <w:marRight w:val="0"/>
          <w:marTop w:val="0"/>
          <w:marBottom w:val="0"/>
          <w:divBdr>
            <w:top w:val="none" w:sz="0" w:space="0" w:color="auto"/>
            <w:left w:val="none" w:sz="0" w:space="0" w:color="auto"/>
            <w:bottom w:val="none" w:sz="0" w:space="0" w:color="auto"/>
            <w:right w:val="none" w:sz="0" w:space="0" w:color="auto"/>
          </w:divBdr>
        </w:div>
        <w:div w:id="1022392654">
          <w:marLeft w:val="0"/>
          <w:marRight w:val="0"/>
          <w:marTop w:val="0"/>
          <w:marBottom w:val="0"/>
          <w:divBdr>
            <w:top w:val="none" w:sz="0" w:space="0" w:color="auto"/>
            <w:left w:val="none" w:sz="0" w:space="0" w:color="auto"/>
            <w:bottom w:val="none" w:sz="0" w:space="0" w:color="auto"/>
            <w:right w:val="none" w:sz="0" w:space="0" w:color="auto"/>
          </w:divBdr>
        </w:div>
        <w:div w:id="1168516962">
          <w:marLeft w:val="0"/>
          <w:marRight w:val="0"/>
          <w:marTop w:val="0"/>
          <w:marBottom w:val="0"/>
          <w:divBdr>
            <w:top w:val="none" w:sz="0" w:space="0" w:color="auto"/>
            <w:left w:val="none" w:sz="0" w:space="0" w:color="auto"/>
            <w:bottom w:val="none" w:sz="0" w:space="0" w:color="auto"/>
            <w:right w:val="none" w:sz="0" w:space="0" w:color="auto"/>
          </w:divBdr>
        </w:div>
      </w:divsChild>
    </w:div>
    <w:div w:id="1907302611">
      <w:bodyDiv w:val="1"/>
      <w:marLeft w:val="0"/>
      <w:marRight w:val="0"/>
      <w:marTop w:val="0"/>
      <w:marBottom w:val="0"/>
      <w:divBdr>
        <w:top w:val="none" w:sz="0" w:space="0" w:color="auto"/>
        <w:left w:val="none" w:sz="0" w:space="0" w:color="auto"/>
        <w:bottom w:val="none" w:sz="0" w:space="0" w:color="auto"/>
        <w:right w:val="none" w:sz="0" w:space="0" w:color="auto"/>
      </w:divBdr>
      <w:divsChild>
        <w:div w:id="428161847">
          <w:marLeft w:val="0"/>
          <w:marRight w:val="0"/>
          <w:marTop w:val="0"/>
          <w:marBottom w:val="0"/>
          <w:divBdr>
            <w:top w:val="none" w:sz="0" w:space="0" w:color="auto"/>
            <w:left w:val="none" w:sz="0" w:space="0" w:color="auto"/>
            <w:bottom w:val="none" w:sz="0" w:space="0" w:color="auto"/>
            <w:right w:val="none" w:sz="0" w:space="0" w:color="auto"/>
          </w:divBdr>
        </w:div>
        <w:div w:id="874847976">
          <w:marLeft w:val="0"/>
          <w:marRight w:val="0"/>
          <w:marTop w:val="0"/>
          <w:marBottom w:val="0"/>
          <w:divBdr>
            <w:top w:val="none" w:sz="0" w:space="0" w:color="auto"/>
            <w:left w:val="none" w:sz="0" w:space="0" w:color="auto"/>
            <w:bottom w:val="none" w:sz="0" w:space="0" w:color="auto"/>
            <w:right w:val="none" w:sz="0" w:space="0" w:color="auto"/>
          </w:divBdr>
        </w:div>
        <w:div w:id="1074086696">
          <w:marLeft w:val="0"/>
          <w:marRight w:val="0"/>
          <w:marTop w:val="0"/>
          <w:marBottom w:val="0"/>
          <w:divBdr>
            <w:top w:val="none" w:sz="0" w:space="0" w:color="auto"/>
            <w:left w:val="none" w:sz="0" w:space="0" w:color="auto"/>
            <w:bottom w:val="none" w:sz="0" w:space="0" w:color="auto"/>
            <w:right w:val="none" w:sz="0" w:space="0" w:color="auto"/>
          </w:divBdr>
        </w:div>
      </w:divsChild>
    </w:div>
    <w:div w:id="1970669261">
      <w:bodyDiv w:val="1"/>
      <w:marLeft w:val="0"/>
      <w:marRight w:val="0"/>
      <w:marTop w:val="0"/>
      <w:marBottom w:val="0"/>
      <w:divBdr>
        <w:top w:val="none" w:sz="0" w:space="0" w:color="auto"/>
        <w:left w:val="none" w:sz="0" w:space="0" w:color="auto"/>
        <w:bottom w:val="none" w:sz="0" w:space="0" w:color="auto"/>
        <w:right w:val="none" w:sz="0" w:space="0" w:color="auto"/>
      </w:divBdr>
    </w:div>
    <w:div w:id="1992171553">
      <w:bodyDiv w:val="1"/>
      <w:marLeft w:val="0"/>
      <w:marRight w:val="0"/>
      <w:marTop w:val="0"/>
      <w:marBottom w:val="0"/>
      <w:divBdr>
        <w:top w:val="none" w:sz="0" w:space="0" w:color="auto"/>
        <w:left w:val="none" w:sz="0" w:space="0" w:color="auto"/>
        <w:bottom w:val="none" w:sz="0" w:space="0" w:color="auto"/>
        <w:right w:val="none" w:sz="0" w:space="0" w:color="auto"/>
      </w:divBdr>
    </w:div>
    <w:div w:id="2035962547">
      <w:bodyDiv w:val="1"/>
      <w:marLeft w:val="0"/>
      <w:marRight w:val="0"/>
      <w:marTop w:val="0"/>
      <w:marBottom w:val="0"/>
      <w:divBdr>
        <w:top w:val="none" w:sz="0" w:space="0" w:color="auto"/>
        <w:left w:val="none" w:sz="0" w:space="0" w:color="auto"/>
        <w:bottom w:val="none" w:sz="0" w:space="0" w:color="auto"/>
        <w:right w:val="none" w:sz="0" w:space="0" w:color="auto"/>
      </w:divBdr>
      <w:divsChild>
        <w:div w:id="519465292">
          <w:marLeft w:val="0"/>
          <w:marRight w:val="0"/>
          <w:marTop w:val="0"/>
          <w:marBottom w:val="0"/>
          <w:divBdr>
            <w:top w:val="none" w:sz="0" w:space="0" w:color="auto"/>
            <w:left w:val="none" w:sz="0" w:space="0" w:color="auto"/>
            <w:bottom w:val="none" w:sz="0" w:space="0" w:color="auto"/>
            <w:right w:val="none" w:sz="0" w:space="0" w:color="auto"/>
          </w:divBdr>
        </w:div>
        <w:div w:id="884364898">
          <w:marLeft w:val="0"/>
          <w:marRight w:val="0"/>
          <w:marTop w:val="0"/>
          <w:marBottom w:val="0"/>
          <w:divBdr>
            <w:top w:val="none" w:sz="0" w:space="0" w:color="auto"/>
            <w:left w:val="none" w:sz="0" w:space="0" w:color="auto"/>
            <w:bottom w:val="none" w:sz="0" w:space="0" w:color="auto"/>
            <w:right w:val="none" w:sz="0" w:space="0" w:color="auto"/>
          </w:divBdr>
        </w:div>
        <w:div w:id="141194591">
          <w:marLeft w:val="0"/>
          <w:marRight w:val="0"/>
          <w:marTop w:val="0"/>
          <w:marBottom w:val="0"/>
          <w:divBdr>
            <w:top w:val="none" w:sz="0" w:space="0" w:color="auto"/>
            <w:left w:val="none" w:sz="0" w:space="0" w:color="auto"/>
            <w:bottom w:val="none" w:sz="0" w:space="0" w:color="auto"/>
            <w:right w:val="none" w:sz="0" w:space="0" w:color="auto"/>
          </w:divBdr>
        </w:div>
        <w:div w:id="1525754603">
          <w:marLeft w:val="0"/>
          <w:marRight w:val="0"/>
          <w:marTop w:val="0"/>
          <w:marBottom w:val="0"/>
          <w:divBdr>
            <w:top w:val="none" w:sz="0" w:space="0" w:color="auto"/>
            <w:left w:val="none" w:sz="0" w:space="0" w:color="auto"/>
            <w:bottom w:val="none" w:sz="0" w:space="0" w:color="auto"/>
            <w:right w:val="none" w:sz="0" w:space="0" w:color="auto"/>
          </w:divBdr>
        </w:div>
        <w:div w:id="480148818">
          <w:marLeft w:val="0"/>
          <w:marRight w:val="0"/>
          <w:marTop w:val="0"/>
          <w:marBottom w:val="0"/>
          <w:divBdr>
            <w:top w:val="none" w:sz="0" w:space="0" w:color="auto"/>
            <w:left w:val="none" w:sz="0" w:space="0" w:color="auto"/>
            <w:bottom w:val="none" w:sz="0" w:space="0" w:color="auto"/>
            <w:right w:val="none" w:sz="0" w:space="0" w:color="auto"/>
          </w:divBdr>
        </w:div>
        <w:div w:id="1435007854">
          <w:marLeft w:val="0"/>
          <w:marRight w:val="0"/>
          <w:marTop w:val="0"/>
          <w:marBottom w:val="0"/>
          <w:divBdr>
            <w:top w:val="none" w:sz="0" w:space="0" w:color="auto"/>
            <w:left w:val="none" w:sz="0" w:space="0" w:color="auto"/>
            <w:bottom w:val="none" w:sz="0" w:space="0" w:color="auto"/>
            <w:right w:val="none" w:sz="0" w:space="0" w:color="auto"/>
          </w:divBdr>
        </w:div>
        <w:div w:id="1595818058">
          <w:marLeft w:val="0"/>
          <w:marRight w:val="0"/>
          <w:marTop w:val="0"/>
          <w:marBottom w:val="0"/>
          <w:divBdr>
            <w:top w:val="none" w:sz="0" w:space="0" w:color="auto"/>
            <w:left w:val="none" w:sz="0" w:space="0" w:color="auto"/>
            <w:bottom w:val="none" w:sz="0" w:space="0" w:color="auto"/>
            <w:right w:val="none" w:sz="0" w:space="0" w:color="auto"/>
          </w:divBdr>
        </w:div>
        <w:div w:id="1703288264">
          <w:marLeft w:val="0"/>
          <w:marRight w:val="0"/>
          <w:marTop w:val="0"/>
          <w:marBottom w:val="0"/>
          <w:divBdr>
            <w:top w:val="none" w:sz="0" w:space="0" w:color="auto"/>
            <w:left w:val="none" w:sz="0" w:space="0" w:color="auto"/>
            <w:bottom w:val="none" w:sz="0" w:space="0" w:color="auto"/>
            <w:right w:val="none" w:sz="0" w:space="0" w:color="auto"/>
          </w:divBdr>
        </w:div>
        <w:div w:id="145897143">
          <w:marLeft w:val="0"/>
          <w:marRight w:val="0"/>
          <w:marTop w:val="0"/>
          <w:marBottom w:val="0"/>
          <w:divBdr>
            <w:top w:val="none" w:sz="0" w:space="0" w:color="auto"/>
            <w:left w:val="none" w:sz="0" w:space="0" w:color="auto"/>
            <w:bottom w:val="none" w:sz="0" w:space="0" w:color="auto"/>
            <w:right w:val="none" w:sz="0" w:space="0" w:color="auto"/>
          </w:divBdr>
        </w:div>
        <w:div w:id="273753310">
          <w:marLeft w:val="0"/>
          <w:marRight w:val="0"/>
          <w:marTop w:val="0"/>
          <w:marBottom w:val="0"/>
          <w:divBdr>
            <w:top w:val="none" w:sz="0" w:space="0" w:color="auto"/>
            <w:left w:val="none" w:sz="0" w:space="0" w:color="auto"/>
            <w:bottom w:val="none" w:sz="0" w:space="0" w:color="auto"/>
            <w:right w:val="none" w:sz="0" w:space="0" w:color="auto"/>
          </w:divBdr>
        </w:div>
        <w:div w:id="2012490353">
          <w:marLeft w:val="0"/>
          <w:marRight w:val="0"/>
          <w:marTop w:val="0"/>
          <w:marBottom w:val="0"/>
          <w:divBdr>
            <w:top w:val="none" w:sz="0" w:space="0" w:color="auto"/>
            <w:left w:val="none" w:sz="0" w:space="0" w:color="auto"/>
            <w:bottom w:val="none" w:sz="0" w:space="0" w:color="auto"/>
            <w:right w:val="none" w:sz="0" w:space="0" w:color="auto"/>
          </w:divBdr>
        </w:div>
        <w:div w:id="1489664556">
          <w:marLeft w:val="0"/>
          <w:marRight w:val="0"/>
          <w:marTop w:val="0"/>
          <w:marBottom w:val="0"/>
          <w:divBdr>
            <w:top w:val="none" w:sz="0" w:space="0" w:color="auto"/>
            <w:left w:val="none" w:sz="0" w:space="0" w:color="auto"/>
            <w:bottom w:val="none" w:sz="0" w:space="0" w:color="auto"/>
            <w:right w:val="none" w:sz="0" w:space="0" w:color="auto"/>
          </w:divBdr>
        </w:div>
        <w:div w:id="124471839">
          <w:marLeft w:val="0"/>
          <w:marRight w:val="0"/>
          <w:marTop w:val="0"/>
          <w:marBottom w:val="0"/>
          <w:divBdr>
            <w:top w:val="none" w:sz="0" w:space="0" w:color="auto"/>
            <w:left w:val="none" w:sz="0" w:space="0" w:color="auto"/>
            <w:bottom w:val="none" w:sz="0" w:space="0" w:color="auto"/>
            <w:right w:val="none" w:sz="0" w:space="0" w:color="auto"/>
          </w:divBdr>
        </w:div>
        <w:div w:id="757293951">
          <w:marLeft w:val="0"/>
          <w:marRight w:val="0"/>
          <w:marTop w:val="0"/>
          <w:marBottom w:val="0"/>
          <w:divBdr>
            <w:top w:val="none" w:sz="0" w:space="0" w:color="auto"/>
            <w:left w:val="none" w:sz="0" w:space="0" w:color="auto"/>
            <w:bottom w:val="none" w:sz="0" w:space="0" w:color="auto"/>
            <w:right w:val="none" w:sz="0" w:space="0" w:color="auto"/>
          </w:divBdr>
        </w:div>
        <w:div w:id="801268010">
          <w:marLeft w:val="0"/>
          <w:marRight w:val="0"/>
          <w:marTop w:val="0"/>
          <w:marBottom w:val="0"/>
          <w:divBdr>
            <w:top w:val="none" w:sz="0" w:space="0" w:color="auto"/>
            <w:left w:val="none" w:sz="0" w:space="0" w:color="auto"/>
            <w:bottom w:val="none" w:sz="0" w:space="0" w:color="auto"/>
            <w:right w:val="none" w:sz="0" w:space="0" w:color="auto"/>
          </w:divBdr>
        </w:div>
        <w:div w:id="478694894">
          <w:marLeft w:val="0"/>
          <w:marRight w:val="0"/>
          <w:marTop w:val="0"/>
          <w:marBottom w:val="0"/>
          <w:divBdr>
            <w:top w:val="none" w:sz="0" w:space="0" w:color="auto"/>
            <w:left w:val="none" w:sz="0" w:space="0" w:color="auto"/>
            <w:bottom w:val="none" w:sz="0" w:space="0" w:color="auto"/>
            <w:right w:val="none" w:sz="0" w:space="0" w:color="auto"/>
          </w:divBdr>
        </w:div>
        <w:div w:id="986858560">
          <w:marLeft w:val="0"/>
          <w:marRight w:val="0"/>
          <w:marTop w:val="0"/>
          <w:marBottom w:val="0"/>
          <w:divBdr>
            <w:top w:val="none" w:sz="0" w:space="0" w:color="auto"/>
            <w:left w:val="none" w:sz="0" w:space="0" w:color="auto"/>
            <w:bottom w:val="none" w:sz="0" w:space="0" w:color="auto"/>
            <w:right w:val="none" w:sz="0" w:space="0" w:color="auto"/>
          </w:divBdr>
        </w:div>
        <w:div w:id="1981882065">
          <w:marLeft w:val="0"/>
          <w:marRight w:val="0"/>
          <w:marTop w:val="0"/>
          <w:marBottom w:val="0"/>
          <w:divBdr>
            <w:top w:val="none" w:sz="0" w:space="0" w:color="auto"/>
            <w:left w:val="none" w:sz="0" w:space="0" w:color="auto"/>
            <w:bottom w:val="none" w:sz="0" w:space="0" w:color="auto"/>
            <w:right w:val="none" w:sz="0" w:space="0" w:color="auto"/>
          </w:divBdr>
        </w:div>
        <w:div w:id="1022315641">
          <w:marLeft w:val="0"/>
          <w:marRight w:val="0"/>
          <w:marTop w:val="0"/>
          <w:marBottom w:val="0"/>
          <w:divBdr>
            <w:top w:val="none" w:sz="0" w:space="0" w:color="auto"/>
            <w:left w:val="none" w:sz="0" w:space="0" w:color="auto"/>
            <w:bottom w:val="none" w:sz="0" w:space="0" w:color="auto"/>
            <w:right w:val="none" w:sz="0" w:space="0" w:color="auto"/>
          </w:divBdr>
        </w:div>
        <w:div w:id="1478885978">
          <w:marLeft w:val="0"/>
          <w:marRight w:val="0"/>
          <w:marTop w:val="0"/>
          <w:marBottom w:val="0"/>
          <w:divBdr>
            <w:top w:val="none" w:sz="0" w:space="0" w:color="auto"/>
            <w:left w:val="none" w:sz="0" w:space="0" w:color="auto"/>
            <w:bottom w:val="none" w:sz="0" w:space="0" w:color="auto"/>
            <w:right w:val="none" w:sz="0" w:space="0" w:color="auto"/>
          </w:divBdr>
        </w:div>
        <w:div w:id="1252398457">
          <w:marLeft w:val="0"/>
          <w:marRight w:val="0"/>
          <w:marTop w:val="0"/>
          <w:marBottom w:val="0"/>
          <w:divBdr>
            <w:top w:val="none" w:sz="0" w:space="0" w:color="auto"/>
            <w:left w:val="none" w:sz="0" w:space="0" w:color="auto"/>
            <w:bottom w:val="none" w:sz="0" w:space="0" w:color="auto"/>
            <w:right w:val="none" w:sz="0" w:space="0" w:color="auto"/>
          </w:divBdr>
        </w:div>
        <w:div w:id="1076245523">
          <w:marLeft w:val="0"/>
          <w:marRight w:val="0"/>
          <w:marTop w:val="0"/>
          <w:marBottom w:val="0"/>
          <w:divBdr>
            <w:top w:val="none" w:sz="0" w:space="0" w:color="auto"/>
            <w:left w:val="none" w:sz="0" w:space="0" w:color="auto"/>
            <w:bottom w:val="none" w:sz="0" w:space="0" w:color="auto"/>
            <w:right w:val="none" w:sz="0" w:space="0" w:color="auto"/>
          </w:divBdr>
        </w:div>
        <w:div w:id="1302812531">
          <w:marLeft w:val="0"/>
          <w:marRight w:val="0"/>
          <w:marTop w:val="0"/>
          <w:marBottom w:val="0"/>
          <w:divBdr>
            <w:top w:val="none" w:sz="0" w:space="0" w:color="auto"/>
            <w:left w:val="none" w:sz="0" w:space="0" w:color="auto"/>
            <w:bottom w:val="none" w:sz="0" w:space="0" w:color="auto"/>
            <w:right w:val="none" w:sz="0" w:space="0" w:color="auto"/>
          </w:divBdr>
        </w:div>
        <w:div w:id="55200259">
          <w:marLeft w:val="0"/>
          <w:marRight w:val="0"/>
          <w:marTop w:val="0"/>
          <w:marBottom w:val="0"/>
          <w:divBdr>
            <w:top w:val="none" w:sz="0" w:space="0" w:color="auto"/>
            <w:left w:val="none" w:sz="0" w:space="0" w:color="auto"/>
            <w:bottom w:val="none" w:sz="0" w:space="0" w:color="auto"/>
            <w:right w:val="none" w:sz="0" w:space="0" w:color="auto"/>
          </w:divBdr>
        </w:div>
      </w:divsChild>
    </w:div>
    <w:div w:id="2090275424">
      <w:bodyDiv w:val="1"/>
      <w:marLeft w:val="0"/>
      <w:marRight w:val="0"/>
      <w:marTop w:val="0"/>
      <w:marBottom w:val="0"/>
      <w:divBdr>
        <w:top w:val="none" w:sz="0" w:space="0" w:color="auto"/>
        <w:left w:val="none" w:sz="0" w:space="0" w:color="auto"/>
        <w:bottom w:val="none" w:sz="0" w:space="0" w:color="auto"/>
        <w:right w:val="none" w:sz="0" w:space="0" w:color="auto"/>
      </w:divBdr>
      <w:divsChild>
        <w:div w:id="1141731562">
          <w:marLeft w:val="0"/>
          <w:marRight w:val="0"/>
          <w:marTop w:val="0"/>
          <w:marBottom w:val="0"/>
          <w:divBdr>
            <w:top w:val="none" w:sz="0" w:space="0" w:color="auto"/>
            <w:left w:val="none" w:sz="0" w:space="0" w:color="auto"/>
            <w:bottom w:val="none" w:sz="0" w:space="0" w:color="auto"/>
            <w:right w:val="none" w:sz="0" w:space="0" w:color="auto"/>
          </w:divBdr>
        </w:div>
        <w:div w:id="1699967311">
          <w:marLeft w:val="0"/>
          <w:marRight w:val="0"/>
          <w:marTop w:val="0"/>
          <w:marBottom w:val="0"/>
          <w:divBdr>
            <w:top w:val="none" w:sz="0" w:space="0" w:color="auto"/>
            <w:left w:val="none" w:sz="0" w:space="0" w:color="auto"/>
            <w:bottom w:val="none" w:sz="0" w:space="0" w:color="auto"/>
            <w:right w:val="none" w:sz="0" w:space="0" w:color="auto"/>
          </w:divBdr>
        </w:div>
        <w:div w:id="164588868">
          <w:marLeft w:val="0"/>
          <w:marRight w:val="0"/>
          <w:marTop w:val="0"/>
          <w:marBottom w:val="0"/>
          <w:divBdr>
            <w:top w:val="none" w:sz="0" w:space="0" w:color="auto"/>
            <w:left w:val="none" w:sz="0" w:space="0" w:color="auto"/>
            <w:bottom w:val="none" w:sz="0" w:space="0" w:color="auto"/>
            <w:right w:val="none" w:sz="0" w:space="0" w:color="auto"/>
          </w:divBdr>
        </w:div>
        <w:div w:id="2066830862">
          <w:marLeft w:val="0"/>
          <w:marRight w:val="0"/>
          <w:marTop w:val="0"/>
          <w:marBottom w:val="0"/>
          <w:divBdr>
            <w:top w:val="none" w:sz="0" w:space="0" w:color="auto"/>
            <w:left w:val="none" w:sz="0" w:space="0" w:color="auto"/>
            <w:bottom w:val="none" w:sz="0" w:space="0" w:color="auto"/>
            <w:right w:val="none" w:sz="0" w:space="0" w:color="auto"/>
          </w:divBdr>
        </w:div>
      </w:divsChild>
    </w:div>
    <w:div w:id="2110805852">
      <w:bodyDiv w:val="1"/>
      <w:marLeft w:val="0"/>
      <w:marRight w:val="0"/>
      <w:marTop w:val="0"/>
      <w:marBottom w:val="0"/>
      <w:divBdr>
        <w:top w:val="none" w:sz="0" w:space="0" w:color="auto"/>
        <w:left w:val="none" w:sz="0" w:space="0" w:color="auto"/>
        <w:bottom w:val="none" w:sz="0" w:space="0" w:color="auto"/>
        <w:right w:val="none" w:sz="0" w:space="0" w:color="auto"/>
      </w:divBdr>
      <w:divsChild>
        <w:div w:id="800417656">
          <w:marLeft w:val="0"/>
          <w:marRight w:val="0"/>
          <w:marTop w:val="0"/>
          <w:marBottom w:val="0"/>
          <w:divBdr>
            <w:top w:val="none" w:sz="0" w:space="0" w:color="auto"/>
            <w:left w:val="none" w:sz="0" w:space="0" w:color="auto"/>
            <w:bottom w:val="none" w:sz="0" w:space="0" w:color="auto"/>
            <w:right w:val="none" w:sz="0" w:space="0" w:color="auto"/>
          </w:divBdr>
        </w:div>
        <w:div w:id="270825540">
          <w:marLeft w:val="0"/>
          <w:marRight w:val="0"/>
          <w:marTop w:val="0"/>
          <w:marBottom w:val="0"/>
          <w:divBdr>
            <w:top w:val="none" w:sz="0" w:space="0" w:color="auto"/>
            <w:left w:val="none" w:sz="0" w:space="0" w:color="auto"/>
            <w:bottom w:val="none" w:sz="0" w:space="0" w:color="auto"/>
            <w:right w:val="none" w:sz="0" w:space="0" w:color="auto"/>
          </w:divBdr>
        </w:div>
        <w:div w:id="2084374034">
          <w:marLeft w:val="0"/>
          <w:marRight w:val="0"/>
          <w:marTop w:val="0"/>
          <w:marBottom w:val="0"/>
          <w:divBdr>
            <w:top w:val="none" w:sz="0" w:space="0" w:color="auto"/>
            <w:left w:val="none" w:sz="0" w:space="0" w:color="auto"/>
            <w:bottom w:val="none" w:sz="0" w:space="0" w:color="auto"/>
            <w:right w:val="none" w:sz="0" w:space="0" w:color="auto"/>
          </w:divBdr>
        </w:div>
        <w:div w:id="1543440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liepaite@raseini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12254-F3FE-43B8-B057-1075CA6F1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75</Pages>
  <Words>104563</Words>
  <Characters>59601</Characters>
  <Application>Microsoft Office Word</Application>
  <DocSecurity>0</DocSecurity>
  <Lines>496</Lines>
  <Paragraphs>327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Dokumentai</dc:creator>
  <cp:lastModifiedBy>Dokumentai</cp:lastModifiedBy>
  <cp:revision>3</cp:revision>
  <cp:lastPrinted>2017-05-11T12:15:00Z</cp:lastPrinted>
  <dcterms:created xsi:type="dcterms:W3CDTF">2017-05-11T10:13:00Z</dcterms:created>
  <dcterms:modified xsi:type="dcterms:W3CDTF">2017-05-11T12:19:00Z</dcterms:modified>
</cp:coreProperties>
</file>